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B2F92" w:rsidRPr="00AB2F92" w:rsidRDefault="000173B4" w:rsidP="00AB2F92">
      <w:pPr>
        <w:pBdr>
          <w:bottom w:val="single" w:sz="12" w:space="1" w:color="auto"/>
        </w:pBdr>
        <w:rPr>
          <w:rFonts w:ascii="Arial" w:hAnsi="Arial" w:cs="Arial"/>
          <w:sz w:val="40"/>
          <w:szCs w:val="40"/>
        </w:rPr>
      </w:pPr>
      <w:r>
        <w:rPr>
          <w:rFonts w:ascii="Arial" w:hAnsi="Arial" w:cs="Arial"/>
          <w:sz w:val="40"/>
          <w:szCs w:val="40"/>
        </w:rPr>
        <w:t>SUMÁRIO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11"/>
        <w:gridCol w:w="6586"/>
        <w:gridCol w:w="707"/>
      </w:tblGrid>
      <w:tr w:rsidR="00996438" w:rsidRPr="000F0841" w:rsidTr="00061C6C">
        <w:tc>
          <w:tcPr>
            <w:tcW w:w="7797" w:type="dxa"/>
            <w:gridSpan w:val="2"/>
          </w:tcPr>
          <w:p w:rsidR="00996438" w:rsidRPr="000F0841" w:rsidRDefault="00996438" w:rsidP="000F0841">
            <w:pPr>
              <w:rPr>
                <w:rFonts w:ascii="Arial" w:hAnsi="Arial" w:cs="Arial"/>
                <w:sz w:val="24"/>
                <w:szCs w:val="24"/>
              </w:rPr>
            </w:pPr>
            <w:r w:rsidRPr="000F0841">
              <w:rPr>
                <w:rFonts w:ascii="Arial" w:hAnsi="Arial" w:cs="Arial"/>
                <w:b/>
                <w:sz w:val="24"/>
                <w:szCs w:val="24"/>
              </w:rPr>
              <w:t xml:space="preserve">LISTA DE </w:t>
            </w:r>
            <w:r w:rsidR="000F0841">
              <w:rPr>
                <w:rFonts w:ascii="Arial" w:hAnsi="Arial" w:cs="Arial"/>
                <w:b/>
                <w:sz w:val="24"/>
                <w:szCs w:val="24"/>
              </w:rPr>
              <w:t>A</w:t>
            </w:r>
            <w:r w:rsidRPr="000F0841">
              <w:rPr>
                <w:rFonts w:ascii="Arial" w:hAnsi="Arial" w:cs="Arial"/>
                <w:b/>
                <w:sz w:val="24"/>
                <w:szCs w:val="24"/>
              </w:rPr>
              <w:t>BREVIATURA</w:t>
            </w:r>
            <w:r w:rsidRPr="000F0841">
              <w:rPr>
                <w:rFonts w:ascii="Arial" w:hAnsi="Arial" w:cs="Arial"/>
                <w:sz w:val="24"/>
                <w:szCs w:val="24"/>
              </w:rPr>
              <w:t>.........................................................................</w:t>
            </w:r>
          </w:p>
        </w:tc>
        <w:tc>
          <w:tcPr>
            <w:tcW w:w="707" w:type="dxa"/>
          </w:tcPr>
          <w:p w:rsidR="00996438" w:rsidRPr="000F0841" w:rsidRDefault="000F0841" w:rsidP="00AB2F92">
            <w:pPr>
              <w:rPr>
                <w:rFonts w:ascii="Arial" w:hAnsi="Arial" w:cs="Arial"/>
                <w:sz w:val="24"/>
                <w:szCs w:val="24"/>
              </w:rPr>
            </w:pPr>
            <w:proofErr w:type="gramStart"/>
            <w:r w:rsidRPr="000F0841">
              <w:rPr>
                <w:rFonts w:ascii="Arial" w:hAnsi="Arial" w:cs="Arial"/>
                <w:sz w:val="24"/>
                <w:szCs w:val="24"/>
              </w:rPr>
              <w:t>ix</w:t>
            </w:r>
            <w:proofErr w:type="gramEnd"/>
          </w:p>
        </w:tc>
      </w:tr>
      <w:tr w:rsidR="00996438" w:rsidRPr="000F0841" w:rsidTr="00061C6C">
        <w:tc>
          <w:tcPr>
            <w:tcW w:w="7797" w:type="dxa"/>
            <w:gridSpan w:val="2"/>
          </w:tcPr>
          <w:p w:rsidR="00996438" w:rsidRPr="000F0841" w:rsidRDefault="00996438" w:rsidP="000F0841">
            <w:pPr>
              <w:rPr>
                <w:rFonts w:ascii="Arial" w:hAnsi="Arial" w:cs="Arial"/>
                <w:sz w:val="24"/>
                <w:szCs w:val="24"/>
              </w:rPr>
            </w:pPr>
            <w:r w:rsidRPr="000F0841">
              <w:rPr>
                <w:rFonts w:ascii="Arial" w:hAnsi="Arial" w:cs="Arial"/>
                <w:b/>
                <w:sz w:val="24"/>
                <w:szCs w:val="24"/>
              </w:rPr>
              <w:t>LISTA DE FIGURAS</w:t>
            </w:r>
            <w:r w:rsidRPr="000F0841">
              <w:rPr>
                <w:rFonts w:ascii="Arial" w:hAnsi="Arial" w:cs="Arial"/>
                <w:sz w:val="24"/>
                <w:szCs w:val="24"/>
              </w:rPr>
              <w:t>............................................................................</w:t>
            </w:r>
            <w:r w:rsidR="000F0841">
              <w:rPr>
                <w:rFonts w:ascii="Arial" w:hAnsi="Arial" w:cs="Arial"/>
                <w:sz w:val="24"/>
                <w:szCs w:val="24"/>
              </w:rPr>
              <w:t>.</w:t>
            </w:r>
            <w:r w:rsidRPr="000F0841">
              <w:rPr>
                <w:rFonts w:ascii="Arial" w:hAnsi="Arial" w:cs="Arial"/>
                <w:sz w:val="24"/>
                <w:szCs w:val="24"/>
              </w:rPr>
              <w:t>......</w:t>
            </w:r>
          </w:p>
        </w:tc>
        <w:tc>
          <w:tcPr>
            <w:tcW w:w="707" w:type="dxa"/>
          </w:tcPr>
          <w:p w:rsidR="00996438" w:rsidRPr="000F0841" w:rsidRDefault="000F0841" w:rsidP="00AB2F92">
            <w:pPr>
              <w:rPr>
                <w:rFonts w:ascii="Arial" w:hAnsi="Arial" w:cs="Arial"/>
                <w:sz w:val="24"/>
                <w:szCs w:val="24"/>
              </w:rPr>
            </w:pPr>
            <w:proofErr w:type="gramStart"/>
            <w:r w:rsidRPr="000F0841">
              <w:rPr>
                <w:rFonts w:ascii="Arial" w:hAnsi="Arial" w:cs="Arial"/>
                <w:sz w:val="24"/>
                <w:szCs w:val="24"/>
              </w:rPr>
              <w:t>x</w:t>
            </w:r>
            <w:proofErr w:type="gramEnd"/>
          </w:p>
        </w:tc>
      </w:tr>
      <w:tr w:rsidR="00996438" w:rsidRPr="000F0841" w:rsidTr="00061C6C">
        <w:tc>
          <w:tcPr>
            <w:tcW w:w="7797" w:type="dxa"/>
            <w:gridSpan w:val="2"/>
          </w:tcPr>
          <w:p w:rsidR="00996438" w:rsidRPr="000F0841" w:rsidRDefault="00996438" w:rsidP="000F0841">
            <w:pPr>
              <w:rPr>
                <w:rFonts w:ascii="Arial" w:hAnsi="Arial" w:cs="Arial"/>
                <w:sz w:val="24"/>
                <w:szCs w:val="24"/>
              </w:rPr>
            </w:pPr>
            <w:r w:rsidRPr="000F0841">
              <w:rPr>
                <w:rFonts w:ascii="Arial" w:hAnsi="Arial" w:cs="Arial"/>
                <w:b/>
                <w:sz w:val="24"/>
                <w:szCs w:val="24"/>
              </w:rPr>
              <w:t>LISTA DE TABELAS</w:t>
            </w:r>
            <w:r w:rsidRPr="000F0841">
              <w:rPr>
                <w:rFonts w:ascii="Arial" w:hAnsi="Arial" w:cs="Arial"/>
                <w:sz w:val="24"/>
                <w:szCs w:val="24"/>
              </w:rPr>
              <w:t>.......................................</w:t>
            </w:r>
            <w:r w:rsidR="000F0841">
              <w:rPr>
                <w:rFonts w:ascii="Arial" w:hAnsi="Arial" w:cs="Arial"/>
                <w:sz w:val="24"/>
                <w:szCs w:val="24"/>
              </w:rPr>
              <w:t>.</w:t>
            </w:r>
            <w:r w:rsidRPr="000F0841">
              <w:rPr>
                <w:rFonts w:ascii="Arial" w:hAnsi="Arial" w:cs="Arial"/>
                <w:sz w:val="24"/>
                <w:szCs w:val="24"/>
              </w:rPr>
              <w:t>..........................................</w:t>
            </w:r>
          </w:p>
        </w:tc>
        <w:tc>
          <w:tcPr>
            <w:tcW w:w="707" w:type="dxa"/>
          </w:tcPr>
          <w:p w:rsidR="00996438" w:rsidRPr="000F0841" w:rsidRDefault="000F0841" w:rsidP="00AB2F92">
            <w:pPr>
              <w:rPr>
                <w:rFonts w:ascii="Arial" w:hAnsi="Arial" w:cs="Arial"/>
                <w:sz w:val="24"/>
                <w:szCs w:val="24"/>
              </w:rPr>
            </w:pPr>
            <w:proofErr w:type="gramStart"/>
            <w:r>
              <w:rPr>
                <w:rFonts w:ascii="Arial" w:hAnsi="Arial" w:cs="Arial"/>
                <w:sz w:val="24"/>
                <w:szCs w:val="24"/>
              </w:rPr>
              <w:t>xi</w:t>
            </w:r>
            <w:proofErr w:type="gramEnd"/>
          </w:p>
        </w:tc>
      </w:tr>
      <w:tr w:rsidR="00996438" w:rsidRPr="000F0841" w:rsidTr="00061C6C">
        <w:tc>
          <w:tcPr>
            <w:tcW w:w="7797" w:type="dxa"/>
            <w:gridSpan w:val="2"/>
          </w:tcPr>
          <w:p w:rsidR="00996438" w:rsidRPr="000F0841" w:rsidRDefault="00996438" w:rsidP="00AB2F92">
            <w:pPr>
              <w:rPr>
                <w:rFonts w:ascii="Arial" w:hAnsi="Arial" w:cs="Arial"/>
                <w:sz w:val="24"/>
                <w:szCs w:val="24"/>
              </w:rPr>
            </w:pPr>
          </w:p>
        </w:tc>
        <w:tc>
          <w:tcPr>
            <w:tcW w:w="707" w:type="dxa"/>
          </w:tcPr>
          <w:p w:rsidR="00996438" w:rsidRPr="000F0841" w:rsidRDefault="00996438" w:rsidP="00AB2F92">
            <w:pPr>
              <w:rPr>
                <w:rFonts w:ascii="Arial" w:hAnsi="Arial" w:cs="Arial"/>
                <w:sz w:val="24"/>
                <w:szCs w:val="24"/>
              </w:rPr>
            </w:pPr>
          </w:p>
        </w:tc>
      </w:tr>
      <w:tr w:rsidR="00996438" w:rsidRPr="000F0841" w:rsidTr="00061C6C">
        <w:tc>
          <w:tcPr>
            <w:tcW w:w="7797" w:type="dxa"/>
            <w:gridSpan w:val="2"/>
          </w:tcPr>
          <w:p w:rsidR="00996438" w:rsidRPr="000F0841" w:rsidRDefault="00996438" w:rsidP="00AB2F92">
            <w:pPr>
              <w:rPr>
                <w:rFonts w:ascii="Arial" w:hAnsi="Arial" w:cs="Arial"/>
                <w:b/>
                <w:sz w:val="24"/>
                <w:szCs w:val="24"/>
              </w:rPr>
            </w:pPr>
            <w:r w:rsidRPr="000F0841">
              <w:rPr>
                <w:rFonts w:ascii="Arial" w:hAnsi="Arial" w:cs="Arial"/>
                <w:b/>
                <w:sz w:val="24"/>
                <w:szCs w:val="24"/>
              </w:rPr>
              <w:t>RESUMO</w:t>
            </w:r>
            <w:r w:rsidR="000F0841">
              <w:rPr>
                <w:rFonts w:ascii="Arial" w:hAnsi="Arial" w:cs="Arial"/>
                <w:b/>
                <w:sz w:val="24"/>
                <w:szCs w:val="24"/>
              </w:rPr>
              <w:t>....................................................................................................</w:t>
            </w:r>
          </w:p>
        </w:tc>
        <w:tc>
          <w:tcPr>
            <w:tcW w:w="707" w:type="dxa"/>
          </w:tcPr>
          <w:p w:rsidR="00996438" w:rsidRPr="000F0841" w:rsidRDefault="000F0841" w:rsidP="00AB2F92">
            <w:pPr>
              <w:rPr>
                <w:rFonts w:ascii="Arial" w:hAnsi="Arial" w:cs="Arial"/>
                <w:sz w:val="24"/>
                <w:szCs w:val="24"/>
              </w:rPr>
            </w:pPr>
            <w:proofErr w:type="gramStart"/>
            <w:r>
              <w:rPr>
                <w:rFonts w:ascii="Arial" w:hAnsi="Arial" w:cs="Arial"/>
                <w:sz w:val="24"/>
                <w:szCs w:val="24"/>
              </w:rPr>
              <w:t>xii</w:t>
            </w:r>
            <w:proofErr w:type="gramEnd"/>
          </w:p>
        </w:tc>
      </w:tr>
      <w:tr w:rsidR="00996438" w:rsidRPr="000F0841" w:rsidTr="00061C6C">
        <w:tc>
          <w:tcPr>
            <w:tcW w:w="7797" w:type="dxa"/>
            <w:gridSpan w:val="2"/>
          </w:tcPr>
          <w:p w:rsidR="00996438" w:rsidRPr="000F0841" w:rsidRDefault="00996438" w:rsidP="00AB2F92">
            <w:pPr>
              <w:rPr>
                <w:rFonts w:ascii="Arial" w:hAnsi="Arial" w:cs="Arial"/>
                <w:sz w:val="24"/>
                <w:szCs w:val="24"/>
              </w:rPr>
            </w:pPr>
          </w:p>
        </w:tc>
        <w:tc>
          <w:tcPr>
            <w:tcW w:w="707" w:type="dxa"/>
          </w:tcPr>
          <w:p w:rsidR="00996438" w:rsidRPr="000F0841" w:rsidRDefault="00996438" w:rsidP="00AB2F92">
            <w:pPr>
              <w:rPr>
                <w:rFonts w:ascii="Arial" w:hAnsi="Arial" w:cs="Arial"/>
                <w:sz w:val="24"/>
                <w:szCs w:val="24"/>
              </w:rPr>
            </w:pPr>
          </w:p>
        </w:tc>
      </w:tr>
      <w:tr w:rsidR="00996438" w:rsidRPr="000F0841" w:rsidTr="00061C6C">
        <w:tc>
          <w:tcPr>
            <w:tcW w:w="7797" w:type="dxa"/>
            <w:gridSpan w:val="2"/>
          </w:tcPr>
          <w:p w:rsidR="00996438" w:rsidRPr="000F0841" w:rsidRDefault="00996438" w:rsidP="00AB2F92">
            <w:pPr>
              <w:rPr>
                <w:rFonts w:ascii="Arial" w:hAnsi="Arial" w:cs="Arial"/>
                <w:b/>
                <w:sz w:val="24"/>
                <w:szCs w:val="24"/>
              </w:rPr>
            </w:pPr>
            <w:r w:rsidRPr="000F0841">
              <w:rPr>
                <w:rFonts w:ascii="Arial" w:hAnsi="Arial" w:cs="Arial"/>
                <w:b/>
                <w:sz w:val="24"/>
                <w:szCs w:val="24"/>
              </w:rPr>
              <w:t>ABSTRACT</w:t>
            </w:r>
            <w:r w:rsidR="000F0841">
              <w:rPr>
                <w:rFonts w:ascii="Arial" w:hAnsi="Arial" w:cs="Arial"/>
                <w:b/>
                <w:sz w:val="24"/>
                <w:szCs w:val="24"/>
              </w:rPr>
              <w:t>................................................................................................</w:t>
            </w:r>
          </w:p>
        </w:tc>
        <w:tc>
          <w:tcPr>
            <w:tcW w:w="707" w:type="dxa"/>
          </w:tcPr>
          <w:p w:rsidR="00996438" w:rsidRPr="000F0841" w:rsidRDefault="000F0841" w:rsidP="009251AA">
            <w:pPr>
              <w:rPr>
                <w:rFonts w:ascii="Arial" w:hAnsi="Arial" w:cs="Arial"/>
                <w:sz w:val="24"/>
                <w:szCs w:val="24"/>
              </w:rPr>
            </w:pPr>
            <w:proofErr w:type="gramStart"/>
            <w:r>
              <w:rPr>
                <w:rFonts w:ascii="Arial" w:hAnsi="Arial" w:cs="Arial"/>
                <w:sz w:val="24"/>
                <w:szCs w:val="24"/>
              </w:rPr>
              <w:t>xii</w:t>
            </w:r>
            <w:r w:rsidR="009251AA">
              <w:rPr>
                <w:rFonts w:ascii="Arial" w:hAnsi="Arial" w:cs="Arial"/>
                <w:sz w:val="24"/>
                <w:szCs w:val="24"/>
              </w:rPr>
              <w:t>i</w:t>
            </w:r>
            <w:proofErr w:type="gramEnd"/>
          </w:p>
        </w:tc>
      </w:tr>
      <w:tr w:rsidR="00996438" w:rsidRPr="000F0841" w:rsidTr="00061C6C">
        <w:tc>
          <w:tcPr>
            <w:tcW w:w="7797" w:type="dxa"/>
            <w:gridSpan w:val="2"/>
          </w:tcPr>
          <w:p w:rsidR="00996438" w:rsidRPr="000F0841" w:rsidRDefault="00996438" w:rsidP="00AB2F92">
            <w:pPr>
              <w:rPr>
                <w:rFonts w:ascii="Arial" w:hAnsi="Arial" w:cs="Arial"/>
                <w:sz w:val="24"/>
                <w:szCs w:val="24"/>
              </w:rPr>
            </w:pPr>
          </w:p>
        </w:tc>
        <w:tc>
          <w:tcPr>
            <w:tcW w:w="707" w:type="dxa"/>
          </w:tcPr>
          <w:p w:rsidR="00996438" w:rsidRPr="000F0841" w:rsidRDefault="00996438" w:rsidP="00AB2F92">
            <w:pPr>
              <w:rPr>
                <w:rFonts w:ascii="Arial" w:hAnsi="Arial" w:cs="Arial"/>
                <w:sz w:val="24"/>
                <w:szCs w:val="24"/>
              </w:rPr>
            </w:pPr>
          </w:p>
        </w:tc>
      </w:tr>
      <w:tr w:rsidR="000F0841" w:rsidRPr="000F0841" w:rsidTr="00061C6C">
        <w:tc>
          <w:tcPr>
            <w:tcW w:w="1211" w:type="dxa"/>
          </w:tcPr>
          <w:p w:rsidR="00996438" w:rsidRPr="000F0841" w:rsidRDefault="00996438" w:rsidP="00AB2F92">
            <w:pPr>
              <w:rPr>
                <w:rFonts w:ascii="Arial" w:hAnsi="Arial" w:cs="Arial"/>
                <w:sz w:val="24"/>
                <w:szCs w:val="24"/>
              </w:rPr>
            </w:pPr>
            <w:r w:rsidRPr="000F0841">
              <w:rPr>
                <w:rFonts w:ascii="Arial" w:hAnsi="Arial" w:cs="Arial"/>
                <w:sz w:val="24"/>
                <w:szCs w:val="24"/>
              </w:rPr>
              <w:t>1.</w:t>
            </w:r>
          </w:p>
        </w:tc>
        <w:tc>
          <w:tcPr>
            <w:tcW w:w="6586" w:type="dxa"/>
          </w:tcPr>
          <w:p w:rsidR="00996438" w:rsidRPr="000F0841" w:rsidRDefault="00996438" w:rsidP="00AB2F92">
            <w:pPr>
              <w:rPr>
                <w:rFonts w:ascii="Arial" w:hAnsi="Arial" w:cs="Arial"/>
                <w:b/>
                <w:sz w:val="24"/>
                <w:szCs w:val="24"/>
              </w:rPr>
            </w:pPr>
            <w:r w:rsidRPr="000F0841">
              <w:rPr>
                <w:rFonts w:ascii="Arial" w:hAnsi="Arial" w:cs="Arial"/>
                <w:b/>
                <w:sz w:val="24"/>
                <w:szCs w:val="24"/>
              </w:rPr>
              <w:t>INTRODUÇÃO</w:t>
            </w:r>
          </w:p>
        </w:tc>
        <w:tc>
          <w:tcPr>
            <w:tcW w:w="707" w:type="dxa"/>
          </w:tcPr>
          <w:p w:rsidR="00996438" w:rsidRPr="000F0841" w:rsidRDefault="001B0C33" w:rsidP="00AB2F92">
            <w:pPr>
              <w:rPr>
                <w:rFonts w:ascii="Arial" w:hAnsi="Arial" w:cs="Arial"/>
                <w:sz w:val="24"/>
                <w:szCs w:val="24"/>
              </w:rPr>
            </w:pPr>
            <w:r>
              <w:rPr>
                <w:rFonts w:ascii="Arial" w:hAnsi="Arial" w:cs="Arial"/>
                <w:sz w:val="24"/>
                <w:szCs w:val="24"/>
              </w:rPr>
              <w:t>15</w:t>
            </w:r>
          </w:p>
        </w:tc>
      </w:tr>
      <w:tr w:rsidR="000F0841" w:rsidRPr="000F0841" w:rsidTr="00061C6C">
        <w:tc>
          <w:tcPr>
            <w:tcW w:w="1211" w:type="dxa"/>
          </w:tcPr>
          <w:p w:rsidR="00996438" w:rsidRPr="000F0841" w:rsidRDefault="00996438" w:rsidP="00AB2F92">
            <w:pPr>
              <w:rPr>
                <w:rFonts w:ascii="Arial" w:hAnsi="Arial" w:cs="Arial"/>
                <w:sz w:val="24"/>
                <w:szCs w:val="24"/>
              </w:rPr>
            </w:pPr>
            <w:r w:rsidRPr="000F0841">
              <w:rPr>
                <w:rFonts w:ascii="Arial" w:hAnsi="Arial" w:cs="Arial"/>
                <w:sz w:val="24"/>
                <w:szCs w:val="24"/>
              </w:rPr>
              <w:t>1.1.</w:t>
            </w:r>
          </w:p>
        </w:tc>
        <w:tc>
          <w:tcPr>
            <w:tcW w:w="6586" w:type="dxa"/>
          </w:tcPr>
          <w:p w:rsidR="00996438" w:rsidRPr="000F0841" w:rsidRDefault="00996438" w:rsidP="00AB2F92">
            <w:pPr>
              <w:rPr>
                <w:rFonts w:ascii="Arial" w:hAnsi="Arial" w:cs="Arial"/>
                <w:sz w:val="24"/>
                <w:szCs w:val="24"/>
              </w:rPr>
            </w:pPr>
            <w:r w:rsidRPr="000F0841">
              <w:rPr>
                <w:rFonts w:ascii="Arial" w:hAnsi="Arial" w:cs="Arial"/>
                <w:sz w:val="24"/>
                <w:szCs w:val="24"/>
              </w:rPr>
              <w:t>OBJETIVOS</w:t>
            </w:r>
          </w:p>
        </w:tc>
        <w:tc>
          <w:tcPr>
            <w:tcW w:w="707" w:type="dxa"/>
          </w:tcPr>
          <w:p w:rsidR="00996438" w:rsidRPr="000F0841" w:rsidRDefault="001B0C33" w:rsidP="00AB2F92">
            <w:pPr>
              <w:rPr>
                <w:rFonts w:ascii="Arial" w:hAnsi="Arial" w:cs="Arial"/>
                <w:sz w:val="24"/>
                <w:szCs w:val="24"/>
              </w:rPr>
            </w:pPr>
            <w:r>
              <w:rPr>
                <w:rFonts w:ascii="Arial" w:hAnsi="Arial" w:cs="Arial"/>
                <w:sz w:val="24"/>
                <w:szCs w:val="24"/>
              </w:rPr>
              <w:t>16</w:t>
            </w:r>
          </w:p>
        </w:tc>
      </w:tr>
      <w:tr w:rsidR="000F0841" w:rsidRPr="000F0841" w:rsidTr="00061C6C">
        <w:tc>
          <w:tcPr>
            <w:tcW w:w="1211" w:type="dxa"/>
          </w:tcPr>
          <w:p w:rsidR="00996438" w:rsidRPr="000F0841" w:rsidRDefault="00996438" w:rsidP="00AB2F92">
            <w:pPr>
              <w:rPr>
                <w:rFonts w:ascii="Arial" w:hAnsi="Arial" w:cs="Arial"/>
                <w:sz w:val="24"/>
                <w:szCs w:val="24"/>
              </w:rPr>
            </w:pPr>
            <w:r w:rsidRPr="000F0841">
              <w:rPr>
                <w:rFonts w:ascii="Arial" w:hAnsi="Arial" w:cs="Arial"/>
                <w:sz w:val="24"/>
                <w:szCs w:val="24"/>
              </w:rPr>
              <w:t>1.2.</w:t>
            </w:r>
          </w:p>
        </w:tc>
        <w:tc>
          <w:tcPr>
            <w:tcW w:w="6586" w:type="dxa"/>
          </w:tcPr>
          <w:p w:rsidR="00996438" w:rsidRPr="000F0841" w:rsidRDefault="00996438" w:rsidP="00AB2F92">
            <w:pPr>
              <w:rPr>
                <w:rFonts w:ascii="Arial" w:hAnsi="Arial" w:cs="Arial"/>
                <w:sz w:val="24"/>
                <w:szCs w:val="24"/>
              </w:rPr>
            </w:pPr>
            <w:r w:rsidRPr="000F0841">
              <w:rPr>
                <w:rFonts w:ascii="Arial" w:hAnsi="Arial" w:cs="Arial"/>
                <w:sz w:val="24"/>
                <w:szCs w:val="24"/>
              </w:rPr>
              <w:t>MOTIVAÇÃO</w:t>
            </w:r>
          </w:p>
        </w:tc>
        <w:tc>
          <w:tcPr>
            <w:tcW w:w="707" w:type="dxa"/>
          </w:tcPr>
          <w:p w:rsidR="00996438" w:rsidRPr="000F0841" w:rsidRDefault="001B0C33" w:rsidP="001B0C33">
            <w:pPr>
              <w:rPr>
                <w:rFonts w:ascii="Arial" w:hAnsi="Arial" w:cs="Arial"/>
                <w:sz w:val="24"/>
                <w:szCs w:val="24"/>
              </w:rPr>
            </w:pPr>
            <w:r>
              <w:rPr>
                <w:rFonts w:ascii="Arial" w:hAnsi="Arial" w:cs="Arial"/>
                <w:sz w:val="24"/>
                <w:szCs w:val="24"/>
              </w:rPr>
              <w:t>18</w:t>
            </w:r>
          </w:p>
        </w:tc>
      </w:tr>
      <w:tr w:rsidR="000F0841" w:rsidRPr="000F0841" w:rsidTr="00061C6C">
        <w:tc>
          <w:tcPr>
            <w:tcW w:w="1211" w:type="dxa"/>
          </w:tcPr>
          <w:p w:rsidR="00996438" w:rsidRPr="000F0841" w:rsidRDefault="00996438" w:rsidP="00AB2F92">
            <w:pPr>
              <w:rPr>
                <w:rFonts w:ascii="Arial" w:hAnsi="Arial" w:cs="Arial"/>
                <w:sz w:val="24"/>
                <w:szCs w:val="24"/>
              </w:rPr>
            </w:pPr>
            <w:r w:rsidRPr="000F0841">
              <w:rPr>
                <w:rFonts w:ascii="Arial" w:hAnsi="Arial" w:cs="Arial"/>
                <w:sz w:val="24"/>
                <w:szCs w:val="24"/>
              </w:rPr>
              <w:t>1.3.</w:t>
            </w:r>
          </w:p>
        </w:tc>
        <w:tc>
          <w:tcPr>
            <w:tcW w:w="6586" w:type="dxa"/>
          </w:tcPr>
          <w:p w:rsidR="00996438" w:rsidRPr="000F0841" w:rsidRDefault="00996438" w:rsidP="00AB2F92">
            <w:pPr>
              <w:rPr>
                <w:rFonts w:ascii="Arial" w:hAnsi="Arial" w:cs="Arial"/>
                <w:sz w:val="24"/>
                <w:szCs w:val="24"/>
              </w:rPr>
            </w:pPr>
            <w:r w:rsidRPr="000F0841">
              <w:rPr>
                <w:rFonts w:ascii="Arial" w:hAnsi="Arial" w:cs="Arial"/>
                <w:sz w:val="24"/>
                <w:szCs w:val="24"/>
              </w:rPr>
              <w:t>JUSTIFICATIVA</w:t>
            </w:r>
          </w:p>
        </w:tc>
        <w:tc>
          <w:tcPr>
            <w:tcW w:w="707" w:type="dxa"/>
          </w:tcPr>
          <w:p w:rsidR="00996438" w:rsidRPr="000F0841" w:rsidRDefault="001B0C33" w:rsidP="00AB2F92">
            <w:pPr>
              <w:rPr>
                <w:rFonts w:ascii="Arial" w:hAnsi="Arial" w:cs="Arial"/>
                <w:sz w:val="24"/>
                <w:szCs w:val="24"/>
              </w:rPr>
            </w:pPr>
            <w:r>
              <w:rPr>
                <w:rFonts w:ascii="Arial" w:hAnsi="Arial" w:cs="Arial"/>
                <w:sz w:val="24"/>
                <w:szCs w:val="24"/>
              </w:rPr>
              <w:t>19</w:t>
            </w:r>
          </w:p>
        </w:tc>
      </w:tr>
      <w:tr w:rsidR="000F0841" w:rsidRPr="000F0841" w:rsidTr="00061C6C">
        <w:tc>
          <w:tcPr>
            <w:tcW w:w="1211" w:type="dxa"/>
          </w:tcPr>
          <w:p w:rsidR="00996438" w:rsidRPr="000F0841" w:rsidRDefault="00996438" w:rsidP="00AB2F92">
            <w:pPr>
              <w:rPr>
                <w:rFonts w:ascii="Arial" w:hAnsi="Arial" w:cs="Arial"/>
                <w:sz w:val="24"/>
                <w:szCs w:val="24"/>
              </w:rPr>
            </w:pPr>
            <w:r w:rsidRPr="000F0841">
              <w:rPr>
                <w:rFonts w:ascii="Arial" w:hAnsi="Arial" w:cs="Arial"/>
                <w:sz w:val="24"/>
                <w:szCs w:val="24"/>
              </w:rPr>
              <w:t>1.4</w:t>
            </w:r>
          </w:p>
        </w:tc>
        <w:tc>
          <w:tcPr>
            <w:tcW w:w="6586" w:type="dxa"/>
          </w:tcPr>
          <w:p w:rsidR="00996438" w:rsidRPr="000F0841" w:rsidRDefault="00556010" w:rsidP="00AB2F92">
            <w:pPr>
              <w:rPr>
                <w:rFonts w:ascii="Arial" w:hAnsi="Arial" w:cs="Arial"/>
                <w:sz w:val="24"/>
                <w:szCs w:val="24"/>
              </w:rPr>
            </w:pPr>
            <w:r w:rsidRPr="000F0841">
              <w:rPr>
                <w:rFonts w:ascii="Arial" w:hAnsi="Arial" w:cs="Arial"/>
                <w:sz w:val="24"/>
                <w:szCs w:val="24"/>
              </w:rPr>
              <w:t>ESTRUTURAÇÃO DA TESE</w:t>
            </w:r>
          </w:p>
        </w:tc>
        <w:tc>
          <w:tcPr>
            <w:tcW w:w="707" w:type="dxa"/>
          </w:tcPr>
          <w:p w:rsidR="00996438" w:rsidRPr="000F0841" w:rsidRDefault="00996438" w:rsidP="00AB2F92">
            <w:pPr>
              <w:rPr>
                <w:rFonts w:ascii="Arial" w:hAnsi="Arial" w:cs="Arial"/>
                <w:sz w:val="24"/>
                <w:szCs w:val="24"/>
              </w:rPr>
            </w:pPr>
          </w:p>
        </w:tc>
      </w:tr>
      <w:tr w:rsidR="000F0841" w:rsidRPr="000F0841" w:rsidTr="00061C6C">
        <w:tc>
          <w:tcPr>
            <w:tcW w:w="1211" w:type="dxa"/>
          </w:tcPr>
          <w:p w:rsidR="00556010" w:rsidRPr="000F0841" w:rsidRDefault="00556010" w:rsidP="00AB2F92">
            <w:pPr>
              <w:rPr>
                <w:rFonts w:ascii="Arial" w:hAnsi="Arial" w:cs="Arial"/>
                <w:sz w:val="24"/>
                <w:szCs w:val="24"/>
              </w:rPr>
            </w:pPr>
          </w:p>
        </w:tc>
        <w:tc>
          <w:tcPr>
            <w:tcW w:w="6586" w:type="dxa"/>
          </w:tcPr>
          <w:p w:rsidR="00556010" w:rsidRPr="000F0841" w:rsidRDefault="00556010" w:rsidP="00AB2F92">
            <w:pPr>
              <w:rPr>
                <w:rFonts w:ascii="Arial" w:hAnsi="Arial" w:cs="Arial"/>
                <w:sz w:val="24"/>
                <w:szCs w:val="24"/>
              </w:rPr>
            </w:pPr>
          </w:p>
        </w:tc>
        <w:tc>
          <w:tcPr>
            <w:tcW w:w="707" w:type="dxa"/>
          </w:tcPr>
          <w:p w:rsidR="00556010" w:rsidRPr="000F0841" w:rsidRDefault="00556010" w:rsidP="00AB2F92">
            <w:pPr>
              <w:rPr>
                <w:rFonts w:ascii="Arial" w:hAnsi="Arial" w:cs="Arial"/>
                <w:sz w:val="24"/>
                <w:szCs w:val="24"/>
              </w:rPr>
            </w:pPr>
          </w:p>
        </w:tc>
      </w:tr>
      <w:tr w:rsidR="000F0841" w:rsidRPr="000F0841" w:rsidTr="00061C6C">
        <w:tc>
          <w:tcPr>
            <w:tcW w:w="1211" w:type="dxa"/>
          </w:tcPr>
          <w:p w:rsidR="000E10C7" w:rsidRPr="000F0841" w:rsidRDefault="000E10C7" w:rsidP="00AB2F92">
            <w:pPr>
              <w:rPr>
                <w:rFonts w:ascii="Arial" w:hAnsi="Arial" w:cs="Arial"/>
                <w:sz w:val="24"/>
                <w:szCs w:val="24"/>
              </w:rPr>
            </w:pPr>
            <w:r w:rsidRPr="000F0841">
              <w:rPr>
                <w:rFonts w:ascii="Arial" w:hAnsi="Arial" w:cs="Arial"/>
                <w:sz w:val="24"/>
                <w:szCs w:val="24"/>
              </w:rPr>
              <w:t>2.</w:t>
            </w:r>
          </w:p>
        </w:tc>
        <w:tc>
          <w:tcPr>
            <w:tcW w:w="6586" w:type="dxa"/>
          </w:tcPr>
          <w:p w:rsidR="000E10C7" w:rsidRPr="000F0841" w:rsidRDefault="000E10C7" w:rsidP="00AB2F92">
            <w:pPr>
              <w:rPr>
                <w:rFonts w:ascii="Arial" w:hAnsi="Arial" w:cs="Arial"/>
                <w:b/>
                <w:sz w:val="24"/>
                <w:szCs w:val="24"/>
              </w:rPr>
            </w:pPr>
            <w:r w:rsidRPr="000F0841">
              <w:rPr>
                <w:rFonts w:ascii="Arial" w:hAnsi="Arial" w:cs="Arial"/>
                <w:b/>
                <w:sz w:val="24"/>
                <w:szCs w:val="24"/>
              </w:rPr>
              <w:t>FUNDAMENTAÇÃO TEÓRICA</w:t>
            </w:r>
          </w:p>
        </w:tc>
        <w:tc>
          <w:tcPr>
            <w:tcW w:w="707" w:type="dxa"/>
          </w:tcPr>
          <w:p w:rsidR="000E10C7" w:rsidRPr="000F0841" w:rsidRDefault="001B0C33" w:rsidP="00AB2F92">
            <w:pPr>
              <w:rPr>
                <w:rFonts w:ascii="Arial" w:hAnsi="Arial" w:cs="Arial"/>
                <w:sz w:val="24"/>
                <w:szCs w:val="24"/>
              </w:rPr>
            </w:pPr>
            <w:r>
              <w:rPr>
                <w:rFonts w:ascii="Arial" w:hAnsi="Arial" w:cs="Arial"/>
                <w:sz w:val="24"/>
                <w:szCs w:val="24"/>
              </w:rPr>
              <w:t>21</w:t>
            </w:r>
          </w:p>
        </w:tc>
      </w:tr>
      <w:tr w:rsidR="000F0841" w:rsidRPr="000F0841" w:rsidTr="00061C6C">
        <w:tc>
          <w:tcPr>
            <w:tcW w:w="1211" w:type="dxa"/>
          </w:tcPr>
          <w:p w:rsidR="000E10C7" w:rsidRPr="000F0841" w:rsidRDefault="000E10C7" w:rsidP="00AB2F92">
            <w:pPr>
              <w:rPr>
                <w:rFonts w:ascii="Arial" w:hAnsi="Arial" w:cs="Arial"/>
                <w:sz w:val="24"/>
                <w:szCs w:val="24"/>
              </w:rPr>
            </w:pPr>
            <w:r w:rsidRPr="000F0841">
              <w:rPr>
                <w:rFonts w:ascii="Arial" w:hAnsi="Arial" w:cs="Arial"/>
                <w:sz w:val="24"/>
                <w:szCs w:val="24"/>
              </w:rPr>
              <w:t>2.1.</w:t>
            </w:r>
          </w:p>
        </w:tc>
        <w:tc>
          <w:tcPr>
            <w:tcW w:w="6586" w:type="dxa"/>
          </w:tcPr>
          <w:p w:rsidR="000E10C7" w:rsidRPr="000F0841" w:rsidRDefault="000E10C7" w:rsidP="00AB2F92">
            <w:pPr>
              <w:rPr>
                <w:rFonts w:ascii="Arial" w:hAnsi="Arial" w:cs="Arial"/>
                <w:sz w:val="24"/>
                <w:szCs w:val="24"/>
              </w:rPr>
            </w:pPr>
            <w:r w:rsidRPr="000F0841">
              <w:rPr>
                <w:rFonts w:ascii="Arial" w:hAnsi="Arial" w:cs="Arial"/>
                <w:sz w:val="24"/>
                <w:szCs w:val="24"/>
              </w:rPr>
              <w:t>BUSINESS INTELLIGENCE</w:t>
            </w:r>
          </w:p>
        </w:tc>
        <w:tc>
          <w:tcPr>
            <w:tcW w:w="707" w:type="dxa"/>
          </w:tcPr>
          <w:p w:rsidR="000E10C7" w:rsidRPr="000F0841" w:rsidRDefault="001B0C33" w:rsidP="00AB2F92">
            <w:pPr>
              <w:rPr>
                <w:rFonts w:ascii="Arial" w:hAnsi="Arial" w:cs="Arial"/>
                <w:sz w:val="24"/>
                <w:szCs w:val="24"/>
              </w:rPr>
            </w:pPr>
            <w:r>
              <w:rPr>
                <w:rFonts w:ascii="Arial" w:hAnsi="Arial" w:cs="Arial"/>
                <w:sz w:val="24"/>
                <w:szCs w:val="24"/>
              </w:rPr>
              <w:t>21</w:t>
            </w:r>
          </w:p>
        </w:tc>
      </w:tr>
      <w:tr w:rsidR="000F0841" w:rsidRPr="000F0841" w:rsidTr="00061C6C">
        <w:tc>
          <w:tcPr>
            <w:tcW w:w="1211" w:type="dxa"/>
          </w:tcPr>
          <w:p w:rsidR="000E10C7" w:rsidRPr="000F0841" w:rsidRDefault="000E10C7" w:rsidP="000E10C7">
            <w:pPr>
              <w:rPr>
                <w:rFonts w:ascii="Arial" w:hAnsi="Arial" w:cs="Arial"/>
                <w:sz w:val="24"/>
                <w:szCs w:val="24"/>
              </w:rPr>
            </w:pPr>
            <w:r w:rsidRPr="000F0841">
              <w:rPr>
                <w:rFonts w:ascii="Arial" w:hAnsi="Arial" w:cs="Arial"/>
                <w:sz w:val="24"/>
                <w:szCs w:val="24"/>
              </w:rPr>
              <w:t>2.1.1.</w:t>
            </w:r>
          </w:p>
        </w:tc>
        <w:tc>
          <w:tcPr>
            <w:tcW w:w="6586" w:type="dxa"/>
          </w:tcPr>
          <w:p w:rsidR="000E10C7" w:rsidRPr="000F0841" w:rsidRDefault="000E10C7" w:rsidP="00AB2F92">
            <w:pPr>
              <w:rPr>
                <w:rFonts w:ascii="Arial" w:hAnsi="Arial" w:cs="Arial"/>
                <w:sz w:val="24"/>
                <w:szCs w:val="24"/>
              </w:rPr>
            </w:pPr>
            <w:r w:rsidRPr="000F0841">
              <w:rPr>
                <w:rFonts w:ascii="Arial" w:hAnsi="Arial" w:cs="Arial"/>
                <w:sz w:val="24"/>
                <w:szCs w:val="24"/>
              </w:rPr>
              <w:t>Arquitetura de Business Intelligence</w:t>
            </w:r>
          </w:p>
        </w:tc>
        <w:tc>
          <w:tcPr>
            <w:tcW w:w="707" w:type="dxa"/>
          </w:tcPr>
          <w:p w:rsidR="000E10C7" w:rsidRPr="000F0841" w:rsidRDefault="001B0C33" w:rsidP="00AB2F92">
            <w:pPr>
              <w:rPr>
                <w:rFonts w:ascii="Arial" w:hAnsi="Arial" w:cs="Arial"/>
                <w:sz w:val="24"/>
                <w:szCs w:val="24"/>
              </w:rPr>
            </w:pPr>
            <w:r>
              <w:rPr>
                <w:rFonts w:ascii="Arial" w:hAnsi="Arial" w:cs="Arial"/>
                <w:sz w:val="24"/>
                <w:szCs w:val="24"/>
              </w:rPr>
              <w:t>21</w:t>
            </w:r>
          </w:p>
        </w:tc>
      </w:tr>
      <w:tr w:rsidR="000F0841" w:rsidRPr="000F0841" w:rsidTr="00061C6C">
        <w:tc>
          <w:tcPr>
            <w:tcW w:w="1211" w:type="dxa"/>
          </w:tcPr>
          <w:p w:rsidR="000E10C7" w:rsidRPr="000F0841" w:rsidRDefault="000E10C7" w:rsidP="00AB2F92">
            <w:pPr>
              <w:rPr>
                <w:rFonts w:ascii="Arial" w:hAnsi="Arial" w:cs="Arial"/>
                <w:sz w:val="24"/>
                <w:szCs w:val="24"/>
              </w:rPr>
            </w:pPr>
            <w:r w:rsidRPr="000F0841">
              <w:rPr>
                <w:rFonts w:ascii="Arial" w:hAnsi="Arial" w:cs="Arial"/>
                <w:sz w:val="24"/>
                <w:szCs w:val="24"/>
              </w:rPr>
              <w:t>2.2.</w:t>
            </w:r>
          </w:p>
        </w:tc>
        <w:tc>
          <w:tcPr>
            <w:tcW w:w="6586" w:type="dxa"/>
          </w:tcPr>
          <w:p w:rsidR="000E10C7" w:rsidRPr="000F0841" w:rsidRDefault="000E10C7" w:rsidP="00AB2F92">
            <w:pPr>
              <w:rPr>
                <w:rFonts w:ascii="Arial" w:hAnsi="Arial" w:cs="Arial"/>
                <w:sz w:val="24"/>
                <w:szCs w:val="24"/>
              </w:rPr>
            </w:pPr>
            <w:r w:rsidRPr="000F0841">
              <w:rPr>
                <w:rFonts w:ascii="Arial" w:hAnsi="Arial" w:cs="Arial"/>
                <w:sz w:val="24"/>
                <w:szCs w:val="24"/>
              </w:rPr>
              <w:t>DATA WAREHOUSE</w:t>
            </w:r>
          </w:p>
        </w:tc>
        <w:tc>
          <w:tcPr>
            <w:tcW w:w="707" w:type="dxa"/>
          </w:tcPr>
          <w:p w:rsidR="000E10C7" w:rsidRPr="000F0841" w:rsidRDefault="001B0C33" w:rsidP="00AB2F92">
            <w:pPr>
              <w:rPr>
                <w:rFonts w:ascii="Arial" w:hAnsi="Arial" w:cs="Arial"/>
                <w:sz w:val="24"/>
                <w:szCs w:val="24"/>
              </w:rPr>
            </w:pPr>
            <w:r>
              <w:rPr>
                <w:rFonts w:ascii="Arial" w:hAnsi="Arial" w:cs="Arial"/>
                <w:sz w:val="24"/>
                <w:szCs w:val="24"/>
              </w:rPr>
              <w:t>23</w:t>
            </w:r>
          </w:p>
        </w:tc>
      </w:tr>
      <w:tr w:rsidR="000F0841" w:rsidRPr="000F0841" w:rsidTr="00061C6C">
        <w:tc>
          <w:tcPr>
            <w:tcW w:w="1211" w:type="dxa"/>
          </w:tcPr>
          <w:p w:rsidR="000E10C7" w:rsidRPr="000F0841" w:rsidRDefault="000E10C7" w:rsidP="00AB2F92">
            <w:pPr>
              <w:rPr>
                <w:rFonts w:ascii="Arial" w:hAnsi="Arial" w:cs="Arial"/>
                <w:sz w:val="24"/>
                <w:szCs w:val="24"/>
              </w:rPr>
            </w:pPr>
            <w:r w:rsidRPr="000F0841">
              <w:rPr>
                <w:rFonts w:ascii="Arial" w:hAnsi="Arial" w:cs="Arial"/>
                <w:sz w:val="24"/>
                <w:szCs w:val="24"/>
              </w:rPr>
              <w:t>2.2.1.</w:t>
            </w:r>
          </w:p>
        </w:tc>
        <w:tc>
          <w:tcPr>
            <w:tcW w:w="6586" w:type="dxa"/>
          </w:tcPr>
          <w:p w:rsidR="000E10C7" w:rsidRPr="000F0841" w:rsidRDefault="000E10C7" w:rsidP="00AB2F92">
            <w:pPr>
              <w:rPr>
                <w:rFonts w:ascii="Arial" w:hAnsi="Arial" w:cs="Arial"/>
                <w:sz w:val="24"/>
                <w:szCs w:val="24"/>
              </w:rPr>
            </w:pPr>
            <w:r w:rsidRPr="000F0841">
              <w:rPr>
                <w:rFonts w:ascii="Arial" w:hAnsi="Arial" w:cs="Arial"/>
                <w:sz w:val="24"/>
                <w:szCs w:val="24"/>
              </w:rPr>
              <w:t>Arquitetura de Data Warehouse</w:t>
            </w:r>
          </w:p>
        </w:tc>
        <w:tc>
          <w:tcPr>
            <w:tcW w:w="707" w:type="dxa"/>
          </w:tcPr>
          <w:p w:rsidR="000E10C7" w:rsidRPr="000F0841" w:rsidRDefault="001B0C33" w:rsidP="00AB2F92">
            <w:pPr>
              <w:rPr>
                <w:rFonts w:ascii="Arial" w:hAnsi="Arial" w:cs="Arial"/>
                <w:sz w:val="24"/>
                <w:szCs w:val="24"/>
              </w:rPr>
            </w:pPr>
            <w:r>
              <w:rPr>
                <w:rFonts w:ascii="Arial" w:hAnsi="Arial" w:cs="Arial"/>
                <w:sz w:val="24"/>
                <w:szCs w:val="24"/>
              </w:rPr>
              <w:t>25</w:t>
            </w:r>
          </w:p>
        </w:tc>
      </w:tr>
      <w:tr w:rsidR="000F0841" w:rsidRPr="000F0841" w:rsidTr="00061C6C">
        <w:tc>
          <w:tcPr>
            <w:tcW w:w="1211" w:type="dxa"/>
          </w:tcPr>
          <w:p w:rsidR="000E10C7" w:rsidRPr="000F0841" w:rsidRDefault="000E10C7" w:rsidP="00AB2F92">
            <w:pPr>
              <w:rPr>
                <w:rFonts w:ascii="Arial" w:hAnsi="Arial" w:cs="Arial"/>
                <w:sz w:val="24"/>
                <w:szCs w:val="24"/>
              </w:rPr>
            </w:pPr>
            <w:r w:rsidRPr="000F0841">
              <w:rPr>
                <w:rFonts w:ascii="Arial" w:hAnsi="Arial" w:cs="Arial"/>
                <w:sz w:val="24"/>
                <w:szCs w:val="24"/>
              </w:rPr>
              <w:t>2.2.2.</w:t>
            </w:r>
          </w:p>
        </w:tc>
        <w:tc>
          <w:tcPr>
            <w:tcW w:w="6586" w:type="dxa"/>
          </w:tcPr>
          <w:p w:rsidR="000E10C7" w:rsidRPr="000F0841" w:rsidRDefault="000E10C7" w:rsidP="00AB2F92">
            <w:pPr>
              <w:rPr>
                <w:rFonts w:ascii="Arial" w:hAnsi="Arial" w:cs="Arial"/>
                <w:sz w:val="24"/>
                <w:szCs w:val="24"/>
              </w:rPr>
            </w:pPr>
            <w:r w:rsidRPr="000F0841">
              <w:rPr>
                <w:rFonts w:ascii="Arial" w:hAnsi="Arial" w:cs="Arial"/>
                <w:sz w:val="24"/>
                <w:szCs w:val="24"/>
              </w:rPr>
              <w:t>Data Warehouse Empresarial</w:t>
            </w:r>
          </w:p>
        </w:tc>
        <w:tc>
          <w:tcPr>
            <w:tcW w:w="707" w:type="dxa"/>
          </w:tcPr>
          <w:p w:rsidR="000E10C7" w:rsidRPr="000F0841" w:rsidRDefault="001B0C33" w:rsidP="00AB2F92">
            <w:pPr>
              <w:rPr>
                <w:rFonts w:ascii="Arial" w:hAnsi="Arial" w:cs="Arial"/>
                <w:sz w:val="24"/>
                <w:szCs w:val="24"/>
              </w:rPr>
            </w:pPr>
            <w:r>
              <w:rPr>
                <w:rFonts w:ascii="Arial" w:hAnsi="Arial" w:cs="Arial"/>
                <w:sz w:val="24"/>
                <w:szCs w:val="24"/>
              </w:rPr>
              <w:t>26</w:t>
            </w:r>
          </w:p>
        </w:tc>
      </w:tr>
      <w:tr w:rsidR="000F0841" w:rsidRPr="000F0841" w:rsidTr="00061C6C">
        <w:tc>
          <w:tcPr>
            <w:tcW w:w="1211" w:type="dxa"/>
          </w:tcPr>
          <w:p w:rsidR="000E10C7" w:rsidRPr="000F0841" w:rsidRDefault="000E10C7" w:rsidP="00AB2F92">
            <w:pPr>
              <w:rPr>
                <w:rFonts w:ascii="Arial" w:hAnsi="Arial" w:cs="Arial"/>
                <w:sz w:val="24"/>
                <w:szCs w:val="24"/>
              </w:rPr>
            </w:pPr>
            <w:r w:rsidRPr="000F0841">
              <w:rPr>
                <w:rFonts w:ascii="Arial" w:hAnsi="Arial" w:cs="Arial"/>
                <w:sz w:val="24"/>
                <w:szCs w:val="24"/>
              </w:rPr>
              <w:t>2.2.3.</w:t>
            </w:r>
          </w:p>
        </w:tc>
        <w:tc>
          <w:tcPr>
            <w:tcW w:w="6586" w:type="dxa"/>
          </w:tcPr>
          <w:p w:rsidR="000E10C7" w:rsidRPr="000F0841" w:rsidRDefault="000E10C7" w:rsidP="00AB2F92">
            <w:pPr>
              <w:rPr>
                <w:rFonts w:ascii="Arial" w:hAnsi="Arial" w:cs="Arial"/>
                <w:sz w:val="24"/>
                <w:szCs w:val="24"/>
              </w:rPr>
            </w:pPr>
            <w:r w:rsidRPr="000F0841">
              <w:rPr>
                <w:rFonts w:ascii="Arial" w:hAnsi="Arial" w:cs="Arial"/>
                <w:sz w:val="24"/>
                <w:szCs w:val="24"/>
              </w:rPr>
              <w:t>Data Mart</w:t>
            </w:r>
          </w:p>
        </w:tc>
        <w:tc>
          <w:tcPr>
            <w:tcW w:w="707" w:type="dxa"/>
          </w:tcPr>
          <w:p w:rsidR="000E10C7" w:rsidRPr="000F0841" w:rsidRDefault="001B0C33" w:rsidP="00AB2F92">
            <w:pPr>
              <w:rPr>
                <w:rFonts w:ascii="Arial" w:hAnsi="Arial" w:cs="Arial"/>
                <w:sz w:val="24"/>
                <w:szCs w:val="24"/>
              </w:rPr>
            </w:pPr>
            <w:r>
              <w:rPr>
                <w:rFonts w:ascii="Arial" w:hAnsi="Arial" w:cs="Arial"/>
                <w:sz w:val="24"/>
                <w:szCs w:val="24"/>
              </w:rPr>
              <w:t>26</w:t>
            </w:r>
          </w:p>
        </w:tc>
      </w:tr>
      <w:tr w:rsidR="000F0841" w:rsidRPr="000F0841" w:rsidTr="00061C6C">
        <w:tc>
          <w:tcPr>
            <w:tcW w:w="1211" w:type="dxa"/>
          </w:tcPr>
          <w:p w:rsidR="000E10C7" w:rsidRPr="000F0841" w:rsidRDefault="000E10C7" w:rsidP="00AB2F92">
            <w:pPr>
              <w:rPr>
                <w:rFonts w:ascii="Arial" w:hAnsi="Arial" w:cs="Arial"/>
                <w:sz w:val="24"/>
                <w:szCs w:val="24"/>
              </w:rPr>
            </w:pPr>
            <w:r w:rsidRPr="000F0841">
              <w:rPr>
                <w:rFonts w:ascii="Arial" w:hAnsi="Arial" w:cs="Arial"/>
                <w:sz w:val="24"/>
                <w:szCs w:val="24"/>
              </w:rPr>
              <w:t>2.2.4.</w:t>
            </w:r>
          </w:p>
        </w:tc>
        <w:tc>
          <w:tcPr>
            <w:tcW w:w="6586" w:type="dxa"/>
          </w:tcPr>
          <w:p w:rsidR="000E10C7" w:rsidRPr="000F0841" w:rsidRDefault="000E10C7" w:rsidP="00AB2F92">
            <w:pPr>
              <w:rPr>
                <w:rFonts w:ascii="Arial" w:hAnsi="Arial" w:cs="Arial"/>
                <w:sz w:val="24"/>
                <w:szCs w:val="24"/>
              </w:rPr>
            </w:pPr>
            <w:r w:rsidRPr="000F0841">
              <w:rPr>
                <w:rFonts w:ascii="Arial" w:hAnsi="Arial" w:cs="Arial"/>
                <w:sz w:val="24"/>
                <w:szCs w:val="24"/>
              </w:rPr>
              <w:t>Virtual Data Warehouse</w:t>
            </w:r>
          </w:p>
        </w:tc>
        <w:tc>
          <w:tcPr>
            <w:tcW w:w="707" w:type="dxa"/>
          </w:tcPr>
          <w:p w:rsidR="000E10C7" w:rsidRPr="000F0841" w:rsidRDefault="001B0C33" w:rsidP="00AB2F92">
            <w:pPr>
              <w:rPr>
                <w:rFonts w:ascii="Arial" w:hAnsi="Arial" w:cs="Arial"/>
                <w:sz w:val="24"/>
                <w:szCs w:val="24"/>
              </w:rPr>
            </w:pPr>
            <w:r>
              <w:rPr>
                <w:rFonts w:ascii="Arial" w:hAnsi="Arial" w:cs="Arial"/>
                <w:sz w:val="24"/>
                <w:szCs w:val="24"/>
              </w:rPr>
              <w:t>27</w:t>
            </w:r>
          </w:p>
        </w:tc>
      </w:tr>
      <w:tr w:rsidR="000F0841" w:rsidRPr="000F0841" w:rsidTr="00061C6C">
        <w:tc>
          <w:tcPr>
            <w:tcW w:w="1211" w:type="dxa"/>
          </w:tcPr>
          <w:p w:rsidR="000E10C7" w:rsidRPr="000F0841" w:rsidRDefault="000E10C7" w:rsidP="00AB2F92">
            <w:pPr>
              <w:rPr>
                <w:rFonts w:ascii="Arial" w:hAnsi="Arial" w:cs="Arial"/>
                <w:sz w:val="24"/>
                <w:szCs w:val="24"/>
              </w:rPr>
            </w:pPr>
            <w:r w:rsidRPr="000F0841">
              <w:rPr>
                <w:rFonts w:ascii="Arial" w:hAnsi="Arial" w:cs="Arial"/>
                <w:sz w:val="24"/>
                <w:szCs w:val="24"/>
              </w:rPr>
              <w:t>2.3.</w:t>
            </w:r>
          </w:p>
        </w:tc>
        <w:tc>
          <w:tcPr>
            <w:tcW w:w="6586" w:type="dxa"/>
          </w:tcPr>
          <w:p w:rsidR="000E10C7" w:rsidRPr="000F0841" w:rsidRDefault="000E10C7" w:rsidP="00AB2F92">
            <w:pPr>
              <w:rPr>
                <w:rFonts w:ascii="Arial" w:hAnsi="Arial" w:cs="Arial"/>
                <w:sz w:val="24"/>
                <w:szCs w:val="24"/>
              </w:rPr>
            </w:pPr>
            <w:r w:rsidRPr="000F0841">
              <w:rPr>
                <w:rFonts w:ascii="Arial" w:hAnsi="Arial" w:cs="Arial"/>
                <w:sz w:val="24"/>
                <w:szCs w:val="24"/>
              </w:rPr>
              <w:t>PROCESSAMENTO ANÁLITICO ON-LINE</w:t>
            </w:r>
          </w:p>
        </w:tc>
        <w:tc>
          <w:tcPr>
            <w:tcW w:w="707" w:type="dxa"/>
          </w:tcPr>
          <w:p w:rsidR="000E10C7" w:rsidRPr="000F0841" w:rsidRDefault="001B0C33" w:rsidP="00AB2F92">
            <w:pPr>
              <w:rPr>
                <w:rFonts w:ascii="Arial" w:hAnsi="Arial" w:cs="Arial"/>
                <w:sz w:val="24"/>
                <w:szCs w:val="24"/>
              </w:rPr>
            </w:pPr>
            <w:r>
              <w:rPr>
                <w:rFonts w:ascii="Arial" w:hAnsi="Arial" w:cs="Arial"/>
                <w:sz w:val="24"/>
                <w:szCs w:val="24"/>
              </w:rPr>
              <w:t>27</w:t>
            </w:r>
          </w:p>
        </w:tc>
      </w:tr>
      <w:tr w:rsidR="000F0841" w:rsidRPr="000F0841" w:rsidTr="00061C6C">
        <w:tc>
          <w:tcPr>
            <w:tcW w:w="1211" w:type="dxa"/>
          </w:tcPr>
          <w:p w:rsidR="000E10C7" w:rsidRPr="000F0841" w:rsidRDefault="000E10C7" w:rsidP="00AB2F92">
            <w:pPr>
              <w:rPr>
                <w:rFonts w:ascii="Arial" w:hAnsi="Arial" w:cs="Arial"/>
                <w:sz w:val="24"/>
                <w:szCs w:val="24"/>
              </w:rPr>
            </w:pPr>
            <w:r w:rsidRPr="000F0841">
              <w:rPr>
                <w:rFonts w:ascii="Arial" w:hAnsi="Arial" w:cs="Arial"/>
                <w:sz w:val="24"/>
                <w:szCs w:val="24"/>
              </w:rPr>
              <w:t>2.3.1.</w:t>
            </w:r>
          </w:p>
        </w:tc>
        <w:tc>
          <w:tcPr>
            <w:tcW w:w="6586" w:type="dxa"/>
          </w:tcPr>
          <w:p w:rsidR="000E10C7" w:rsidRPr="000F0841" w:rsidRDefault="000E10C7" w:rsidP="00AB2F92">
            <w:pPr>
              <w:rPr>
                <w:rFonts w:ascii="Arial" w:hAnsi="Arial" w:cs="Arial"/>
                <w:sz w:val="24"/>
                <w:szCs w:val="24"/>
              </w:rPr>
            </w:pPr>
            <w:r w:rsidRPr="000F0841">
              <w:rPr>
                <w:rFonts w:ascii="Arial" w:hAnsi="Arial" w:cs="Arial"/>
                <w:sz w:val="24"/>
                <w:szCs w:val="24"/>
              </w:rPr>
              <w:t>Técnicas de Análise de Dados Multidimensionais</w:t>
            </w:r>
          </w:p>
        </w:tc>
        <w:tc>
          <w:tcPr>
            <w:tcW w:w="707" w:type="dxa"/>
          </w:tcPr>
          <w:p w:rsidR="000E10C7" w:rsidRPr="000F0841" w:rsidRDefault="001B0C33" w:rsidP="00AB2F92">
            <w:pPr>
              <w:rPr>
                <w:rFonts w:ascii="Arial" w:hAnsi="Arial" w:cs="Arial"/>
                <w:sz w:val="24"/>
                <w:szCs w:val="24"/>
              </w:rPr>
            </w:pPr>
            <w:r>
              <w:rPr>
                <w:rFonts w:ascii="Arial" w:hAnsi="Arial" w:cs="Arial"/>
                <w:sz w:val="24"/>
                <w:szCs w:val="24"/>
              </w:rPr>
              <w:t>27</w:t>
            </w:r>
          </w:p>
        </w:tc>
      </w:tr>
      <w:tr w:rsidR="000F0841" w:rsidRPr="000F0841" w:rsidTr="00061C6C">
        <w:tc>
          <w:tcPr>
            <w:tcW w:w="1211" w:type="dxa"/>
          </w:tcPr>
          <w:p w:rsidR="000E10C7" w:rsidRPr="000F0841" w:rsidRDefault="000E10C7" w:rsidP="00AB2F92">
            <w:pPr>
              <w:rPr>
                <w:rFonts w:ascii="Arial" w:hAnsi="Arial" w:cs="Arial"/>
                <w:sz w:val="24"/>
                <w:szCs w:val="24"/>
              </w:rPr>
            </w:pPr>
            <w:r w:rsidRPr="000F0841">
              <w:rPr>
                <w:rFonts w:ascii="Arial" w:hAnsi="Arial" w:cs="Arial"/>
                <w:sz w:val="24"/>
                <w:szCs w:val="24"/>
              </w:rPr>
              <w:t>2.3.2.</w:t>
            </w:r>
          </w:p>
        </w:tc>
        <w:tc>
          <w:tcPr>
            <w:tcW w:w="6586" w:type="dxa"/>
          </w:tcPr>
          <w:p w:rsidR="000E10C7" w:rsidRPr="000F0841" w:rsidRDefault="000E10C7" w:rsidP="00AB2F92">
            <w:pPr>
              <w:rPr>
                <w:rFonts w:ascii="Arial" w:hAnsi="Arial" w:cs="Arial"/>
                <w:sz w:val="24"/>
                <w:szCs w:val="24"/>
              </w:rPr>
            </w:pPr>
            <w:r w:rsidRPr="000F0841">
              <w:rPr>
                <w:rFonts w:ascii="Arial" w:hAnsi="Arial" w:cs="Arial"/>
                <w:sz w:val="24"/>
                <w:szCs w:val="24"/>
              </w:rPr>
              <w:t>Suporte Avançado de Banco de Dados</w:t>
            </w:r>
          </w:p>
        </w:tc>
        <w:tc>
          <w:tcPr>
            <w:tcW w:w="707" w:type="dxa"/>
          </w:tcPr>
          <w:p w:rsidR="000E10C7" w:rsidRPr="000F0841" w:rsidRDefault="001B0C33" w:rsidP="00AB2F92">
            <w:pPr>
              <w:rPr>
                <w:rFonts w:ascii="Arial" w:hAnsi="Arial" w:cs="Arial"/>
                <w:sz w:val="24"/>
                <w:szCs w:val="24"/>
              </w:rPr>
            </w:pPr>
            <w:r>
              <w:rPr>
                <w:rFonts w:ascii="Arial" w:hAnsi="Arial" w:cs="Arial"/>
                <w:sz w:val="24"/>
                <w:szCs w:val="24"/>
              </w:rPr>
              <w:t>28</w:t>
            </w:r>
          </w:p>
        </w:tc>
      </w:tr>
      <w:tr w:rsidR="000F0841" w:rsidRPr="000F0841" w:rsidTr="00061C6C">
        <w:tc>
          <w:tcPr>
            <w:tcW w:w="1211" w:type="dxa"/>
          </w:tcPr>
          <w:p w:rsidR="000E10C7" w:rsidRPr="000F0841" w:rsidRDefault="000E10C7" w:rsidP="00AB2F92">
            <w:pPr>
              <w:rPr>
                <w:rFonts w:ascii="Arial" w:hAnsi="Arial" w:cs="Arial"/>
                <w:sz w:val="24"/>
                <w:szCs w:val="24"/>
              </w:rPr>
            </w:pPr>
            <w:r w:rsidRPr="000F0841">
              <w:rPr>
                <w:rFonts w:ascii="Arial" w:hAnsi="Arial" w:cs="Arial"/>
                <w:sz w:val="24"/>
                <w:szCs w:val="24"/>
              </w:rPr>
              <w:t>2.3.3.</w:t>
            </w:r>
          </w:p>
        </w:tc>
        <w:tc>
          <w:tcPr>
            <w:tcW w:w="6586" w:type="dxa"/>
          </w:tcPr>
          <w:p w:rsidR="000E10C7" w:rsidRPr="000F0841" w:rsidRDefault="000E10C7" w:rsidP="00AB2F92">
            <w:pPr>
              <w:rPr>
                <w:rFonts w:ascii="Arial" w:hAnsi="Arial" w:cs="Arial"/>
                <w:sz w:val="24"/>
                <w:szCs w:val="24"/>
              </w:rPr>
            </w:pPr>
            <w:r w:rsidRPr="000F0841">
              <w:rPr>
                <w:rFonts w:ascii="Arial" w:hAnsi="Arial" w:cs="Arial"/>
                <w:sz w:val="24"/>
                <w:szCs w:val="24"/>
              </w:rPr>
              <w:t>Interface fácil de utilizar para os usuários finais</w:t>
            </w:r>
          </w:p>
        </w:tc>
        <w:tc>
          <w:tcPr>
            <w:tcW w:w="707" w:type="dxa"/>
          </w:tcPr>
          <w:p w:rsidR="000E10C7" w:rsidRPr="000F0841" w:rsidRDefault="001B0C33" w:rsidP="00AB2F92">
            <w:pPr>
              <w:rPr>
                <w:rFonts w:ascii="Arial" w:hAnsi="Arial" w:cs="Arial"/>
                <w:sz w:val="24"/>
                <w:szCs w:val="24"/>
              </w:rPr>
            </w:pPr>
            <w:r>
              <w:rPr>
                <w:rFonts w:ascii="Arial" w:hAnsi="Arial" w:cs="Arial"/>
                <w:sz w:val="24"/>
                <w:szCs w:val="24"/>
              </w:rPr>
              <w:t>28</w:t>
            </w:r>
          </w:p>
        </w:tc>
      </w:tr>
      <w:tr w:rsidR="000F0841" w:rsidRPr="000F0841" w:rsidTr="00061C6C">
        <w:tc>
          <w:tcPr>
            <w:tcW w:w="1211" w:type="dxa"/>
          </w:tcPr>
          <w:p w:rsidR="000E10C7" w:rsidRPr="000F0841" w:rsidRDefault="000E10C7" w:rsidP="000E10C7">
            <w:pPr>
              <w:rPr>
                <w:rFonts w:ascii="Arial" w:hAnsi="Arial" w:cs="Arial"/>
                <w:sz w:val="24"/>
                <w:szCs w:val="24"/>
              </w:rPr>
            </w:pPr>
            <w:r w:rsidRPr="000F0841">
              <w:rPr>
                <w:rFonts w:ascii="Arial" w:hAnsi="Arial" w:cs="Arial"/>
                <w:sz w:val="24"/>
                <w:szCs w:val="24"/>
              </w:rPr>
              <w:t>2.3.4.</w:t>
            </w:r>
          </w:p>
        </w:tc>
        <w:tc>
          <w:tcPr>
            <w:tcW w:w="6586" w:type="dxa"/>
          </w:tcPr>
          <w:p w:rsidR="000E10C7" w:rsidRPr="000F0841" w:rsidRDefault="000E10C7" w:rsidP="000E10C7">
            <w:pPr>
              <w:jc w:val="both"/>
              <w:rPr>
                <w:rFonts w:ascii="Arial" w:hAnsi="Arial" w:cs="Arial"/>
                <w:sz w:val="24"/>
                <w:szCs w:val="24"/>
              </w:rPr>
            </w:pPr>
            <w:r w:rsidRPr="000F0841">
              <w:rPr>
                <w:rFonts w:ascii="Arial" w:hAnsi="Arial" w:cs="Arial"/>
                <w:sz w:val="24"/>
                <w:szCs w:val="24"/>
              </w:rPr>
              <w:t>Arquitetura Cliente/Servidor</w:t>
            </w:r>
          </w:p>
        </w:tc>
        <w:tc>
          <w:tcPr>
            <w:tcW w:w="707" w:type="dxa"/>
          </w:tcPr>
          <w:p w:rsidR="000E10C7" w:rsidRPr="000F0841" w:rsidRDefault="001B0C33" w:rsidP="000E10C7">
            <w:pPr>
              <w:rPr>
                <w:rFonts w:ascii="Arial" w:hAnsi="Arial" w:cs="Arial"/>
                <w:sz w:val="24"/>
                <w:szCs w:val="24"/>
              </w:rPr>
            </w:pPr>
            <w:r>
              <w:rPr>
                <w:rFonts w:ascii="Arial" w:hAnsi="Arial" w:cs="Arial"/>
                <w:sz w:val="24"/>
                <w:szCs w:val="24"/>
              </w:rPr>
              <w:t>28</w:t>
            </w:r>
          </w:p>
        </w:tc>
      </w:tr>
      <w:tr w:rsidR="000F0841" w:rsidRPr="000F0841" w:rsidTr="00061C6C">
        <w:tc>
          <w:tcPr>
            <w:tcW w:w="1211" w:type="dxa"/>
          </w:tcPr>
          <w:p w:rsidR="000E10C7" w:rsidRPr="000F0841" w:rsidRDefault="000E10C7" w:rsidP="000E10C7">
            <w:pPr>
              <w:rPr>
                <w:rFonts w:ascii="Arial" w:hAnsi="Arial" w:cs="Arial"/>
                <w:sz w:val="24"/>
                <w:szCs w:val="24"/>
              </w:rPr>
            </w:pPr>
            <w:r w:rsidRPr="000F0841">
              <w:rPr>
                <w:rFonts w:ascii="Arial" w:hAnsi="Arial" w:cs="Arial"/>
                <w:sz w:val="24"/>
                <w:szCs w:val="24"/>
              </w:rPr>
              <w:t>2.3.5.</w:t>
            </w:r>
          </w:p>
        </w:tc>
        <w:tc>
          <w:tcPr>
            <w:tcW w:w="6586" w:type="dxa"/>
          </w:tcPr>
          <w:p w:rsidR="000E10C7" w:rsidRPr="000F0841" w:rsidRDefault="000E10C7" w:rsidP="000E10C7">
            <w:pPr>
              <w:jc w:val="both"/>
              <w:rPr>
                <w:rFonts w:ascii="Arial" w:hAnsi="Arial" w:cs="Arial"/>
                <w:sz w:val="24"/>
                <w:szCs w:val="24"/>
              </w:rPr>
            </w:pPr>
            <w:r w:rsidRPr="000F0841">
              <w:rPr>
                <w:rFonts w:ascii="Arial" w:hAnsi="Arial" w:cs="Arial"/>
                <w:sz w:val="24"/>
                <w:szCs w:val="24"/>
              </w:rPr>
              <w:t>Arquitetura OLAP</w:t>
            </w:r>
          </w:p>
        </w:tc>
        <w:tc>
          <w:tcPr>
            <w:tcW w:w="707" w:type="dxa"/>
          </w:tcPr>
          <w:p w:rsidR="000E10C7" w:rsidRPr="000F0841" w:rsidRDefault="001B0C33" w:rsidP="000E10C7">
            <w:pPr>
              <w:rPr>
                <w:rFonts w:ascii="Arial" w:hAnsi="Arial" w:cs="Arial"/>
                <w:sz w:val="24"/>
                <w:szCs w:val="24"/>
              </w:rPr>
            </w:pPr>
            <w:r>
              <w:rPr>
                <w:rFonts w:ascii="Arial" w:hAnsi="Arial" w:cs="Arial"/>
                <w:sz w:val="24"/>
                <w:szCs w:val="24"/>
              </w:rPr>
              <w:t>28</w:t>
            </w:r>
          </w:p>
        </w:tc>
      </w:tr>
      <w:tr w:rsidR="000F0841" w:rsidRPr="000F0841" w:rsidTr="00061C6C">
        <w:tc>
          <w:tcPr>
            <w:tcW w:w="1211" w:type="dxa"/>
          </w:tcPr>
          <w:p w:rsidR="000E10C7" w:rsidRPr="000F0841" w:rsidRDefault="000E10C7" w:rsidP="000E10C7">
            <w:pPr>
              <w:rPr>
                <w:rFonts w:ascii="Arial" w:hAnsi="Arial" w:cs="Arial"/>
                <w:sz w:val="24"/>
                <w:szCs w:val="24"/>
              </w:rPr>
            </w:pPr>
            <w:r w:rsidRPr="000F0841">
              <w:rPr>
                <w:rFonts w:ascii="Arial" w:hAnsi="Arial" w:cs="Arial"/>
                <w:sz w:val="24"/>
                <w:szCs w:val="24"/>
              </w:rPr>
              <w:t>2.3.5.1.</w:t>
            </w:r>
          </w:p>
        </w:tc>
        <w:tc>
          <w:tcPr>
            <w:tcW w:w="6586" w:type="dxa"/>
          </w:tcPr>
          <w:p w:rsidR="000E10C7" w:rsidRPr="000F0841" w:rsidRDefault="000E10C7" w:rsidP="000E10C7">
            <w:pPr>
              <w:jc w:val="both"/>
              <w:rPr>
                <w:rFonts w:ascii="Arial" w:hAnsi="Arial" w:cs="Arial"/>
                <w:sz w:val="24"/>
                <w:szCs w:val="24"/>
              </w:rPr>
            </w:pPr>
            <w:r w:rsidRPr="000F0841">
              <w:rPr>
                <w:rFonts w:ascii="Arial" w:hAnsi="Arial" w:cs="Arial"/>
                <w:sz w:val="24"/>
                <w:szCs w:val="24"/>
              </w:rPr>
              <w:t>Processamento analítico on-line relaciona (ROLAP)</w:t>
            </w:r>
          </w:p>
        </w:tc>
        <w:tc>
          <w:tcPr>
            <w:tcW w:w="707" w:type="dxa"/>
          </w:tcPr>
          <w:p w:rsidR="000E10C7" w:rsidRPr="000F0841" w:rsidRDefault="001B0C33" w:rsidP="000E10C7">
            <w:pPr>
              <w:rPr>
                <w:rFonts w:ascii="Arial" w:hAnsi="Arial" w:cs="Arial"/>
                <w:sz w:val="24"/>
                <w:szCs w:val="24"/>
              </w:rPr>
            </w:pPr>
            <w:r>
              <w:rPr>
                <w:rFonts w:ascii="Arial" w:hAnsi="Arial" w:cs="Arial"/>
                <w:sz w:val="24"/>
                <w:szCs w:val="24"/>
              </w:rPr>
              <w:t>30</w:t>
            </w:r>
          </w:p>
        </w:tc>
      </w:tr>
      <w:tr w:rsidR="000F0841" w:rsidRPr="000F0841" w:rsidTr="00061C6C">
        <w:tc>
          <w:tcPr>
            <w:tcW w:w="1211" w:type="dxa"/>
          </w:tcPr>
          <w:p w:rsidR="000E10C7" w:rsidRPr="000F0841" w:rsidRDefault="000E10C7" w:rsidP="000E10C7">
            <w:pPr>
              <w:rPr>
                <w:rFonts w:ascii="Arial" w:hAnsi="Arial" w:cs="Arial"/>
                <w:sz w:val="24"/>
                <w:szCs w:val="24"/>
              </w:rPr>
            </w:pPr>
            <w:r w:rsidRPr="000F0841">
              <w:rPr>
                <w:rFonts w:ascii="Arial" w:hAnsi="Arial" w:cs="Arial"/>
                <w:sz w:val="24"/>
                <w:szCs w:val="24"/>
              </w:rPr>
              <w:t>2.3.5.2.</w:t>
            </w:r>
          </w:p>
        </w:tc>
        <w:tc>
          <w:tcPr>
            <w:tcW w:w="6586" w:type="dxa"/>
          </w:tcPr>
          <w:p w:rsidR="000E10C7" w:rsidRPr="000F0841" w:rsidRDefault="000E10C7" w:rsidP="000E10C7">
            <w:pPr>
              <w:jc w:val="both"/>
              <w:rPr>
                <w:rFonts w:ascii="Arial" w:hAnsi="Arial" w:cs="Arial"/>
                <w:sz w:val="24"/>
                <w:szCs w:val="24"/>
              </w:rPr>
            </w:pPr>
            <w:r w:rsidRPr="000F0841">
              <w:rPr>
                <w:rFonts w:ascii="Arial" w:hAnsi="Arial" w:cs="Arial"/>
                <w:sz w:val="24"/>
                <w:szCs w:val="24"/>
              </w:rPr>
              <w:t>Processamento analítico on-line multidimensional (MOLAP)</w:t>
            </w:r>
          </w:p>
        </w:tc>
        <w:tc>
          <w:tcPr>
            <w:tcW w:w="707" w:type="dxa"/>
          </w:tcPr>
          <w:p w:rsidR="000E10C7" w:rsidRPr="000F0841" w:rsidRDefault="001B0C33" w:rsidP="000E10C7">
            <w:pPr>
              <w:rPr>
                <w:rFonts w:ascii="Arial" w:hAnsi="Arial" w:cs="Arial"/>
                <w:sz w:val="24"/>
                <w:szCs w:val="24"/>
              </w:rPr>
            </w:pPr>
            <w:r>
              <w:rPr>
                <w:rFonts w:ascii="Arial" w:hAnsi="Arial" w:cs="Arial"/>
                <w:sz w:val="24"/>
                <w:szCs w:val="24"/>
              </w:rPr>
              <w:t>30</w:t>
            </w:r>
          </w:p>
        </w:tc>
      </w:tr>
      <w:tr w:rsidR="000F0841" w:rsidRPr="000F0841" w:rsidTr="00061C6C">
        <w:tc>
          <w:tcPr>
            <w:tcW w:w="1211" w:type="dxa"/>
          </w:tcPr>
          <w:p w:rsidR="000E10C7" w:rsidRPr="000F0841" w:rsidRDefault="00DD49AF" w:rsidP="000E10C7">
            <w:pPr>
              <w:rPr>
                <w:rFonts w:ascii="Arial" w:hAnsi="Arial" w:cs="Arial"/>
                <w:sz w:val="24"/>
                <w:szCs w:val="24"/>
              </w:rPr>
            </w:pPr>
            <w:r w:rsidRPr="000F0841">
              <w:rPr>
                <w:rFonts w:ascii="Arial" w:hAnsi="Arial" w:cs="Arial"/>
                <w:sz w:val="24"/>
                <w:szCs w:val="24"/>
              </w:rPr>
              <w:t>2.4.</w:t>
            </w:r>
          </w:p>
        </w:tc>
        <w:tc>
          <w:tcPr>
            <w:tcW w:w="6586" w:type="dxa"/>
          </w:tcPr>
          <w:p w:rsidR="000E10C7" w:rsidRPr="000F0841" w:rsidRDefault="00DD49AF" w:rsidP="000E10C7">
            <w:pPr>
              <w:jc w:val="both"/>
              <w:rPr>
                <w:rFonts w:ascii="Arial" w:hAnsi="Arial" w:cs="Arial"/>
                <w:sz w:val="24"/>
                <w:szCs w:val="24"/>
              </w:rPr>
            </w:pPr>
            <w:r w:rsidRPr="000F0841">
              <w:rPr>
                <w:rFonts w:ascii="Arial" w:hAnsi="Arial" w:cs="Arial"/>
                <w:sz w:val="24"/>
                <w:szCs w:val="24"/>
              </w:rPr>
              <w:t>MODELAGEM MULTIDIMENSIONAL</w:t>
            </w:r>
          </w:p>
        </w:tc>
        <w:tc>
          <w:tcPr>
            <w:tcW w:w="707" w:type="dxa"/>
          </w:tcPr>
          <w:p w:rsidR="000E10C7" w:rsidRPr="000F0841" w:rsidRDefault="001B0C33" w:rsidP="000E10C7">
            <w:pPr>
              <w:rPr>
                <w:rFonts w:ascii="Arial" w:hAnsi="Arial" w:cs="Arial"/>
                <w:sz w:val="24"/>
                <w:szCs w:val="24"/>
              </w:rPr>
            </w:pPr>
            <w:r>
              <w:rPr>
                <w:rFonts w:ascii="Arial" w:hAnsi="Arial" w:cs="Arial"/>
                <w:sz w:val="24"/>
                <w:szCs w:val="24"/>
              </w:rPr>
              <w:t>33</w:t>
            </w:r>
          </w:p>
        </w:tc>
      </w:tr>
      <w:tr w:rsidR="000F0841" w:rsidRPr="000F0841" w:rsidTr="00061C6C">
        <w:tc>
          <w:tcPr>
            <w:tcW w:w="1211" w:type="dxa"/>
          </w:tcPr>
          <w:p w:rsidR="00DD49AF" w:rsidRPr="000F0841" w:rsidRDefault="00DD49AF" w:rsidP="000E10C7">
            <w:pPr>
              <w:rPr>
                <w:rFonts w:ascii="Arial" w:hAnsi="Arial" w:cs="Arial"/>
                <w:sz w:val="24"/>
                <w:szCs w:val="24"/>
              </w:rPr>
            </w:pPr>
            <w:r w:rsidRPr="000F0841">
              <w:rPr>
                <w:rFonts w:ascii="Arial" w:hAnsi="Arial" w:cs="Arial"/>
                <w:sz w:val="24"/>
                <w:szCs w:val="24"/>
              </w:rPr>
              <w:t>2.4.1.</w:t>
            </w:r>
          </w:p>
        </w:tc>
        <w:tc>
          <w:tcPr>
            <w:tcW w:w="6586" w:type="dxa"/>
          </w:tcPr>
          <w:p w:rsidR="00DD49AF" w:rsidRPr="000F0841" w:rsidRDefault="00DD49AF" w:rsidP="000E10C7">
            <w:pPr>
              <w:jc w:val="both"/>
              <w:rPr>
                <w:rFonts w:ascii="Arial" w:hAnsi="Arial" w:cs="Arial"/>
                <w:sz w:val="24"/>
                <w:szCs w:val="24"/>
              </w:rPr>
            </w:pPr>
            <w:r w:rsidRPr="000F0841">
              <w:rPr>
                <w:rFonts w:ascii="Arial" w:hAnsi="Arial" w:cs="Arial"/>
                <w:sz w:val="24"/>
                <w:szCs w:val="24"/>
              </w:rPr>
              <w:t>Esquema estrela</w:t>
            </w:r>
          </w:p>
        </w:tc>
        <w:tc>
          <w:tcPr>
            <w:tcW w:w="707" w:type="dxa"/>
          </w:tcPr>
          <w:p w:rsidR="00DD49AF" w:rsidRPr="000F0841" w:rsidRDefault="001B0C33" w:rsidP="000E10C7">
            <w:pPr>
              <w:rPr>
                <w:rFonts w:ascii="Arial" w:hAnsi="Arial" w:cs="Arial"/>
                <w:sz w:val="24"/>
                <w:szCs w:val="24"/>
              </w:rPr>
            </w:pPr>
            <w:r>
              <w:rPr>
                <w:rFonts w:ascii="Arial" w:hAnsi="Arial" w:cs="Arial"/>
                <w:sz w:val="24"/>
                <w:szCs w:val="24"/>
              </w:rPr>
              <w:t>33</w:t>
            </w:r>
          </w:p>
        </w:tc>
      </w:tr>
      <w:tr w:rsidR="000F0841" w:rsidRPr="000F0841" w:rsidTr="00061C6C">
        <w:tc>
          <w:tcPr>
            <w:tcW w:w="1211" w:type="dxa"/>
          </w:tcPr>
          <w:p w:rsidR="00DD49AF" w:rsidRPr="000F0841" w:rsidRDefault="00DD49AF" w:rsidP="000E10C7">
            <w:pPr>
              <w:rPr>
                <w:rFonts w:ascii="Arial" w:hAnsi="Arial" w:cs="Arial"/>
                <w:sz w:val="24"/>
                <w:szCs w:val="24"/>
              </w:rPr>
            </w:pPr>
            <w:r w:rsidRPr="000F0841">
              <w:rPr>
                <w:rFonts w:ascii="Arial" w:hAnsi="Arial" w:cs="Arial"/>
                <w:sz w:val="24"/>
                <w:szCs w:val="24"/>
              </w:rPr>
              <w:t>2.4.1.1.</w:t>
            </w:r>
          </w:p>
        </w:tc>
        <w:tc>
          <w:tcPr>
            <w:tcW w:w="6586" w:type="dxa"/>
          </w:tcPr>
          <w:p w:rsidR="00DD49AF" w:rsidRPr="000F0841" w:rsidRDefault="00DD49AF" w:rsidP="000E10C7">
            <w:pPr>
              <w:jc w:val="both"/>
              <w:rPr>
                <w:rFonts w:ascii="Arial" w:hAnsi="Arial" w:cs="Arial"/>
                <w:sz w:val="24"/>
                <w:szCs w:val="24"/>
              </w:rPr>
            </w:pPr>
            <w:r w:rsidRPr="000F0841">
              <w:rPr>
                <w:rFonts w:ascii="Arial" w:hAnsi="Arial" w:cs="Arial"/>
                <w:sz w:val="24"/>
                <w:szCs w:val="24"/>
              </w:rPr>
              <w:t>Fatos</w:t>
            </w:r>
          </w:p>
        </w:tc>
        <w:tc>
          <w:tcPr>
            <w:tcW w:w="707" w:type="dxa"/>
          </w:tcPr>
          <w:p w:rsidR="00DD49AF" w:rsidRPr="000F0841" w:rsidRDefault="001B0C33" w:rsidP="000E10C7">
            <w:pPr>
              <w:rPr>
                <w:rFonts w:ascii="Arial" w:hAnsi="Arial" w:cs="Arial"/>
                <w:sz w:val="24"/>
                <w:szCs w:val="24"/>
              </w:rPr>
            </w:pPr>
            <w:r>
              <w:rPr>
                <w:rFonts w:ascii="Arial" w:hAnsi="Arial" w:cs="Arial"/>
                <w:sz w:val="24"/>
                <w:szCs w:val="24"/>
              </w:rPr>
              <w:t>33</w:t>
            </w:r>
          </w:p>
        </w:tc>
      </w:tr>
      <w:tr w:rsidR="000F0841" w:rsidRPr="000F0841" w:rsidTr="00061C6C">
        <w:tc>
          <w:tcPr>
            <w:tcW w:w="1211" w:type="dxa"/>
          </w:tcPr>
          <w:p w:rsidR="00DD49AF" w:rsidRPr="000F0841" w:rsidRDefault="00DD49AF" w:rsidP="000E10C7">
            <w:pPr>
              <w:rPr>
                <w:rFonts w:ascii="Arial" w:hAnsi="Arial" w:cs="Arial"/>
                <w:sz w:val="24"/>
                <w:szCs w:val="24"/>
              </w:rPr>
            </w:pPr>
            <w:r w:rsidRPr="000F0841">
              <w:rPr>
                <w:rFonts w:ascii="Arial" w:hAnsi="Arial" w:cs="Arial"/>
                <w:sz w:val="24"/>
                <w:szCs w:val="24"/>
              </w:rPr>
              <w:t>2.4.1.2.</w:t>
            </w:r>
          </w:p>
        </w:tc>
        <w:tc>
          <w:tcPr>
            <w:tcW w:w="6586" w:type="dxa"/>
          </w:tcPr>
          <w:p w:rsidR="00DD49AF" w:rsidRPr="000F0841" w:rsidRDefault="00DD49AF" w:rsidP="000E10C7">
            <w:pPr>
              <w:jc w:val="both"/>
              <w:rPr>
                <w:rFonts w:ascii="Arial" w:hAnsi="Arial" w:cs="Arial"/>
                <w:sz w:val="24"/>
                <w:szCs w:val="24"/>
              </w:rPr>
            </w:pPr>
            <w:r w:rsidRPr="000F0841">
              <w:rPr>
                <w:rFonts w:ascii="Arial" w:hAnsi="Arial" w:cs="Arial"/>
                <w:sz w:val="24"/>
                <w:szCs w:val="24"/>
              </w:rPr>
              <w:t>Dimensões</w:t>
            </w:r>
          </w:p>
        </w:tc>
        <w:tc>
          <w:tcPr>
            <w:tcW w:w="707" w:type="dxa"/>
          </w:tcPr>
          <w:p w:rsidR="00DD49AF" w:rsidRPr="000F0841" w:rsidRDefault="001B0C33" w:rsidP="000E10C7">
            <w:pPr>
              <w:rPr>
                <w:rFonts w:ascii="Arial" w:hAnsi="Arial" w:cs="Arial"/>
                <w:sz w:val="24"/>
                <w:szCs w:val="24"/>
              </w:rPr>
            </w:pPr>
            <w:r>
              <w:rPr>
                <w:rFonts w:ascii="Arial" w:hAnsi="Arial" w:cs="Arial"/>
                <w:sz w:val="24"/>
                <w:szCs w:val="24"/>
              </w:rPr>
              <w:t>34</w:t>
            </w:r>
          </w:p>
        </w:tc>
      </w:tr>
      <w:tr w:rsidR="000F0841" w:rsidRPr="000F0841" w:rsidTr="00061C6C">
        <w:tc>
          <w:tcPr>
            <w:tcW w:w="1211" w:type="dxa"/>
          </w:tcPr>
          <w:p w:rsidR="00DD49AF" w:rsidRPr="000F0841" w:rsidRDefault="00DD49AF" w:rsidP="000E10C7">
            <w:pPr>
              <w:rPr>
                <w:rFonts w:ascii="Arial" w:hAnsi="Arial" w:cs="Arial"/>
                <w:sz w:val="24"/>
                <w:szCs w:val="24"/>
              </w:rPr>
            </w:pPr>
            <w:r w:rsidRPr="000F0841">
              <w:rPr>
                <w:rFonts w:ascii="Arial" w:hAnsi="Arial" w:cs="Arial"/>
                <w:sz w:val="24"/>
                <w:szCs w:val="24"/>
              </w:rPr>
              <w:t>2.4.1.3.</w:t>
            </w:r>
          </w:p>
        </w:tc>
        <w:tc>
          <w:tcPr>
            <w:tcW w:w="6586" w:type="dxa"/>
          </w:tcPr>
          <w:p w:rsidR="00DD49AF" w:rsidRPr="000F0841" w:rsidRDefault="00DD49AF" w:rsidP="000E10C7">
            <w:pPr>
              <w:jc w:val="both"/>
              <w:rPr>
                <w:rFonts w:ascii="Arial" w:hAnsi="Arial" w:cs="Arial"/>
                <w:sz w:val="24"/>
                <w:szCs w:val="24"/>
              </w:rPr>
            </w:pPr>
            <w:r w:rsidRPr="000F0841">
              <w:rPr>
                <w:rFonts w:ascii="Arial" w:hAnsi="Arial" w:cs="Arial"/>
                <w:sz w:val="24"/>
                <w:szCs w:val="24"/>
              </w:rPr>
              <w:t>Medidas</w:t>
            </w:r>
          </w:p>
        </w:tc>
        <w:tc>
          <w:tcPr>
            <w:tcW w:w="707" w:type="dxa"/>
          </w:tcPr>
          <w:p w:rsidR="00DD49AF" w:rsidRPr="000F0841" w:rsidRDefault="001B0C33" w:rsidP="000E10C7">
            <w:pPr>
              <w:rPr>
                <w:rFonts w:ascii="Arial" w:hAnsi="Arial" w:cs="Arial"/>
                <w:sz w:val="24"/>
                <w:szCs w:val="24"/>
              </w:rPr>
            </w:pPr>
            <w:r>
              <w:rPr>
                <w:rFonts w:ascii="Arial" w:hAnsi="Arial" w:cs="Arial"/>
                <w:sz w:val="24"/>
                <w:szCs w:val="24"/>
              </w:rPr>
              <w:t>35</w:t>
            </w:r>
          </w:p>
        </w:tc>
      </w:tr>
      <w:tr w:rsidR="000F0841" w:rsidRPr="000F0841" w:rsidTr="00061C6C">
        <w:tc>
          <w:tcPr>
            <w:tcW w:w="1211" w:type="dxa"/>
          </w:tcPr>
          <w:p w:rsidR="00DD49AF" w:rsidRPr="000F0841" w:rsidRDefault="00DD49AF" w:rsidP="000E10C7">
            <w:pPr>
              <w:rPr>
                <w:rFonts w:ascii="Arial" w:hAnsi="Arial" w:cs="Arial"/>
                <w:sz w:val="24"/>
                <w:szCs w:val="24"/>
              </w:rPr>
            </w:pPr>
            <w:r w:rsidRPr="000F0841">
              <w:rPr>
                <w:rFonts w:ascii="Arial" w:hAnsi="Arial" w:cs="Arial"/>
                <w:sz w:val="24"/>
                <w:szCs w:val="24"/>
              </w:rPr>
              <w:t>2.4.1.4.</w:t>
            </w:r>
          </w:p>
        </w:tc>
        <w:tc>
          <w:tcPr>
            <w:tcW w:w="6586" w:type="dxa"/>
          </w:tcPr>
          <w:p w:rsidR="00DD49AF" w:rsidRPr="000F0841" w:rsidRDefault="00DD49AF" w:rsidP="000E10C7">
            <w:pPr>
              <w:jc w:val="both"/>
              <w:rPr>
                <w:rFonts w:ascii="Arial" w:hAnsi="Arial" w:cs="Arial"/>
                <w:sz w:val="24"/>
                <w:szCs w:val="24"/>
              </w:rPr>
            </w:pPr>
            <w:r w:rsidRPr="000F0841">
              <w:rPr>
                <w:rFonts w:ascii="Arial" w:hAnsi="Arial" w:cs="Arial"/>
                <w:sz w:val="24"/>
                <w:szCs w:val="24"/>
              </w:rPr>
              <w:t>Atributos</w:t>
            </w:r>
          </w:p>
        </w:tc>
        <w:tc>
          <w:tcPr>
            <w:tcW w:w="707" w:type="dxa"/>
          </w:tcPr>
          <w:p w:rsidR="00DD49AF" w:rsidRPr="000F0841" w:rsidRDefault="001B0C33" w:rsidP="000E10C7">
            <w:pPr>
              <w:rPr>
                <w:rFonts w:ascii="Arial" w:hAnsi="Arial" w:cs="Arial"/>
                <w:sz w:val="24"/>
                <w:szCs w:val="24"/>
              </w:rPr>
            </w:pPr>
            <w:r>
              <w:rPr>
                <w:rFonts w:ascii="Arial" w:hAnsi="Arial" w:cs="Arial"/>
                <w:sz w:val="24"/>
                <w:szCs w:val="24"/>
              </w:rPr>
              <w:t>35</w:t>
            </w:r>
          </w:p>
        </w:tc>
      </w:tr>
      <w:tr w:rsidR="000F0841" w:rsidRPr="000F0841" w:rsidTr="00061C6C">
        <w:tc>
          <w:tcPr>
            <w:tcW w:w="1211" w:type="dxa"/>
          </w:tcPr>
          <w:p w:rsidR="00DD49AF" w:rsidRPr="000F0841" w:rsidRDefault="00DD49AF" w:rsidP="000E10C7">
            <w:pPr>
              <w:rPr>
                <w:rFonts w:ascii="Arial" w:hAnsi="Arial" w:cs="Arial"/>
                <w:sz w:val="24"/>
                <w:szCs w:val="24"/>
              </w:rPr>
            </w:pPr>
            <w:r w:rsidRPr="000F0841">
              <w:rPr>
                <w:rFonts w:ascii="Arial" w:hAnsi="Arial" w:cs="Arial"/>
                <w:sz w:val="24"/>
                <w:szCs w:val="24"/>
              </w:rPr>
              <w:t>2.4.1.5.</w:t>
            </w:r>
          </w:p>
        </w:tc>
        <w:tc>
          <w:tcPr>
            <w:tcW w:w="6586" w:type="dxa"/>
          </w:tcPr>
          <w:p w:rsidR="00DD49AF" w:rsidRPr="000F0841" w:rsidRDefault="00DD49AF" w:rsidP="000E10C7">
            <w:pPr>
              <w:jc w:val="both"/>
              <w:rPr>
                <w:rFonts w:ascii="Arial" w:hAnsi="Arial" w:cs="Arial"/>
                <w:sz w:val="24"/>
                <w:szCs w:val="24"/>
              </w:rPr>
            </w:pPr>
            <w:r w:rsidRPr="000F0841">
              <w:rPr>
                <w:rFonts w:ascii="Arial" w:hAnsi="Arial" w:cs="Arial"/>
                <w:sz w:val="24"/>
                <w:szCs w:val="24"/>
              </w:rPr>
              <w:t>Hierarquias de Atributos</w:t>
            </w:r>
          </w:p>
        </w:tc>
        <w:tc>
          <w:tcPr>
            <w:tcW w:w="707" w:type="dxa"/>
          </w:tcPr>
          <w:p w:rsidR="00DD49AF" w:rsidRPr="000F0841" w:rsidRDefault="001B0C33" w:rsidP="000E10C7">
            <w:pPr>
              <w:rPr>
                <w:rFonts w:ascii="Arial" w:hAnsi="Arial" w:cs="Arial"/>
                <w:sz w:val="24"/>
                <w:szCs w:val="24"/>
              </w:rPr>
            </w:pPr>
            <w:r>
              <w:rPr>
                <w:rFonts w:ascii="Arial" w:hAnsi="Arial" w:cs="Arial"/>
                <w:sz w:val="24"/>
                <w:szCs w:val="24"/>
              </w:rPr>
              <w:t>36</w:t>
            </w:r>
          </w:p>
        </w:tc>
      </w:tr>
      <w:tr w:rsidR="000F0841" w:rsidRPr="000F0841" w:rsidTr="00061C6C">
        <w:tc>
          <w:tcPr>
            <w:tcW w:w="1211" w:type="dxa"/>
          </w:tcPr>
          <w:p w:rsidR="00DD49AF" w:rsidRPr="000F0841" w:rsidRDefault="006B7164" w:rsidP="000E10C7">
            <w:pPr>
              <w:rPr>
                <w:rFonts w:ascii="Arial" w:hAnsi="Arial" w:cs="Arial"/>
                <w:sz w:val="24"/>
                <w:szCs w:val="24"/>
              </w:rPr>
            </w:pPr>
            <w:r w:rsidRPr="000F0841">
              <w:rPr>
                <w:rFonts w:ascii="Arial" w:hAnsi="Arial" w:cs="Arial"/>
                <w:sz w:val="24"/>
                <w:szCs w:val="24"/>
              </w:rPr>
              <w:t>2.4.2.</w:t>
            </w:r>
          </w:p>
        </w:tc>
        <w:tc>
          <w:tcPr>
            <w:tcW w:w="6586" w:type="dxa"/>
          </w:tcPr>
          <w:p w:rsidR="00DD49AF" w:rsidRPr="000F0841" w:rsidRDefault="006B7164" w:rsidP="000E10C7">
            <w:pPr>
              <w:jc w:val="both"/>
              <w:rPr>
                <w:rFonts w:ascii="Arial" w:hAnsi="Arial" w:cs="Arial"/>
                <w:sz w:val="24"/>
                <w:szCs w:val="24"/>
              </w:rPr>
            </w:pPr>
            <w:r w:rsidRPr="000F0841">
              <w:rPr>
                <w:rFonts w:ascii="Arial" w:hAnsi="Arial" w:cs="Arial"/>
                <w:sz w:val="24"/>
                <w:szCs w:val="24"/>
              </w:rPr>
              <w:t>Esquema floco de neve</w:t>
            </w:r>
          </w:p>
        </w:tc>
        <w:tc>
          <w:tcPr>
            <w:tcW w:w="707" w:type="dxa"/>
          </w:tcPr>
          <w:p w:rsidR="00DD49AF" w:rsidRPr="000F0841" w:rsidRDefault="001B0C33" w:rsidP="000E10C7">
            <w:pPr>
              <w:rPr>
                <w:rFonts w:ascii="Arial" w:hAnsi="Arial" w:cs="Arial"/>
                <w:sz w:val="24"/>
                <w:szCs w:val="24"/>
              </w:rPr>
            </w:pPr>
            <w:r>
              <w:rPr>
                <w:rFonts w:ascii="Arial" w:hAnsi="Arial" w:cs="Arial"/>
                <w:sz w:val="24"/>
                <w:szCs w:val="24"/>
              </w:rPr>
              <w:t>39</w:t>
            </w:r>
          </w:p>
        </w:tc>
      </w:tr>
      <w:tr w:rsidR="000F0841" w:rsidRPr="000F0841" w:rsidTr="00061C6C">
        <w:tc>
          <w:tcPr>
            <w:tcW w:w="1211" w:type="dxa"/>
          </w:tcPr>
          <w:p w:rsidR="006B7164" w:rsidRPr="000F0841" w:rsidRDefault="006B7164" w:rsidP="000E10C7">
            <w:pPr>
              <w:rPr>
                <w:rFonts w:ascii="Arial" w:hAnsi="Arial" w:cs="Arial"/>
                <w:sz w:val="24"/>
                <w:szCs w:val="24"/>
              </w:rPr>
            </w:pPr>
            <w:r w:rsidRPr="000F0841">
              <w:rPr>
                <w:rFonts w:ascii="Arial" w:hAnsi="Arial" w:cs="Arial"/>
                <w:sz w:val="24"/>
                <w:szCs w:val="24"/>
              </w:rPr>
              <w:t>2.5.</w:t>
            </w:r>
          </w:p>
        </w:tc>
        <w:tc>
          <w:tcPr>
            <w:tcW w:w="6586" w:type="dxa"/>
          </w:tcPr>
          <w:p w:rsidR="006B7164" w:rsidRPr="000F0841" w:rsidRDefault="006B7164" w:rsidP="000E10C7">
            <w:pPr>
              <w:jc w:val="both"/>
              <w:rPr>
                <w:rFonts w:ascii="Arial" w:hAnsi="Arial" w:cs="Arial"/>
                <w:sz w:val="24"/>
                <w:szCs w:val="24"/>
              </w:rPr>
            </w:pPr>
            <w:r w:rsidRPr="000F0841">
              <w:rPr>
                <w:rFonts w:ascii="Arial" w:hAnsi="Arial" w:cs="Arial"/>
                <w:sz w:val="24"/>
                <w:szCs w:val="24"/>
              </w:rPr>
              <w:t>CONCLUSÕES</w:t>
            </w:r>
          </w:p>
        </w:tc>
        <w:tc>
          <w:tcPr>
            <w:tcW w:w="707" w:type="dxa"/>
          </w:tcPr>
          <w:p w:rsidR="006B7164" w:rsidRPr="000F0841" w:rsidRDefault="006746A7" w:rsidP="000E10C7">
            <w:pPr>
              <w:rPr>
                <w:rFonts w:ascii="Arial" w:hAnsi="Arial" w:cs="Arial"/>
                <w:sz w:val="24"/>
                <w:szCs w:val="24"/>
              </w:rPr>
            </w:pPr>
            <w:r>
              <w:rPr>
                <w:rFonts w:ascii="Arial" w:hAnsi="Arial" w:cs="Arial"/>
                <w:sz w:val="24"/>
                <w:szCs w:val="24"/>
              </w:rPr>
              <w:t>42</w:t>
            </w:r>
          </w:p>
        </w:tc>
      </w:tr>
      <w:tr w:rsidR="000F0841" w:rsidRPr="000F0841" w:rsidTr="00061C6C">
        <w:tc>
          <w:tcPr>
            <w:tcW w:w="1211" w:type="dxa"/>
          </w:tcPr>
          <w:p w:rsidR="006B7164" w:rsidRPr="000F0841" w:rsidRDefault="006B7164" w:rsidP="000E10C7">
            <w:pPr>
              <w:rPr>
                <w:rFonts w:ascii="Arial" w:hAnsi="Arial" w:cs="Arial"/>
                <w:sz w:val="24"/>
                <w:szCs w:val="24"/>
              </w:rPr>
            </w:pPr>
          </w:p>
        </w:tc>
        <w:tc>
          <w:tcPr>
            <w:tcW w:w="6586" w:type="dxa"/>
          </w:tcPr>
          <w:p w:rsidR="006B7164" w:rsidRPr="000F0841" w:rsidRDefault="006B7164" w:rsidP="000E10C7">
            <w:pPr>
              <w:jc w:val="both"/>
              <w:rPr>
                <w:rFonts w:ascii="Arial" w:hAnsi="Arial" w:cs="Arial"/>
                <w:sz w:val="24"/>
                <w:szCs w:val="24"/>
              </w:rPr>
            </w:pPr>
          </w:p>
        </w:tc>
        <w:tc>
          <w:tcPr>
            <w:tcW w:w="707" w:type="dxa"/>
          </w:tcPr>
          <w:p w:rsidR="006B7164" w:rsidRPr="000F0841" w:rsidRDefault="006B7164" w:rsidP="000E10C7">
            <w:pPr>
              <w:rPr>
                <w:rFonts w:ascii="Arial" w:hAnsi="Arial" w:cs="Arial"/>
                <w:sz w:val="24"/>
                <w:szCs w:val="24"/>
              </w:rPr>
            </w:pPr>
          </w:p>
        </w:tc>
      </w:tr>
      <w:tr w:rsidR="000F0841" w:rsidRPr="000F0841" w:rsidTr="00061C6C">
        <w:tc>
          <w:tcPr>
            <w:tcW w:w="1211" w:type="dxa"/>
          </w:tcPr>
          <w:p w:rsidR="006B7164" w:rsidRPr="000F0841" w:rsidRDefault="006B7164" w:rsidP="000E10C7">
            <w:pPr>
              <w:rPr>
                <w:rFonts w:ascii="Arial" w:hAnsi="Arial" w:cs="Arial"/>
                <w:sz w:val="24"/>
                <w:szCs w:val="24"/>
              </w:rPr>
            </w:pPr>
            <w:r w:rsidRPr="000F0841">
              <w:rPr>
                <w:rFonts w:ascii="Arial" w:hAnsi="Arial" w:cs="Arial"/>
                <w:sz w:val="24"/>
                <w:szCs w:val="24"/>
              </w:rPr>
              <w:t>3.</w:t>
            </w:r>
          </w:p>
        </w:tc>
        <w:tc>
          <w:tcPr>
            <w:tcW w:w="6586" w:type="dxa"/>
          </w:tcPr>
          <w:p w:rsidR="006B7164" w:rsidRPr="000F0841" w:rsidRDefault="007D2388" w:rsidP="000E10C7">
            <w:pPr>
              <w:jc w:val="both"/>
              <w:rPr>
                <w:rFonts w:ascii="Arial" w:hAnsi="Arial" w:cs="Arial"/>
                <w:b/>
                <w:sz w:val="24"/>
                <w:szCs w:val="24"/>
              </w:rPr>
            </w:pPr>
            <w:r w:rsidRPr="000F0841">
              <w:rPr>
                <w:rFonts w:ascii="Arial" w:hAnsi="Arial" w:cs="Arial"/>
                <w:b/>
                <w:sz w:val="24"/>
                <w:szCs w:val="24"/>
              </w:rPr>
              <w:t>O Processo de KDD</w:t>
            </w:r>
          </w:p>
        </w:tc>
        <w:tc>
          <w:tcPr>
            <w:tcW w:w="707" w:type="dxa"/>
          </w:tcPr>
          <w:p w:rsidR="006B7164" w:rsidRPr="000F0841" w:rsidRDefault="006746A7" w:rsidP="000E10C7">
            <w:pPr>
              <w:rPr>
                <w:rFonts w:ascii="Arial" w:hAnsi="Arial" w:cs="Arial"/>
                <w:sz w:val="24"/>
                <w:szCs w:val="24"/>
              </w:rPr>
            </w:pPr>
            <w:r>
              <w:rPr>
                <w:rFonts w:ascii="Arial" w:hAnsi="Arial" w:cs="Arial"/>
                <w:sz w:val="24"/>
                <w:szCs w:val="24"/>
              </w:rPr>
              <w:t>43</w:t>
            </w:r>
          </w:p>
        </w:tc>
      </w:tr>
      <w:tr w:rsidR="000F0841" w:rsidRPr="000F0841" w:rsidTr="00061C6C">
        <w:tc>
          <w:tcPr>
            <w:tcW w:w="1211" w:type="dxa"/>
          </w:tcPr>
          <w:p w:rsidR="007D2388" w:rsidRPr="000F0841" w:rsidRDefault="007D2388" w:rsidP="000E10C7">
            <w:pPr>
              <w:rPr>
                <w:rFonts w:ascii="Arial" w:hAnsi="Arial" w:cs="Arial"/>
                <w:sz w:val="24"/>
                <w:szCs w:val="24"/>
              </w:rPr>
            </w:pPr>
            <w:r w:rsidRPr="000F0841">
              <w:rPr>
                <w:rFonts w:ascii="Arial" w:hAnsi="Arial" w:cs="Arial"/>
                <w:sz w:val="24"/>
                <w:szCs w:val="24"/>
              </w:rPr>
              <w:t>3.1.</w:t>
            </w:r>
          </w:p>
        </w:tc>
        <w:tc>
          <w:tcPr>
            <w:tcW w:w="6586" w:type="dxa"/>
          </w:tcPr>
          <w:p w:rsidR="007D2388" w:rsidRPr="000F0841" w:rsidRDefault="007D2388" w:rsidP="000E10C7">
            <w:pPr>
              <w:jc w:val="both"/>
              <w:rPr>
                <w:rFonts w:ascii="Arial" w:hAnsi="Arial" w:cs="Arial"/>
                <w:sz w:val="24"/>
                <w:szCs w:val="24"/>
              </w:rPr>
            </w:pPr>
            <w:r w:rsidRPr="000F0841">
              <w:rPr>
                <w:rFonts w:ascii="Arial" w:hAnsi="Arial" w:cs="Arial"/>
                <w:sz w:val="24"/>
                <w:szCs w:val="24"/>
              </w:rPr>
              <w:t>Introdução</w:t>
            </w:r>
          </w:p>
        </w:tc>
        <w:tc>
          <w:tcPr>
            <w:tcW w:w="707" w:type="dxa"/>
          </w:tcPr>
          <w:p w:rsidR="007D2388" w:rsidRPr="000F0841" w:rsidRDefault="006746A7" w:rsidP="000E10C7">
            <w:pPr>
              <w:rPr>
                <w:rFonts w:ascii="Arial" w:hAnsi="Arial" w:cs="Arial"/>
                <w:sz w:val="24"/>
                <w:szCs w:val="24"/>
              </w:rPr>
            </w:pPr>
            <w:r>
              <w:rPr>
                <w:rFonts w:ascii="Arial" w:hAnsi="Arial" w:cs="Arial"/>
                <w:sz w:val="24"/>
                <w:szCs w:val="24"/>
              </w:rPr>
              <w:t>43</w:t>
            </w:r>
          </w:p>
        </w:tc>
      </w:tr>
      <w:tr w:rsidR="000F0841" w:rsidRPr="000F0841" w:rsidTr="00061C6C">
        <w:tc>
          <w:tcPr>
            <w:tcW w:w="1211" w:type="dxa"/>
          </w:tcPr>
          <w:p w:rsidR="007D2388" w:rsidRPr="000F0841" w:rsidRDefault="007D2388" w:rsidP="000E10C7">
            <w:pPr>
              <w:rPr>
                <w:rFonts w:ascii="Arial" w:hAnsi="Arial" w:cs="Arial"/>
                <w:sz w:val="24"/>
                <w:szCs w:val="24"/>
              </w:rPr>
            </w:pPr>
            <w:r w:rsidRPr="000F0841">
              <w:rPr>
                <w:rFonts w:ascii="Arial" w:hAnsi="Arial" w:cs="Arial"/>
                <w:sz w:val="24"/>
                <w:szCs w:val="24"/>
              </w:rPr>
              <w:lastRenderedPageBreak/>
              <w:t>3.2.</w:t>
            </w:r>
          </w:p>
        </w:tc>
        <w:tc>
          <w:tcPr>
            <w:tcW w:w="6586" w:type="dxa"/>
          </w:tcPr>
          <w:p w:rsidR="007D2388" w:rsidRPr="000F0841" w:rsidRDefault="007D2388" w:rsidP="000E10C7">
            <w:pPr>
              <w:jc w:val="both"/>
              <w:rPr>
                <w:rFonts w:ascii="Arial" w:hAnsi="Arial" w:cs="Arial"/>
                <w:sz w:val="24"/>
                <w:szCs w:val="24"/>
              </w:rPr>
            </w:pPr>
            <w:r w:rsidRPr="000F0841">
              <w:rPr>
                <w:rFonts w:ascii="Arial" w:hAnsi="Arial" w:cs="Arial"/>
                <w:sz w:val="24"/>
                <w:szCs w:val="24"/>
              </w:rPr>
              <w:t>Caracterização do processo de KDD</w:t>
            </w:r>
          </w:p>
        </w:tc>
        <w:tc>
          <w:tcPr>
            <w:tcW w:w="707" w:type="dxa"/>
          </w:tcPr>
          <w:p w:rsidR="007D2388" w:rsidRPr="000F0841" w:rsidRDefault="006746A7" w:rsidP="000E10C7">
            <w:pPr>
              <w:rPr>
                <w:rFonts w:ascii="Arial" w:hAnsi="Arial" w:cs="Arial"/>
                <w:sz w:val="24"/>
                <w:szCs w:val="24"/>
              </w:rPr>
            </w:pPr>
            <w:r>
              <w:rPr>
                <w:rFonts w:ascii="Arial" w:hAnsi="Arial" w:cs="Arial"/>
                <w:sz w:val="24"/>
                <w:szCs w:val="24"/>
              </w:rPr>
              <w:t>45</w:t>
            </w:r>
          </w:p>
        </w:tc>
      </w:tr>
      <w:tr w:rsidR="000F0841" w:rsidRPr="000F0841" w:rsidTr="00061C6C">
        <w:tc>
          <w:tcPr>
            <w:tcW w:w="1211" w:type="dxa"/>
          </w:tcPr>
          <w:p w:rsidR="007D2388" w:rsidRPr="000F0841" w:rsidRDefault="007D2388" w:rsidP="000E10C7">
            <w:pPr>
              <w:rPr>
                <w:rFonts w:ascii="Arial" w:hAnsi="Arial" w:cs="Arial"/>
                <w:sz w:val="24"/>
                <w:szCs w:val="24"/>
              </w:rPr>
            </w:pPr>
            <w:r w:rsidRPr="000F0841">
              <w:rPr>
                <w:rFonts w:ascii="Arial" w:hAnsi="Arial" w:cs="Arial"/>
                <w:sz w:val="24"/>
                <w:szCs w:val="24"/>
              </w:rPr>
              <w:t>3.3.</w:t>
            </w:r>
          </w:p>
        </w:tc>
        <w:tc>
          <w:tcPr>
            <w:tcW w:w="6586" w:type="dxa"/>
          </w:tcPr>
          <w:p w:rsidR="007D2388" w:rsidRPr="000F0841" w:rsidRDefault="007D2388" w:rsidP="000E10C7">
            <w:pPr>
              <w:jc w:val="both"/>
              <w:rPr>
                <w:rFonts w:ascii="Arial" w:hAnsi="Arial" w:cs="Arial"/>
                <w:sz w:val="24"/>
                <w:szCs w:val="24"/>
              </w:rPr>
            </w:pPr>
            <w:r w:rsidRPr="000F0841">
              <w:rPr>
                <w:rFonts w:ascii="Arial" w:hAnsi="Arial" w:cs="Arial"/>
                <w:sz w:val="24"/>
                <w:szCs w:val="24"/>
              </w:rPr>
              <w:t>Pré-processamento</w:t>
            </w:r>
          </w:p>
        </w:tc>
        <w:tc>
          <w:tcPr>
            <w:tcW w:w="707" w:type="dxa"/>
          </w:tcPr>
          <w:p w:rsidR="007D2388" w:rsidRPr="000F0841" w:rsidRDefault="006746A7" w:rsidP="000E10C7">
            <w:pPr>
              <w:rPr>
                <w:rFonts w:ascii="Arial" w:hAnsi="Arial" w:cs="Arial"/>
                <w:sz w:val="24"/>
                <w:szCs w:val="24"/>
              </w:rPr>
            </w:pPr>
            <w:r>
              <w:rPr>
                <w:rFonts w:ascii="Arial" w:hAnsi="Arial" w:cs="Arial"/>
                <w:sz w:val="24"/>
                <w:szCs w:val="24"/>
              </w:rPr>
              <w:t>45</w:t>
            </w:r>
          </w:p>
        </w:tc>
      </w:tr>
      <w:tr w:rsidR="000F0841" w:rsidRPr="000F0841" w:rsidTr="00061C6C">
        <w:tc>
          <w:tcPr>
            <w:tcW w:w="1211" w:type="dxa"/>
          </w:tcPr>
          <w:p w:rsidR="007D2388" w:rsidRPr="000F0841" w:rsidRDefault="007D2388" w:rsidP="000E10C7">
            <w:pPr>
              <w:rPr>
                <w:rFonts w:ascii="Arial" w:hAnsi="Arial" w:cs="Arial"/>
                <w:sz w:val="24"/>
                <w:szCs w:val="24"/>
              </w:rPr>
            </w:pPr>
            <w:r w:rsidRPr="000F0841">
              <w:rPr>
                <w:rFonts w:ascii="Arial" w:hAnsi="Arial" w:cs="Arial"/>
                <w:sz w:val="24"/>
                <w:szCs w:val="24"/>
              </w:rPr>
              <w:t>3.3.1.</w:t>
            </w:r>
          </w:p>
        </w:tc>
        <w:tc>
          <w:tcPr>
            <w:tcW w:w="6586" w:type="dxa"/>
          </w:tcPr>
          <w:p w:rsidR="007D2388" w:rsidRPr="000F0841" w:rsidRDefault="007D2388" w:rsidP="000E10C7">
            <w:pPr>
              <w:jc w:val="both"/>
              <w:rPr>
                <w:rFonts w:ascii="Arial" w:hAnsi="Arial" w:cs="Arial"/>
                <w:sz w:val="24"/>
                <w:szCs w:val="24"/>
              </w:rPr>
            </w:pPr>
            <w:r w:rsidRPr="000F0841">
              <w:rPr>
                <w:rFonts w:ascii="Arial" w:hAnsi="Arial" w:cs="Arial"/>
                <w:sz w:val="24"/>
                <w:szCs w:val="24"/>
              </w:rPr>
              <w:t>Seleção de dados</w:t>
            </w:r>
          </w:p>
        </w:tc>
        <w:tc>
          <w:tcPr>
            <w:tcW w:w="707" w:type="dxa"/>
          </w:tcPr>
          <w:p w:rsidR="007D2388" w:rsidRPr="000F0841" w:rsidRDefault="006746A7" w:rsidP="000E10C7">
            <w:pPr>
              <w:rPr>
                <w:rFonts w:ascii="Arial" w:hAnsi="Arial" w:cs="Arial"/>
                <w:sz w:val="24"/>
                <w:szCs w:val="24"/>
              </w:rPr>
            </w:pPr>
            <w:r>
              <w:rPr>
                <w:rFonts w:ascii="Arial" w:hAnsi="Arial" w:cs="Arial"/>
                <w:sz w:val="24"/>
                <w:szCs w:val="24"/>
              </w:rPr>
              <w:t>47</w:t>
            </w:r>
          </w:p>
        </w:tc>
      </w:tr>
      <w:tr w:rsidR="000F0841" w:rsidRPr="000F0841" w:rsidTr="00061C6C">
        <w:tc>
          <w:tcPr>
            <w:tcW w:w="1211" w:type="dxa"/>
          </w:tcPr>
          <w:p w:rsidR="007D2388" w:rsidRPr="000F0841" w:rsidRDefault="007D2388" w:rsidP="000E10C7">
            <w:pPr>
              <w:rPr>
                <w:rFonts w:ascii="Arial" w:hAnsi="Arial" w:cs="Arial"/>
                <w:sz w:val="24"/>
                <w:szCs w:val="24"/>
              </w:rPr>
            </w:pPr>
            <w:r w:rsidRPr="000F0841">
              <w:rPr>
                <w:rFonts w:ascii="Arial" w:hAnsi="Arial" w:cs="Arial"/>
                <w:sz w:val="24"/>
                <w:szCs w:val="24"/>
              </w:rPr>
              <w:t>3.3.1.1.</w:t>
            </w:r>
          </w:p>
        </w:tc>
        <w:tc>
          <w:tcPr>
            <w:tcW w:w="6586" w:type="dxa"/>
          </w:tcPr>
          <w:p w:rsidR="007D2388" w:rsidRPr="000F0841" w:rsidRDefault="007D2388" w:rsidP="000E10C7">
            <w:pPr>
              <w:jc w:val="both"/>
              <w:rPr>
                <w:rFonts w:ascii="Arial" w:hAnsi="Arial" w:cs="Arial"/>
                <w:sz w:val="24"/>
                <w:szCs w:val="24"/>
              </w:rPr>
            </w:pPr>
            <w:r w:rsidRPr="000F0841">
              <w:rPr>
                <w:rFonts w:ascii="Arial" w:hAnsi="Arial" w:cs="Arial"/>
                <w:sz w:val="24"/>
                <w:szCs w:val="24"/>
              </w:rPr>
              <w:t>Redução de dados horizontal</w:t>
            </w:r>
          </w:p>
        </w:tc>
        <w:tc>
          <w:tcPr>
            <w:tcW w:w="707" w:type="dxa"/>
          </w:tcPr>
          <w:p w:rsidR="007D2388" w:rsidRPr="000F0841" w:rsidRDefault="006746A7" w:rsidP="000E10C7">
            <w:pPr>
              <w:rPr>
                <w:rFonts w:ascii="Arial" w:hAnsi="Arial" w:cs="Arial"/>
                <w:sz w:val="24"/>
                <w:szCs w:val="24"/>
              </w:rPr>
            </w:pPr>
            <w:r>
              <w:rPr>
                <w:rFonts w:ascii="Arial" w:hAnsi="Arial" w:cs="Arial"/>
                <w:sz w:val="24"/>
                <w:szCs w:val="24"/>
              </w:rPr>
              <w:t>47</w:t>
            </w:r>
          </w:p>
        </w:tc>
      </w:tr>
      <w:tr w:rsidR="000F0841" w:rsidRPr="000F0841" w:rsidTr="00061C6C">
        <w:tc>
          <w:tcPr>
            <w:tcW w:w="1211" w:type="dxa"/>
          </w:tcPr>
          <w:p w:rsidR="007D2388" w:rsidRPr="000F0841" w:rsidRDefault="007D2388" w:rsidP="000E10C7">
            <w:pPr>
              <w:rPr>
                <w:rFonts w:ascii="Arial" w:hAnsi="Arial" w:cs="Arial"/>
                <w:sz w:val="24"/>
                <w:szCs w:val="24"/>
              </w:rPr>
            </w:pPr>
            <w:r w:rsidRPr="000F0841">
              <w:rPr>
                <w:rFonts w:ascii="Arial" w:hAnsi="Arial" w:cs="Arial"/>
                <w:sz w:val="24"/>
                <w:szCs w:val="24"/>
              </w:rPr>
              <w:t>3.3.1.2.</w:t>
            </w:r>
          </w:p>
        </w:tc>
        <w:tc>
          <w:tcPr>
            <w:tcW w:w="6586" w:type="dxa"/>
          </w:tcPr>
          <w:p w:rsidR="007D2388" w:rsidRPr="000F0841" w:rsidRDefault="007D2388" w:rsidP="000E10C7">
            <w:pPr>
              <w:jc w:val="both"/>
              <w:rPr>
                <w:rFonts w:ascii="Arial" w:hAnsi="Arial" w:cs="Arial"/>
                <w:sz w:val="24"/>
                <w:szCs w:val="24"/>
              </w:rPr>
            </w:pPr>
            <w:r w:rsidRPr="000F0841">
              <w:rPr>
                <w:rFonts w:ascii="Arial" w:hAnsi="Arial" w:cs="Arial"/>
                <w:sz w:val="24"/>
                <w:szCs w:val="24"/>
              </w:rPr>
              <w:t>Segmentação do Banco de Dados</w:t>
            </w:r>
          </w:p>
        </w:tc>
        <w:tc>
          <w:tcPr>
            <w:tcW w:w="707" w:type="dxa"/>
          </w:tcPr>
          <w:p w:rsidR="007D2388" w:rsidRPr="000F0841" w:rsidRDefault="006746A7" w:rsidP="000E10C7">
            <w:pPr>
              <w:rPr>
                <w:rFonts w:ascii="Arial" w:hAnsi="Arial" w:cs="Arial"/>
                <w:sz w:val="24"/>
                <w:szCs w:val="24"/>
              </w:rPr>
            </w:pPr>
            <w:r>
              <w:rPr>
                <w:rFonts w:ascii="Arial" w:hAnsi="Arial" w:cs="Arial"/>
                <w:sz w:val="24"/>
                <w:szCs w:val="24"/>
              </w:rPr>
              <w:t>47</w:t>
            </w:r>
          </w:p>
        </w:tc>
      </w:tr>
      <w:tr w:rsidR="000F0841" w:rsidRPr="000F0841" w:rsidTr="00061C6C">
        <w:tc>
          <w:tcPr>
            <w:tcW w:w="1211" w:type="dxa"/>
          </w:tcPr>
          <w:p w:rsidR="007D2388" w:rsidRPr="000F0841" w:rsidRDefault="007D2388" w:rsidP="000E10C7">
            <w:pPr>
              <w:rPr>
                <w:rFonts w:ascii="Arial" w:hAnsi="Arial" w:cs="Arial"/>
                <w:sz w:val="24"/>
                <w:szCs w:val="24"/>
              </w:rPr>
            </w:pPr>
            <w:r w:rsidRPr="000F0841">
              <w:rPr>
                <w:rFonts w:ascii="Arial" w:hAnsi="Arial" w:cs="Arial"/>
                <w:sz w:val="24"/>
                <w:szCs w:val="24"/>
              </w:rPr>
              <w:t>3.3.1.3.</w:t>
            </w:r>
          </w:p>
        </w:tc>
        <w:tc>
          <w:tcPr>
            <w:tcW w:w="6586" w:type="dxa"/>
          </w:tcPr>
          <w:p w:rsidR="007D2388" w:rsidRPr="000F0841" w:rsidRDefault="007D2388" w:rsidP="000E10C7">
            <w:pPr>
              <w:jc w:val="both"/>
              <w:rPr>
                <w:rFonts w:ascii="Arial" w:hAnsi="Arial" w:cs="Arial"/>
                <w:sz w:val="24"/>
                <w:szCs w:val="24"/>
              </w:rPr>
            </w:pPr>
            <w:r w:rsidRPr="000F0841">
              <w:rPr>
                <w:rFonts w:ascii="Arial" w:hAnsi="Arial" w:cs="Arial"/>
                <w:sz w:val="24"/>
                <w:szCs w:val="24"/>
              </w:rPr>
              <w:t>Eliminação direta de casos</w:t>
            </w:r>
          </w:p>
        </w:tc>
        <w:tc>
          <w:tcPr>
            <w:tcW w:w="707" w:type="dxa"/>
          </w:tcPr>
          <w:p w:rsidR="007D2388" w:rsidRPr="000F0841" w:rsidRDefault="006746A7" w:rsidP="000E10C7">
            <w:pPr>
              <w:rPr>
                <w:rFonts w:ascii="Arial" w:hAnsi="Arial" w:cs="Arial"/>
                <w:sz w:val="24"/>
                <w:szCs w:val="24"/>
              </w:rPr>
            </w:pPr>
            <w:r>
              <w:rPr>
                <w:rFonts w:ascii="Arial" w:hAnsi="Arial" w:cs="Arial"/>
                <w:sz w:val="24"/>
                <w:szCs w:val="24"/>
              </w:rPr>
              <w:t>48</w:t>
            </w:r>
          </w:p>
        </w:tc>
      </w:tr>
      <w:tr w:rsidR="000F0841" w:rsidRPr="000F0841" w:rsidTr="00061C6C">
        <w:tc>
          <w:tcPr>
            <w:tcW w:w="1211" w:type="dxa"/>
          </w:tcPr>
          <w:p w:rsidR="007D2388" w:rsidRPr="000F0841" w:rsidRDefault="007D2388" w:rsidP="000E10C7">
            <w:pPr>
              <w:rPr>
                <w:rFonts w:ascii="Arial" w:hAnsi="Arial" w:cs="Arial"/>
                <w:sz w:val="24"/>
                <w:szCs w:val="24"/>
              </w:rPr>
            </w:pPr>
            <w:r w:rsidRPr="000F0841">
              <w:rPr>
                <w:rFonts w:ascii="Arial" w:hAnsi="Arial" w:cs="Arial"/>
                <w:sz w:val="24"/>
                <w:szCs w:val="24"/>
              </w:rPr>
              <w:t>3.3.1.4.</w:t>
            </w:r>
          </w:p>
        </w:tc>
        <w:tc>
          <w:tcPr>
            <w:tcW w:w="6586" w:type="dxa"/>
          </w:tcPr>
          <w:p w:rsidR="007D2388" w:rsidRPr="000F0841" w:rsidRDefault="007D2388" w:rsidP="000E10C7">
            <w:pPr>
              <w:jc w:val="both"/>
              <w:rPr>
                <w:rFonts w:ascii="Arial" w:hAnsi="Arial" w:cs="Arial"/>
                <w:sz w:val="24"/>
                <w:szCs w:val="24"/>
              </w:rPr>
            </w:pPr>
            <w:r w:rsidRPr="000F0841">
              <w:rPr>
                <w:rFonts w:ascii="Arial" w:hAnsi="Arial" w:cs="Arial"/>
                <w:sz w:val="24"/>
                <w:szCs w:val="24"/>
              </w:rPr>
              <w:t>Amostragem aleatória</w:t>
            </w:r>
          </w:p>
        </w:tc>
        <w:tc>
          <w:tcPr>
            <w:tcW w:w="707" w:type="dxa"/>
          </w:tcPr>
          <w:p w:rsidR="007D2388" w:rsidRPr="000F0841" w:rsidRDefault="006746A7" w:rsidP="000E10C7">
            <w:pPr>
              <w:rPr>
                <w:rFonts w:ascii="Arial" w:hAnsi="Arial" w:cs="Arial"/>
                <w:sz w:val="24"/>
                <w:szCs w:val="24"/>
              </w:rPr>
            </w:pPr>
            <w:r>
              <w:rPr>
                <w:rFonts w:ascii="Arial" w:hAnsi="Arial" w:cs="Arial"/>
                <w:sz w:val="24"/>
                <w:szCs w:val="24"/>
              </w:rPr>
              <w:t>48</w:t>
            </w:r>
          </w:p>
        </w:tc>
      </w:tr>
      <w:tr w:rsidR="000F0841" w:rsidRPr="000F0841" w:rsidTr="00061C6C">
        <w:tc>
          <w:tcPr>
            <w:tcW w:w="1211" w:type="dxa"/>
          </w:tcPr>
          <w:p w:rsidR="007D2388" w:rsidRPr="000F0841" w:rsidRDefault="007D2388" w:rsidP="000E10C7">
            <w:pPr>
              <w:rPr>
                <w:rFonts w:ascii="Arial" w:hAnsi="Arial" w:cs="Arial"/>
                <w:sz w:val="24"/>
                <w:szCs w:val="24"/>
              </w:rPr>
            </w:pPr>
            <w:r w:rsidRPr="000F0841">
              <w:rPr>
                <w:rFonts w:ascii="Arial" w:hAnsi="Arial" w:cs="Arial"/>
                <w:sz w:val="24"/>
                <w:szCs w:val="24"/>
              </w:rPr>
              <w:t>3.3.1.5.</w:t>
            </w:r>
          </w:p>
        </w:tc>
        <w:tc>
          <w:tcPr>
            <w:tcW w:w="6586" w:type="dxa"/>
          </w:tcPr>
          <w:p w:rsidR="007D2388" w:rsidRPr="000F0841" w:rsidRDefault="007D2388" w:rsidP="000E10C7">
            <w:pPr>
              <w:jc w:val="both"/>
              <w:rPr>
                <w:rFonts w:ascii="Arial" w:hAnsi="Arial" w:cs="Arial"/>
                <w:sz w:val="24"/>
                <w:szCs w:val="24"/>
              </w:rPr>
            </w:pPr>
            <w:r w:rsidRPr="000F0841">
              <w:rPr>
                <w:rFonts w:ascii="Arial" w:hAnsi="Arial" w:cs="Arial"/>
                <w:sz w:val="24"/>
                <w:szCs w:val="24"/>
              </w:rPr>
              <w:t>Agregação de informações</w:t>
            </w:r>
          </w:p>
        </w:tc>
        <w:tc>
          <w:tcPr>
            <w:tcW w:w="707" w:type="dxa"/>
          </w:tcPr>
          <w:p w:rsidR="007D2388" w:rsidRPr="000F0841" w:rsidRDefault="006746A7" w:rsidP="000E10C7">
            <w:pPr>
              <w:rPr>
                <w:rFonts w:ascii="Arial" w:hAnsi="Arial" w:cs="Arial"/>
                <w:sz w:val="24"/>
                <w:szCs w:val="24"/>
              </w:rPr>
            </w:pPr>
            <w:r>
              <w:rPr>
                <w:rFonts w:ascii="Arial" w:hAnsi="Arial" w:cs="Arial"/>
                <w:sz w:val="24"/>
                <w:szCs w:val="24"/>
              </w:rPr>
              <w:t>49</w:t>
            </w:r>
          </w:p>
        </w:tc>
      </w:tr>
      <w:tr w:rsidR="000F0841" w:rsidRPr="000F0841" w:rsidTr="00061C6C">
        <w:tc>
          <w:tcPr>
            <w:tcW w:w="1211" w:type="dxa"/>
          </w:tcPr>
          <w:p w:rsidR="007D2388" w:rsidRPr="000F0841" w:rsidRDefault="007D2388" w:rsidP="000E10C7">
            <w:pPr>
              <w:rPr>
                <w:rFonts w:ascii="Arial" w:hAnsi="Arial" w:cs="Arial"/>
                <w:sz w:val="24"/>
                <w:szCs w:val="24"/>
              </w:rPr>
            </w:pPr>
            <w:r w:rsidRPr="000F0841">
              <w:rPr>
                <w:rFonts w:ascii="Arial" w:hAnsi="Arial" w:cs="Arial"/>
                <w:sz w:val="24"/>
                <w:szCs w:val="24"/>
              </w:rPr>
              <w:t>3.3.1.6.</w:t>
            </w:r>
          </w:p>
        </w:tc>
        <w:tc>
          <w:tcPr>
            <w:tcW w:w="6586" w:type="dxa"/>
          </w:tcPr>
          <w:p w:rsidR="007D2388" w:rsidRPr="000F0841" w:rsidRDefault="007D2388" w:rsidP="000E10C7">
            <w:pPr>
              <w:jc w:val="both"/>
              <w:rPr>
                <w:rFonts w:ascii="Arial" w:hAnsi="Arial" w:cs="Arial"/>
                <w:sz w:val="24"/>
                <w:szCs w:val="24"/>
              </w:rPr>
            </w:pPr>
            <w:r w:rsidRPr="000F0841">
              <w:rPr>
                <w:rFonts w:ascii="Arial" w:hAnsi="Arial" w:cs="Arial"/>
                <w:sz w:val="24"/>
                <w:szCs w:val="24"/>
              </w:rPr>
              <w:t>Redução de dados vertical</w:t>
            </w:r>
          </w:p>
        </w:tc>
        <w:tc>
          <w:tcPr>
            <w:tcW w:w="707" w:type="dxa"/>
          </w:tcPr>
          <w:p w:rsidR="007D2388" w:rsidRPr="000F0841" w:rsidRDefault="006746A7" w:rsidP="000E10C7">
            <w:pPr>
              <w:rPr>
                <w:rFonts w:ascii="Arial" w:hAnsi="Arial" w:cs="Arial"/>
                <w:sz w:val="24"/>
                <w:szCs w:val="24"/>
              </w:rPr>
            </w:pPr>
            <w:r>
              <w:rPr>
                <w:rFonts w:ascii="Arial" w:hAnsi="Arial" w:cs="Arial"/>
                <w:sz w:val="24"/>
                <w:szCs w:val="24"/>
              </w:rPr>
              <w:t>49</w:t>
            </w:r>
          </w:p>
        </w:tc>
      </w:tr>
      <w:tr w:rsidR="000F0841" w:rsidRPr="000F0841" w:rsidTr="00061C6C">
        <w:tc>
          <w:tcPr>
            <w:tcW w:w="1211" w:type="dxa"/>
          </w:tcPr>
          <w:p w:rsidR="007D2388" w:rsidRPr="000F0841" w:rsidRDefault="007D2388" w:rsidP="000E10C7">
            <w:pPr>
              <w:rPr>
                <w:rFonts w:ascii="Arial" w:hAnsi="Arial" w:cs="Arial"/>
                <w:sz w:val="24"/>
                <w:szCs w:val="24"/>
              </w:rPr>
            </w:pPr>
            <w:r w:rsidRPr="000F0841">
              <w:rPr>
                <w:rFonts w:ascii="Arial" w:hAnsi="Arial" w:cs="Arial"/>
                <w:sz w:val="24"/>
                <w:szCs w:val="24"/>
              </w:rPr>
              <w:t>3.3.1.7.</w:t>
            </w:r>
          </w:p>
        </w:tc>
        <w:tc>
          <w:tcPr>
            <w:tcW w:w="6586" w:type="dxa"/>
          </w:tcPr>
          <w:p w:rsidR="007D2388" w:rsidRPr="000F0841" w:rsidRDefault="007D2388" w:rsidP="000E10C7">
            <w:pPr>
              <w:jc w:val="both"/>
              <w:rPr>
                <w:rFonts w:ascii="Arial" w:hAnsi="Arial" w:cs="Arial"/>
                <w:sz w:val="24"/>
                <w:szCs w:val="24"/>
              </w:rPr>
            </w:pPr>
            <w:r w:rsidRPr="000F0841">
              <w:rPr>
                <w:rFonts w:ascii="Arial" w:hAnsi="Arial" w:cs="Arial"/>
                <w:sz w:val="24"/>
                <w:szCs w:val="24"/>
              </w:rPr>
              <w:t>Eliminação direta de atributos</w:t>
            </w:r>
          </w:p>
        </w:tc>
        <w:tc>
          <w:tcPr>
            <w:tcW w:w="707" w:type="dxa"/>
          </w:tcPr>
          <w:p w:rsidR="007D2388" w:rsidRPr="000F0841" w:rsidRDefault="006746A7" w:rsidP="000E10C7">
            <w:pPr>
              <w:rPr>
                <w:rFonts w:ascii="Arial" w:hAnsi="Arial" w:cs="Arial"/>
                <w:sz w:val="24"/>
                <w:szCs w:val="24"/>
              </w:rPr>
            </w:pPr>
            <w:r>
              <w:rPr>
                <w:rFonts w:ascii="Arial" w:hAnsi="Arial" w:cs="Arial"/>
                <w:sz w:val="24"/>
                <w:szCs w:val="24"/>
              </w:rPr>
              <w:t>50</w:t>
            </w:r>
          </w:p>
        </w:tc>
      </w:tr>
      <w:tr w:rsidR="000F0841" w:rsidRPr="000F0841" w:rsidTr="00061C6C">
        <w:tc>
          <w:tcPr>
            <w:tcW w:w="1211" w:type="dxa"/>
          </w:tcPr>
          <w:p w:rsidR="007D2388" w:rsidRPr="000F0841" w:rsidRDefault="007D2388" w:rsidP="000E10C7">
            <w:pPr>
              <w:rPr>
                <w:rFonts w:ascii="Arial" w:hAnsi="Arial" w:cs="Arial"/>
                <w:sz w:val="24"/>
                <w:szCs w:val="24"/>
              </w:rPr>
            </w:pPr>
            <w:r w:rsidRPr="000F0841">
              <w:rPr>
                <w:rFonts w:ascii="Arial" w:hAnsi="Arial" w:cs="Arial"/>
                <w:sz w:val="24"/>
                <w:szCs w:val="24"/>
              </w:rPr>
              <w:t>3.3.1.8.</w:t>
            </w:r>
          </w:p>
        </w:tc>
        <w:tc>
          <w:tcPr>
            <w:tcW w:w="6586" w:type="dxa"/>
          </w:tcPr>
          <w:p w:rsidR="007D2388" w:rsidRPr="000F0841" w:rsidRDefault="007D2388" w:rsidP="000E10C7">
            <w:pPr>
              <w:jc w:val="both"/>
              <w:rPr>
                <w:rFonts w:ascii="Arial" w:hAnsi="Arial" w:cs="Arial"/>
                <w:sz w:val="24"/>
                <w:szCs w:val="24"/>
              </w:rPr>
            </w:pPr>
            <w:r w:rsidRPr="000F0841">
              <w:rPr>
                <w:rFonts w:ascii="Arial" w:hAnsi="Arial" w:cs="Arial"/>
                <w:sz w:val="24"/>
                <w:szCs w:val="24"/>
              </w:rPr>
              <w:t>Redução de valores</w:t>
            </w:r>
          </w:p>
        </w:tc>
        <w:tc>
          <w:tcPr>
            <w:tcW w:w="707" w:type="dxa"/>
          </w:tcPr>
          <w:p w:rsidR="007D2388" w:rsidRPr="000F0841" w:rsidRDefault="001C0965" w:rsidP="000E10C7">
            <w:pPr>
              <w:rPr>
                <w:rFonts w:ascii="Arial" w:hAnsi="Arial" w:cs="Arial"/>
                <w:sz w:val="24"/>
                <w:szCs w:val="24"/>
              </w:rPr>
            </w:pPr>
            <w:r>
              <w:rPr>
                <w:rFonts w:ascii="Arial" w:hAnsi="Arial" w:cs="Arial"/>
                <w:sz w:val="24"/>
                <w:szCs w:val="24"/>
              </w:rPr>
              <w:t>50</w:t>
            </w:r>
          </w:p>
        </w:tc>
      </w:tr>
      <w:tr w:rsidR="000F0841" w:rsidRPr="000F0841" w:rsidTr="00061C6C">
        <w:tc>
          <w:tcPr>
            <w:tcW w:w="1211" w:type="dxa"/>
          </w:tcPr>
          <w:p w:rsidR="007D2388" w:rsidRPr="000F0841" w:rsidRDefault="007D2388" w:rsidP="000E10C7">
            <w:pPr>
              <w:rPr>
                <w:rFonts w:ascii="Arial" w:hAnsi="Arial" w:cs="Arial"/>
                <w:sz w:val="24"/>
                <w:szCs w:val="24"/>
              </w:rPr>
            </w:pPr>
            <w:r w:rsidRPr="000F0841">
              <w:rPr>
                <w:rFonts w:ascii="Arial" w:hAnsi="Arial" w:cs="Arial"/>
                <w:sz w:val="24"/>
                <w:szCs w:val="24"/>
              </w:rPr>
              <w:t>3.3.1.8.1.</w:t>
            </w:r>
          </w:p>
        </w:tc>
        <w:tc>
          <w:tcPr>
            <w:tcW w:w="6586" w:type="dxa"/>
          </w:tcPr>
          <w:p w:rsidR="007D2388" w:rsidRPr="000F0841" w:rsidRDefault="007D2388" w:rsidP="000E10C7">
            <w:pPr>
              <w:jc w:val="both"/>
              <w:rPr>
                <w:rFonts w:ascii="Arial" w:hAnsi="Arial" w:cs="Arial"/>
                <w:sz w:val="24"/>
                <w:szCs w:val="24"/>
              </w:rPr>
            </w:pPr>
            <w:r w:rsidRPr="000F0841">
              <w:rPr>
                <w:rFonts w:ascii="Arial" w:hAnsi="Arial" w:cs="Arial"/>
                <w:sz w:val="24"/>
                <w:szCs w:val="24"/>
              </w:rPr>
              <w:t>Redução de valores nominais</w:t>
            </w:r>
          </w:p>
        </w:tc>
        <w:tc>
          <w:tcPr>
            <w:tcW w:w="707" w:type="dxa"/>
          </w:tcPr>
          <w:p w:rsidR="007D2388" w:rsidRPr="000F0841" w:rsidRDefault="001C0965" w:rsidP="000E10C7">
            <w:pPr>
              <w:rPr>
                <w:rFonts w:ascii="Arial" w:hAnsi="Arial" w:cs="Arial"/>
                <w:sz w:val="24"/>
                <w:szCs w:val="24"/>
              </w:rPr>
            </w:pPr>
            <w:r>
              <w:rPr>
                <w:rFonts w:ascii="Arial" w:hAnsi="Arial" w:cs="Arial"/>
                <w:sz w:val="24"/>
                <w:szCs w:val="24"/>
              </w:rPr>
              <w:t>51</w:t>
            </w:r>
          </w:p>
        </w:tc>
      </w:tr>
      <w:tr w:rsidR="000F0841" w:rsidRPr="000F0841" w:rsidTr="00061C6C">
        <w:tc>
          <w:tcPr>
            <w:tcW w:w="1211" w:type="dxa"/>
          </w:tcPr>
          <w:p w:rsidR="007D2388" w:rsidRPr="000F0841" w:rsidRDefault="007D2388" w:rsidP="000E10C7">
            <w:pPr>
              <w:rPr>
                <w:rFonts w:ascii="Arial" w:hAnsi="Arial" w:cs="Arial"/>
                <w:sz w:val="24"/>
                <w:szCs w:val="24"/>
              </w:rPr>
            </w:pPr>
            <w:r w:rsidRPr="000F0841">
              <w:rPr>
                <w:rFonts w:ascii="Arial" w:hAnsi="Arial" w:cs="Arial"/>
                <w:sz w:val="24"/>
                <w:szCs w:val="24"/>
              </w:rPr>
              <w:t>3.3.1.8.2.</w:t>
            </w:r>
          </w:p>
        </w:tc>
        <w:tc>
          <w:tcPr>
            <w:tcW w:w="6586" w:type="dxa"/>
          </w:tcPr>
          <w:p w:rsidR="007D2388" w:rsidRPr="000F0841" w:rsidRDefault="007D2388" w:rsidP="000E10C7">
            <w:pPr>
              <w:jc w:val="both"/>
              <w:rPr>
                <w:rFonts w:ascii="Arial" w:hAnsi="Arial" w:cs="Arial"/>
                <w:sz w:val="24"/>
                <w:szCs w:val="24"/>
              </w:rPr>
            </w:pPr>
            <w:r w:rsidRPr="000F0841">
              <w:rPr>
                <w:rFonts w:ascii="Arial" w:hAnsi="Arial" w:cs="Arial"/>
                <w:sz w:val="24"/>
                <w:szCs w:val="24"/>
              </w:rPr>
              <w:t>Redução de valores contínuos ou (Discretos)</w:t>
            </w:r>
          </w:p>
        </w:tc>
        <w:tc>
          <w:tcPr>
            <w:tcW w:w="707" w:type="dxa"/>
          </w:tcPr>
          <w:p w:rsidR="007D2388" w:rsidRPr="000F0841" w:rsidRDefault="001C0965" w:rsidP="000E10C7">
            <w:pPr>
              <w:rPr>
                <w:rFonts w:ascii="Arial" w:hAnsi="Arial" w:cs="Arial"/>
                <w:sz w:val="24"/>
                <w:szCs w:val="24"/>
              </w:rPr>
            </w:pPr>
            <w:r>
              <w:rPr>
                <w:rFonts w:ascii="Arial" w:hAnsi="Arial" w:cs="Arial"/>
                <w:sz w:val="24"/>
                <w:szCs w:val="24"/>
              </w:rPr>
              <w:t>51</w:t>
            </w:r>
          </w:p>
        </w:tc>
      </w:tr>
      <w:tr w:rsidR="000F0841" w:rsidRPr="000F0841" w:rsidTr="00061C6C">
        <w:tc>
          <w:tcPr>
            <w:tcW w:w="1211" w:type="dxa"/>
          </w:tcPr>
          <w:p w:rsidR="007D2388" w:rsidRPr="000F0841" w:rsidRDefault="007D2388" w:rsidP="000E10C7">
            <w:pPr>
              <w:rPr>
                <w:rFonts w:ascii="Arial" w:hAnsi="Arial" w:cs="Arial"/>
                <w:sz w:val="24"/>
                <w:szCs w:val="24"/>
              </w:rPr>
            </w:pPr>
            <w:r w:rsidRPr="000F0841">
              <w:rPr>
                <w:rFonts w:ascii="Arial" w:hAnsi="Arial" w:cs="Arial"/>
                <w:sz w:val="24"/>
                <w:szCs w:val="24"/>
              </w:rPr>
              <w:t>3.3.2.</w:t>
            </w:r>
          </w:p>
        </w:tc>
        <w:tc>
          <w:tcPr>
            <w:tcW w:w="6586" w:type="dxa"/>
          </w:tcPr>
          <w:p w:rsidR="007D2388" w:rsidRPr="000F0841" w:rsidRDefault="007D2388" w:rsidP="000E10C7">
            <w:pPr>
              <w:jc w:val="both"/>
              <w:rPr>
                <w:rFonts w:ascii="Arial" w:hAnsi="Arial" w:cs="Arial"/>
                <w:sz w:val="24"/>
                <w:szCs w:val="24"/>
              </w:rPr>
            </w:pPr>
            <w:r w:rsidRPr="000F0841">
              <w:rPr>
                <w:rFonts w:ascii="Arial" w:hAnsi="Arial" w:cs="Arial"/>
                <w:sz w:val="24"/>
                <w:szCs w:val="24"/>
              </w:rPr>
              <w:t>Limpeza dos dados</w:t>
            </w:r>
          </w:p>
        </w:tc>
        <w:tc>
          <w:tcPr>
            <w:tcW w:w="707" w:type="dxa"/>
          </w:tcPr>
          <w:p w:rsidR="007D2388" w:rsidRPr="000F0841" w:rsidRDefault="001C0965" w:rsidP="000E10C7">
            <w:pPr>
              <w:rPr>
                <w:rFonts w:ascii="Arial" w:hAnsi="Arial" w:cs="Arial"/>
                <w:sz w:val="24"/>
                <w:szCs w:val="24"/>
              </w:rPr>
            </w:pPr>
            <w:r>
              <w:rPr>
                <w:rFonts w:ascii="Arial" w:hAnsi="Arial" w:cs="Arial"/>
                <w:sz w:val="24"/>
                <w:szCs w:val="24"/>
              </w:rPr>
              <w:t>53</w:t>
            </w:r>
          </w:p>
        </w:tc>
      </w:tr>
      <w:tr w:rsidR="000F0841" w:rsidRPr="000F0841" w:rsidTr="00061C6C">
        <w:tc>
          <w:tcPr>
            <w:tcW w:w="1211" w:type="dxa"/>
          </w:tcPr>
          <w:p w:rsidR="007D2388" w:rsidRPr="000F0841" w:rsidRDefault="007D2388" w:rsidP="000E10C7">
            <w:pPr>
              <w:rPr>
                <w:rFonts w:ascii="Arial" w:hAnsi="Arial" w:cs="Arial"/>
                <w:sz w:val="24"/>
                <w:szCs w:val="24"/>
              </w:rPr>
            </w:pPr>
            <w:r w:rsidRPr="000F0841">
              <w:rPr>
                <w:rFonts w:ascii="Arial" w:hAnsi="Arial" w:cs="Arial"/>
                <w:sz w:val="24"/>
                <w:szCs w:val="24"/>
              </w:rPr>
              <w:t>3.3.2.1.</w:t>
            </w:r>
          </w:p>
        </w:tc>
        <w:tc>
          <w:tcPr>
            <w:tcW w:w="6586" w:type="dxa"/>
          </w:tcPr>
          <w:p w:rsidR="007D2388" w:rsidRPr="000F0841" w:rsidRDefault="007D2388" w:rsidP="000E10C7">
            <w:pPr>
              <w:jc w:val="both"/>
              <w:rPr>
                <w:rFonts w:ascii="Arial" w:hAnsi="Arial" w:cs="Arial"/>
                <w:sz w:val="24"/>
                <w:szCs w:val="24"/>
              </w:rPr>
            </w:pPr>
            <w:r w:rsidRPr="000F0841">
              <w:rPr>
                <w:rFonts w:ascii="Arial" w:hAnsi="Arial" w:cs="Arial"/>
                <w:sz w:val="24"/>
                <w:szCs w:val="24"/>
              </w:rPr>
              <w:t>Limpeza de informações ausentes</w:t>
            </w:r>
          </w:p>
        </w:tc>
        <w:tc>
          <w:tcPr>
            <w:tcW w:w="707" w:type="dxa"/>
          </w:tcPr>
          <w:p w:rsidR="007D2388" w:rsidRPr="000F0841" w:rsidRDefault="001C0965" w:rsidP="000E10C7">
            <w:pPr>
              <w:rPr>
                <w:rFonts w:ascii="Arial" w:hAnsi="Arial" w:cs="Arial"/>
                <w:sz w:val="24"/>
                <w:szCs w:val="24"/>
              </w:rPr>
            </w:pPr>
            <w:r>
              <w:rPr>
                <w:rFonts w:ascii="Arial" w:hAnsi="Arial" w:cs="Arial"/>
                <w:sz w:val="24"/>
                <w:szCs w:val="24"/>
              </w:rPr>
              <w:t>53</w:t>
            </w:r>
          </w:p>
        </w:tc>
      </w:tr>
      <w:tr w:rsidR="000F0841" w:rsidRPr="000F0841" w:rsidTr="00061C6C">
        <w:tc>
          <w:tcPr>
            <w:tcW w:w="1211" w:type="dxa"/>
          </w:tcPr>
          <w:p w:rsidR="007D2388" w:rsidRPr="000F0841" w:rsidRDefault="007D2388" w:rsidP="000E10C7">
            <w:pPr>
              <w:rPr>
                <w:rFonts w:ascii="Arial" w:hAnsi="Arial" w:cs="Arial"/>
                <w:sz w:val="24"/>
                <w:szCs w:val="24"/>
              </w:rPr>
            </w:pPr>
            <w:r w:rsidRPr="000F0841">
              <w:rPr>
                <w:rFonts w:ascii="Arial" w:hAnsi="Arial" w:cs="Arial"/>
                <w:sz w:val="24"/>
                <w:szCs w:val="24"/>
              </w:rPr>
              <w:t>3.3.2.2.</w:t>
            </w:r>
          </w:p>
        </w:tc>
        <w:tc>
          <w:tcPr>
            <w:tcW w:w="6586" w:type="dxa"/>
          </w:tcPr>
          <w:p w:rsidR="007D2388" w:rsidRPr="000F0841" w:rsidRDefault="007D2388" w:rsidP="000E10C7">
            <w:pPr>
              <w:jc w:val="both"/>
              <w:rPr>
                <w:rFonts w:ascii="Arial" w:hAnsi="Arial" w:cs="Arial"/>
                <w:sz w:val="24"/>
                <w:szCs w:val="24"/>
              </w:rPr>
            </w:pPr>
            <w:r w:rsidRPr="000F0841">
              <w:rPr>
                <w:rFonts w:ascii="Arial" w:hAnsi="Arial" w:cs="Arial"/>
                <w:sz w:val="24"/>
                <w:szCs w:val="24"/>
              </w:rPr>
              <w:t>Limpeza de inconsistências</w:t>
            </w:r>
          </w:p>
        </w:tc>
        <w:tc>
          <w:tcPr>
            <w:tcW w:w="707" w:type="dxa"/>
          </w:tcPr>
          <w:p w:rsidR="007D2388" w:rsidRPr="000F0841" w:rsidRDefault="001C0965" w:rsidP="000E10C7">
            <w:pPr>
              <w:rPr>
                <w:rFonts w:ascii="Arial" w:hAnsi="Arial" w:cs="Arial"/>
                <w:sz w:val="24"/>
                <w:szCs w:val="24"/>
              </w:rPr>
            </w:pPr>
            <w:r>
              <w:rPr>
                <w:rFonts w:ascii="Arial" w:hAnsi="Arial" w:cs="Arial"/>
                <w:sz w:val="24"/>
                <w:szCs w:val="24"/>
              </w:rPr>
              <w:t>54</w:t>
            </w:r>
          </w:p>
        </w:tc>
      </w:tr>
      <w:tr w:rsidR="000F0841" w:rsidRPr="000F0841" w:rsidTr="00061C6C">
        <w:tc>
          <w:tcPr>
            <w:tcW w:w="1211" w:type="dxa"/>
          </w:tcPr>
          <w:p w:rsidR="007D2388" w:rsidRPr="000F0841" w:rsidRDefault="007D2388" w:rsidP="000E10C7">
            <w:pPr>
              <w:rPr>
                <w:rFonts w:ascii="Arial" w:hAnsi="Arial" w:cs="Arial"/>
                <w:sz w:val="24"/>
                <w:szCs w:val="24"/>
              </w:rPr>
            </w:pPr>
            <w:r w:rsidRPr="000F0841">
              <w:rPr>
                <w:rFonts w:ascii="Arial" w:hAnsi="Arial" w:cs="Arial"/>
                <w:sz w:val="24"/>
                <w:szCs w:val="24"/>
              </w:rPr>
              <w:t>3.3.2.3.</w:t>
            </w:r>
          </w:p>
        </w:tc>
        <w:tc>
          <w:tcPr>
            <w:tcW w:w="6586" w:type="dxa"/>
          </w:tcPr>
          <w:p w:rsidR="007D2388" w:rsidRPr="000F0841" w:rsidRDefault="007D2388" w:rsidP="000E10C7">
            <w:pPr>
              <w:jc w:val="both"/>
              <w:rPr>
                <w:rFonts w:ascii="Arial" w:hAnsi="Arial" w:cs="Arial"/>
                <w:sz w:val="24"/>
                <w:szCs w:val="24"/>
              </w:rPr>
            </w:pPr>
            <w:r w:rsidRPr="000F0841">
              <w:rPr>
                <w:rFonts w:ascii="Arial" w:hAnsi="Arial" w:cs="Arial"/>
                <w:sz w:val="24"/>
                <w:szCs w:val="24"/>
              </w:rPr>
              <w:t>Limpeza de valores não pertencentes ao domínio</w:t>
            </w:r>
          </w:p>
        </w:tc>
        <w:tc>
          <w:tcPr>
            <w:tcW w:w="707" w:type="dxa"/>
          </w:tcPr>
          <w:p w:rsidR="007D2388" w:rsidRPr="000F0841" w:rsidRDefault="001C0965" w:rsidP="000E10C7">
            <w:pPr>
              <w:rPr>
                <w:rFonts w:ascii="Arial" w:hAnsi="Arial" w:cs="Arial"/>
                <w:sz w:val="24"/>
                <w:szCs w:val="24"/>
              </w:rPr>
            </w:pPr>
            <w:r>
              <w:rPr>
                <w:rFonts w:ascii="Arial" w:hAnsi="Arial" w:cs="Arial"/>
                <w:sz w:val="24"/>
                <w:szCs w:val="24"/>
              </w:rPr>
              <w:t>55</w:t>
            </w:r>
          </w:p>
        </w:tc>
      </w:tr>
      <w:tr w:rsidR="000F0841" w:rsidRPr="000F0841" w:rsidTr="00061C6C">
        <w:tc>
          <w:tcPr>
            <w:tcW w:w="1211" w:type="dxa"/>
          </w:tcPr>
          <w:p w:rsidR="007D2388" w:rsidRPr="000F0841" w:rsidRDefault="007D2388" w:rsidP="000E10C7">
            <w:pPr>
              <w:rPr>
                <w:rFonts w:ascii="Arial" w:hAnsi="Arial" w:cs="Arial"/>
                <w:sz w:val="24"/>
                <w:szCs w:val="24"/>
              </w:rPr>
            </w:pPr>
            <w:r w:rsidRPr="000F0841">
              <w:rPr>
                <w:rFonts w:ascii="Arial" w:hAnsi="Arial" w:cs="Arial"/>
                <w:sz w:val="24"/>
                <w:szCs w:val="24"/>
              </w:rPr>
              <w:t>3.3.3.</w:t>
            </w:r>
          </w:p>
        </w:tc>
        <w:tc>
          <w:tcPr>
            <w:tcW w:w="6586" w:type="dxa"/>
          </w:tcPr>
          <w:p w:rsidR="007D2388" w:rsidRPr="000F0841" w:rsidRDefault="007D2388" w:rsidP="000E10C7">
            <w:pPr>
              <w:jc w:val="both"/>
              <w:rPr>
                <w:rFonts w:ascii="Arial" w:hAnsi="Arial" w:cs="Arial"/>
                <w:sz w:val="24"/>
                <w:szCs w:val="24"/>
              </w:rPr>
            </w:pPr>
            <w:r w:rsidRPr="000F0841">
              <w:rPr>
                <w:rFonts w:ascii="Arial" w:hAnsi="Arial" w:cs="Arial"/>
                <w:sz w:val="24"/>
                <w:szCs w:val="24"/>
              </w:rPr>
              <w:t>Transformação dos dados</w:t>
            </w:r>
          </w:p>
        </w:tc>
        <w:tc>
          <w:tcPr>
            <w:tcW w:w="707" w:type="dxa"/>
          </w:tcPr>
          <w:p w:rsidR="007D2388" w:rsidRPr="000F0841" w:rsidRDefault="001C0965" w:rsidP="000E10C7">
            <w:pPr>
              <w:rPr>
                <w:rFonts w:ascii="Arial" w:hAnsi="Arial" w:cs="Arial"/>
                <w:sz w:val="24"/>
                <w:szCs w:val="24"/>
              </w:rPr>
            </w:pPr>
            <w:r>
              <w:rPr>
                <w:rFonts w:ascii="Arial" w:hAnsi="Arial" w:cs="Arial"/>
                <w:sz w:val="24"/>
                <w:szCs w:val="24"/>
              </w:rPr>
              <w:t>55</w:t>
            </w:r>
          </w:p>
        </w:tc>
      </w:tr>
      <w:tr w:rsidR="000F0841" w:rsidRPr="000F0841" w:rsidTr="00061C6C">
        <w:tc>
          <w:tcPr>
            <w:tcW w:w="1211" w:type="dxa"/>
          </w:tcPr>
          <w:p w:rsidR="007D2388" w:rsidRPr="000F0841" w:rsidRDefault="007D2388" w:rsidP="000E10C7">
            <w:pPr>
              <w:rPr>
                <w:rFonts w:ascii="Arial" w:hAnsi="Arial" w:cs="Arial"/>
                <w:sz w:val="24"/>
                <w:szCs w:val="24"/>
              </w:rPr>
            </w:pPr>
            <w:r w:rsidRPr="000F0841">
              <w:rPr>
                <w:rFonts w:ascii="Arial" w:hAnsi="Arial" w:cs="Arial"/>
                <w:sz w:val="24"/>
                <w:szCs w:val="24"/>
              </w:rPr>
              <w:t>3.3.3.1.</w:t>
            </w:r>
          </w:p>
        </w:tc>
        <w:tc>
          <w:tcPr>
            <w:tcW w:w="6586" w:type="dxa"/>
          </w:tcPr>
          <w:p w:rsidR="007D2388" w:rsidRPr="000F0841" w:rsidRDefault="007D2388" w:rsidP="000E10C7">
            <w:pPr>
              <w:jc w:val="both"/>
              <w:rPr>
                <w:rFonts w:ascii="Arial" w:hAnsi="Arial" w:cs="Arial"/>
                <w:sz w:val="24"/>
                <w:szCs w:val="24"/>
              </w:rPr>
            </w:pPr>
            <w:r w:rsidRPr="000F0841">
              <w:rPr>
                <w:rFonts w:ascii="Arial" w:hAnsi="Arial" w:cs="Arial"/>
                <w:sz w:val="24"/>
                <w:szCs w:val="24"/>
              </w:rPr>
              <w:t>Codificação: Numérica – Categórica</w:t>
            </w:r>
          </w:p>
        </w:tc>
        <w:tc>
          <w:tcPr>
            <w:tcW w:w="707" w:type="dxa"/>
          </w:tcPr>
          <w:p w:rsidR="007D2388" w:rsidRPr="000F0841" w:rsidRDefault="001C0965" w:rsidP="000E10C7">
            <w:pPr>
              <w:rPr>
                <w:rFonts w:ascii="Arial" w:hAnsi="Arial" w:cs="Arial"/>
                <w:sz w:val="24"/>
                <w:szCs w:val="24"/>
              </w:rPr>
            </w:pPr>
            <w:r>
              <w:rPr>
                <w:rFonts w:ascii="Arial" w:hAnsi="Arial" w:cs="Arial"/>
                <w:sz w:val="24"/>
                <w:szCs w:val="24"/>
              </w:rPr>
              <w:t>55</w:t>
            </w:r>
          </w:p>
        </w:tc>
      </w:tr>
      <w:tr w:rsidR="000F0841" w:rsidRPr="000F0841" w:rsidTr="00061C6C">
        <w:tc>
          <w:tcPr>
            <w:tcW w:w="1211" w:type="dxa"/>
          </w:tcPr>
          <w:p w:rsidR="007D2388" w:rsidRPr="000F0841" w:rsidRDefault="007D2388" w:rsidP="000E10C7">
            <w:pPr>
              <w:rPr>
                <w:rFonts w:ascii="Arial" w:hAnsi="Arial" w:cs="Arial"/>
                <w:sz w:val="24"/>
                <w:szCs w:val="24"/>
              </w:rPr>
            </w:pPr>
            <w:r w:rsidRPr="000F0841">
              <w:rPr>
                <w:rFonts w:ascii="Arial" w:hAnsi="Arial" w:cs="Arial"/>
                <w:sz w:val="24"/>
                <w:szCs w:val="24"/>
              </w:rPr>
              <w:t>3.3.3.2.</w:t>
            </w:r>
          </w:p>
        </w:tc>
        <w:tc>
          <w:tcPr>
            <w:tcW w:w="6586" w:type="dxa"/>
          </w:tcPr>
          <w:p w:rsidR="007D2388" w:rsidRPr="000F0841" w:rsidRDefault="007D2388" w:rsidP="000E10C7">
            <w:pPr>
              <w:jc w:val="both"/>
              <w:rPr>
                <w:rFonts w:ascii="Arial" w:hAnsi="Arial" w:cs="Arial"/>
                <w:sz w:val="24"/>
                <w:szCs w:val="24"/>
              </w:rPr>
            </w:pPr>
            <w:r w:rsidRPr="000F0841">
              <w:rPr>
                <w:rFonts w:ascii="Arial" w:hAnsi="Arial" w:cs="Arial"/>
                <w:sz w:val="24"/>
                <w:szCs w:val="24"/>
              </w:rPr>
              <w:t>Codificação: Categórica – Numérica</w:t>
            </w:r>
          </w:p>
        </w:tc>
        <w:tc>
          <w:tcPr>
            <w:tcW w:w="707" w:type="dxa"/>
          </w:tcPr>
          <w:p w:rsidR="007D2388" w:rsidRPr="000F0841" w:rsidRDefault="001C0965" w:rsidP="000E10C7">
            <w:pPr>
              <w:rPr>
                <w:rFonts w:ascii="Arial" w:hAnsi="Arial" w:cs="Arial"/>
                <w:sz w:val="24"/>
                <w:szCs w:val="24"/>
              </w:rPr>
            </w:pPr>
            <w:r>
              <w:rPr>
                <w:rFonts w:ascii="Arial" w:hAnsi="Arial" w:cs="Arial"/>
                <w:sz w:val="24"/>
                <w:szCs w:val="24"/>
              </w:rPr>
              <w:t>56</w:t>
            </w:r>
          </w:p>
        </w:tc>
      </w:tr>
      <w:tr w:rsidR="000F0841" w:rsidRPr="000F0841" w:rsidTr="00061C6C">
        <w:tc>
          <w:tcPr>
            <w:tcW w:w="1211" w:type="dxa"/>
          </w:tcPr>
          <w:p w:rsidR="007D2388" w:rsidRPr="000F0841" w:rsidRDefault="007D2388" w:rsidP="000E10C7">
            <w:pPr>
              <w:rPr>
                <w:rFonts w:ascii="Arial" w:hAnsi="Arial" w:cs="Arial"/>
                <w:sz w:val="24"/>
                <w:szCs w:val="24"/>
              </w:rPr>
            </w:pPr>
            <w:r w:rsidRPr="000F0841">
              <w:rPr>
                <w:rFonts w:ascii="Arial" w:hAnsi="Arial" w:cs="Arial"/>
                <w:sz w:val="24"/>
                <w:szCs w:val="24"/>
              </w:rPr>
              <w:t>3.3.4.</w:t>
            </w:r>
          </w:p>
        </w:tc>
        <w:tc>
          <w:tcPr>
            <w:tcW w:w="6586" w:type="dxa"/>
          </w:tcPr>
          <w:p w:rsidR="007D2388" w:rsidRPr="000F0841" w:rsidRDefault="007D2388" w:rsidP="000E10C7">
            <w:pPr>
              <w:jc w:val="both"/>
              <w:rPr>
                <w:rFonts w:ascii="Arial" w:hAnsi="Arial" w:cs="Arial"/>
                <w:sz w:val="24"/>
                <w:szCs w:val="24"/>
              </w:rPr>
            </w:pPr>
            <w:r w:rsidRPr="000F0841">
              <w:rPr>
                <w:rFonts w:ascii="Arial" w:hAnsi="Arial" w:cs="Arial"/>
                <w:sz w:val="24"/>
                <w:szCs w:val="24"/>
              </w:rPr>
              <w:t>Enriquecimento dos dados</w:t>
            </w:r>
          </w:p>
        </w:tc>
        <w:tc>
          <w:tcPr>
            <w:tcW w:w="707" w:type="dxa"/>
          </w:tcPr>
          <w:p w:rsidR="007D2388" w:rsidRPr="000F0841" w:rsidRDefault="001C0965" w:rsidP="000E10C7">
            <w:pPr>
              <w:rPr>
                <w:rFonts w:ascii="Arial" w:hAnsi="Arial" w:cs="Arial"/>
                <w:sz w:val="24"/>
                <w:szCs w:val="24"/>
              </w:rPr>
            </w:pPr>
            <w:r>
              <w:rPr>
                <w:rFonts w:ascii="Arial" w:hAnsi="Arial" w:cs="Arial"/>
                <w:sz w:val="24"/>
                <w:szCs w:val="24"/>
              </w:rPr>
              <w:t>57</w:t>
            </w:r>
          </w:p>
        </w:tc>
      </w:tr>
      <w:tr w:rsidR="000F0841" w:rsidRPr="000F0841" w:rsidTr="00061C6C">
        <w:tc>
          <w:tcPr>
            <w:tcW w:w="1211" w:type="dxa"/>
          </w:tcPr>
          <w:p w:rsidR="007D2388" w:rsidRPr="000F0841" w:rsidRDefault="007D2388" w:rsidP="000E10C7">
            <w:pPr>
              <w:rPr>
                <w:rFonts w:ascii="Arial" w:hAnsi="Arial" w:cs="Arial"/>
                <w:sz w:val="24"/>
                <w:szCs w:val="24"/>
              </w:rPr>
            </w:pPr>
            <w:r w:rsidRPr="000F0841">
              <w:rPr>
                <w:rFonts w:ascii="Arial" w:hAnsi="Arial" w:cs="Arial"/>
                <w:sz w:val="24"/>
                <w:szCs w:val="24"/>
              </w:rPr>
              <w:t>3.3.5.</w:t>
            </w:r>
          </w:p>
        </w:tc>
        <w:tc>
          <w:tcPr>
            <w:tcW w:w="6586" w:type="dxa"/>
          </w:tcPr>
          <w:p w:rsidR="007D2388" w:rsidRPr="000F0841" w:rsidRDefault="007D2388" w:rsidP="000E10C7">
            <w:pPr>
              <w:jc w:val="both"/>
              <w:rPr>
                <w:rFonts w:ascii="Arial" w:hAnsi="Arial" w:cs="Arial"/>
                <w:sz w:val="24"/>
                <w:szCs w:val="24"/>
              </w:rPr>
            </w:pPr>
            <w:r w:rsidRPr="000F0841">
              <w:rPr>
                <w:rFonts w:ascii="Arial" w:hAnsi="Arial" w:cs="Arial"/>
                <w:sz w:val="24"/>
                <w:szCs w:val="24"/>
              </w:rPr>
              <w:t>Partição dos dados</w:t>
            </w:r>
          </w:p>
        </w:tc>
        <w:tc>
          <w:tcPr>
            <w:tcW w:w="707" w:type="dxa"/>
          </w:tcPr>
          <w:p w:rsidR="007D2388" w:rsidRPr="000F0841" w:rsidRDefault="001C0965" w:rsidP="000E10C7">
            <w:pPr>
              <w:rPr>
                <w:rFonts w:ascii="Arial" w:hAnsi="Arial" w:cs="Arial"/>
                <w:sz w:val="24"/>
                <w:szCs w:val="24"/>
              </w:rPr>
            </w:pPr>
            <w:r>
              <w:rPr>
                <w:rFonts w:ascii="Arial" w:hAnsi="Arial" w:cs="Arial"/>
                <w:sz w:val="24"/>
                <w:szCs w:val="24"/>
              </w:rPr>
              <w:t>58</w:t>
            </w:r>
          </w:p>
        </w:tc>
      </w:tr>
      <w:tr w:rsidR="000F0841" w:rsidRPr="000F0841" w:rsidTr="00061C6C">
        <w:tc>
          <w:tcPr>
            <w:tcW w:w="1211" w:type="dxa"/>
          </w:tcPr>
          <w:p w:rsidR="007D2388" w:rsidRPr="000F0841" w:rsidRDefault="007D2388" w:rsidP="000E10C7">
            <w:pPr>
              <w:rPr>
                <w:rFonts w:ascii="Arial" w:hAnsi="Arial" w:cs="Arial"/>
                <w:sz w:val="24"/>
                <w:szCs w:val="24"/>
              </w:rPr>
            </w:pPr>
            <w:r w:rsidRPr="000F0841">
              <w:rPr>
                <w:rFonts w:ascii="Arial" w:hAnsi="Arial" w:cs="Arial"/>
                <w:sz w:val="24"/>
                <w:szCs w:val="24"/>
              </w:rPr>
              <w:t>3.3.6.</w:t>
            </w:r>
          </w:p>
        </w:tc>
        <w:tc>
          <w:tcPr>
            <w:tcW w:w="6586" w:type="dxa"/>
          </w:tcPr>
          <w:p w:rsidR="007D2388" w:rsidRPr="000F0841" w:rsidRDefault="007D2388" w:rsidP="000E10C7">
            <w:pPr>
              <w:jc w:val="both"/>
              <w:rPr>
                <w:rFonts w:ascii="Arial" w:hAnsi="Arial" w:cs="Arial"/>
                <w:sz w:val="24"/>
                <w:szCs w:val="24"/>
              </w:rPr>
            </w:pPr>
            <w:r w:rsidRPr="000F0841">
              <w:rPr>
                <w:rFonts w:ascii="Arial" w:hAnsi="Arial" w:cs="Arial"/>
                <w:sz w:val="24"/>
                <w:szCs w:val="24"/>
              </w:rPr>
              <w:t>Integração dos dados</w:t>
            </w:r>
          </w:p>
        </w:tc>
        <w:tc>
          <w:tcPr>
            <w:tcW w:w="707" w:type="dxa"/>
          </w:tcPr>
          <w:p w:rsidR="007D2388" w:rsidRPr="000F0841" w:rsidRDefault="001C0965" w:rsidP="000E10C7">
            <w:pPr>
              <w:rPr>
                <w:rFonts w:ascii="Arial" w:hAnsi="Arial" w:cs="Arial"/>
                <w:sz w:val="24"/>
                <w:szCs w:val="24"/>
              </w:rPr>
            </w:pPr>
            <w:r>
              <w:rPr>
                <w:rFonts w:ascii="Arial" w:hAnsi="Arial" w:cs="Arial"/>
                <w:sz w:val="24"/>
                <w:szCs w:val="24"/>
              </w:rPr>
              <w:t>59</w:t>
            </w:r>
          </w:p>
        </w:tc>
      </w:tr>
      <w:tr w:rsidR="000F0841" w:rsidRPr="000F0841" w:rsidTr="00061C6C">
        <w:tc>
          <w:tcPr>
            <w:tcW w:w="1211" w:type="dxa"/>
          </w:tcPr>
          <w:p w:rsidR="007D2388" w:rsidRPr="000F0841" w:rsidRDefault="007D2388" w:rsidP="000E10C7">
            <w:pPr>
              <w:rPr>
                <w:rFonts w:ascii="Arial" w:hAnsi="Arial" w:cs="Arial"/>
                <w:sz w:val="24"/>
                <w:szCs w:val="24"/>
              </w:rPr>
            </w:pPr>
            <w:r w:rsidRPr="000F0841">
              <w:rPr>
                <w:rFonts w:ascii="Arial" w:hAnsi="Arial" w:cs="Arial"/>
                <w:sz w:val="24"/>
                <w:szCs w:val="24"/>
              </w:rPr>
              <w:t>3.4.</w:t>
            </w:r>
          </w:p>
        </w:tc>
        <w:tc>
          <w:tcPr>
            <w:tcW w:w="6586" w:type="dxa"/>
          </w:tcPr>
          <w:p w:rsidR="007D2388" w:rsidRPr="000F0841" w:rsidRDefault="007D2388" w:rsidP="000E10C7">
            <w:pPr>
              <w:jc w:val="both"/>
              <w:rPr>
                <w:rFonts w:ascii="Arial" w:hAnsi="Arial" w:cs="Arial"/>
                <w:sz w:val="24"/>
                <w:szCs w:val="24"/>
              </w:rPr>
            </w:pPr>
            <w:r w:rsidRPr="000F0841">
              <w:rPr>
                <w:rFonts w:ascii="Arial" w:hAnsi="Arial" w:cs="Arial"/>
                <w:sz w:val="24"/>
                <w:szCs w:val="24"/>
              </w:rPr>
              <w:t>Mineração de Dados</w:t>
            </w:r>
          </w:p>
        </w:tc>
        <w:tc>
          <w:tcPr>
            <w:tcW w:w="707" w:type="dxa"/>
          </w:tcPr>
          <w:p w:rsidR="007D2388" w:rsidRPr="000F0841" w:rsidRDefault="001C0965" w:rsidP="000E10C7">
            <w:pPr>
              <w:rPr>
                <w:rFonts w:ascii="Arial" w:hAnsi="Arial" w:cs="Arial"/>
                <w:sz w:val="24"/>
                <w:szCs w:val="24"/>
              </w:rPr>
            </w:pPr>
            <w:r>
              <w:rPr>
                <w:rFonts w:ascii="Arial" w:hAnsi="Arial" w:cs="Arial"/>
                <w:sz w:val="24"/>
                <w:szCs w:val="24"/>
              </w:rPr>
              <w:t>59</w:t>
            </w:r>
          </w:p>
        </w:tc>
      </w:tr>
      <w:tr w:rsidR="000F0841" w:rsidRPr="000F0841" w:rsidTr="00061C6C">
        <w:tc>
          <w:tcPr>
            <w:tcW w:w="1211" w:type="dxa"/>
          </w:tcPr>
          <w:p w:rsidR="007D2388" w:rsidRPr="000F0841" w:rsidRDefault="00F84182" w:rsidP="000E10C7">
            <w:pPr>
              <w:rPr>
                <w:rFonts w:ascii="Arial" w:hAnsi="Arial" w:cs="Arial"/>
                <w:sz w:val="24"/>
                <w:szCs w:val="24"/>
              </w:rPr>
            </w:pPr>
            <w:r w:rsidRPr="000F0841">
              <w:rPr>
                <w:rFonts w:ascii="Arial" w:hAnsi="Arial" w:cs="Arial"/>
                <w:sz w:val="24"/>
                <w:szCs w:val="24"/>
              </w:rPr>
              <w:t>3.4.1.</w:t>
            </w:r>
          </w:p>
        </w:tc>
        <w:tc>
          <w:tcPr>
            <w:tcW w:w="6586" w:type="dxa"/>
          </w:tcPr>
          <w:p w:rsidR="007D2388" w:rsidRPr="000F0841" w:rsidRDefault="00F84182" w:rsidP="000E10C7">
            <w:pPr>
              <w:jc w:val="both"/>
              <w:rPr>
                <w:rFonts w:ascii="Arial" w:hAnsi="Arial" w:cs="Arial"/>
                <w:sz w:val="24"/>
                <w:szCs w:val="24"/>
              </w:rPr>
            </w:pPr>
            <w:r w:rsidRPr="000F0841">
              <w:rPr>
                <w:rFonts w:ascii="Arial" w:hAnsi="Arial" w:cs="Arial"/>
                <w:sz w:val="24"/>
                <w:szCs w:val="24"/>
              </w:rPr>
              <w:t>Definição</w:t>
            </w:r>
          </w:p>
        </w:tc>
        <w:tc>
          <w:tcPr>
            <w:tcW w:w="707" w:type="dxa"/>
          </w:tcPr>
          <w:p w:rsidR="007D2388" w:rsidRPr="000F0841" w:rsidRDefault="001C0965" w:rsidP="000E10C7">
            <w:pPr>
              <w:rPr>
                <w:rFonts w:ascii="Arial" w:hAnsi="Arial" w:cs="Arial"/>
                <w:sz w:val="24"/>
                <w:szCs w:val="24"/>
              </w:rPr>
            </w:pPr>
            <w:r>
              <w:rPr>
                <w:rFonts w:ascii="Arial" w:hAnsi="Arial" w:cs="Arial"/>
                <w:sz w:val="24"/>
                <w:szCs w:val="24"/>
              </w:rPr>
              <w:t>59</w:t>
            </w:r>
          </w:p>
        </w:tc>
      </w:tr>
      <w:tr w:rsidR="000F0841" w:rsidRPr="000F0841" w:rsidTr="00061C6C">
        <w:tc>
          <w:tcPr>
            <w:tcW w:w="1211" w:type="dxa"/>
          </w:tcPr>
          <w:p w:rsidR="00F84182" w:rsidRPr="000F0841" w:rsidRDefault="00F84182" w:rsidP="000E10C7">
            <w:pPr>
              <w:rPr>
                <w:rFonts w:ascii="Arial" w:hAnsi="Arial" w:cs="Arial"/>
                <w:sz w:val="24"/>
                <w:szCs w:val="24"/>
              </w:rPr>
            </w:pPr>
            <w:r w:rsidRPr="000F0841">
              <w:rPr>
                <w:rFonts w:ascii="Arial" w:hAnsi="Arial" w:cs="Arial"/>
                <w:sz w:val="24"/>
                <w:szCs w:val="24"/>
              </w:rPr>
              <w:t>3.4.2.</w:t>
            </w:r>
          </w:p>
        </w:tc>
        <w:tc>
          <w:tcPr>
            <w:tcW w:w="6586" w:type="dxa"/>
          </w:tcPr>
          <w:p w:rsidR="00F84182" w:rsidRPr="000F0841" w:rsidRDefault="00F84182" w:rsidP="000E10C7">
            <w:pPr>
              <w:jc w:val="both"/>
              <w:rPr>
                <w:rFonts w:ascii="Arial" w:hAnsi="Arial" w:cs="Arial"/>
                <w:sz w:val="24"/>
                <w:szCs w:val="24"/>
              </w:rPr>
            </w:pPr>
            <w:r w:rsidRPr="000F0841">
              <w:rPr>
                <w:rFonts w:ascii="Arial" w:hAnsi="Arial" w:cs="Arial"/>
                <w:sz w:val="24"/>
                <w:szCs w:val="24"/>
              </w:rPr>
              <w:t>Tarefas de Mineração de Dados</w:t>
            </w:r>
          </w:p>
        </w:tc>
        <w:tc>
          <w:tcPr>
            <w:tcW w:w="707" w:type="dxa"/>
          </w:tcPr>
          <w:p w:rsidR="00F84182" w:rsidRPr="000F0841" w:rsidRDefault="001C0965" w:rsidP="000E10C7">
            <w:pPr>
              <w:rPr>
                <w:rFonts w:ascii="Arial" w:hAnsi="Arial" w:cs="Arial"/>
                <w:sz w:val="24"/>
                <w:szCs w:val="24"/>
              </w:rPr>
            </w:pPr>
            <w:r>
              <w:rPr>
                <w:rFonts w:ascii="Arial" w:hAnsi="Arial" w:cs="Arial"/>
                <w:sz w:val="24"/>
                <w:szCs w:val="24"/>
              </w:rPr>
              <w:t>61</w:t>
            </w:r>
          </w:p>
        </w:tc>
      </w:tr>
      <w:tr w:rsidR="000F0841" w:rsidRPr="000F0841" w:rsidTr="00061C6C">
        <w:tc>
          <w:tcPr>
            <w:tcW w:w="1211" w:type="dxa"/>
          </w:tcPr>
          <w:p w:rsidR="00F84182" w:rsidRPr="000F0841" w:rsidRDefault="00F84182" w:rsidP="000E10C7">
            <w:pPr>
              <w:rPr>
                <w:rFonts w:ascii="Arial" w:hAnsi="Arial" w:cs="Arial"/>
                <w:sz w:val="24"/>
                <w:szCs w:val="24"/>
              </w:rPr>
            </w:pPr>
            <w:r w:rsidRPr="000F0841">
              <w:rPr>
                <w:rFonts w:ascii="Arial" w:hAnsi="Arial" w:cs="Arial"/>
                <w:sz w:val="24"/>
                <w:szCs w:val="24"/>
              </w:rPr>
              <w:t>3.4.2.1.</w:t>
            </w:r>
          </w:p>
        </w:tc>
        <w:tc>
          <w:tcPr>
            <w:tcW w:w="6586" w:type="dxa"/>
          </w:tcPr>
          <w:p w:rsidR="00F84182" w:rsidRPr="000F0841" w:rsidRDefault="00F84182" w:rsidP="000E10C7">
            <w:pPr>
              <w:jc w:val="both"/>
              <w:rPr>
                <w:rFonts w:ascii="Arial" w:hAnsi="Arial" w:cs="Arial"/>
                <w:sz w:val="24"/>
                <w:szCs w:val="24"/>
              </w:rPr>
            </w:pPr>
            <w:r w:rsidRPr="000F0841">
              <w:rPr>
                <w:rFonts w:ascii="Arial" w:hAnsi="Arial" w:cs="Arial"/>
                <w:sz w:val="24"/>
                <w:szCs w:val="24"/>
              </w:rPr>
              <w:t>Descoberta de Associações</w:t>
            </w:r>
          </w:p>
        </w:tc>
        <w:tc>
          <w:tcPr>
            <w:tcW w:w="707" w:type="dxa"/>
          </w:tcPr>
          <w:p w:rsidR="00F84182" w:rsidRPr="000F0841" w:rsidRDefault="001C0965" w:rsidP="000E10C7">
            <w:pPr>
              <w:rPr>
                <w:rFonts w:ascii="Arial" w:hAnsi="Arial" w:cs="Arial"/>
                <w:sz w:val="24"/>
                <w:szCs w:val="24"/>
              </w:rPr>
            </w:pPr>
            <w:r>
              <w:rPr>
                <w:rFonts w:ascii="Arial" w:hAnsi="Arial" w:cs="Arial"/>
                <w:sz w:val="24"/>
                <w:szCs w:val="24"/>
              </w:rPr>
              <w:t>61</w:t>
            </w:r>
          </w:p>
        </w:tc>
      </w:tr>
      <w:tr w:rsidR="000F0841" w:rsidRPr="000F0841" w:rsidTr="00061C6C">
        <w:tc>
          <w:tcPr>
            <w:tcW w:w="1211" w:type="dxa"/>
          </w:tcPr>
          <w:p w:rsidR="00F84182" w:rsidRPr="000F0841" w:rsidRDefault="00F84182" w:rsidP="000E10C7">
            <w:pPr>
              <w:rPr>
                <w:rFonts w:ascii="Arial" w:hAnsi="Arial" w:cs="Arial"/>
                <w:sz w:val="24"/>
                <w:szCs w:val="24"/>
              </w:rPr>
            </w:pPr>
            <w:r w:rsidRPr="000F0841">
              <w:rPr>
                <w:rFonts w:ascii="Arial" w:hAnsi="Arial" w:cs="Arial"/>
                <w:sz w:val="24"/>
                <w:szCs w:val="24"/>
              </w:rPr>
              <w:t>3.4.2.2.</w:t>
            </w:r>
          </w:p>
        </w:tc>
        <w:tc>
          <w:tcPr>
            <w:tcW w:w="6586" w:type="dxa"/>
          </w:tcPr>
          <w:p w:rsidR="00F84182" w:rsidRPr="000F0841" w:rsidRDefault="00F84182" w:rsidP="000E10C7">
            <w:pPr>
              <w:jc w:val="both"/>
              <w:rPr>
                <w:rFonts w:ascii="Arial" w:hAnsi="Arial" w:cs="Arial"/>
                <w:sz w:val="24"/>
                <w:szCs w:val="24"/>
              </w:rPr>
            </w:pPr>
            <w:r w:rsidRPr="000F0841">
              <w:rPr>
                <w:rFonts w:ascii="Arial" w:hAnsi="Arial" w:cs="Arial"/>
                <w:sz w:val="24"/>
                <w:szCs w:val="24"/>
              </w:rPr>
              <w:t>Classificação</w:t>
            </w:r>
          </w:p>
        </w:tc>
        <w:tc>
          <w:tcPr>
            <w:tcW w:w="707" w:type="dxa"/>
          </w:tcPr>
          <w:p w:rsidR="00F84182" w:rsidRPr="000F0841" w:rsidRDefault="001C0965" w:rsidP="001C0965">
            <w:pPr>
              <w:rPr>
                <w:rFonts w:ascii="Arial" w:hAnsi="Arial" w:cs="Arial"/>
                <w:sz w:val="24"/>
                <w:szCs w:val="24"/>
              </w:rPr>
            </w:pPr>
            <w:r>
              <w:rPr>
                <w:rFonts w:ascii="Arial" w:hAnsi="Arial" w:cs="Arial"/>
                <w:sz w:val="24"/>
                <w:szCs w:val="24"/>
              </w:rPr>
              <w:t>62</w:t>
            </w:r>
          </w:p>
        </w:tc>
      </w:tr>
      <w:tr w:rsidR="000F0841" w:rsidRPr="000F0841" w:rsidTr="00061C6C">
        <w:tc>
          <w:tcPr>
            <w:tcW w:w="1211" w:type="dxa"/>
          </w:tcPr>
          <w:p w:rsidR="00F84182" w:rsidRPr="000F0841" w:rsidRDefault="00F84182" w:rsidP="000E10C7">
            <w:pPr>
              <w:rPr>
                <w:rFonts w:ascii="Arial" w:hAnsi="Arial" w:cs="Arial"/>
                <w:sz w:val="24"/>
                <w:szCs w:val="24"/>
              </w:rPr>
            </w:pPr>
            <w:r w:rsidRPr="000F0841">
              <w:rPr>
                <w:rFonts w:ascii="Arial" w:hAnsi="Arial" w:cs="Arial"/>
                <w:sz w:val="24"/>
                <w:szCs w:val="24"/>
              </w:rPr>
              <w:t>3.4.2.3.</w:t>
            </w:r>
          </w:p>
        </w:tc>
        <w:tc>
          <w:tcPr>
            <w:tcW w:w="6586" w:type="dxa"/>
          </w:tcPr>
          <w:p w:rsidR="00F84182" w:rsidRPr="000F0841" w:rsidRDefault="00F84182" w:rsidP="000E10C7">
            <w:pPr>
              <w:jc w:val="both"/>
              <w:rPr>
                <w:rFonts w:ascii="Arial" w:hAnsi="Arial" w:cs="Arial"/>
                <w:sz w:val="24"/>
                <w:szCs w:val="24"/>
              </w:rPr>
            </w:pPr>
            <w:r w:rsidRPr="000F0841">
              <w:rPr>
                <w:rFonts w:ascii="Arial" w:hAnsi="Arial" w:cs="Arial"/>
                <w:sz w:val="24"/>
                <w:szCs w:val="24"/>
              </w:rPr>
              <w:t>Agrupamento (Clustering)</w:t>
            </w:r>
          </w:p>
        </w:tc>
        <w:tc>
          <w:tcPr>
            <w:tcW w:w="707" w:type="dxa"/>
          </w:tcPr>
          <w:p w:rsidR="00F84182" w:rsidRPr="000F0841" w:rsidRDefault="001C0965" w:rsidP="000E10C7">
            <w:pPr>
              <w:rPr>
                <w:rFonts w:ascii="Arial" w:hAnsi="Arial" w:cs="Arial"/>
                <w:sz w:val="24"/>
                <w:szCs w:val="24"/>
              </w:rPr>
            </w:pPr>
            <w:r>
              <w:rPr>
                <w:rFonts w:ascii="Arial" w:hAnsi="Arial" w:cs="Arial"/>
                <w:sz w:val="24"/>
                <w:szCs w:val="24"/>
              </w:rPr>
              <w:t>64</w:t>
            </w:r>
          </w:p>
        </w:tc>
      </w:tr>
      <w:tr w:rsidR="000F0841" w:rsidRPr="000F0841" w:rsidTr="00061C6C">
        <w:tc>
          <w:tcPr>
            <w:tcW w:w="1211" w:type="dxa"/>
          </w:tcPr>
          <w:p w:rsidR="00F84182" w:rsidRPr="000F0841" w:rsidRDefault="00F84182" w:rsidP="000E10C7">
            <w:pPr>
              <w:rPr>
                <w:rFonts w:ascii="Arial" w:hAnsi="Arial" w:cs="Arial"/>
                <w:sz w:val="24"/>
                <w:szCs w:val="24"/>
              </w:rPr>
            </w:pPr>
            <w:r w:rsidRPr="000F0841">
              <w:rPr>
                <w:rFonts w:ascii="Arial" w:hAnsi="Arial" w:cs="Arial"/>
                <w:sz w:val="24"/>
                <w:szCs w:val="24"/>
              </w:rPr>
              <w:t>3.4.3.</w:t>
            </w:r>
          </w:p>
        </w:tc>
        <w:tc>
          <w:tcPr>
            <w:tcW w:w="6586" w:type="dxa"/>
          </w:tcPr>
          <w:p w:rsidR="00F84182" w:rsidRPr="000F0841" w:rsidRDefault="00F84182" w:rsidP="000E10C7">
            <w:pPr>
              <w:jc w:val="both"/>
              <w:rPr>
                <w:rFonts w:ascii="Arial" w:hAnsi="Arial" w:cs="Arial"/>
                <w:sz w:val="24"/>
                <w:szCs w:val="24"/>
              </w:rPr>
            </w:pPr>
            <w:r w:rsidRPr="000F0841">
              <w:rPr>
                <w:rFonts w:ascii="Arial" w:hAnsi="Arial" w:cs="Arial"/>
                <w:sz w:val="24"/>
                <w:szCs w:val="24"/>
              </w:rPr>
              <w:t>Métodos de Mineração de Dados</w:t>
            </w:r>
          </w:p>
        </w:tc>
        <w:tc>
          <w:tcPr>
            <w:tcW w:w="707" w:type="dxa"/>
          </w:tcPr>
          <w:p w:rsidR="00F84182" w:rsidRPr="000F0841" w:rsidRDefault="001C0965" w:rsidP="000E10C7">
            <w:pPr>
              <w:rPr>
                <w:rFonts w:ascii="Arial" w:hAnsi="Arial" w:cs="Arial"/>
                <w:sz w:val="24"/>
                <w:szCs w:val="24"/>
              </w:rPr>
            </w:pPr>
            <w:r>
              <w:rPr>
                <w:rFonts w:ascii="Arial" w:hAnsi="Arial" w:cs="Arial"/>
                <w:sz w:val="24"/>
                <w:szCs w:val="24"/>
              </w:rPr>
              <w:t>68</w:t>
            </w:r>
          </w:p>
        </w:tc>
      </w:tr>
      <w:tr w:rsidR="000F0841" w:rsidRPr="000F0841" w:rsidTr="00061C6C">
        <w:tc>
          <w:tcPr>
            <w:tcW w:w="1211" w:type="dxa"/>
          </w:tcPr>
          <w:p w:rsidR="00F84182" w:rsidRPr="000F0841" w:rsidRDefault="00F84182" w:rsidP="000E10C7">
            <w:pPr>
              <w:rPr>
                <w:rFonts w:ascii="Arial" w:hAnsi="Arial" w:cs="Arial"/>
                <w:sz w:val="24"/>
                <w:szCs w:val="24"/>
              </w:rPr>
            </w:pPr>
            <w:r w:rsidRPr="000F0841">
              <w:rPr>
                <w:rFonts w:ascii="Arial" w:hAnsi="Arial" w:cs="Arial"/>
                <w:sz w:val="24"/>
                <w:szCs w:val="24"/>
              </w:rPr>
              <w:t>3.4.3.1.</w:t>
            </w:r>
          </w:p>
        </w:tc>
        <w:tc>
          <w:tcPr>
            <w:tcW w:w="6586" w:type="dxa"/>
          </w:tcPr>
          <w:p w:rsidR="00F84182" w:rsidRPr="000F0841" w:rsidRDefault="00F84182" w:rsidP="000E10C7">
            <w:pPr>
              <w:jc w:val="both"/>
              <w:rPr>
                <w:rFonts w:ascii="Arial" w:hAnsi="Arial" w:cs="Arial"/>
                <w:sz w:val="24"/>
                <w:szCs w:val="24"/>
              </w:rPr>
            </w:pPr>
            <w:r w:rsidRPr="000F0841">
              <w:rPr>
                <w:rFonts w:ascii="Arial" w:hAnsi="Arial" w:cs="Arial"/>
                <w:sz w:val="24"/>
                <w:szCs w:val="24"/>
              </w:rPr>
              <w:t>Métodos baseados em Redes Neurais</w:t>
            </w:r>
          </w:p>
        </w:tc>
        <w:tc>
          <w:tcPr>
            <w:tcW w:w="707" w:type="dxa"/>
          </w:tcPr>
          <w:p w:rsidR="00F84182" w:rsidRPr="000F0841" w:rsidRDefault="001C0965" w:rsidP="000E10C7">
            <w:pPr>
              <w:rPr>
                <w:rFonts w:ascii="Arial" w:hAnsi="Arial" w:cs="Arial"/>
                <w:sz w:val="24"/>
                <w:szCs w:val="24"/>
              </w:rPr>
            </w:pPr>
            <w:r>
              <w:rPr>
                <w:rFonts w:ascii="Arial" w:hAnsi="Arial" w:cs="Arial"/>
                <w:sz w:val="24"/>
                <w:szCs w:val="24"/>
              </w:rPr>
              <w:t>69</w:t>
            </w:r>
          </w:p>
        </w:tc>
      </w:tr>
      <w:tr w:rsidR="000F0841" w:rsidRPr="000F0841" w:rsidTr="00061C6C">
        <w:tc>
          <w:tcPr>
            <w:tcW w:w="1211" w:type="dxa"/>
          </w:tcPr>
          <w:p w:rsidR="00F84182" w:rsidRPr="000F0841" w:rsidRDefault="00F84182" w:rsidP="000E10C7">
            <w:pPr>
              <w:rPr>
                <w:rFonts w:ascii="Arial" w:hAnsi="Arial" w:cs="Arial"/>
                <w:sz w:val="24"/>
                <w:szCs w:val="24"/>
              </w:rPr>
            </w:pPr>
            <w:r w:rsidRPr="000F0841">
              <w:rPr>
                <w:rFonts w:ascii="Arial" w:hAnsi="Arial" w:cs="Arial"/>
                <w:sz w:val="24"/>
                <w:szCs w:val="24"/>
              </w:rPr>
              <w:t>3.4.3.2.</w:t>
            </w:r>
          </w:p>
        </w:tc>
        <w:tc>
          <w:tcPr>
            <w:tcW w:w="6586" w:type="dxa"/>
          </w:tcPr>
          <w:p w:rsidR="00F84182" w:rsidRPr="000F0841" w:rsidRDefault="00F84182" w:rsidP="000E10C7">
            <w:pPr>
              <w:jc w:val="both"/>
              <w:rPr>
                <w:rFonts w:ascii="Arial" w:hAnsi="Arial" w:cs="Arial"/>
                <w:sz w:val="24"/>
                <w:szCs w:val="24"/>
              </w:rPr>
            </w:pPr>
            <w:r w:rsidRPr="000F0841">
              <w:rPr>
                <w:rFonts w:ascii="Arial" w:hAnsi="Arial" w:cs="Arial"/>
                <w:sz w:val="24"/>
                <w:szCs w:val="24"/>
              </w:rPr>
              <w:t>Métodos Estatísticos</w:t>
            </w:r>
          </w:p>
        </w:tc>
        <w:tc>
          <w:tcPr>
            <w:tcW w:w="707" w:type="dxa"/>
          </w:tcPr>
          <w:p w:rsidR="00F84182" w:rsidRPr="000F0841" w:rsidRDefault="001C0965" w:rsidP="000E10C7">
            <w:pPr>
              <w:rPr>
                <w:rFonts w:ascii="Arial" w:hAnsi="Arial" w:cs="Arial"/>
                <w:sz w:val="24"/>
                <w:szCs w:val="24"/>
              </w:rPr>
            </w:pPr>
            <w:r>
              <w:rPr>
                <w:rFonts w:ascii="Arial" w:hAnsi="Arial" w:cs="Arial"/>
                <w:sz w:val="24"/>
                <w:szCs w:val="24"/>
              </w:rPr>
              <w:t>70</w:t>
            </w:r>
          </w:p>
        </w:tc>
      </w:tr>
      <w:tr w:rsidR="000F0841" w:rsidRPr="000F0841" w:rsidTr="00061C6C">
        <w:tc>
          <w:tcPr>
            <w:tcW w:w="1211" w:type="dxa"/>
          </w:tcPr>
          <w:p w:rsidR="00F84182" w:rsidRPr="000F0841" w:rsidRDefault="00F84182" w:rsidP="000E10C7">
            <w:pPr>
              <w:rPr>
                <w:rFonts w:ascii="Arial" w:hAnsi="Arial" w:cs="Arial"/>
                <w:sz w:val="24"/>
                <w:szCs w:val="24"/>
              </w:rPr>
            </w:pPr>
            <w:r w:rsidRPr="000F0841">
              <w:rPr>
                <w:rFonts w:ascii="Arial" w:hAnsi="Arial" w:cs="Arial"/>
                <w:sz w:val="24"/>
                <w:szCs w:val="24"/>
              </w:rPr>
              <w:t>3.4.3.3.</w:t>
            </w:r>
          </w:p>
        </w:tc>
        <w:tc>
          <w:tcPr>
            <w:tcW w:w="6586" w:type="dxa"/>
          </w:tcPr>
          <w:p w:rsidR="00F84182" w:rsidRPr="000F0841" w:rsidRDefault="00F84182" w:rsidP="000E10C7">
            <w:pPr>
              <w:jc w:val="both"/>
              <w:rPr>
                <w:rFonts w:ascii="Arial" w:hAnsi="Arial" w:cs="Arial"/>
                <w:sz w:val="24"/>
                <w:szCs w:val="24"/>
              </w:rPr>
            </w:pPr>
            <w:r w:rsidRPr="000F0841">
              <w:rPr>
                <w:rFonts w:ascii="Arial" w:hAnsi="Arial" w:cs="Arial"/>
                <w:sz w:val="24"/>
                <w:szCs w:val="24"/>
              </w:rPr>
              <w:t>Método Específico – Apriori</w:t>
            </w:r>
          </w:p>
        </w:tc>
        <w:tc>
          <w:tcPr>
            <w:tcW w:w="707" w:type="dxa"/>
          </w:tcPr>
          <w:p w:rsidR="00F84182" w:rsidRPr="000F0841" w:rsidRDefault="001C0965" w:rsidP="000E10C7">
            <w:pPr>
              <w:rPr>
                <w:rFonts w:ascii="Arial" w:hAnsi="Arial" w:cs="Arial"/>
                <w:sz w:val="24"/>
                <w:szCs w:val="24"/>
              </w:rPr>
            </w:pPr>
            <w:r>
              <w:rPr>
                <w:rFonts w:ascii="Arial" w:hAnsi="Arial" w:cs="Arial"/>
                <w:sz w:val="24"/>
                <w:szCs w:val="24"/>
              </w:rPr>
              <w:t>72</w:t>
            </w:r>
          </w:p>
        </w:tc>
      </w:tr>
      <w:tr w:rsidR="000F0841" w:rsidRPr="000F0841" w:rsidTr="00061C6C">
        <w:tc>
          <w:tcPr>
            <w:tcW w:w="1211" w:type="dxa"/>
          </w:tcPr>
          <w:p w:rsidR="00F84182" w:rsidRPr="000F0841" w:rsidRDefault="00F84182" w:rsidP="000E10C7">
            <w:pPr>
              <w:rPr>
                <w:rFonts w:ascii="Arial" w:hAnsi="Arial" w:cs="Arial"/>
                <w:sz w:val="24"/>
                <w:szCs w:val="24"/>
              </w:rPr>
            </w:pPr>
            <w:r w:rsidRPr="000F0841">
              <w:rPr>
                <w:rFonts w:ascii="Arial" w:hAnsi="Arial" w:cs="Arial"/>
                <w:sz w:val="24"/>
                <w:szCs w:val="24"/>
              </w:rPr>
              <w:t>3.4.3.4.</w:t>
            </w:r>
          </w:p>
        </w:tc>
        <w:tc>
          <w:tcPr>
            <w:tcW w:w="6586" w:type="dxa"/>
          </w:tcPr>
          <w:p w:rsidR="00F84182" w:rsidRPr="000F0841" w:rsidRDefault="00F84182" w:rsidP="000E10C7">
            <w:pPr>
              <w:jc w:val="both"/>
              <w:rPr>
                <w:rFonts w:ascii="Arial" w:hAnsi="Arial" w:cs="Arial"/>
                <w:sz w:val="24"/>
                <w:szCs w:val="24"/>
              </w:rPr>
            </w:pPr>
            <w:r w:rsidRPr="000F0841">
              <w:rPr>
                <w:rFonts w:ascii="Arial" w:hAnsi="Arial" w:cs="Arial"/>
                <w:sz w:val="24"/>
                <w:szCs w:val="24"/>
              </w:rPr>
              <w:t>Métodos baseados em Indução de árvores de Decisão</w:t>
            </w:r>
          </w:p>
        </w:tc>
        <w:tc>
          <w:tcPr>
            <w:tcW w:w="707" w:type="dxa"/>
          </w:tcPr>
          <w:p w:rsidR="00F84182" w:rsidRPr="000F0841" w:rsidRDefault="001C0965" w:rsidP="000E10C7">
            <w:pPr>
              <w:rPr>
                <w:rFonts w:ascii="Arial" w:hAnsi="Arial" w:cs="Arial"/>
                <w:sz w:val="24"/>
                <w:szCs w:val="24"/>
              </w:rPr>
            </w:pPr>
            <w:r>
              <w:rPr>
                <w:rFonts w:ascii="Arial" w:hAnsi="Arial" w:cs="Arial"/>
                <w:sz w:val="24"/>
                <w:szCs w:val="24"/>
              </w:rPr>
              <w:t>72</w:t>
            </w:r>
          </w:p>
        </w:tc>
      </w:tr>
      <w:tr w:rsidR="000F0841" w:rsidRPr="000F0841" w:rsidTr="00061C6C">
        <w:tc>
          <w:tcPr>
            <w:tcW w:w="1211" w:type="dxa"/>
          </w:tcPr>
          <w:p w:rsidR="00F84182" w:rsidRPr="000F0841" w:rsidRDefault="00F84182" w:rsidP="000E10C7">
            <w:pPr>
              <w:rPr>
                <w:rFonts w:ascii="Arial" w:hAnsi="Arial" w:cs="Arial"/>
                <w:sz w:val="24"/>
                <w:szCs w:val="24"/>
              </w:rPr>
            </w:pPr>
            <w:r w:rsidRPr="000F0841">
              <w:rPr>
                <w:rFonts w:ascii="Arial" w:hAnsi="Arial" w:cs="Arial"/>
                <w:sz w:val="24"/>
                <w:szCs w:val="24"/>
              </w:rPr>
              <w:t>3.4.3.5.</w:t>
            </w:r>
          </w:p>
        </w:tc>
        <w:tc>
          <w:tcPr>
            <w:tcW w:w="6586" w:type="dxa"/>
          </w:tcPr>
          <w:p w:rsidR="00F84182" w:rsidRPr="000F0841" w:rsidRDefault="00F84182" w:rsidP="000E10C7">
            <w:pPr>
              <w:jc w:val="both"/>
              <w:rPr>
                <w:rFonts w:ascii="Arial" w:hAnsi="Arial" w:cs="Arial"/>
                <w:sz w:val="24"/>
                <w:szCs w:val="24"/>
              </w:rPr>
            </w:pPr>
            <w:r w:rsidRPr="000F0841">
              <w:rPr>
                <w:rFonts w:ascii="Arial" w:hAnsi="Arial" w:cs="Arial"/>
                <w:sz w:val="24"/>
                <w:szCs w:val="24"/>
              </w:rPr>
              <w:t>Métodos baseados em Lógica Nebulosa</w:t>
            </w:r>
          </w:p>
        </w:tc>
        <w:tc>
          <w:tcPr>
            <w:tcW w:w="707" w:type="dxa"/>
          </w:tcPr>
          <w:p w:rsidR="00F84182" w:rsidRPr="000F0841" w:rsidRDefault="001C0965" w:rsidP="000E10C7">
            <w:pPr>
              <w:rPr>
                <w:rFonts w:ascii="Arial" w:hAnsi="Arial" w:cs="Arial"/>
                <w:sz w:val="24"/>
                <w:szCs w:val="24"/>
              </w:rPr>
            </w:pPr>
            <w:r>
              <w:rPr>
                <w:rFonts w:ascii="Arial" w:hAnsi="Arial" w:cs="Arial"/>
                <w:sz w:val="24"/>
                <w:szCs w:val="24"/>
              </w:rPr>
              <w:t>73</w:t>
            </w:r>
          </w:p>
        </w:tc>
      </w:tr>
      <w:tr w:rsidR="000F0841" w:rsidRPr="000F0841" w:rsidTr="00061C6C">
        <w:tc>
          <w:tcPr>
            <w:tcW w:w="1211" w:type="dxa"/>
          </w:tcPr>
          <w:p w:rsidR="00F84182" w:rsidRPr="000F0841" w:rsidRDefault="00F84182" w:rsidP="000E10C7">
            <w:pPr>
              <w:rPr>
                <w:rFonts w:ascii="Arial" w:hAnsi="Arial" w:cs="Arial"/>
                <w:sz w:val="24"/>
                <w:szCs w:val="24"/>
              </w:rPr>
            </w:pPr>
            <w:r w:rsidRPr="000F0841">
              <w:rPr>
                <w:rFonts w:ascii="Arial" w:hAnsi="Arial" w:cs="Arial"/>
                <w:sz w:val="24"/>
                <w:szCs w:val="24"/>
              </w:rPr>
              <w:t>3.4.3.6.</w:t>
            </w:r>
          </w:p>
        </w:tc>
        <w:tc>
          <w:tcPr>
            <w:tcW w:w="6586" w:type="dxa"/>
          </w:tcPr>
          <w:p w:rsidR="00F84182" w:rsidRPr="000F0841" w:rsidRDefault="00F84182" w:rsidP="000E10C7">
            <w:pPr>
              <w:jc w:val="both"/>
              <w:rPr>
                <w:rFonts w:ascii="Arial" w:hAnsi="Arial" w:cs="Arial"/>
                <w:sz w:val="24"/>
                <w:szCs w:val="24"/>
              </w:rPr>
            </w:pPr>
            <w:r w:rsidRPr="000F0841">
              <w:rPr>
                <w:rFonts w:ascii="Arial" w:hAnsi="Arial" w:cs="Arial"/>
                <w:sz w:val="24"/>
                <w:szCs w:val="24"/>
              </w:rPr>
              <w:t>Métodos Hierárquicos</w:t>
            </w:r>
          </w:p>
        </w:tc>
        <w:tc>
          <w:tcPr>
            <w:tcW w:w="707" w:type="dxa"/>
          </w:tcPr>
          <w:p w:rsidR="00F84182" w:rsidRPr="000F0841" w:rsidRDefault="001C0965" w:rsidP="000E10C7">
            <w:pPr>
              <w:rPr>
                <w:rFonts w:ascii="Arial" w:hAnsi="Arial" w:cs="Arial"/>
                <w:sz w:val="24"/>
                <w:szCs w:val="24"/>
              </w:rPr>
            </w:pPr>
            <w:r>
              <w:rPr>
                <w:rFonts w:ascii="Arial" w:hAnsi="Arial" w:cs="Arial"/>
                <w:sz w:val="24"/>
                <w:szCs w:val="24"/>
              </w:rPr>
              <w:t>73</w:t>
            </w:r>
          </w:p>
        </w:tc>
      </w:tr>
      <w:tr w:rsidR="000F0841" w:rsidRPr="000F0841" w:rsidTr="00061C6C">
        <w:tc>
          <w:tcPr>
            <w:tcW w:w="1211" w:type="dxa"/>
          </w:tcPr>
          <w:p w:rsidR="00F84182" w:rsidRPr="000F0841" w:rsidRDefault="00F84182" w:rsidP="000E10C7">
            <w:pPr>
              <w:rPr>
                <w:rFonts w:ascii="Arial" w:hAnsi="Arial" w:cs="Arial"/>
                <w:sz w:val="24"/>
                <w:szCs w:val="24"/>
              </w:rPr>
            </w:pPr>
            <w:r w:rsidRPr="000F0841">
              <w:rPr>
                <w:rFonts w:ascii="Arial" w:hAnsi="Arial" w:cs="Arial"/>
                <w:sz w:val="24"/>
                <w:szCs w:val="24"/>
              </w:rPr>
              <w:t>3.4.3.7.</w:t>
            </w:r>
          </w:p>
        </w:tc>
        <w:tc>
          <w:tcPr>
            <w:tcW w:w="6586" w:type="dxa"/>
          </w:tcPr>
          <w:p w:rsidR="00F84182" w:rsidRPr="000F0841" w:rsidRDefault="00F84182" w:rsidP="000E10C7">
            <w:pPr>
              <w:jc w:val="both"/>
              <w:rPr>
                <w:rFonts w:ascii="Arial" w:hAnsi="Arial" w:cs="Arial"/>
                <w:sz w:val="24"/>
                <w:szCs w:val="24"/>
              </w:rPr>
            </w:pPr>
            <w:r w:rsidRPr="000F0841">
              <w:rPr>
                <w:rFonts w:ascii="Arial" w:hAnsi="Arial" w:cs="Arial"/>
                <w:sz w:val="24"/>
                <w:szCs w:val="24"/>
              </w:rPr>
              <w:t>Métodos baseados em Densidade</w:t>
            </w:r>
          </w:p>
        </w:tc>
        <w:tc>
          <w:tcPr>
            <w:tcW w:w="707" w:type="dxa"/>
          </w:tcPr>
          <w:p w:rsidR="00F84182" w:rsidRPr="000F0841" w:rsidRDefault="001C0965" w:rsidP="000E10C7">
            <w:pPr>
              <w:rPr>
                <w:rFonts w:ascii="Arial" w:hAnsi="Arial" w:cs="Arial"/>
                <w:sz w:val="24"/>
                <w:szCs w:val="24"/>
              </w:rPr>
            </w:pPr>
            <w:r>
              <w:rPr>
                <w:rFonts w:ascii="Arial" w:hAnsi="Arial" w:cs="Arial"/>
                <w:sz w:val="24"/>
                <w:szCs w:val="24"/>
              </w:rPr>
              <w:t>75</w:t>
            </w:r>
          </w:p>
        </w:tc>
      </w:tr>
      <w:tr w:rsidR="000F0841" w:rsidRPr="000F0841" w:rsidTr="00061C6C">
        <w:tc>
          <w:tcPr>
            <w:tcW w:w="1211" w:type="dxa"/>
          </w:tcPr>
          <w:p w:rsidR="00F84182" w:rsidRPr="000F0841" w:rsidRDefault="00F84182" w:rsidP="000E10C7">
            <w:pPr>
              <w:rPr>
                <w:rFonts w:ascii="Arial" w:hAnsi="Arial" w:cs="Arial"/>
                <w:sz w:val="24"/>
                <w:szCs w:val="24"/>
              </w:rPr>
            </w:pPr>
            <w:r w:rsidRPr="000F0841">
              <w:rPr>
                <w:rFonts w:ascii="Arial" w:hAnsi="Arial" w:cs="Arial"/>
                <w:sz w:val="24"/>
                <w:szCs w:val="24"/>
              </w:rPr>
              <w:t>3.4.3.8.</w:t>
            </w:r>
          </w:p>
        </w:tc>
        <w:tc>
          <w:tcPr>
            <w:tcW w:w="6586" w:type="dxa"/>
          </w:tcPr>
          <w:p w:rsidR="00F84182" w:rsidRPr="000F0841" w:rsidRDefault="00F84182" w:rsidP="000E10C7">
            <w:pPr>
              <w:jc w:val="both"/>
              <w:rPr>
                <w:rFonts w:ascii="Arial" w:hAnsi="Arial" w:cs="Arial"/>
                <w:sz w:val="24"/>
                <w:szCs w:val="24"/>
              </w:rPr>
            </w:pPr>
            <w:r w:rsidRPr="000F0841">
              <w:rPr>
                <w:rFonts w:ascii="Arial" w:hAnsi="Arial" w:cs="Arial"/>
                <w:sz w:val="24"/>
                <w:szCs w:val="24"/>
              </w:rPr>
              <w:t>Métodos baseados em Grade</w:t>
            </w:r>
          </w:p>
        </w:tc>
        <w:tc>
          <w:tcPr>
            <w:tcW w:w="707" w:type="dxa"/>
          </w:tcPr>
          <w:p w:rsidR="00F84182" w:rsidRPr="000F0841" w:rsidRDefault="001C0965" w:rsidP="000E10C7">
            <w:pPr>
              <w:rPr>
                <w:rFonts w:ascii="Arial" w:hAnsi="Arial" w:cs="Arial"/>
                <w:sz w:val="24"/>
                <w:szCs w:val="24"/>
              </w:rPr>
            </w:pPr>
            <w:r>
              <w:rPr>
                <w:rFonts w:ascii="Arial" w:hAnsi="Arial" w:cs="Arial"/>
                <w:sz w:val="24"/>
                <w:szCs w:val="24"/>
              </w:rPr>
              <w:t>79</w:t>
            </w:r>
          </w:p>
        </w:tc>
      </w:tr>
      <w:tr w:rsidR="000F0841" w:rsidRPr="000F0841" w:rsidTr="00061C6C">
        <w:tc>
          <w:tcPr>
            <w:tcW w:w="1211" w:type="dxa"/>
          </w:tcPr>
          <w:p w:rsidR="00F84182" w:rsidRPr="000F0841" w:rsidRDefault="00F84182" w:rsidP="000E10C7">
            <w:pPr>
              <w:rPr>
                <w:rFonts w:ascii="Arial" w:hAnsi="Arial" w:cs="Arial"/>
                <w:sz w:val="24"/>
                <w:szCs w:val="24"/>
              </w:rPr>
            </w:pPr>
            <w:r w:rsidRPr="000F0841">
              <w:rPr>
                <w:rFonts w:ascii="Arial" w:hAnsi="Arial" w:cs="Arial"/>
                <w:sz w:val="24"/>
                <w:szCs w:val="24"/>
              </w:rPr>
              <w:t>3.5.</w:t>
            </w:r>
          </w:p>
        </w:tc>
        <w:tc>
          <w:tcPr>
            <w:tcW w:w="6586" w:type="dxa"/>
          </w:tcPr>
          <w:p w:rsidR="00F84182" w:rsidRPr="000F0841" w:rsidRDefault="00CE039C" w:rsidP="000E10C7">
            <w:pPr>
              <w:jc w:val="both"/>
              <w:rPr>
                <w:rFonts w:ascii="Arial" w:hAnsi="Arial" w:cs="Arial"/>
                <w:sz w:val="24"/>
                <w:szCs w:val="24"/>
              </w:rPr>
            </w:pPr>
            <w:r w:rsidRPr="000F0841">
              <w:rPr>
                <w:rFonts w:ascii="Arial" w:hAnsi="Arial" w:cs="Arial"/>
                <w:sz w:val="24"/>
                <w:szCs w:val="24"/>
              </w:rPr>
              <w:t>Pós-processamento</w:t>
            </w:r>
          </w:p>
        </w:tc>
        <w:tc>
          <w:tcPr>
            <w:tcW w:w="707" w:type="dxa"/>
          </w:tcPr>
          <w:p w:rsidR="00F84182" w:rsidRPr="000F0841" w:rsidRDefault="001C0965" w:rsidP="000E10C7">
            <w:pPr>
              <w:rPr>
                <w:rFonts w:ascii="Arial" w:hAnsi="Arial" w:cs="Arial"/>
                <w:sz w:val="24"/>
                <w:szCs w:val="24"/>
              </w:rPr>
            </w:pPr>
            <w:r>
              <w:rPr>
                <w:rFonts w:ascii="Arial" w:hAnsi="Arial" w:cs="Arial"/>
                <w:sz w:val="24"/>
                <w:szCs w:val="24"/>
              </w:rPr>
              <w:t>82</w:t>
            </w:r>
          </w:p>
        </w:tc>
      </w:tr>
      <w:tr w:rsidR="000F0841" w:rsidRPr="000F0841" w:rsidTr="00061C6C">
        <w:tc>
          <w:tcPr>
            <w:tcW w:w="1211" w:type="dxa"/>
          </w:tcPr>
          <w:p w:rsidR="00CE039C" w:rsidRPr="000F0841" w:rsidRDefault="00CE039C" w:rsidP="000E10C7">
            <w:pPr>
              <w:rPr>
                <w:rFonts w:ascii="Arial" w:hAnsi="Arial" w:cs="Arial"/>
                <w:sz w:val="24"/>
                <w:szCs w:val="24"/>
              </w:rPr>
            </w:pPr>
            <w:r w:rsidRPr="000F0841">
              <w:rPr>
                <w:rFonts w:ascii="Arial" w:hAnsi="Arial" w:cs="Arial"/>
                <w:sz w:val="24"/>
                <w:szCs w:val="24"/>
              </w:rPr>
              <w:t>3.6.</w:t>
            </w:r>
          </w:p>
        </w:tc>
        <w:tc>
          <w:tcPr>
            <w:tcW w:w="6586" w:type="dxa"/>
          </w:tcPr>
          <w:p w:rsidR="00CE039C" w:rsidRPr="000F0841" w:rsidRDefault="00CE039C" w:rsidP="000E10C7">
            <w:pPr>
              <w:jc w:val="both"/>
              <w:rPr>
                <w:rFonts w:ascii="Arial" w:hAnsi="Arial" w:cs="Arial"/>
                <w:sz w:val="24"/>
                <w:szCs w:val="24"/>
              </w:rPr>
            </w:pPr>
            <w:r w:rsidRPr="000F0841">
              <w:rPr>
                <w:rFonts w:ascii="Arial" w:hAnsi="Arial" w:cs="Arial"/>
                <w:sz w:val="24"/>
                <w:szCs w:val="24"/>
              </w:rPr>
              <w:t>Tecnologias de suporte a Mineração de Dados</w:t>
            </w:r>
          </w:p>
        </w:tc>
        <w:tc>
          <w:tcPr>
            <w:tcW w:w="707" w:type="dxa"/>
          </w:tcPr>
          <w:p w:rsidR="00CE039C" w:rsidRPr="000F0841" w:rsidRDefault="001C0965" w:rsidP="000E10C7">
            <w:pPr>
              <w:rPr>
                <w:rFonts w:ascii="Arial" w:hAnsi="Arial" w:cs="Arial"/>
                <w:sz w:val="24"/>
                <w:szCs w:val="24"/>
              </w:rPr>
            </w:pPr>
            <w:r>
              <w:rPr>
                <w:rFonts w:ascii="Arial" w:hAnsi="Arial" w:cs="Arial"/>
                <w:sz w:val="24"/>
                <w:szCs w:val="24"/>
              </w:rPr>
              <w:t>85</w:t>
            </w:r>
          </w:p>
        </w:tc>
      </w:tr>
      <w:tr w:rsidR="000F0841" w:rsidRPr="000F0841" w:rsidTr="00061C6C">
        <w:tc>
          <w:tcPr>
            <w:tcW w:w="1211" w:type="dxa"/>
          </w:tcPr>
          <w:p w:rsidR="00CE039C" w:rsidRPr="000F0841" w:rsidRDefault="00CE039C" w:rsidP="000E10C7">
            <w:pPr>
              <w:rPr>
                <w:rFonts w:ascii="Arial" w:hAnsi="Arial" w:cs="Arial"/>
                <w:sz w:val="24"/>
                <w:szCs w:val="24"/>
              </w:rPr>
            </w:pPr>
            <w:r w:rsidRPr="000F0841">
              <w:rPr>
                <w:rFonts w:ascii="Arial" w:hAnsi="Arial" w:cs="Arial"/>
                <w:sz w:val="24"/>
                <w:szCs w:val="24"/>
              </w:rPr>
              <w:t>3.6.1.</w:t>
            </w:r>
          </w:p>
        </w:tc>
        <w:tc>
          <w:tcPr>
            <w:tcW w:w="6586" w:type="dxa"/>
          </w:tcPr>
          <w:p w:rsidR="00CE039C" w:rsidRPr="000F0841" w:rsidRDefault="00CE039C" w:rsidP="000E10C7">
            <w:pPr>
              <w:jc w:val="both"/>
              <w:rPr>
                <w:rFonts w:ascii="Arial" w:hAnsi="Arial" w:cs="Arial"/>
                <w:sz w:val="24"/>
                <w:szCs w:val="24"/>
              </w:rPr>
            </w:pPr>
            <w:r w:rsidRPr="000F0841">
              <w:rPr>
                <w:rFonts w:ascii="Arial" w:hAnsi="Arial" w:cs="Arial"/>
                <w:sz w:val="24"/>
                <w:szCs w:val="24"/>
              </w:rPr>
              <w:t>Estatísticas</w:t>
            </w:r>
          </w:p>
        </w:tc>
        <w:tc>
          <w:tcPr>
            <w:tcW w:w="707" w:type="dxa"/>
          </w:tcPr>
          <w:p w:rsidR="00CE039C" w:rsidRPr="000F0841" w:rsidRDefault="001C0965" w:rsidP="000E10C7">
            <w:pPr>
              <w:rPr>
                <w:rFonts w:ascii="Arial" w:hAnsi="Arial" w:cs="Arial"/>
                <w:sz w:val="24"/>
                <w:szCs w:val="24"/>
              </w:rPr>
            </w:pPr>
            <w:r>
              <w:rPr>
                <w:rFonts w:ascii="Arial" w:hAnsi="Arial" w:cs="Arial"/>
                <w:sz w:val="24"/>
                <w:szCs w:val="24"/>
              </w:rPr>
              <w:t>85</w:t>
            </w:r>
          </w:p>
        </w:tc>
      </w:tr>
      <w:tr w:rsidR="000F0841" w:rsidRPr="000F0841" w:rsidTr="00061C6C">
        <w:tc>
          <w:tcPr>
            <w:tcW w:w="1211" w:type="dxa"/>
          </w:tcPr>
          <w:p w:rsidR="00CE039C" w:rsidRPr="000F0841" w:rsidRDefault="00CE039C" w:rsidP="000E10C7">
            <w:pPr>
              <w:rPr>
                <w:rFonts w:ascii="Arial" w:hAnsi="Arial" w:cs="Arial"/>
                <w:sz w:val="24"/>
                <w:szCs w:val="24"/>
              </w:rPr>
            </w:pPr>
            <w:r w:rsidRPr="000F0841">
              <w:rPr>
                <w:rFonts w:ascii="Arial" w:hAnsi="Arial" w:cs="Arial"/>
                <w:sz w:val="24"/>
                <w:szCs w:val="24"/>
              </w:rPr>
              <w:t>3.6.2.</w:t>
            </w:r>
          </w:p>
        </w:tc>
        <w:tc>
          <w:tcPr>
            <w:tcW w:w="6586" w:type="dxa"/>
          </w:tcPr>
          <w:p w:rsidR="00CE039C" w:rsidRPr="000F0841" w:rsidRDefault="00CE039C" w:rsidP="000E10C7">
            <w:pPr>
              <w:jc w:val="both"/>
              <w:rPr>
                <w:rFonts w:ascii="Arial" w:hAnsi="Arial" w:cs="Arial"/>
                <w:sz w:val="24"/>
                <w:szCs w:val="24"/>
              </w:rPr>
            </w:pPr>
            <w:r w:rsidRPr="000F0841">
              <w:rPr>
                <w:rFonts w:ascii="Arial" w:hAnsi="Arial" w:cs="Arial"/>
                <w:sz w:val="24"/>
                <w:szCs w:val="24"/>
              </w:rPr>
              <w:t>Aprendizado de Máquina</w:t>
            </w:r>
          </w:p>
        </w:tc>
        <w:tc>
          <w:tcPr>
            <w:tcW w:w="707" w:type="dxa"/>
          </w:tcPr>
          <w:p w:rsidR="00CE039C" w:rsidRPr="000F0841" w:rsidRDefault="001C0965" w:rsidP="000E10C7">
            <w:pPr>
              <w:rPr>
                <w:rFonts w:ascii="Arial" w:hAnsi="Arial" w:cs="Arial"/>
                <w:sz w:val="24"/>
                <w:szCs w:val="24"/>
              </w:rPr>
            </w:pPr>
            <w:r>
              <w:rPr>
                <w:rFonts w:ascii="Arial" w:hAnsi="Arial" w:cs="Arial"/>
                <w:sz w:val="24"/>
                <w:szCs w:val="24"/>
              </w:rPr>
              <w:t>86</w:t>
            </w:r>
          </w:p>
        </w:tc>
      </w:tr>
      <w:tr w:rsidR="000F0841" w:rsidRPr="000F0841" w:rsidTr="00061C6C">
        <w:tc>
          <w:tcPr>
            <w:tcW w:w="1211" w:type="dxa"/>
          </w:tcPr>
          <w:p w:rsidR="00CE039C" w:rsidRPr="000F0841" w:rsidRDefault="00CE039C" w:rsidP="000E10C7">
            <w:pPr>
              <w:rPr>
                <w:rFonts w:ascii="Arial" w:hAnsi="Arial" w:cs="Arial"/>
                <w:sz w:val="24"/>
                <w:szCs w:val="24"/>
              </w:rPr>
            </w:pPr>
            <w:r w:rsidRPr="000F0841">
              <w:rPr>
                <w:rFonts w:ascii="Arial" w:hAnsi="Arial" w:cs="Arial"/>
                <w:sz w:val="24"/>
                <w:szCs w:val="24"/>
              </w:rPr>
              <w:t>3.7.</w:t>
            </w:r>
          </w:p>
        </w:tc>
        <w:tc>
          <w:tcPr>
            <w:tcW w:w="6586" w:type="dxa"/>
          </w:tcPr>
          <w:p w:rsidR="00CE039C" w:rsidRPr="000F0841" w:rsidRDefault="00CE039C" w:rsidP="000E10C7">
            <w:pPr>
              <w:jc w:val="both"/>
              <w:rPr>
                <w:rFonts w:ascii="Arial" w:hAnsi="Arial" w:cs="Arial"/>
                <w:sz w:val="24"/>
                <w:szCs w:val="24"/>
              </w:rPr>
            </w:pPr>
            <w:r w:rsidRPr="000F0841">
              <w:rPr>
                <w:rFonts w:ascii="Arial" w:hAnsi="Arial" w:cs="Arial"/>
                <w:sz w:val="24"/>
                <w:szCs w:val="24"/>
              </w:rPr>
              <w:t>Aplicações de Mineração de Dados</w:t>
            </w:r>
          </w:p>
        </w:tc>
        <w:tc>
          <w:tcPr>
            <w:tcW w:w="707" w:type="dxa"/>
          </w:tcPr>
          <w:p w:rsidR="00CE039C" w:rsidRPr="000F0841" w:rsidRDefault="001C0965" w:rsidP="000E10C7">
            <w:pPr>
              <w:rPr>
                <w:rFonts w:ascii="Arial" w:hAnsi="Arial" w:cs="Arial"/>
                <w:sz w:val="24"/>
                <w:szCs w:val="24"/>
              </w:rPr>
            </w:pPr>
            <w:r>
              <w:rPr>
                <w:rFonts w:ascii="Arial" w:hAnsi="Arial" w:cs="Arial"/>
                <w:sz w:val="24"/>
                <w:szCs w:val="24"/>
              </w:rPr>
              <w:t>88</w:t>
            </w:r>
          </w:p>
        </w:tc>
      </w:tr>
      <w:tr w:rsidR="000F0841" w:rsidRPr="000F0841" w:rsidTr="00061C6C">
        <w:tc>
          <w:tcPr>
            <w:tcW w:w="1211" w:type="dxa"/>
          </w:tcPr>
          <w:p w:rsidR="00CE039C" w:rsidRPr="000F0841" w:rsidRDefault="00CE039C" w:rsidP="000E10C7">
            <w:pPr>
              <w:rPr>
                <w:rFonts w:ascii="Arial" w:hAnsi="Arial" w:cs="Arial"/>
                <w:sz w:val="24"/>
                <w:szCs w:val="24"/>
              </w:rPr>
            </w:pPr>
            <w:r w:rsidRPr="000F0841">
              <w:rPr>
                <w:rFonts w:ascii="Arial" w:hAnsi="Arial" w:cs="Arial"/>
                <w:sz w:val="24"/>
                <w:szCs w:val="24"/>
              </w:rPr>
              <w:t>3.8.</w:t>
            </w:r>
          </w:p>
        </w:tc>
        <w:tc>
          <w:tcPr>
            <w:tcW w:w="6586" w:type="dxa"/>
          </w:tcPr>
          <w:p w:rsidR="00CE039C" w:rsidRPr="000F0841" w:rsidRDefault="00CE039C" w:rsidP="000E10C7">
            <w:pPr>
              <w:jc w:val="both"/>
              <w:rPr>
                <w:rFonts w:ascii="Arial" w:hAnsi="Arial" w:cs="Arial"/>
                <w:sz w:val="24"/>
                <w:szCs w:val="24"/>
              </w:rPr>
            </w:pPr>
            <w:r w:rsidRPr="000F0841">
              <w:rPr>
                <w:rFonts w:ascii="Arial" w:hAnsi="Arial" w:cs="Arial"/>
                <w:sz w:val="24"/>
                <w:szCs w:val="24"/>
              </w:rPr>
              <w:t>Visualização de Dados</w:t>
            </w:r>
          </w:p>
        </w:tc>
        <w:tc>
          <w:tcPr>
            <w:tcW w:w="707" w:type="dxa"/>
          </w:tcPr>
          <w:p w:rsidR="00CE039C" w:rsidRPr="000F0841" w:rsidRDefault="001C0965" w:rsidP="000E10C7">
            <w:pPr>
              <w:rPr>
                <w:rFonts w:ascii="Arial" w:hAnsi="Arial" w:cs="Arial"/>
                <w:sz w:val="24"/>
                <w:szCs w:val="24"/>
              </w:rPr>
            </w:pPr>
            <w:r>
              <w:rPr>
                <w:rFonts w:ascii="Arial" w:hAnsi="Arial" w:cs="Arial"/>
                <w:sz w:val="24"/>
                <w:szCs w:val="24"/>
              </w:rPr>
              <w:t>89</w:t>
            </w:r>
          </w:p>
        </w:tc>
      </w:tr>
      <w:tr w:rsidR="000F0841" w:rsidRPr="000F0841" w:rsidTr="00061C6C">
        <w:tc>
          <w:tcPr>
            <w:tcW w:w="1211" w:type="dxa"/>
          </w:tcPr>
          <w:p w:rsidR="00CE039C" w:rsidRPr="000F0841" w:rsidRDefault="00CE039C" w:rsidP="000E10C7">
            <w:pPr>
              <w:rPr>
                <w:rFonts w:ascii="Arial" w:hAnsi="Arial" w:cs="Arial"/>
                <w:sz w:val="24"/>
                <w:szCs w:val="24"/>
              </w:rPr>
            </w:pPr>
            <w:r w:rsidRPr="000F0841">
              <w:rPr>
                <w:rFonts w:ascii="Arial" w:hAnsi="Arial" w:cs="Arial"/>
                <w:sz w:val="24"/>
                <w:szCs w:val="24"/>
              </w:rPr>
              <w:t>3.8.1.</w:t>
            </w:r>
          </w:p>
        </w:tc>
        <w:tc>
          <w:tcPr>
            <w:tcW w:w="6586" w:type="dxa"/>
          </w:tcPr>
          <w:p w:rsidR="00CE039C" w:rsidRPr="000F0841" w:rsidRDefault="00CE039C" w:rsidP="000E10C7">
            <w:pPr>
              <w:jc w:val="both"/>
              <w:rPr>
                <w:rFonts w:ascii="Arial" w:hAnsi="Arial" w:cs="Arial"/>
                <w:sz w:val="24"/>
                <w:szCs w:val="24"/>
              </w:rPr>
            </w:pPr>
            <w:r w:rsidRPr="000F0841">
              <w:rPr>
                <w:rFonts w:ascii="Arial" w:hAnsi="Arial" w:cs="Arial"/>
                <w:sz w:val="24"/>
                <w:szCs w:val="24"/>
              </w:rPr>
              <w:t>Técnicas de Visualização Orientadas a Pixels</w:t>
            </w:r>
          </w:p>
        </w:tc>
        <w:tc>
          <w:tcPr>
            <w:tcW w:w="707" w:type="dxa"/>
          </w:tcPr>
          <w:p w:rsidR="00CE039C" w:rsidRPr="000F0841" w:rsidRDefault="001C0965" w:rsidP="000E10C7">
            <w:pPr>
              <w:rPr>
                <w:rFonts w:ascii="Arial" w:hAnsi="Arial" w:cs="Arial"/>
                <w:sz w:val="24"/>
                <w:szCs w:val="24"/>
              </w:rPr>
            </w:pPr>
            <w:r>
              <w:rPr>
                <w:rFonts w:ascii="Arial" w:hAnsi="Arial" w:cs="Arial"/>
                <w:sz w:val="24"/>
                <w:szCs w:val="24"/>
              </w:rPr>
              <w:t>89</w:t>
            </w:r>
          </w:p>
        </w:tc>
      </w:tr>
      <w:tr w:rsidR="000F0841" w:rsidRPr="000F0841" w:rsidTr="00061C6C">
        <w:tc>
          <w:tcPr>
            <w:tcW w:w="1211" w:type="dxa"/>
          </w:tcPr>
          <w:p w:rsidR="00CE039C" w:rsidRPr="000F0841" w:rsidRDefault="00CE039C" w:rsidP="000E10C7">
            <w:pPr>
              <w:rPr>
                <w:rFonts w:ascii="Arial" w:hAnsi="Arial" w:cs="Arial"/>
                <w:sz w:val="24"/>
                <w:szCs w:val="24"/>
              </w:rPr>
            </w:pPr>
            <w:r w:rsidRPr="000F0841">
              <w:rPr>
                <w:rFonts w:ascii="Arial" w:hAnsi="Arial" w:cs="Arial"/>
                <w:sz w:val="24"/>
                <w:szCs w:val="24"/>
              </w:rPr>
              <w:t>3.8.2.</w:t>
            </w:r>
          </w:p>
        </w:tc>
        <w:tc>
          <w:tcPr>
            <w:tcW w:w="6586" w:type="dxa"/>
          </w:tcPr>
          <w:p w:rsidR="00CE039C" w:rsidRPr="000F0841" w:rsidRDefault="00CE039C" w:rsidP="000E10C7">
            <w:pPr>
              <w:jc w:val="both"/>
              <w:rPr>
                <w:rFonts w:ascii="Arial" w:hAnsi="Arial" w:cs="Arial"/>
                <w:sz w:val="24"/>
                <w:szCs w:val="24"/>
              </w:rPr>
            </w:pPr>
            <w:r w:rsidRPr="000F0841">
              <w:rPr>
                <w:rFonts w:ascii="Arial" w:hAnsi="Arial" w:cs="Arial"/>
                <w:sz w:val="24"/>
                <w:szCs w:val="24"/>
              </w:rPr>
              <w:t>Técnicas de Projeção Geométrica</w:t>
            </w:r>
          </w:p>
        </w:tc>
        <w:tc>
          <w:tcPr>
            <w:tcW w:w="707" w:type="dxa"/>
          </w:tcPr>
          <w:p w:rsidR="00CE039C" w:rsidRPr="000F0841" w:rsidRDefault="001C0965" w:rsidP="000E10C7">
            <w:pPr>
              <w:rPr>
                <w:rFonts w:ascii="Arial" w:hAnsi="Arial" w:cs="Arial"/>
                <w:sz w:val="24"/>
                <w:szCs w:val="24"/>
              </w:rPr>
            </w:pPr>
            <w:r>
              <w:rPr>
                <w:rFonts w:ascii="Arial" w:hAnsi="Arial" w:cs="Arial"/>
                <w:sz w:val="24"/>
                <w:szCs w:val="24"/>
              </w:rPr>
              <w:t>90</w:t>
            </w:r>
          </w:p>
        </w:tc>
      </w:tr>
      <w:tr w:rsidR="000F0841" w:rsidRPr="000F0841" w:rsidTr="00061C6C">
        <w:tc>
          <w:tcPr>
            <w:tcW w:w="1211" w:type="dxa"/>
          </w:tcPr>
          <w:p w:rsidR="00CE039C" w:rsidRPr="000F0841" w:rsidRDefault="00CE039C" w:rsidP="000E10C7">
            <w:pPr>
              <w:rPr>
                <w:rFonts w:ascii="Arial" w:hAnsi="Arial" w:cs="Arial"/>
                <w:sz w:val="24"/>
                <w:szCs w:val="24"/>
              </w:rPr>
            </w:pPr>
            <w:r w:rsidRPr="000F0841">
              <w:rPr>
                <w:rFonts w:ascii="Arial" w:hAnsi="Arial" w:cs="Arial"/>
                <w:sz w:val="24"/>
                <w:szCs w:val="24"/>
              </w:rPr>
              <w:t>3.8.3.</w:t>
            </w:r>
          </w:p>
        </w:tc>
        <w:tc>
          <w:tcPr>
            <w:tcW w:w="6586" w:type="dxa"/>
          </w:tcPr>
          <w:p w:rsidR="00CE039C" w:rsidRPr="000F0841" w:rsidRDefault="00CE039C" w:rsidP="000E10C7">
            <w:pPr>
              <w:jc w:val="both"/>
              <w:rPr>
                <w:rFonts w:ascii="Arial" w:hAnsi="Arial" w:cs="Arial"/>
                <w:sz w:val="24"/>
                <w:szCs w:val="24"/>
              </w:rPr>
            </w:pPr>
            <w:r w:rsidRPr="000F0841">
              <w:rPr>
                <w:rFonts w:ascii="Arial" w:hAnsi="Arial" w:cs="Arial"/>
                <w:sz w:val="24"/>
                <w:szCs w:val="24"/>
              </w:rPr>
              <w:t>Visualização Iconográfica</w:t>
            </w:r>
          </w:p>
        </w:tc>
        <w:tc>
          <w:tcPr>
            <w:tcW w:w="707" w:type="dxa"/>
          </w:tcPr>
          <w:p w:rsidR="00CE039C" w:rsidRPr="000F0841" w:rsidRDefault="001C0965" w:rsidP="000E10C7">
            <w:pPr>
              <w:rPr>
                <w:rFonts w:ascii="Arial" w:hAnsi="Arial" w:cs="Arial"/>
                <w:sz w:val="24"/>
                <w:szCs w:val="24"/>
              </w:rPr>
            </w:pPr>
            <w:r>
              <w:rPr>
                <w:rFonts w:ascii="Arial" w:hAnsi="Arial" w:cs="Arial"/>
                <w:sz w:val="24"/>
                <w:szCs w:val="24"/>
              </w:rPr>
              <w:t>93</w:t>
            </w:r>
          </w:p>
        </w:tc>
      </w:tr>
      <w:tr w:rsidR="000F0841" w:rsidRPr="000F0841" w:rsidTr="00061C6C">
        <w:tc>
          <w:tcPr>
            <w:tcW w:w="1211" w:type="dxa"/>
          </w:tcPr>
          <w:p w:rsidR="00CE039C" w:rsidRPr="000F0841" w:rsidRDefault="00CE039C" w:rsidP="000E10C7">
            <w:pPr>
              <w:rPr>
                <w:rFonts w:ascii="Arial" w:hAnsi="Arial" w:cs="Arial"/>
                <w:sz w:val="24"/>
                <w:szCs w:val="24"/>
              </w:rPr>
            </w:pPr>
            <w:r w:rsidRPr="000F0841">
              <w:rPr>
                <w:rFonts w:ascii="Arial" w:hAnsi="Arial" w:cs="Arial"/>
                <w:sz w:val="24"/>
                <w:szCs w:val="24"/>
              </w:rPr>
              <w:t>3.8.3.1.</w:t>
            </w:r>
          </w:p>
        </w:tc>
        <w:tc>
          <w:tcPr>
            <w:tcW w:w="6586" w:type="dxa"/>
          </w:tcPr>
          <w:p w:rsidR="00CE039C" w:rsidRPr="000F0841" w:rsidRDefault="00CE039C" w:rsidP="000E10C7">
            <w:pPr>
              <w:jc w:val="both"/>
              <w:rPr>
                <w:rFonts w:ascii="Arial" w:hAnsi="Arial" w:cs="Arial"/>
                <w:sz w:val="24"/>
                <w:szCs w:val="24"/>
              </w:rPr>
            </w:pPr>
            <w:r w:rsidRPr="000F0841">
              <w:rPr>
                <w:rFonts w:ascii="Arial" w:hAnsi="Arial" w:cs="Arial"/>
                <w:sz w:val="24"/>
                <w:szCs w:val="24"/>
              </w:rPr>
              <w:t>Chernoff Faces</w:t>
            </w:r>
          </w:p>
        </w:tc>
        <w:tc>
          <w:tcPr>
            <w:tcW w:w="707" w:type="dxa"/>
          </w:tcPr>
          <w:p w:rsidR="00CE039C" w:rsidRPr="000F0841" w:rsidRDefault="001C0965" w:rsidP="000E10C7">
            <w:pPr>
              <w:rPr>
                <w:rFonts w:ascii="Arial" w:hAnsi="Arial" w:cs="Arial"/>
                <w:sz w:val="24"/>
                <w:szCs w:val="24"/>
              </w:rPr>
            </w:pPr>
            <w:r>
              <w:rPr>
                <w:rFonts w:ascii="Arial" w:hAnsi="Arial" w:cs="Arial"/>
                <w:sz w:val="24"/>
                <w:szCs w:val="24"/>
              </w:rPr>
              <w:t>93</w:t>
            </w:r>
          </w:p>
        </w:tc>
      </w:tr>
      <w:tr w:rsidR="000F0841" w:rsidRPr="000F0841" w:rsidTr="00061C6C">
        <w:tc>
          <w:tcPr>
            <w:tcW w:w="1211" w:type="dxa"/>
          </w:tcPr>
          <w:p w:rsidR="00CE039C" w:rsidRPr="000F0841" w:rsidRDefault="00CE039C" w:rsidP="000E10C7">
            <w:pPr>
              <w:rPr>
                <w:rFonts w:ascii="Arial" w:hAnsi="Arial" w:cs="Arial"/>
                <w:sz w:val="24"/>
                <w:szCs w:val="24"/>
              </w:rPr>
            </w:pPr>
            <w:r w:rsidRPr="000F0841">
              <w:rPr>
                <w:rFonts w:ascii="Arial" w:hAnsi="Arial" w:cs="Arial"/>
                <w:sz w:val="24"/>
                <w:szCs w:val="24"/>
              </w:rPr>
              <w:lastRenderedPageBreak/>
              <w:t>3.8.4.</w:t>
            </w:r>
          </w:p>
        </w:tc>
        <w:tc>
          <w:tcPr>
            <w:tcW w:w="6586" w:type="dxa"/>
          </w:tcPr>
          <w:p w:rsidR="00CE039C" w:rsidRPr="000F0841" w:rsidRDefault="00CE039C" w:rsidP="000E10C7">
            <w:pPr>
              <w:jc w:val="both"/>
              <w:rPr>
                <w:rFonts w:ascii="Arial" w:hAnsi="Arial" w:cs="Arial"/>
                <w:sz w:val="24"/>
                <w:szCs w:val="24"/>
              </w:rPr>
            </w:pPr>
            <w:r w:rsidRPr="000F0841">
              <w:rPr>
                <w:rFonts w:ascii="Arial" w:hAnsi="Arial" w:cs="Arial"/>
                <w:sz w:val="24"/>
                <w:szCs w:val="24"/>
              </w:rPr>
              <w:t>Stick Figures</w:t>
            </w:r>
          </w:p>
        </w:tc>
        <w:tc>
          <w:tcPr>
            <w:tcW w:w="707" w:type="dxa"/>
          </w:tcPr>
          <w:p w:rsidR="00CE039C" w:rsidRPr="000F0841" w:rsidRDefault="001C0965" w:rsidP="000E10C7">
            <w:pPr>
              <w:rPr>
                <w:rFonts w:ascii="Arial" w:hAnsi="Arial" w:cs="Arial"/>
                <w:sz w:val="24"/>
                <w:szCs w:val="24"/>
              </w:rPr>
            </w:pPr>
            <w:r>
              <w:rPr>
                <w:rFonts w:ascii="Arial" w:hAnsi="Arial" w:cs="Arial"/>
                <w:sz w:val="24"/>
                <w:szCs w:val="24"/>
              </w:rPr>
              <w:t>94</w:t>
            </w:r>
          </w:p>
        </w:tc>
      </w:tr>
      <w:tr w:rsidR="000F0841" w:rsidRPr="000F0841" w:rsidTr="00061C6C">
        <w:tc>
          <w:tcPr>
            <w:tcW w:w="1211" w:type="dxa"/>
          </w:tcPr>
          <w:p w:rsidR="00CE039C" w:rsidRPr="000F0841" w:rsidRDefault="00CE039C" w:rsidP="000E10C7">
            <w:pPr>
              <w:rPr>
                <w:rFonts w:ascii="Arial" w:hAnsi="Arial" w:cs="Arial"/>
                <w:sz w:val="24"/>
                <w:szCs w:val="24"/>
              </w:rPr>
            </w:pPr>
            <w:r w:rsidRPr="000F0841">
              <w:rPr>
                <w:rFonts w:ascii="Arial" w:hAnsi="Arial" w:cs="Arial"/>
                <w:sz w:val="24"/>
                <w:szCs w:val="24"/>
              </w:rPr>
              <w:t>3.8.5.</w:t>
            </w:r>
          </w:p>
        </w:tc>
        <w:tc>
          <w:tcPr>
            <w:tcW w:w="6586" w:type="dxa"/>
          </w:tcPr>
          <w:p w:rsidR="00CE039C" w:rsidRPr="000F0841" w:rsidRDefault="00CE039C" w:rsidP="000E10C7">
            <w:pPr>
              <w:jc w:val="both"/>
              <w:rPr>
                <w:rFonts w:ascii="Arial" w:hAnsi="Arial" w:cs="Arial"/>
                <w:sz w:val="24"/>
                <w:szCs w:val="24"/>
              </w:rPr>
            </w:pPr>
            <w:r w:rsidRPr="000F0841">
              <w:rPr>
                <w:rFonts w:ascii="Arial" w:hAnsi="Arial" w:cs="Arial"/>
                <w:sz w:val="24"/>
                <w:szCs w:val="24"/>
              </w:rPr>
              <w:t>Técnicas de Visualização Hierárquica</w:t>
            </w:r>
          </w:p>
        </w:tc>
        <w:tc>
          <w:tcPr>
            <w:tcW w:w="707" w:type="dxa"/>
          </w:tcPr>
          <w:p w:rsidR="00CE039C" w:rsidRPr="000F0841" w:rsidRDefault="001C0965" w:rsidP="000E10C7">
            <w:pPr>
              <w:rPr>
                <w:rFonts w:ascii="Arial" w:hAnsi="Arial" w:cs="Arial"/>
                <w:sz w:val="24"/>
                <w:szCs w:val="24"/>
              </w:rPr>
            </w:pPr>
            <w:r>
              <w:rPr>
                <w:rFonts w:ascii="Arial" w:hAnsi="Arial" w:cs="Arial"/>
                <w:sz w:val="24"/>
                <w:szCs w:val="24"/>
              </w:rPr>
              <w:t>95</w:t>
            </w:r>
          </w:p>
        </w:tc>
      </w:tr>
      <w:tr w:rsidR="000F0841" w:rsidRPr="000F0841" w:rsidTr="00061C6C">
        <w:tc>
          <w:tcPr>
            <w:tcW w:w="1211" w:type="dxa"/>
          </w:tcPr>
          <w:p w:rsidR="00CE039C" w:rsidRPr="000F0841" w:rsidRDefault="00CE039C" w:rsidP="000E10C7">
            <w:pPr>
              <w:rPr>
                <w:rFonts w:ascii="Arial" w:hAnsi="Arial" w:cs="Arial"/>
                <w:sz w:val="24"/>
                <w:szCs w:val="24"/>
              </w:rPr>
            </w:pPr>
            <w:r w:rsidRPr="000F0841">
              <w:rPr>
                <w:rFonts w:ascii="Arial" w:hAnsi="Arial" w:cs="Arial"/>
                <w:sz w:val="24"/>
                <w:szCs w:val="24"/>
              </w:rPr>
              <w:t>3.9</w:t>
            </w:r>
          </w:p>
        </w:tc>
        <w:tc>
          <w:tcPr>
            <w:tcW w:w="6586" w:type="dxa"/>
          </w:tcPr>
          <w:p w:rsidR="00CE039C" w:rsidRPr="000F0841" w:rsidRDefault="00CE039C" w:rsidP="000E10C7">
            <w:pPr>
              <w:jc w:val="both"/>
              <w:rPr>
                <w:rFonts w:ascii="Arial" w:hAnsi="Arial" w:cs="Arial"/>
                <w:sz w:val="24"/>
                <w:szCs w:val="24"/>
              </w:rPr>
            </w:pPr>
            <w:r w:rsidRPr="000F0841">
              <w:rPr>
                <w:rFonts w:ascii="Arial" w:hAnsi="Arial" w:cs="Arial"/>
                <w:sz w:val="24"/>
                <w:szCs w:val="24"/>
              </w:rPr>
              <w:t>Conclusões</w:t>
            </w:r>
          </w:p>
        </w:tc>
        <w:tc>
          <w:tcPr>
            <w:tcW w:w="707" w:type="dxa"/>
          </w:tcPr>
          <w:p w:rsidR="00CE039C" w:rsidRPr="000F0841" w:rsidRDefault="001C0965" w:rsidP="000E10C7">
            <w:pPr>
              <w:rPr>
                <w:rFonts w:ascii="Arial" w:hAnsi="Arial" w:cs="Arial"/>
                <w:sz w:val="24"/>
                <w:szCs w:val="24"/>
              </w:rPr>
            </w:pPr>
            <w:r>
              <w:rPr>
                <w:rFonts w:ascii="Arial" w:hAnsi="Arial" w:cs="Arial"/>
                <w:sz w:val="24"/>
                <w:szCs w:val="24"/>
              </w:rPr>
              <w:t>96</w:t>
            </w:r>
          </w:p>
        </w:tc>
      </w:tr>
      <w:tr w:rsidR="000F0841" w:rsidRPr="000F0841" w:rsidTr="00061C6C">
        <w:tc>
          <w:tcPr>
            <w:tcW w:w="1211" w:type="dxa"/>
          </w:tcPr>
          <w:p w:rsidR="00CE039C" w:rsidRPr="000F0841" w:rsidRDefault="00CE039C" w:rsidP="000E10C7">
            <w:pPr>
              <w:rPr>
                <w:rFonts w:ascii="Arial" w:hAnsi="Arial" w:cs="Arial"/>
                <w:sz w:val="24"/>
                <w:szCs w:val="24"/>
              </w:rPr>
            </w:pPr>
          </w:p>
        </w:tc>
        <w:tc>
          <w:tcPr>
            <w:tcW w:w="6586" w:type="dxa"/>
          </w:tcPr>
          <w:p w:rsidR="00CE039C" w:rsidRPr="000F0841" w:rsidRDefault="00CE039C" w:rsidP="000E10C7">
            <w:pPr>
              <w:jc w:val="both"/>
              <w:rPr>
                <w:rFonts w:ascii="Arial" w:hAnsi="Arial" w:cs="Arial"/>
                <w:sz w:val="24"/>
                <w:szCs w:val="24"/>
              </w:rPr>
            </w:pPr>
          </w:p>
        </w:tc>
        <w:tc>
          <w:tcPr>
            <w:tcW w:w="707" w:type="dxa"/>
          </w:tcPr>
          <w:p w:rsidR="00CE039C" w:rsidRPr="000F0841" w:rsidRDefault="00CE039C" w:rsidP="000E10C7">
            <w:pPr>
              <w:rPr>
                <w:rFonts w:ascii="Arial" w:hAnsi="Arial" w:cs="Arial"/>
                <w:sz w:val="24"/>
                <w:szCs w:val="24"/>
              </w:rPr>
            </w:pPr>
          </w:p>
        </w:tc>
      </w:tr>
      <w:tr w:rsidR="000F0841" w:rsidRPr="000F0841" w:rsidTr="00061C6C">
        <w:tc>
          <w:tcPr>
            <w:tcW w:w="1211" w:type="dxa"/>
          </w:tcPr>
          <w:p w:rsidR="00CE039C" w:rsidRPr="000F0841" w:rsidRDefault="00CE039C" w:rsidP="000E10C7">
            <w:pPr>
              <w:rPr>
                <w:rFonts w:ascii="Arial" w:hAnsi="Arial" w:cs="Arial"/>
                <w:sz w:val="24"/>
                <w:szCs w:val="24"/>
              </w:rPr>
            </w:pPr>
            <w:r w:rsidRPr="000F0841">
              <w:rPr>
                <w:rFonts w:ascii="Arial" w:hAnsi="Arial" w:cs="Arial"/>
                <w:sz w:val="24"/>
                <w:szCs w:val="24"/>
              </w:rPr>
              <w:t>4.</w:t>
            </w:r>
          </w:p>
        </w:tc>
        <w:tc>
          <w:tcPr>
            <w:tcW w:w="6586" w:type="dxa"/>
          </w:tcPr>
          <w:p w:rsidR="00CE039C" w:rsidRPr="000F0841" w:rsidRDefault="00FD486A" w:rsidP="000E10C7">
            <w:pPr>
              <w:jc w:val="both"/>
              <w:rPr>
                <w:rFonts w:ascii="Arial" w:hAnsi="Arial" w:cs="Arial"/>
                <w:b/>
                <w:sz w:val="24"/>
                <w:szCs w:val="24"/>
              </w:rPr>
            </w:pPr>
            <w:r w:rsidRPr="000F0841">
              <w:rPr>
                <w:rFonts w:ascii="Arial" w:hAnsi="Arial" w:cs="Arial"/>
                <w:b/>
                <w:sz w:val="24"/>
                <w:szCs w:val="24"/>
              </w:rPr>
              <w:t>BIG DATA</w:t>
            </w:r>
          </w:p>
        </w:tc>
        <w:tc>
          <w:tcPr>
            <w:tcW w:w="707" w:type="dxa"/>
          </w:tcPr>
          <w:p w:rsidR="00CE039C" w:rsidRPr="000F0841" w:rsidRDefault="00061C6C" w:rsidP="000E10C7">
            <w:pPr>
              <w:rPr>
                <w:rFonts w:ascii="Arial" w:hAnsi="Arial" w:cs="Arial"/>
                <w:sz w:val="24"/>
                <w:szCs w:val="24"/>
              </w:rPr>
            </w:pPr>
            <w:r>
              <w:rPr>
                <w:rFonts w:ascii="Arial" w:hAnsi="Arial" w:cs="Arial"/>
                <w:sz w:val="24"/>
                <w:szCs w:val="24"/>
              </w:rPr>
              <w:t>97</w:t>
            </w:r>
          </w:p>
        </w:tc>
      </w:tr>
      <w:tr w:rsidR="000F0841" w:rsidRPr="000F0841" w:rsidTr="00061C6C">
        <w:tc>
          <w:tcPr>
            <w:tcW w:w="1211" w:type="dxa"/>
          </w:tcPr>
          <w:p w:rsidR="00FD486A" w:rsidRPr="000F0841" w:rsidRDefault="00FD486A" w:rsidP="000E10C7">
            <w:pPr>
              <w:rPr>
                <w:rFonts w:ascii="Arial" w:hAnsi="Arial" w:cs="Arial"/>
                <w:sz w:val="24"/>
                <w:szCs w:val="24"/>
              </w:rPr>
            </w:pPr>
            <w:r w:rsidRPr="000F0841">
              <w:rPr>
                <w:rFonts w:ascii="Arial" w:hAnsi="Arial" w:cs="Arial"/>
                <w:sz w:val="24"/>
                <w:szCs w:val="24"/>
              </w:rPr>
              <w:t>4.1.</w:t>
            </w:r>
          </w:p>
        </w:tc>
        <w:tc>
          <w:tcPr>
            <w:tcW w:w="6586" w:type="dxa"/>
          </w:tcPr>
          <w:p w:rsidR="00FD486A" w:rsidRPr="000F0841" w:rsidRDefault="00FD486A" w:rsidP="000E10C7">
            <w:pPr>
              <w:jc w:val="both"/>
              <w:rPr>
                <w:rFonts w:ascii="Arial" w:hAnsi="Arial" w:cs="Arial"/>
                <w:b/>
                <w:sz w:val="24"/>
                <w:szCs w:val="24"/>
              </w:rPr>
            </w:pPr>
            <w:r w:rsidRPr="000F0841">
              <w:rPr>
                <w:rFonts w:ascii="Arial" w:hAnsi="Arial" w:cs="Arial"/>
                <w:sz w:val="24"/>
                <w:szCs w:val="24"/>
              </w:rPr>
              <w:t>Introdução</w:t>
            </w:r>
          </w:p>
        </w:tc>
        <w:tc>
          <w:tcPr>
            <w:tcW w:w="707" w:type="dxa"/>
          </w:tcPr>
          <w:p w:rsidR="00FD486A" w:rsidRPr="000F0841" w:rsidRDefault="00061C6C" w:rsidP="000E10C7">
            <w:pPr>
              <w:rPr>
                <w:rFonts w:ascii="Arial" w:hAnsi="Arial" w:cs="Arial"/>
                <w:sz w:val="24"/>
                <w:szCs w:val="24"/>
              </w:rPr>
            </w:pPr>
            <w:r>
              <w:rPr>
                <w:rFonts w:ascii="Arial" w:hAnsi="Arial" w:cs="Arial"/>
                <w:sz w:val="24"/>
                <w:szCs w:val="24"/>
              </w:rPr>
              <w:t>97</w:t>
            </w:r>
          </w:p>
        </w:tc>
      </w:tr>
      <w:tr w:rsidR="000F0841" w:rsidRPr="000F0841" w:rsidTr="00061C6C">
        <w:tc>
          <w:tcPr>
            <w:tcW w:w="1211" w:type="dxa"/>
          </w:tcPr>
          <w:p w:rsidR="00FD486A" w:rsidRPr="000F0841" w:rsidRDefault="00FD486A" w:rsidP="000E10C7">
            <w:pPr>
              <w:rPr>
                <w:rFonts w:ascii="Arial" w:hAnsi="Arial" w:cs="Arial"/>
                <w:sz w:val="24"/>
                <w:szCs w:val="24"/>
              </w:rPr>
            </w:pPr>
            <w:r w:rsidRPr="000F0841">
              <w:rPr>
                <w:rFonts w:ascii="Arial" w:hAnsi="Arial" w:cs="Arial"/>
                <w:sz w:val="24"/>
                <w:szCs w:val="24"/>
              </w:rPr>
              <w:t>4.2.</w:t>
            </w:r>
          </w:p>
        </w:tc>
        <w:tc>
          <w:tcPr>
            <w:tcW w:w="6586" w:type="dxa"/>
          </w:tcPr>
          <w:p w:rsidR="00FD486A" w:rsidRPr="000F0841" w:rsidRDefault="00FD486A" w:rsidP="000E10C7">
            <w:pPr>
              <w:jc w:val="both"/>
              <w:rPr>
                <w:rFonts w:ascii="Arial" w:hAnsi="Arial" w:cs="Arial"/>
                <w:sz w:val="24"/>
                <w:szCs w:val="24"/>
              </w:rPr>
            </w:pPr>
            <w:r w:rsidRPr="000F0841">
              <w:rPr>
                <w:rFonts w:ascii="Arial" w:hAnsi="Arial" w:cs="Arial"/>
                <w:sz w:val="24"/>
                <w:szCs w:val="24"/>
              </w:rPr>
              <w:t>O Uso do Big Data</w:t>
            </w:r>
          </w:p>
        </w:tc>
        <w:tc>
          <w:tcPr>
            <w:tcW w:w="707" w:type="dxa"/>
          </w:tcPr>
          <w:p w:rsidR="00FD486A" w:rsidRPr="000F0841" w:rsidRDefault="00061C6C" w:rsidP="000E10C7">
            <w:pPr>
              <w:rPr>
                <w:rFonts w:ascii="Arial" w:hAnsi="Arial" w:cs="Arial"/>
                <w:sz w:val="24"/>
                <w:szCs w:val="24"/>
              </w:rPr>
            </w:pPr>
            <w:r>
              <w:rPr>
                <w:rFonts w:ascii="Arial" w:hAnsi="Arial" w:cs="Arial"/>
                <w:sz w:val="24"/>
                <w:szCs w:val="24"/>
              </w:rPr>
              <w:t>98</w:t>
            </w:r>
          </w:p>
        </w:tc>
      </w:tr>
      <w:tr w:rsidR="000F0841" w:rsidRPr="000F0841" w:rsidTr="00061C6C">
        <w:tc>
          <w:tcPr>
            <w:tcW w:w="1211" w:type="dxa"/>
          </w:tcPr>
          <w:p w:rsidR="00FD486A" w:rsidRPr="000F0841" w:rsidRDefault="00FD486A" w:rsidP="000E10C7">
            <w:pPr>
              <w:rPr>
                <w:rFonts w:ascii="Arial" w:hAnsi="Arial" w:cs="Arial"/>
                <w:sz w:val="24"/>
                <w:szCs w:val="24"/>
              </w:rPr>
            </w:pPr>
            <w:r w:rsidRPr="000F0841">
              <w:rPr>
                <w:rFonts w:ascii="Arial" w:hAnsi="Arial" w:cs="Arial"/>
                <w:sz w:val="24"/>
                <w:szCs w:val="24"/>
              </w:rPr>
              <w:t>4.3.</w:t>
            </w:r>
          </w:p>
        </w:tc>
        <w:tc>
          <w:tcPr>
            <w:tcW w:w="6586" w:type="dxa"/>
          </w:tcPr>
          <w:p w:rsidR="00FD486A" w:rsidRPr="000F0841" w:rsidRDefault="00FD486A" w:rsidP="000E10C7">
            <w:pPr>
              <w:jc w:val="both"/>
              <w:rPr>
                <w:rFonts w:ascii="Arial" w:hAnsi="Arial" w:cs="Arial"/>
                <w:sz w:val="24"/>
                <w:szCs w:val="24"/>
              </w:rPr>
            </w:pPr>
            <w:r w:rsidRPr="000F0841">
              <w:rPr>
                <w:rFonts w:ascii="Arial" w:hAnsi="Arial" w:cs="Arial"/>
                <w:sz w:val="24"/>
                <w:szCs w:val="24"/>
              </w:rPr>
              <w:t>Map-Reduce</w:t>
            </w:r>
          </w:p>
        </w:tc>
        <w:tc>
          <w:tcPr>
            <w:tcW w:w="707" w:type="dxa"/>
          </w:tcPr>
          <w:p w:rsidR="00FD486A" w:rsidRPr="000F0841" w:rsidRDefault="00061C6C" w:rsidP="000E10C7">
            <w:pPr>
              <w:rPr>
                <w:rFonts w:ascii="Arial" w:hAnsi="Arial" w:cs="Arial"/>
                <w:sz w:val="24"/>
                <w:szCs w:val="24"/>
              </w:rPr>
            </w:pPr>
            <w:r>
              <w:rPr>
                <w:rFonts w:ascii="Arial" w:hAnsi="Arial" w:cs="Arial"/>
                <w:sz w:val="24"/>
                <w:szCs w:val="24"/>
              </w:rPr>
              <w:t>99</w:t>
            </w:r>
          </w:p>
        </w:tc>
      </w:tr>
      <w:tr w:rsidR="000F0841" w:rsidRPr="000F0841" w:rsidTr="00061C6C">
        <w:tc>
          <w:tcPr>
            <w:tcW w:w="1211" w:type="dxa"/>
          </w:tcPr>
          <w:p w:rsidR="00FD486A" w:rsidRPr="000F0841" w:rsidRDefault="00FD486A" w:rsidP="000E10C7">
            <w:pPr>
              <w:rPr>
                <w:rFonts w:ascii="Arial" w:hAnsi="Arial" w:cs="Arial"/>
                <w:sz w:val="24"/>
                <w:szCs w:val="24"/>
              </w:rPr>
            </w:pPr>
            <w:r w:rsidRPr="000F0841">
              <w:rPr>
                <w:rFonts w:ascii="Arial" w:hAnsi="Arial" w:cs="Arial"/>
                <w:sz w:val="24"/>
                <w:szCs w:val="24"/>
              </w:rPr>
              <w:t>4.4.</w:t>
            </w:r>
          </w:p>
        </w:tc>
        <w:tc>
          <w:tcPr>
            <w:tcW w:w="6586" w:type="dxa"/>
          </w:tcPr>
          <w:p w:rsidR="00FD486A" w:rsidRPr="000F0841" w:rsidRDefault="00FD486A" w:rsidP="000E10C7">
            <w:pPr>
              <w:jc w:val="both"/>
              <w:rPr>
                <w:rFonts w:ascii="Arial" w:hAnsi="Arial" w:cs="Arial"/>
                <w:sz w:val="24"/>
                <w:szCs w:val="24"/>
              </w:rPr>
            </w:pPr>
            <w:r w:rsidRPr="000F0841">
              <w:rPr>
                <w:rFonts w:ascii="Arial" w:hAnsi="Arial" w:cs="Arial"/>
                <w:sz w:val="24"/>
                <w:szCs w:val="24"/>
              </w:rPr>
              <w:t>Sistema Distribuído</w:t>
            </w:r>
          </w:p>
        </w:tc>
        <w:tc>
          <w:tcPr>
            <w:tcW w:w="707" w:type="dxa"/>
          </w:tcPr>
          <w:p w:rsidR="00FD486A" w:rsidRPr="000F0841" w:rsidRDefault="00061C6C" w:rsidP="000E10C7">
            <w:pPr>
              <w:rPr>
                <w:rFonts w:ascii="Arial" w:hAnsi="Arial" w:cs="Arial"/>
                <w:sz w:val="24"/>
                <w:szCs w:val="24"/>
              </w:rPr>
            </w:pPr>
            <w:r>
              <w:rPr>
                <w:rFonts w:ascii="Arial" w:hAnsi="Arial" w:cs="Arial"/>
                <w:sz w:val="24"/>
                <w:szCs w:val="24"/>
              </w:rPr>
              <w:t>100</w:t>
            </w:r>
          </w:p>
        </w:tc>
      </w:tr>
      <w:tr w:rsidR="000F0841" w:rsidRPr="000F0841" w:rsidTr="00061C6C">
        <w:tc>
          <w:tcPr>
            <w:tcW w:w="1211" w:type="dxa"/>
          </w:tcPr>
          <w:p w:rsidR="00FD486A" w:rsidRPr="000F0841" w:rsidRDefault="00FD486A" w:rsidP="000E10C7">
            <w:pPr>
              <w:rPr>
                <w:rFonts w:ascii="Arial" w:hAnsi="Arial" w:cs="Arial"/>
                <w:sz w:val="24"/>
                <w:szCs w:val="24"/>
              </w:rPr>
            </w:pPr>
            <w:r w:rsidRPr="000F0841">
              <w:rPr>
                <w:rFonts w:ascii="Arial" w:hAnsi="Arial" w:cs="Arial"/>
                <w:sz w:val="24"/>
                <w:szCs w:val="24"/>
              </w:rPr>
              <w:t>4.4.1.</w:t>
            </w:r>
          </w:p>
        </w:tc>
        <w:tc>
          <w:tcPr>
            <w:tcW w:w="6586" w:type="dxa"/>
          </w:tcPr>
          <w:p w:rsidR="00FD486A" w:rsidRPr="000F0841" w:rsidRDefault="00FD486A" w:rsidP="000E10C7">
            <w:pPr>
              <w:jc w:val="both"/>
              <w:rPr>
                <w:rFonts w:ascii="Arial" w:hAnsi="Arial" w:cs="Arial"/>
                <w:sz w:val="24"/>
                <w:szCs w:val="24"/>
              </w:rPr>
            </w:pPr>
            <w:r w:rsidRPr="000F0841">
              <w:rPr>
                <w:rFonts w:ascii="Arial" w:hAnsi="Arial" w:cs="Arial"/>
                <w:sz w:val="24"/>
                <w:szCs w:val="24"/>
              </w:rPr>
              <w:t>Organização Física de Nós de Computação</w:t>
            </w:r>
          </w:p>
        </w:tc>
        <w:tc>
          <w:tcPr>
            <w:tcW w:w="707" w:type="dxa"/>
          </w:tcPr>
          <w:p w:rsidR="00FD486A" w:rsidRPr="000F0841" w:rsidRDefault="00061C6C" w:rsidP="000E10C7">
            <w:pPr>
              <w:rPr>
                <w:rFonts w:ascii="Arial" w:hAnsi="Arial" w:cs="Arial"/>
                <w:sz w:val="24"/>
                <w:szCs w:val="24"/>
              </w:rPr>
            </w:pPr>
            <w:r>
              <w:rPr>
                <w:rFonts w:ascii="Arial" w:hAnsi="Arial" w:cs="Arial"/>
                <w:sz w:val="24"/>
                <w:szCs w:val="24"/>
              </w:rPr>
              <w:t>100</w:t>
            </w:r>
          </w:p>
        </w:tc>
      </w:tr>
      <w:tr w:rsidR="000F0841" w:rsidRPr="000F0841" w:rsidTr="00061C6C">
        <w:tc>
          <w:tcPr>
            <w:tcW w:w="1211" w:type="dxa"/>
          </w:tcPr>
          <w:p w:rsidR="00FD486A" w:rsidRPr="000F0841" w:rsidRDefault="00FD486A" w:rsidP="000E10C7">
            <w:pPr>
              <w:rPr>
                <w:rFonts w:ascii="Arial" w:hAnsi="Arial" w:cs="Arial"/>
                <w:sz w:val="24"/>
                <w:szCs w:val="24"/>
              </w:rPr>
            </w:pPr>
            <w:r w:rsidRPr="000F0841">
              <w:rPr>
                <w:rFonts w:ascii="Arial" w:hAnsi="Arial" w:cs="Arial"/>
                <w:sz w:val="24"/>
                <w:szCs w:val="24"/>
              </w:rPr>
              <w:t>4.4.2.</w:t>
            </w:r>
          </w:p>
        </w:tc>
        <w:tc>
          <w:tcPr>
            <w:tcW w:w="6586" w:type="dxa"/>
          </w:tcPr>
          <w:p w:rsidR="00FD486A" w:rsidRPr="000F0841" w:rsidRDefault="00FD486A" w:rsidP="000E10C7">
            <w:pPr>
              <w:jc w:val="both"/>
              <w:rPr>
                <w:rFonts w:ascii="Arial" w:hAnsi="Arial" w:cs="Arial"/>
                <w:sz w:val="24"/>
                <w:szCs w:val="24"/>
              </w:rPr>
            </w:pPr>
            <w:r w:rsidRPr="000F0841">
              <w:rPr>
                <w:rFonts w:ascii="Arial" w:hAnsi="Arial" w:cs="Arial"/>
                <w:sz w:val="24"/>
                <w:szCs w:val="24"/>
              </w:rPr>
              <w:t>Organização de Sistemas de Arquivos em Grande Escala</w:t>
            </w:r>
          </w:p>
        </w:tc>
        <w:tc>
          <w:tcPr>
            <w:tcW w:w="707" w:type="dxa"/>
          </w:tcPr>
          <w:p w:rsidR="00FD486A" w:rsidRPr="000F0841" w:rsidRDefault="00061C6C" w:rsidP="000E10C7">
            <w:pPr>
              <w:rPr>
                <w:rFonts w:ascii="Arial" w:hAnsi="Arial" w:cs="Arial"/>
                <w:sz w:val="24"/>
                <w:szCs w:val="24"/>
              </w:rPr>
            </w:pPr>
            <w:r>
              <w:rPr>
                <w:rFonts w:ascii="Arial" w:hAnsi="Arial" w:cs="Arial"/>
                <w:sz w:val="24"/>
                <w:szCs w:val="24"/>
              </w:rPr>
              <w:t>101</w:t>
            </w:r>
          </w:p>
        </w:tc>
      </w:tr>
      <w:tr w:rsidR="000F0841" w:rsidRPr="000F0841" w:rsidTr="00061C6C">
        <w:tc>
          <w:tcPr>
            <w:tcW w:w="1211" w:type="dxa"/>
          </w:tcPr>
          <w:p w:rsidR="00FD486A" w:rsidRPr="000F0841" w:rsidRDefault="00FD486A" w:rsidP="000E10C7">
            <w:pPr>
              <w:rPr>
                <w:rFonts w:ascii="Arial" w:hAnsi="Arial" w:cs="Arial"/>
                <w:sz w:val="24"/>
                <w:szCs w:val="24"/>
              </w:rPr>
            </w:pPr>
            <w:r w:rsidRPr="000F0841">
              <w:rPr>
                <w:rFonts w:ascii="Arial" w:hAnsi="Arial" w:cs="Arial"/>
                <w:sz w:val="24"/>
                <w:szCs w:val="24"/>
              </w:rPr>
              <w:t>4.5.</w:t>
            </w:r>
          </w:p>
        </w:tc>
        <w:tc>
          <w:tcPr>
            <w:tcW w:w="6586" w:type="dxa"/>
          </w:tcPr>
          <w:p w:rsidR="00FD486A" w:rsidRPr="000F0841" w:rsidRDefault="00FD486A" w:rsidP="000E10C7">
            <w:pPr>
              <w:jc w:val="both"/>
              <w:rPr>
                <w:rFonts w:ascii="Arial" w:hAnsi="Arial" w:cs="Arial"/>
                <w:sz w:val="24"/>
                <w:szCs w:val="24"/>
              </w:rPr>
            </w:pPr>
            <w:r w:rsidRPr="000F0841">
              <w:rPr>
                <w:rFonts w:ascii="Arial" w:hAnsi="Arial" w:cs="Arial"/>
                <w:sz w:val="24"/>
                <w:szCs w:val="24"/>
              </w:rPr>
              <w:t>As Tarefas de Mapeamento</w:t>
            </w:r>
          </w:p>
        </w:tc>
        <w:tc>
          <w:tcPr>
            <w:tcW w:w="707" w:type="dxa"/>
          </w:tcPr>
          <w:p w:rsidR="00FD486A" w:rsidRPr="000F0841" w:rsidRDefault="00061C6C" w:rsidP="000E10C7">
            <w:pPr>
              <w:rPr>
                <w:rFonts w:ascii="Arial" w:hAnsi="Arial" w:cs="Arial"/>
                <w:sz w:val="24"/>
                <w:szCs w:val="24"/>
              </w:rPr>
            </w:pPr>
            <w:r>
              <w:rPr>
                <w:rFonts w:ascii="Arial" w:hAnsi="Arial" w:cs="Arial"/>
                <w:sz w:val="24"/>
                <w:szCs w:val="24"/>
              </w:rPr>
              <w:t>101</w:t>
            </w:r>
          </w:p>
        </w:tc>
      </w:tr>
      <w:tr w:rsidR="000F0841" w:rsidRPr="000F0841" w:rsidTr="00061C6C">
        <w:tc>
          <w:tcPr>
            <w:tcW w:w="1211" w:type="dxa"/>
          </w:tcPr>
          <w:p w:rsidR="00FD486A" w:rsidRPr="000F0841" w:rsidRDefault="00FD486A" w:rsidP="000E10C7">
            <w:pPr>
              <w:rPr>
                <w:rFonts w:ascii="Arial" w:hAnsi="Arial" w:cs="Arial"/>
                <w:sz w:val="24"/>
                <w:szCs w:val="24"/>
              </w:rPr>
            </w:pPr>
            <w:r w:rsidRPr="000F0841">
              <w:rPr>
                <w:rFonts w:ascii="Arial" w:hAnsi="Arial" w:cs="Arial"/>
                <w:sz w:val="24"/>
                <w:szCs w:val="24"/>
              </w:rPr>
              <w:t>4.5.1.</w:t>
            </w:r>
          </w:p>
        </w:tc>
        <w:tc>
          <w:tcPr>
            <w:tcW w:w="6586" w:type="dxa"/>
          </w:tcPr>
          <w:p w:rsidR="00FD486A" w:rsidRPr="000F0841" w:rsidRDefault="00FD486A" w:rsidP="000E10C7">
            <w:pPr>
              <w:jc w:val="both"/>
              <w:rPr>
                <w:rFonts w:ascii="Arial" w:hAnsi="Arial" w:cs="Arial"/>
                <w:sz w:val="24"/>
                <w:szCs w:val="24"/>
              </w:rPr>
            </w:pPr>
            <w:r w:rsidRPr="000F0841">
              <w:rPr>
                <w:rFonts w:ascii="Arial" w:hAnsi="Arial" w:cs="Arial"/>
                <w:sz w:val="24"/>
                <w:szCs w:val="24"/>
              </w:rPr>
              <w:t>Agrupamento e Agregação</w:t>
            </w:r>
          </w:p>
        </w:tc>
        <w:tc>
          <w:tcPr>
            <w:tcW w:w="707" w:type="dxa"/>
          </w:tcPr>
          <w:p w:rsidR="00FD486A" w:rsidRPr="000F0841" w:rsidRDefault="00061C6C" w:rsidP="000E10C7">
            <w:pPr>
              <w:rPr>
                <w:rFonts w:ascii="Arial" w:hAnsi="Arial" w:cs="Arial"/>
                <w:sz w:val="24"/>
                <w:szCs w:val="24"/>
              </w:rPr>
            </w:pPr>
            <w:r>
              <w:rPr>
                <w:rFonts w:ascii="Arial" w:hAnsi="Arial" w:cs="Arial"/>
                <w:sz w:val="24"/>
                <w:szCs w:val="24"/>
              </w:rPr>
              <w:t>102</w:t>
            </w:r>
          </w:p>
        </w:tc>
      </w:tr>
      <w:tr w:rsidR="000F0841" w:rsidRPr="000F0841" w:rsidTr="00061C6C">
        <w:tc>
          <w:tcPr>
            <w:tcW w:w="1211" w:type="dxa"/>
          </w:tcPr>
          <w:p w:rsidR="00FD486A" w:rsidRPr="000F0841" w:rsidRDefault="00FD486A" w:rsidP="000E10C7">
            <w:pPr>
              <w:rPr>
                <w:rFonts w:ascii="Arial" w:hAnsi="Arial" w:cs="Arial"/>
                <w:sz w:val="24"/>
                <w:szCs w:val="24"/>
              </w:rPr>
            </w:pPr>
            <w:r w:rsidRPr="000F0841">
              <w:rPr>
                <w:rFonts w:ascii="Arial" w:hAnsi="Arial" w:cs="Arial"/>
                <w:sz w:val="24"/>
                <w:szCs w:val="24"/>
              </w:rPr>
              <w:t>4.6.</w:t>
            </w:r>
          </w:p>
        </w:tc>
        <w:tc>
          <w:tcPr>
            <w:tcW w:w="6586" w:type="dxa"/>
          </w:tcPr>
          <w:p w:rsidR="00FD486A" w:rsidRPr="000F0841" w:rsidRDefault="00FD486A" w:rsidP="000E10C7">
            <w:pPr>
              <w:jc w:val="both"/>
              <w:rPr>
                <w:rFonts w:ascii="Arial" w:hAnsi="Arial" w:cs="Arial"/>
                <w:sz w:val="24"/>
                <w:szCs w:val="24"/>
              </w:rPr>
            </w:pPr>
            <w:r w:rsidRPr="000F0841">
              <w:rPr>
                <w:rFonts w:ascii="Arial" w:hAnsi="Arial" w:cs="Arial"/>
                <w:sz w:val="24"/>
                <w:szCs w:val="24"/>
              </w:rPr>
              <w:t>As Tarefas de Redução</w:t>
            </w:r>
          </w:p>
        </w:tc>
        <w:tc>
          <w:tcPr>
            <w:tcW w:w="707" w:type="dxa"/>
          </w:tcPr>
          <w:p w:rsidR="00FD486A" w:rsidRPr="000F0841" w:rsidRDefault="00061C6C" w:rsidP="000E10C7">
            <w:pPr>
              <w:rPr>
                <w:rFonts w:ascii="Arial" w:hAnsi="Arial" w:cs="Arial"/>
                <w:sz w:val="24"/>
                <w:szCs w:val="24"/>
              </w:rPr>
            </w:pPr>
            <w:r>
              <w:rPr>
                <w:rFonts w:ascii="Arial" w:hAnsi="Arial" w:cs="Arial"/>
                <w:sz w:val="24"/>
                <w:szCs w:val="24"/>
              </w:rPr>
              <w:t>102</w:t>
            </w:r>
          </w:p>
        </w:tc>
      </w:tr>
      <w:tr w:rsidR="000F0841" w:rsidRPr="000F0841" w:rsidTr="00061C6C">
        <w:tc>
          <w:tcPr>
            <w:tcW w:w="1211" w:type="dxa"/>
          </w:tcPr>
          <w:p w:rsidR="00FD486A" w:rsidRPr="000F0841" w:rsidRDefault="00FD486A" w:rsidP="000E10C7">
            <w:pPr>
              <w:rPr>
                <w:rFonts w:ascii="Arial" w:hAnsi="Arial" w:cs="Arial"/>
                <w:sz w:val="24"/>
                <w:szCs w:val="24"/>
              </w:rPr>
            </w:pPr>
            <w:r w:rsidRPr="000F0841">
              <w:rPr>
                <w:rFonts w:ascii="Arial" w:hAnsi="Arial" w:cs="Arial"/>
                <w:sz w:val="24"/>
                <w:szCs w:val="24"/>
              </w:rPr>
              <w:t>4.7.</w:t>
            </w:r>
          </w:p>
        </w:tc>
        <w:tc>
          <w:tcPr>
            <w:tcW w:w="6586" w:type="dxa"/>
          </w:tcPr>
          <w:p w:rsidR="00FD486A" w:rsidRPr="000F0841" w:rsidRDefault="00FD486A" w:rsidP="000E10C7">
            <w:pPr>
              <w:jc w:val="both"/>
              <w:rPr>
                <w:rFonts w:ascii="Arial" w:hAnsi="Arial" w:cs="Arial"/>
                <w:sz w:val="24"/>
                <w:szCs w:val="24"/>
              </w:rPr>
            </w:pPr>
            <w:r w:rsidRPr="000F0841">
              <w:rPr>
                <w:rFonts w:ascii="Arial" w:hAnsi="Arial" w:cs="Arial"/>
                <w:sz w:val="24"/>
                <w:szCs w:val="24"/>
              </w:rPr>
              <w:t>Detalhes de Execução de Map-Reduce</w:t>
            </w:r>
          </w:p>
        </w:tc>
        <w:tc>
          <w:tcPr>
            <w:tcW w:w="707" w:type="dxa"/>
          </w:tcPr>
          <w:p w:rsidR="00FD486A" w:rsidRPr="000F0841" w:rsidRDefault="00061C6C" w:rsidP="000E10C7">
            <w:pPr>
              <w:rPr>
                <w:rFonts w:ascii="Arial" w:hAnsi="Arial" w:cs="Arial"/>
                <w:sz w:val="24"/>
                <w:szCs w:val="24"/>
              </w:rPr>
            </w:pPr>
            <w:r>
              <w:rPr>
                <w:rFonts w:ascii="Arial" w:hAnsi="Arial" w:cs="Arial"/>
                <w:sz w:val="24"/>
                <w:szCs w:val="24"/>
              </w:rPr>
              <w:t>103</w:t>
            </w:r>
          </w:p>
        </w:tc>
      </w:tr>
      <w:tr w:rsidR="000F0841" w:rsidRPr="000F0841" w:rsidTr="00061C6C">
        <w:tc>
          <w:tcPr>
            <w:tcW w:w="1211" w:type="dxa"/>
          </w:tcPr>
          <w:p w:rsidR="00FD486A" w:rsidRPr="000F0841" w:rsidRDefault="00FD486A" w:rsidP="000E10C7">
            <w:pPr>
              <w:rPr>
                <w:rFonts w:ascii="Arial" w:hAnsi="Arial" w:cs="Arial"/>
                <w:sz w:val="24"/>
                <w:szCs w:val="24"/>
              </w:rPr>
            </w:pPr>
            <w:r w:rsidRPr="000F0841">
              <w:rPr>
                <w:rFonts w:ascii="Arial" w:hAnsi="Arial" w:cs="Arial"/>
                <w:sz w:val="24"/>
                <w:szCs w:val="24"/>
              </w:rPr>
              <w:t>4.8.</w:t>
            </w:r>
          </w:p>
        </w:tc>
        <w:tc>
          <w:tcPr>
            <w:tcW w:w="6586" w:type="dxa"/>
          </w:tcPr>
          <w:p w:rsidR="00FD486A" w:rsidRPr="000F0841" w:rsidRDefault="00FD486A" w:rsidP="000E10C7">
            <w:pPr>
              <w:jc w:val="both"/>
              <w:rPr>
                <w:rFonts w:ascii="Arial" w:hAnsi="Arial" w:cs="Arial"/>
                <w:sz w:val="24"/>
                <w:szCs w:val="24"/>
              </w:rPr>
            </w:pPr>
            <w:r w:rsidRPr="000F0841">
              <w:rPr>
                <w:rFonts w:ascii="Arial" w:hAnsi="Arial" w:cs="Arial"/>
                <w:sz w:val="24"/>
                <w:szCs w:val="24"/>
              </w:rPr>
              <w:t>Lidando com Falhas de Nós</w:t>
            </w:r>
          </w:p>
        </w:tc>
        <w:tc>
          <w:tcPr>
            <w:tcW w:w="707" w:type="dxa"/>
          </w:tcPr>
          <w:p w:rsidR="00FD486A" w:rsidRPr="000F0841" w:rsidRDefault="00061C6C" w:rsidP="000E10C7">
            <w:pPr>
              <w:rPr>
                <w:rFonts w:ascii="Arial" w:hAnsi="Arial" w:cs="Arial"/>
                <w:sz w:val="24"/>
                <w:szCs w:val="24"/>
              </w:rPr>
            </w:pPr>
            <w:r>
              <w:rPr>
                <w:rFonts w:ascii="Arial" w:hAnsi="Arial" w:cs="Arial"/>
                <w:sz w:val="24"/>
                <w:szCs w:val="24"/>
              </w:rPr>
              <w:t>104</w:t>
            </w:r>
          </w:p>
        </w:tc>
      </w:tr>
      <w:tr w:rsidR="000F0841" w:rsidRPr="000F0841" w:rsidTr="00061C6C">
        <w:tc>
          <w:tcPr>
            <w:tcW w:w="1211" w:type="dxa"/>
          </w:tcPr>
          <w:p w:rsidR="00FD486A" w:rsidRPr="000F0841" w:rsidRDefault="00FD486A" w:rsidP="000E10C7">
            <w:pPr>
              <w:rPr>
                <w:rFonts w:ascii="Arial" w:hAnsi="Arial" w:cs="Arial"/>
                <w:sz w:val="24"/>
                <w:szCs w:val="24"/>
              </w:rPr>
            </w:pPr>
            <w:r w:rsidRPr="000F0841">
              <w:rPr>
                <w:rFonts w:ascii="Arial" w:hAnsi="Arial" w:cs="Arial"/>
                <w:sz w:val="24"/>
                <w:szCs w:val="24"/>
              </w:rPr>
              <w:t>4.9.</w:t>
            </w:r>
          </w:p>
        </w:tc>
        <w:tc>
          <w:tcPr>
            <w:tcW w:w="6586" w:type="dxa"/>
          </w:tcPr>
          <w:p w:rsidR="00FD486A" w:rsidRPr="000F0841" w:rsidRDefault="00FD486A" w:rsidP="000E10C7">
            <w:pPr>
              <w:jc w:val="both"/>
              <w:rPr>
                <w:rFonts w:ascii="Arial" w:hAnsi="Arial" w:cs="Arial"/>
                <w:sz w:val="24"/>
                <w:szCs w:val="24"/>
              </w:rPr>
            </w:pPr>
            <w:r w:rsidRPr="000F0841">
              <w:rPr>
                <w:rFonts w:ascii="Arial" w:hAnsi="Arial" w:cs="Arial"/>
                <w:sz w:val="24"/>
                <w:szCs w:val="24"/>
              </w:rPr>
              <w:t>Conclusões</w:t>
            </w:r>
          </w:p>
        </w:tc>
        <w:tc>
          <w:tcPr>
            <w:tcW w:w="707" w:type="dxa"/>
          </w:tcPr>
          <w:p w:rsidR="00FD486A" w:rsidRPr="000F0841" w:rsidRDefault="00061C6C" w:rsidP="000E10C7">
            <w:pPr>
              <w:rPr>
                <w:rFonts w:ascii="Arial" w:hAnsi="Arial" w:cs="Arial"/>
                <w:sz w:val="24"/>
                <w:szCs w:val="24"/>
              </w:rPr>
            </w:pPr>
            <w:r>
              <w:rPr>
                <w:rFonts w:ascii="Arial" w:hAnsi="Arial" w:cs="Arial"/>
                <w:sz w:val="24"/>
                <w:szCs w:val="24"/>
              </w:rPr>
              <w:t>105</w:t>
            </w:r>
          </w:p>
        </w:tc>
      </w:tr>
      <w:tr w:rsidR="000F0841" w:rsidRPr="000F0841" w:rsidTr="00061C6C">
        <w:tc>
          <w:tcPr>
            <w:tcW w:w="1211" w:type="dxa"/>
          </w:tcPr>
          <w:p w:rsidR="00FD486A" w:rsidRPr="000F0841" w:rsidRDefault="00FD486A" w:rsidP="000E10C7">
            <w:pPr>
              <w:rPr>
                <w:rFonts w:ascii="Arial" w:hAnsi="Arial" w:cs="Arial"/>
                <w:sz w:val="24"/>
                <w:szCs w:val="24"/>
              </w:rPr>
            </w:pPr>
          </w:p>
        </w:tc>
        <w:tc>
          <w:tcPr>
            <w:tcW w:w="6586" w:type="dxa"/>
          </w:tcPr>
          <w:p w:rsidR="00FD486A" w:rsidRPr="000F0841" w:rsidRDefault="00FD486A" w:rsidP="000E10C7">
            <w:pPr>
              <w:jc w:val="both"/>
              <w:rPr>
                <w:rFonts w:ascii="Arial" w:hAnsi="Arial" w:cs="Arial"/>
                <w:sz w:val="24"/>
                <w:szCs w:val="24"/>
              </w:rPr>
            </w:pPr>
          </w:p>
        </w:tc>
        <w:tc>
          <w:tcPr>
            <w:tcW w:w="707" w:type="dxa"/>
          </w:tcPr>
          <w:p w:rsidR="00FD486A" w:rsidRPr="000F0841" w:rsidRDefault="00FD486A" w:rsidP="000E10C7">
            <w:pPr>
              <w:rPr>
                <w:rFonts w:ascii="Arial" w:hAnsi="Arial" w:cs="Arial"/>
                <w:sz w:val="24"/>
                <w:szCs w:val="24"/>
              </w:rPr>
            </w:pPr>
          </w:p>
        </w:tc>
      </w:tr>
      <w:tr w:rsidR="000F0841" w:rsidRPr="000F0841" w:rsidTr="00061C6C">
        <w:tc>
          <w:tcPr>
            <w:tcW w:w="1211" w:type="dxa"/>
          </w:tcPr>
          <w:p w:rsidR="00FD486A" w:rsidRPr="000F0841" w:rsidRDefault="00FD486A" w:rsidP="000E10C7">
            <w:pPr>
              <w:rPr>
                <w:rFonts w:ascii="Arial" w:hAnsi="Arial" w:cs="Arial"/>
                <w:sz w:val="24"/>
                <w:szCs w:val="24"/>
              </w:rPr>
            </w:pPr>
            <w:r w:rsidRPr="000F0841">
              <w:rPr>
                <w:rFonts w:ascii="Arial" w:hAnsi="Arial" w:cs="Arial"/>
                <w:sz w:val="24"/>
                <w:szCs w:val="24"/>
              </w:rPr>
              <w:t>5.</w:t>
            </w:r>
          </w:p>
        </w:tc>
        <w:tc>
          <w:tcPr>
            <w:tcW w:w="6586" w:type="dxa"/>
          </w:tcPr>
          <w:p w:rsidR="00FD486A" w:rsidRPr="000F0841" w:rsidRDefault="00207E8E" w:rsidP="000E10C7">
            <w:pPr>
              <w:jc w:val="both"/>
              <w:rPr>
                <w:rFonts w:ascii="Arial" w:hAnsi="Arial" w:cs="Arial"/>
                <w:b/>
                <w:sz w:val="24"/>
                <w:szCs w:val="24"/>
              </w:rPr>
            </w:pPr>
            <w:r w:rsidRPr="000F0841">
              <w:rPr>
                <w:rFonts w:ascii="Arial" w:hAnsi="Arial" w:cs="Arial"/>
                <w:b/>
                <w:sz w:val="24"/>
                <w:szCs w:val="24"/>
              </w:rPr>
              <w:t>RACIOCINIO BASEADO EM CASOS</w:t>
            </w:r>
          </w:p>
        </w:tc>
        <w:tc>
          <w:tcPr>
            <w:tcW w:w="707" w:type="dxa"/>
          </w:tcPr>
          <w:p w:rsidR="00FD486A" w:rsidRPr="000F0841" w:rsidRDefault="00061C6C" w:rsidP="000E10C7">
            <w:pPr>
              <w:rPr>
                <w:rFonts w:ascii="Arial" w:hAnsi="Arial" w:cs="Arial"/>
                <w:sz w:val="24"/>
                <w:szCs w:val="24"/>
              </w:rPr>
            </w:pPr>
            <w:r>
              <w:rPr>
                <w:rFonts w:ascii="Arial" w:hAnsi="Arial" w:cs="Arial"/>
                <w:sz w:val="24"/>
                <w:szCs w:val="24"/>
              </w:rPr>
              <w:t>106</w:t>
            </w:r>
          </w:p>
        </w:tc>
      </w:tr>
      <w:tr w:rsidR="000F0841" w:rsidRPr="000F0841" w:rsidTr="00061C6C">
        <w:tc>
          <w:tcPr>
            <w:tcW w:w="1211" w:type="dxa"/>
          </w:tcPr>
          <w:p w:rsidR="00207E8E" w:rsidRPr="000F0841" w:rsidRDefault="00207E8E" w:rsidP="000E10C7">
            <w:pPr>
              <w:rPr>
                <w:rFonts w:ascii="Arial" w:hAnsi="Arial" w:cs="Arial"/>
                <w:sz w:val="24"/>
                <w:szCs w:val="24"/>
              </w:rPr>
            </w:pPr>
            <w:r w:rsidRPr="000F0841">
              <w:rPr>
                <w:rFonts w:ascii="Arial" w:hAnsi="Arial" w:cs="Arial"/>
                <w:sz w:val="24"/>
                <w:szCs w:val="24"/>
              </w:rPr>
              <w:t>5.1.</w:t>
            </w:r>
          </w:p>
        </w:tc>
        <w:tc>
          <w:tcPr>
            <w:tcW w:w="6586" w:type="dxa"/>
          </w:tcPr>
          <w:p w:rsidR="00207E8E" w:rsidRPr="000F0841" w:rsidRDefault="00207E8E" w:rsidP="000E10C7">
            <w:pPr>
              <w:jc w:val="both"/>
              <w:rPr>
                <w:rFonts w:ascii="Arial" w:hAnsi="Arial" w:cs="Arial"/>
                <w:b/>
                <w:sz w:val="24"/>
                <w:szCs w:val="24"/>
              </w:rPr>
            </w:pPr>
            <w:r w:rsidRPr="000F0841">
              <w:rPr>
                <w:rFonts w:ascii="Arial" w:hAnsi="Arial" w:cs="Arial"/>
                <w:sz w:val="24"/>
                <w:szCs w:val="24"/>
              </w:rPr>
              <w:t>Introdução</w:t>
            </w:r>
          </w:p>
        </w:tc>
        <w:tc>
          <w:tcPr>
            <w:tcW w:w="707" w:type="dxa"/>
          </w:tcPr>
          <w:p w:rsidR="00207E8E" w:rsidRPr="000F0841" w:rsidRDefault="00061C6C" w:rsidP="000E10C7">
            <w:pPr>
              <w:rPr>
                <w:rFonts w:ascii="Arial" w:hAnsi="Arial" w:cs="Arial"/>
                <w:sz w:val="24"/>
                <w:szCs w:val="24"/>
              </w:rPr>
            </w:pPr>
            <w:r>
              <w:rPr>
                <w:rFonts w:ascii="Arial" w:hAnsi="Arial" w:cs="Arial"/>
                <w:sz w:val="24"/>
                <w:szCs w:val="24"/>
              </w:rPr>
              <w:t>106</w:t>
            </w:r>
          </w:p>
        </w:tc>
      </w:tr>
      <w:tr w:rsidR="000F0841" w:rsidRPr="000F0841" w:rsidTr="00061C6C">
        <w:tc>
          <w:tcPr>
            <w:tcW w:w="1211" w:type="dxa"/>
          </w:tcPr>
          <w:p w:rsidR="00207E8E" w:rsidRPr="000F0841" w:rsidRDefault="00207E8E" w:rsidP="000E10C7">
            <w:pPr>
              <w:rPr>
                <w:rFonts w:ascii="Arial" w:hAnsi="Arial" w:cs="Arial"/>
                <w:sz w:val="24"/>
                <w:szCs w:val="24"/>
              </w:rPr>
            </w:pPr>
            <w:r w:rsidRPr="000F0841">
              <w:rPr>
                <w:rFonts w:ascii="Arial" w:hAnsi="Arial" w:cs="Arial"/>
                <w:sz w:val="24"/>
                <w:szCs w:val="24"/>
              </w:rPr>
              <w:t>5.2.</w:t>
            </w:r>
          </w:p>
        </w:tc>
        <w:tc>
          <w:tcPr>
            <w:tcW w:w="6586" w:type="dxa"/>
          </w:tcPr>
          <w:p w:rsidR="00207E8E" w:rsidRPr="000F0841" w:rsidRDefault="00207E8E" w:rsidP="000E10C7">
            <w:pPr>
              <w:jc w:val="both"/>
              <w:rPr>
                <w:rFonts w:ascii="Arial" w:hAnsi="Arial" w:cs="Arial"/>
                <w:sz w:val="24"/>
                <w:szCs w:val="24"/>
              </w:rPr>
            </w:pPr>
            <w:r w:rsidRPr="000F0841">
              <w:rPr>
                <w:rFonts w:ascii="Arial" w:hAnsi="Arial" w:cs="Arial"/>
                <w:sz w:val="24"/>
                <w:szCs w:val="24"/>
              </w:rPr>
              <w:t>Gestão do Conhecimento</w:t>
            </w:r>
          </w:p>
        </w:tc>
        <w:tc>
          <w:tcPr>
            <w:tcW w:w="707" w:type="dxa"/>
          </w:tcPr>
          <w:p w:rsidR="00207E8E" w:rsidRPr="000F0841" w:rsidRDefault="00061C6C" w:rsidP="000E10C7">
            <w:pPr>
              <w:rPr>
                <w:rFonts w:ascii="Arial" w:hAnsi="Arial" w:cs="Arial"/>
                <w:sz w:val="24"/>
                <w:szCs w:val="24"/>
              </w:rPr>
            </w:pPr>
            <w:r>
              <w:rPr>
                <w:rFonts w:ascii="Arial" w:hAnsi="Arial" w:cs="Arial"/>
                <w:sz w:val="24"/>
                <w:szCs w:val="24"/>
              </w:rPr>
              <w:t>106</w:t>
            </w:r>
          </w:p>
        </w:tc>
      </w:tr>
      <w:tr w:rsidR="000F0841" w:rsidRPr="000F0841" w:rsidTr="00061C6C">
        <w:tc>
          <w:tcPr>
            <w:tcW w:w="1211" w:type="dxa"/>
          </w:tcPr>
          <w:p w:rsidR="00207E8E" w:rsidRPr="000F0841" w:rsidRDefault="00207E8E" w:rsidP="000E10C7">
            <w:pPr>
              <w:rPr>
                <w:rFonts w:ascii="Arial" w:hAnsi="Arial" w:cs="Arial"/>
                <w:sz w:val="24"/>
                <w:szCs w:val="24"/>
              </w:rPr>
            </w:pPr>
            <w:r w:rsidRPr="000F0841">
              <w:rPr>
                <w:rFonts w:ascii="Arial" w:hAnsi="Arial" w:cs="Arial"/>
                <w:sz w:val="24"/>
                <w:szCs w:val="24"/>
              </w:rPr>
              <w:t>5.2.1.</w:t>
            </w:r>
          </w:p>
        </w:tc>
        <w:tc>
          <w:tcPr>
            <w:tcW w:w="6586" w:type="dxa"/>
          </w:tcPr>
          <w:p w:rsidR="00207E8E" w:rsidRPr="000F0841" w:rsidRDefault="00207E8E" w:rsidP="000E10C7">
            <w:pPr>
              <w:jc w:val="both"/>
              <w:rPr>
                <w:rFonts w:ascii="Arial" w:hAnsi="Arial" w:cs="Arial"/>
                <w:sz w:val="24"/>
                <w:szCs w:val="24"/>
              </w:rPr>
            </w:pPr>
            <w:r w:rsidRPr="000F0841">
              <w:rPr>
                <w:rFonts w:ascii="Arial" w:hAnsi="Arial" w:cs="Arial"/>
                <w:sz w:val="24"/>
                <w:szCs w:val="24"/>
              </w:rPr>
              <w:t>Definição de Gestão do Conhecimento</w:t>
            </w:r>
          </w:p>
        </w:tc>
        <w:tc>
          <w:tcPr>
            <w:tcW w:w="707" w:type="dxa"/>
          </w:tcPr>
          <w:p w:rsidR="00207E8E" w:rsidRPr="000F0841" w:rsidRDefault="00061C6C" w:rsidP="00061C6C">
            <w:pPr>
              <w:rPr>
                <w:rFonts w:ascii="Arial" w:hAnsi="Arial" w:cs="Arial"/>
                <w:sz w:val="24"/>
                <w:szCs w:val="24"/>
              </w:rPr>
            </w:pPr>
            <w:r>
              <w:rPr>
                <w:rFonts w:ascii="Arial" w:hAnsi="Arial" w:cs="Arial"/>
                <w:sz w:val="24"/>
                <w:szCs w:val="24"/>
              </w:rPr>
              <w:t>106</w:t>
            </w:r>
          </w:p>
        </w:tc>
      </w:tr>
      <w:tr w:rsidR="000F0841" w:rsidRPr="000F0841" w:rsidTr="00061C6C">
        <w:tc>
          <w:tcPr>
            <w:tcW w:w="1211" w:type="dxa"/>
          </w:tcPr>
          <w:p w:rsidR="00207E8E" w:rsidRPr="000F0841" w:rsidRDefault="00207E8E" w:rsidP="000E10C7">
            <w:pPr>
              <w:rPr>
                <w:rFonts w:ascii="Arial" w:hAnsi="Arial" w:cs="Arial"/>
                <w:sz w:val="24"/>
                <w:szCs w:val="24"/>
              </w:rPr>
            </w:pPr>
            <w:r w:rsidRPr="000F0841">
              <w:rPr>
                <w:rFonts w:ascii="Arial" w:hAnsi="Arial" w:cs="Arial"/>
                <w:sz w:val="24"/>
                <w:szCs w:val="24"/>
              </w:rPr>
              <w:t>5.2.2.</w:t>
            </w:r>
          </w:p>
        </w:tc>
        <w:tc>
          <w:tcPr>
            <w:tcW w:w="6586" w:type="dxa"/>
          </w:tcPr>
          <w:p w:rsidR="00207E8E" w:rsidRPr="000F0841" w:rsidRDefault="00207E8E" w:rsidP="000E10C7">
            <w:pPr>
              <w:jc w:val="both"/>
              <w:rPr>
                <w:rFonts w:ascii="Arial" w:hAnsi="Arial" w:cs="Arial"/>
                <w:sz w:val="24"/>
                <w:szCs w:val="24"/>
              </w:rPr>
            </w:pPr>
            <w:r w:rsidRPr="000F0841">
              <w:rPr>
                <w:rFonts w:ascii="Arial" w:hAnsi="Arial" w:cs="Arial"/>
                <w:sz w:val="24"/>
                <w:szCs w:val="24"/>
              </w:rPr>
              <w:t>O que é Conhecimento</w:t>
            </w:r>
          </w:p>
        </w:tc>
        <w:tc>
          <w:tcPr>
            <w:tcW w:w="707" w:type="dxa"/>
          </w:tcPr>
          <w:p w:rsidR="00207E8E" w:rsidRPr="000F0841" w:rsidRDefault="00061C6C" w:rsidP="000E10C7">
            <w:pPr>
              <w:rPr>
                <w:rFonts w:ascii="Arial" w:hAnsi="Arial" w:cs="Arial"/>
                <w:sz w:val="24"/>
                <w:szCs w:val="24"/>
              </w:rPr>
            </w:pPr>
            <w:r>
              <w:rPr>
                <w:rFonts w:ascii="Arial" w:hAnsi="Arial" w:cs="Arial"/>
                <w:sz w:val="24"/>
                <w:szCs w:val="24"/>
              </w:rPr>
              <w:t>107</w:t>
            </w:r>
          </w:p>
        </w:tc>
      </w:tr>
      <w:tr w:rsidR="000F0841" w:rsidRPr="000F0841" w:rsidTr="00061C6C">
        <w:tc>
          <w:tcPr>
            <w:tcW w:w="1211" w:type="dxa"/>
          </w:tcPr>
          <w:p w:rsidR="00207E8E" w:rsidRPr="000F0841" w:rsidRDefault="00207E8E" w:rsidP="000E10C7">
            <w:pPr>
              <w:rPr>
                <w:rFonts w:ascii="Arial" w:hAnsi="Arial" w:cs="Arial"/>
                <w:sz w:val="24"/>
                <w:szCs w:val="24"/>
              </w:rPr>
            </w:pPr>
            <w:r w:rsidRPr="000F0841">
              <w:rPr>
                <w:rFonts w:ascii="Arial" w:hAnsi="Arial" w:cs="Arial"/>
                <w:sz w:val="24"/>
                <w:szCs w:val="24"/>
              </w:rPr>
              <w:t>5.2.3.</w:t>
            </w:r>
          </w:p>
        </w:tc>
        <w:tc>
          <w:tcPr>
            <w:tcW w:w="6586" w:type="dxa"/>
          </w:tcPr>
          <w:p w:rsidR="00207E8E" w:rsidRPr="000F0841" w:rsidRDefault="00207E8E" w:rsidP="000E10C7">
            <w:pPr>
              <w:jc w:val="both"/>
              <w:rPr>
                <w:rFonts w:ascii="Arial" w:hAnsi="Arial" w:cs="Arial"/>
                <w:sz w:val="24"/>
                <w:szCs w:val="24"/>
              </w:rPr>
            </w:pPr>
            <w:r w:rsidRPr="000F0841">
              <w:rPr>
                <w:rFonts w:ascii="Arial" w:hAnsi="Arial" w:cs="Arial"/>
                <w:sz w:val="24"/>
                <w:szCs w:val="24"/>
              </w:rPr>
              <w:t>Diferença entre Conhecimento, Informação e Dado</w:t>
            </w:r>
          </w:p>
        </w:tc>
        <w:tc>
          <w:tcPr>
            <w:tcW w:w="707" w:type="dxa"/>
          </w:tcPr>
          <w:p w:rsidR="00207E8E" w:rsidRPr="000F0841" w:rsidRDefault="00061C6C" w:rsidP="000E10C7">
            <w:pPr>
              <w:rPr>
                <w:rFonts w:ascii="Arial" w:hAnsi="Arial" w:cs="Arial"/>
                <w:sz w:val="24"/>
                <w:szCs w:val="24"/>
              </w:rPr>
            </w:pPr>
            <w:r>
              <w:rPr>
                <w:rFonts w:ascii="Arial" w:hAnsi="Arial" w:cs="Arial"/>
                <w:sz w:val="24"/>
                <w:szCs w:val="24"/>
              </w:rPr>
              <w:t>108</w:t>
            </w:r>
          </w:p>
        </w:tc>
      </w:tr>
      <w:tr w:rsidR="000F0841" w:rsidRPr="000F0841" w:rsidTr="00061C6C">
        <w:tc>
          <w:tcPr>
            <w:tcW w:w="1211" w:type="dxa"/>
          </w:tcPr>
          <w:p w:rsidR="00207E8E" w:rsidRPr="000F0841" w:rsidRDefault="00207E8E" w:rsidP="000E10C7">
            <w:pPr>
              <w:rPr>
                <w:rFonts w:ascii="Arial" w:hAnsi="Arial" w:cs="Arial"/>
                <w:sz w:val="24"/>
                <w:szCs w:val="24"/>
              </w:rPr>
            </w:pPr>
            <w:r w:rsidRPr="000F0841">
              <w:rPr>
                <w:rFonts w:ascii="Arial" w:hAnsi="Arial" w:cs="Arial"/>
                <w:sz w:val="24"/>
                <w:szCs w:val="24"/>
              </w:rPr>
              <w:t>5.2.4.</w:t>
            </w:r>
          </w:p>
        </w:tc>
        <w:tc>
          <w:tcPr>
            <w:tcW w:w="6586" w:type="dxa"/>
          </w:tcPr>
          <w:p w:rsidR="00207E8E" w:rsidRPr="000F0841" w:rsidRDefault="00207E8E" w:rsidP="000E10C7">
            <w:pPr>
              <w:jc w:val="both"/>
              <w:rPr>
                <w:rFonts w:ascii="Arial" w:hAnsi="Arial" w:cs="Arial"/>
                <w:sz w:val="24"/>
                <w:szCs w:val="24"/>
              </w:rPr>
            </w:pPr>
            <w:r w:rsidRPr="000F0841">
              <w:rPr>
                <w:rFonts w:ascii="Arial" w:hAnsi="Arial" w:cs="Arial"/>
                <w:sz w:val="24"/>
                <w:szCs w:val="24"/>
              </w:rPr>
              <w:t>Atividades da Gestão do Conhecimento</w:t>
            </w:r>
          </w:p>
        </w:tc>
        <w:tc>
          <w:tcPr>
            <w:tcW w:w="707" w:type="dxa"/>
          </w:tcPr>
          <w:p w:rsidR="00207E8E" w:rsidRPr="000F0841" w:rsidRDefault="00061C6C" w:rsidP="000E10C7">
            <w:pPr>
              <w:rPr>
                <w:rFonts w:ascii="Arial" w:hAnsi="Arial" w:cs="Arial"/>
                <w:sz w:val="24"/>
                <w:szCs w:val="24"/>
              </w:rPr>
            </w:pPr>
            <w:r>
              <w:rPr>
                <w:rFonts w:ascii="Arial" w:hAnsi="Arial" w:cs="Arial"/>
                <w:sz w:val="24"/>
                <w:szCs w:val="24"/>
              </w:rPr>
              <w:t>109</w:t>
            </w:r>
          </w:p>
        </w:tc>
      </w:tr>
      <w:tr w:rsidR="000F0841" w:rsidRPr="000F0841" w:rsidTr="00061C6C">
        <w:tc>
          <w:tcPr>
            <w:tcW w:w="1211" w:type="dxa"/>
          </w:tcPr>
          <w:p w:rsidR="00207E8E" w:rsidRPr="000F0841" w:rsidRDefault="00207E8E" w:rsidP="000E10C7">
            <w:pPr>
              <w:rPr>
                <w:rFonts w:ascii="Arial" w:hAnsi="Arial" w:cs="Arial"/>
                <w:sz w:val="24"/>
                <w:szCs w:val="24"/>
              </w:rPr>
            </w:pPr>
            <w:r w:rsidRPr="000F0841">
              <w:rPr>
                <w:rFonts w:ascii="Arial" w:hAnsi="Arial" w:cs="Arial"/>
                <w:sz w:val="24"/>
                <w:szCs w:val="24"/>
              </w:rPr>
              <w:t>5.2.5.</w:t>
            </w:r>
          </w:p>
        </w:tc>
        <w:tc>
          <w:tcPr>
            <w:tcW w:w="6586" w:type="dxa"/>
          </w:tcPr>
          <w:p w:rsidR="00207E8E" w:rsidRPr="000F0841" w:rsidRDefault="00207E8E" w:rsidP="000E10C7">
            <w:pPr>
              <w:jc w:val="both"/>
              <w:rPr>
                <w:rFonts w:ascii="Arial" w:hAnsi="Arial" w:cs="Arial"/>
                <w:sz w:val="24"/>
                <w:szCs w:val="24"/>
              </w:rPr>
            </w:pPr>
            <w:r w:rsidRPr="000F0841">
              <w:rPr>
                <w:rFonts w:ascii="Arial" w:hAnsi="Arial" w:cs="Arial"/>
                <w:sz w:val="24"/>
                <w:szCs w:val="24"/>
              </w:rPr>
              <w:t>Uma Metodologia para Gestão do Conhecimento</w:t>
            </w:r>
          </w:p>
        </w:tc>
        <w:tc>
          <w:tcPr>
            <w:tcW w:w="707" w:type="dxa"/>
          </w:tcPr>
          <w:p w:rsidR="00207E8E" w:rsidRPr="000F0841" w:rsidRDefault="00061C6C" w:rsidP="000E10C7">
            <w:pPr>
              <w:rPr>
                <w:rFonts w:ascii="Arial" w:hAnsi="Arial" w:cs="Arial"/>
                <w:sz w:val="24"/>
                <w:szCs w:val="24"/>
              </w:rPr>
            </w:pPr>
            <w:r>
              <w:rPr>
                <w:rFonts w:ascii="Arial" w:hAnsi="Arial" w:cs="Arial"/>
                <w:sz w:val="24"/>
                <w:szCs w:val="24"/>
              </w:rPr>
              <w:t>110</w:t>
            </w:r>
          </w:p>
        </w:tc>
      </w:tr>
      <w:tr w:rsidR="000F0841" w:rsidRPr="000F0841" w:rsidTr="00061C6C">
        <w:tc>
          <w:tcPr>
            <w:tcW w:w="1211" w:type="dxa"/>
          </w:tcPr>
          <w:p w:rsidR="00207E8E" w:rsidRPr="000F0841" w:rsidRDefault="00207E8E" w:rsidP="000E10C7">
            <w:pPr>
              <w:rPr>
                <w:rFonts w:ascii="Arial" w:hAnsi="Arial" w:cs="Arial"/>
                <w:sz w:val="24"/>
                <w:szCs w:val="24"/>
              </w:rPr>
            </w:pPr>
            <w:r w:rsidRPr="000F0841">
              <w:rPr>
                <w:rFonts w:ascii="Arial" w:hAnsi="Arial" w:cs="Arial"/>
                <w:sz w:val="24"/>
                <w:szCs w:val="24"/>
              </w:rPr>
              <w:t>5.3.</w:t>
            </w:r>
          </w:p>
        </w:tc>
        <w:tc>
          <w:tcPr>
            <w:tcW w:w="6586" w:type="dxa"/>
          </w:tcPr>
          <w:p w:rsidR="00207E8E" w:rsidRPr="000F0841" w:rsidRDefault="00207E8E" w:rsidP="000E10C7">
            <w:pPr>
              <w:jc w:val="both"/>
              <w:rPr>
                <w:rFonts w:ascii="Arial" w:hAnsi="Arial" w:cs="Arial"/>
                <w:sz w:val="24"/>
                <w:szCs w:val="24"/>
              </w:rPr>
            </w:pPr>
            <w:r w:rsidRPr="000F0841">
              <w:rPr>
                <w:rFonts w:ascii="Arial" w:hAnsi="Arial" w:cs="Arial"/>
                <w:sz w:val="24"/>
                <w:szCs w:val="24"/>
              </w:rPr>
              <w:t>Raciocínio Baseado em Casos</w:t>
            </w:r>
          </w:p>
        </w:tc>
        <w:tc>
          <w:tcPr>
            <w:tcW w:w="707" w:type="dxa"/>
          </w:tcPr>
          <w:p w:rsidR="00207E8E" w:rsidRPr="000F0841" w:rsidRDefault="00061C6C" w:rsidP="000E10C7">
            <w:pPr>
              <w:rPr>
                <w:rFonts w:ascii="Arial" w:hAnsi="Arial" w:cs="Arial"/>
                <w:sz w:val="24"/>
                <w:szCs w:val="24"/>
              </w:rPr>
            </w:pPr>
            <w:r>
              <w:rPr>
                <w:rFonts w:ascii="Arial" w:hAnsi="Arial" w:cs="Arial"/>
                <w:sz w:val="24"/>
                <w:szCs w:val="24"/>
              </w:rPr>
              <w:t>111</w:t>
            </w:r>
          </w:p>
        </w:tc>
      </w:tr>
      <w:tr w:rsidR="000F0841" w:rsidRPr="000F0841" w:rsidTr="00061C6C">
        <w:tc>
          <w:tcPr>
            <w:tcW w:w="1211" w:type="dxa"/>
          </w:tcPr>
          <w:p w:rsidR="00207E8E" w:rsidRPr="000F0841" w:rsidRDefault="00207E8E" w:rsidP="000E10C7">
            <w:pPr>
              <w:rPr>
                <w:rFonts w:ascii="Arial" w:hAnsi="Arial" w:cs="Arial"/>
                <w:sz w:val="24"/>
                <w:szCs w:val="24"/>
              </w:rPr>
            </w:pPr>
            <w:r w:rsidRPr="000F0841">
              <w:rPr>
                <w:rFonts w:ascii="Arial" w:hAnsi="Arial" w:cs="Arial"/>
                <w:sz w:val="24"/>
                <w:szCs w:val="24"/>
              </w:rPr>
              <w:t>5.3.1.</w:t>
            </w:r>
          </w:p>
        </w:tc>
        <w:tc>
          <w:tcPr>
            <w:tcW w:w="6586" w:type="dxa"/>
          </w:tcPr>
          <w:p w:rsidR="00207E8E" w:rsidRPr="000F0841" w:rsidRDefault="00207E8E" w:rsidP="000E10C7">
            <w:pPr>
              <w:jc w:val="both"/>
              <w:rPr>
                <w:rFonts w:ascii="Arial" w:hAnsi="Arial" w:cs="Arial"/>
                <w:sz w:val="24"/>
                <w:szCs w:val="24"/>
              </w:rPr>
            </w:pPr>
            <w:r w:rsidRPr="000F0841">
              <w:rPr>
                <w:rFonts w:ascii="Arial" w:hAnsi="Arial" w:cs="Arial"/>
                <w:sz w:val="24"/>
                <w:szCs w:val="24"/>
              </w:rPr>
              <w:t>Definição</w:t>
            </w:r>
          </w:p>
        </w:tc>
        <w:tc>
          <w:tcPr>
            <w:tcW w:w="707" w:type="dxa"/>
          </w:tcPr>
          <w:p w:rsidR="00207E8E" w:rsidRPr="000F0841" w:rsidRDefault="00061C6C" w:rsidP="000E10C7">
            <w:pPr>
              <w:rPr>
                <w:rFonts w:ascii="Arial" w:hAnsi="Arial" w:cs="Arial"/>
                <w:sz w:val="24"/>
                <w:szCs w:val="24"/>
              </w:rPr>
            </w:pPr>
            <w:r>
              <w:rPr>
                <w:rFonts w:ascii="Arial" w:hAnsi="Arial" w:cs="Arial"/>
                <w:sz w:val="24"/>
                <w:szCs w:val="24"/>
              </w:rPr>
              <w:t>112</w:t>
            </w:r>
          </w:p>
        </w:tc>
      </w:tr>
      <w:tr w:rsidR="000F0841" w:rsidRPr="000F0841" w:rsidTr="00061C6C">
        <w:tc>
          <w:tcPr>
            <w:tcW w:w="1211" w:type="dxa"/>
          </w:tcPr>
          <w:p w:rsidR="00207E8E" w:rsidRPr="000F0841" w:rsidRDefault="00207E8E" w:rsidP="000E10C7">
            <w:pPr>
              <w:rPr>
                <w:rFonts w:ascii="Arial" w:hAnsi="Arial" w:cs="Arial"/>
                <w:sz w:val="24"/>
                <w:szCs w:val="24"/>
              </w:rPr>
            </w:pPr>
            <w:r w:rsidRPr="000F0841">
              <w:rPr>
                <w:rFonts w:ascii="Arial" w:hAnsi="Arial" w:cs="Arial"/>
                <w:sz w:val="24"/>
                <w:szCs w:val="24"/>
              </w:rPr>
              <w:t>5.3.2.</w:t>
            </w:r>
          </w:p>
        </w:tc>
        <w:tc>
          <w:tcPr>
            <w:tcW w:w="6586" w:type="dxa"/>
          </w:tcPr>
          <w:p w:rsidR="00207E8E" w:rsidRPr="000F0841" w:rsidRDefault="00207E8E" w:rsidP="000E10C7">
            <w:pPr>
              <w:jc w:val="both"/>
              <w:rPr>
                <w:rFonts w:ascii="Arial" w:hAnsi="Arial" w:cs="Arial"/>
                <w:sz w:val="24"/>
                <w:szCs w:val="24"/>
              </w:rPr>
            </w:pPr>
            <w:r w:rsidRPr="000F0841">
              <w:rPr>
                <w:rFonts w:ascii="Arial" w:hAnsi="Arial" w:cs="Arial"/>
                <w:sz w:val="24"/>
                <w:szCs w:val="24"/>
              </w:rPr>
              <w:t>Representação de Casos</w:t>
            </w:r>
          </w:p>
        </w:tc>
        <w:tc>
          <w:tcPr>
            <w:tcW w:w="707" w:type="dxa"/>
          </w:tcPr>
          <w:p w:rsidR="00207E8E" w:rsidRPr="000F0841" w:rsidRDefault="00061C6C" w:rsidP="000E10C7">
            <w:pPr>
              <w:rPr>
                <w:rFonts w:ascii="Arial" w:hAnsi="Arial" w:cs="Arial"/>
                <w:sz w:val="24"/>
                <w:szCs w:val="24"/>
              </w:rPr>
            </w:pPr>
            <w:r>
              <w:rPr>
                <w:rFonts w:ascii="Arial" w:hAnsi="Arial" w:cs="Arial"/>
                <w:sz w:val="24"/>
                <w:szCs w:val="24"/>
              </w:rPr>
              <w:t>112</w:t>
            </w:r>
          </w:p>
        </w:tc>
      </w:tr>
      <w:tr w:rsidR="000F0841" w:rsidRPr="000F0841" w:rsidTr="00061C6C">
        <w:tc>
          <w:tcPr>
            <w:tcW w:w="1211" w:type="dxa"/>
          </w:tcPr>
          <w:p w:rsidR="00207E8E" w:rsidRPr="000F0841" w:rsidRDefault="00207E8E" w:rsidP="000E10C7">
            <w:pPr>
              <w:rPr>
                <w:rFonts w:ascii="Arial" w:hAnsi="Arial" w:cs="Arial"/>
                <w:sz w:val="24"/>
                <w:szCs w:val="24"/>
              </w:rPr>
            </w:pPr>
            <w:r w:rsidRPr="000F0841">
              <w:rPr>
                <w:rFonts w:ascii="Arial" w:hAnsi="Arial" w:cs="Arial"/>
                <w:sz w:val="24"/>
                <w:szCs w:val="24"/>
              </w:rPr>
              <w:t>5.3.3.</w:t>
            </w:r>
          </w:p>
        </w:tc>
        <w:tc>
          <w:tcPr>
            <w:tcW w:w="6586" w:type="dxa"/>
          </w:tcPr>
          <w:p w:rsidR="00207E8E" w:rsidRPr="000F0841" w:rsidRDefault="00207E8E" w:rsidP="000E10C7">
            <w:pPr>
              <w:jc w:val="both"/>
              <w:rPr>
                <w:rFonts w:ascii="Arial" w:hAnsi="Arial" w:cs="Arial"/>
                <w:sz w:val="24"/>
                <w:szCs w:val="24"/>
              </w:rPr>
            </w:pPr>
            <w:r w:rsidRPr="000F0841">
              <w:rPr>
                <w:rFonts w:ascii="Arial" w:hAnsi="Arial" w:cs="Arial"/>
                <w:sz w:val="24"/>
                <w:szCs w:val="24"/>
              </w:rPr>
              <w:t>Indexação</w:t>
            </w:r>
          </w:p>
        </w:tc>
        <w:tc>
          <w:tcPr>
            <w:tcW w:w="707" w:type="dxa"/>
          </w:tcPr>
          <w:p w:rsidR="00207E8E" w:rsidRPr="000F0841" w:rsidRDefault="00061C6C" w:rsidP="000E10C7">
            <w:pPr>
              <w:rPr>
                <w:rFonts w:ascii="Arial" w:hAnsi="Arial" w:cs="Arial"/>
                <w:sz w:val="24"/>
                <w:szCs w:val="24"/>
              </w:rPr>
            </w:pPr>
            <w:r>
              <w:rPr>
                <w:rFonts w:ascii="Arial" w:hAnsi="Arial" w:cs="Arial"/>
                <w:sz w:val="24"/>
                <w:szCs w:val="24"/>
              </w:rPr>
              <w:t>114</w:t>
            </w:r>
          </w:p>
        </w:tc>
      </w:tr>
      <w:tr w:rsidR="000F0841" w:rsidRPr="000F0841" w:rsidTr="00061C6C">
        <w:tc>
          <w:tcPr>
            <w:tcW w:w="1211" w:type="dxa"/>
          </w:tcPr>
          <w:p w:rsidR="00207E8E" w:rsidRPr="000F0841" w:rsidRDefault="00207E8E" w:rsidP="000E10C7">
            <w:pPr>
              <w:rPr>
                <w:rFonts w:ascii="Arial" w:hAnsi="Arial" w:cs="Arial"/>
                <w:sz w:val="24"/>
                <w:szCs w:val="24"/>
              </w:rPr>
            </w:pPr>
            <w:r w:rsidRPr="000F0841">
              <w:rPr>
                <w:rFonts w:ascii="Arial" w:hAnsi="Arial" w:cs="Arial"/>
                <w:sz w:val="24"/>
                <w:szCs w:val="24"/>
              </w:rPr>
              <w:t>5.3.4.</w:t>
            </w:r>
          </w:p>
        </w:tc>
        <w:tc>
          <w:tcPr>
            <w:tcW w:w="6586" w:type="dxa"/>
          </w:tcPr>
          <w:p w:rsidR="00207E8E" w:rsidRPr="000F0841" w:rsidRDefault="00207E8E" w:rsidP="000E10C7">
            <w:pPr>
              <w:jc w:val="both"/>
              <w:rPr>
                <w:rFonts w:ascii="Arial" w:hAnsi="Arial" w:cs="Arial"/>
                <w:sz w:val="24"/>
                <w:szCs w:val="24"/>
              </w:rPr>
            </w:pPr>
            <w:r w:rsidRPr="000F0841">
              <w:rPr>
                <w:rFonts w:ascii="Arial" w:hAnsi="Arial" w:cs="Arial"/>
                <w:sz w:val="24"/>
                <w:szCs w:val="24"/>
              </w:rPr>
              <w:t>Aquisição (Storage)</w:t>
            </w:r>
          </w:p>
        </w:tc>
        <w:tc>
          <w:tcPr>
            <w:tcW w:w="707" w:type="dxa"/>
          </w:tcPr>
          <w:p w:rsidR="00207E8E" w:rsidRPr="000F0841" w:rsidRDefault="00061C6C" w:rsidP="000E10C7">
            <w:pPr>
              <w:rPr>
                <w:rFonts w:ascii="Arial" w:hAnsi="Arial" w:cs="Arial"/>
                <w:sz w:val="24"/>
                <w:szCs w:val="24"/>
              </w:rPr>
            </w:pPr>
            <w:r>
              <w:rPr>
                <w:rFonts w:ascii="Arial" w:hAnsi="Arial" w:cs="Arial"/>
                <w:sz w:val="24"/>
                <w:szCs w:val="24"/>
              </w:rPr>
              <w:t>116</w:t>
            </w:r>
          </w:p>
        </w:tc>
      </w:tr>
      <w:tr w:rsidR="000F0841" w:rsidRPr="000F0841" w:rsidTr="00061C6C">
        <w:tc>
          <w:tcPr>
            <w:tcW w:w="1211" w:type="dxa"/>
          </w:tcPr>
          <w:p w:rsidR="00207E8E" w:rsidRPr="000F0841" w:rsidRDefault="00207E8E" w:rsidP="000E10C7">
            <w:pPr>
              <w:rPr>
                <w:rFonts w:ascii="Arial" w:hAnsi="Arial" w:cs="Arial"/>
                <w:sz w:val="24"/>
                <w:szCs w:val="24"/>
              </w:rPr>
            </w:pPr>
            <w:r w:rsidRPr="000F0841">
              <w:rPr>
                <w:rFonts w:ascii="Arial" w:hAnsi="Arial" w:cs="Arial"/>
                <w:sz w:val="24"/>
                <w:szCs w:val="24"/>
              </w:rPr>
              <w:t>5.3.4.1.</w:t>
            </w:r>
          </w:p>
        </w:tc>
        <w:tc>
          <w:tcPr>
            <w:tcW w:w="6586" w:type="dxa"/>
          </w:tcPr>
          <w:p w:rsidR="00207E8E" w:rsidRPr="000F0841" w:rsidRDefault="00207E8E" w:rsidP="000E10C7">
            <w:pPr>
              <w:jc w:val="both"/>
              <w:rPr>
                <w:rFonts w:ascii="Arial" w:hAnsi="Arial" w:cs="Arial"/>
                <w:sz w:val="24"/>
                <w:szCs w:val="24"/>
              </w:rPr>
            </w:pPr>
            <w:r w:rsidRPr="000F0841">
              <w:rPr>
                <w:rFonts w:ascii="Arial" w:hAnsi="Arial" w:cs="Arial"/>
                <w:sz w:val="24"/>
                <w:szCs w:val="24"/>
              </w:rPr>
              <w:t>Modelos de Memória Dinâmica</w:t>
            </w:r>
          </w:p>
        </w:tc>
        <w:tc>
          <w:tcPr>
            <w:tcW w:w="707" w:type="dxa"/>
          </w:tcPr>
          <w:p w:rsidR="00207E8E" w:rsidRPr="000F0841" w:rsidRDefault="00061C6C" w:rsidP="000E10C7">
            <w:pPr>
              <w:rPr>
                <w:rFonts w:ascii="Arial" w:hAnsi="Arial" w:cs="Arial"/>
                <w:sz w:val="24"/>
                <w:szCs w:val="24"/>
              </w:rPr>
            </w:pPr>
            <w:r>
              <w:rPr>
                <w:rFonts w:ascii="Arial" w:hAnsi="Arial" w:cs="Arial"/>
                <w:sz w:val="24"/>
                <w:szCs w:val="24"/>
              </w:rPr>
              <w:t>116</w:t>
            </w:r>
          </w:p>
        </w:tc>
      </w:tr>
      <w:tr w:rsidR="000F0841" w:rsidRPr="000F0841" w:rsidTr="00061C6C">
        <w:tc>
          <w:tcPr>
            <w:tcW w:w="1211" w:type="dxa"/>
          </w:tcPr>
          <w:p w:rsidR="00207E8E" w:rsidRPr="000F0841" w:rsidRDefault="00207E8E" w:rsidP="000E10C7">
            <w:pPr>
              <w:rPr>
                <w:rFonts w:ascii="Arial" w:hAnsi="Arial" w:cs="Arial"/>
                <w:sz w:val="24"/>
                <w:szCs w:val="24"/>
              </w:rPr>
            </w:pPr>
            <w:r w:rsidRPr="000F0841">
              <w:rPr>
                <w:rFonts w:ascii="Arial" w:hAnsi="Arial" w:cs="Arial"/>
                <w:sz w:val="24"/>
                <w:szCs w:val="24"/>
              </w:rPr>
              <w:t>5.3.4.2.</w:t>
            </w:r>
          </w:p>
        </w:tc>
        <w:tc>
          <w:tcPr>
            <w:tcW w:w="6586" w:type="dxa"/>
          </w:tcPr>
          <w:p w:rsidR="00207E8E" w:rsidRPr="000F0841" w:rsidRDefault="00207E8E" w:rsidP="000E10C7">
            <w:pPr>
              <w:jc w:val="both"/>
              <w:rPr>
                <w:rFonts w:ascii="Arial" w:hAnsi="Arial" w:cs="Arial"/>
                <w:sz w:val="24"/>
                <w:szCs w:val="24"/>
              </w:rPr>
            </w:pPr>
            <w:r w:rsidRPr="000F0841">
              <w:rPr>
                <w:rFonts w:ascii="Arial" w:hAnsi="Arial" w:cs="Arial"/>
                <w:sz w:val="24"/>
                <w:szCs w:val="24"/>
              </w:rPr>
              <w:t>Modelos de Categorias Exemplares</w:t>
            </w:r>
          </w:p>
        </w:tc>
        <w:tc>
          <w:tcPr>
            <w:tcW w:w="707" w:type="dxa"/>
          </w:tcPr>
          <w:p w:rsidR="00207E8E" w:rsidRPr="000F0841" w:rsidRDefault="00061C6C" w:rsidP="000E10C7">
            <w:pPr>
              <w:rPr>
                <w:rFonts w:ascii="Arial" w:hAnsi="Arial" w:cs="Arial"/>
                <w:sz w:val="24"/>
                <w:szCs w:val="24"/>
              </w:rPr>
            </w:pPr>
            <w:r>
              <w:rPr>
                <w:rFonts w:ascii="Arial" w:hAnsi="Arial" w:cs="Arial"/>
                <w:sz w:val="24"/>
                <w:szCs w:val="24"/>
              </w:rPr>
              <w:t>116</w:t>
            </w:r>
          </w:p>
        </w:tc>
      </w:tr>
      <w:tr w:rsidR="000F0841" w:rsidRPr="000F0841" w:rsidTr="00061C6C">
        <w:tc>
          <w:tcPr>
            <w:tcW w:w="1211" w:type="dxa"/>
          </w:tcPr>
          <w:p w:rsidR="00207E8E" w:rsidRPr="000F0841" w:rsidRDefault="00207E8E" w:rsidP="000E10C7">
            <w:pPr>
              <w:rPr>
                <w:rFonts w:ascii="Arial" w:hAnsi="Arial" w:cs="Arial"/>
                <w:sz w:val="24"/>
                <w:szCs w:val="24"/>
              </w:rPr>
            </w:pPr>
            <w:r w:rsidRPr="000F0841">
              <w:rPr>
                <w:rFonts w:ascii="Arial" w:hAnsi="Arial" w:cs="Arial"/>
                <w:sz w:val="24"/>
                <w:szCs w:val="24"/>
              </w:rPr>
              <w:t>5.3.5.</w:t>
            </w:r>
          </w:p>
        </w:tc>
        <w:tc>
          <w:tcPr>
            <w:tcW w:w="6586" w:type="dxa"/>
          </w:tcPr>
          <w:p w:rsidR="00207E8E" w:rsidRPr="000F0841" w:rsidRDefault="00207E8E" w:rsidP="000E10C7">
            <w:pPr>
              <w:jc w:val="both"/>
              <w:rPr>
                <w:rFonts w:ascii="Arial" w:hAnsi="Arial" w:cs="Arial"/>
                <w:sz w:val="24"/>
                <w:szCs w:val="24"/>
              </w:rPr>
            </w:pPr>
            <w:r w:rsidRPr="000F0841">
              <w:rPr>
                <w:rFonts w:ascii="Arial" w:hAnsi="Arial" w:cs="Arial"/>
                <w:sz w:val="24"/>
                <w:szCs w:val="24"/>
              </w:rPr>
              <w:t>Recuperação</w:t>
            </w:r>
          </w:p>
        </w:tc>
        <w:tc>
          <w:tcPr>
            <w:tcW w:w="707" w:type="dxa"/>
          </w:tcPr>
          <w:p w:rsidR="00207E8E" w:rsidRPr="000F0841" w:rsidRDefault="00061C6C" w:rsidP="000E10C7">
            <w:pPr>
              <w:rPr>
                <w:rFonts w:ascii="Arial" w:hAnsi="Arial" w:cs="Arial"/>
                <w:sz w:val="24"/>
                <w:szCs w:val="24"/>
              </w:rPr>
            </w:pPr>
            <w:r>
              <w:rPr>
                <w:rFonts w:ascii="Arial" w:hAnsi="Arial" w:cs="Arial"/>
                <w:sz w:val="24"/>
                <w:szCs w:val="24"/>
              </w:rPr>
              <w:t>117</w:t>
            </w:r>
          </w:p>
        </w:tc>
      </w:tr>
      <w:tr w:rsidR="000F0841" w:rsidRPr="000F0841" w:rsidTr="00061C6C">
        <w:tc>
          <w:tcPr>
            <w:tcW w:w="1211" w:type="dxa"/>
          </w:tcPr>
          <w:p w:rsidR="00207E8E" w:rsidRPr="000F0841" w:rsidRDefault="00207E8E" w:rsidP="000E10C7">
            <w:pPr>
              <w:rPr>
                <w:rFonts w:ascii="Arial" w:hAnsi="Arial" w:cs="Arial"/>
                <w:sz w:val="24"/>
                <w:szCs w:val="24"/>
              </w:rPr>
            </w:pPr>
            <w:r w:rsidRPr="000F0841">
              <w:rPr>
                <w:rFonts w:ascii="Arial" w:hAnsi="Arial" w:cs="Arial"/>
                <w:sz w:val="24"/>
                <w:szCs w:val="24"/>
              </w:rPr>
              <w:t>5.3.5.1.</w:t>
            </w:r>
          </w:p>
        </w:tc>
        <w:tc>
          <w:tcPr>
            <w:tcW w:w="6586" w:type="dxa"/>
          </w:tcPr>
          <w:p w:rsidR="00207E8E" w:rsidRPr="000F0841" w:rsidRDefault="00207E8E" w:rsidP="000E10C7">
            <w:pPr>
              <w:jc w:val="both"/>
              <w:rPr>
                <w:rFonts w:ascii="Arial" w:hAnsi="Arial" w:cs="Arial"/>
                <w:sz w:val="24"/>
                <w:szCs w:val="24"/>
              </w:rPr>
            </w:pPr>
            <w:r w:rsidRPr="000F0841">
              <w:rPr>
                <w:rFonts w:ascii="Arial" w:hAnsi="Arial" w:cs="Arial"/>
                <w:sz w:val="24"/>
                <w:szCs w:val="24"/>
              </w:rPr>
              <w:t>Algoritmo de Vizinhança</w:t>
            </w:r>
          </w:p>
        </w:tc>
        <w:tc>
          <w:tcPr>
            <w:tcW w:w="707" w:type="dxa"/>
          </w:tcPr>
          <w:p w:rsidR="00207E8E" w:rsidRPr="000F0841" w:rsidRDefault="00061C6C" w:rsidP="000E10C7">
            <w:pPr>
              <w:rPr>
                <w:rFonts w:ascii="Arial" w:hAnsi="Arial" w:cs="Arial"/>
                <w:sz w:val="24"/>
                <w:szCs w:val="24"/>
              </w:rPr>
            </w:pPr>
            <w:r>
              <w:rPr>
                <w:rFonts w:ascii="Arial" w:hAnsi="Arial" w:cs="Arial"/>
                <w:sz w:val="24"/>
                <w:szCs w:val="24"/>
              </w:rPr>
              <w:t>117</w:t>
            </w:r>
          </w:p>
        </w:tc>
      </w:tr>
      <w:tr w:rsidR="000F0841" w:rsidRPr="000F0841" w:rsidTr="00061C6C">
        <w:tc>
          <w:tcPr>
            <w:tcW w:w="1211" w:type="dxa"/>
          </w:tcPr>
          <w:p w:rsidR="00207E8E" w:rsidRPr="000F0841" w:rsidRDefault="00207E8E" w:rsidP="000E10C7">
            <w:pPr>
              <w:rPr>
                <w:rFonts w:ascii="Arial" w:hAnsi="Arial" w:cs="Arial"/>
                <w:sz w:val="24"/>
                <w:szCs w:val="24"/>
              </w:rPr>
            </w:pPr>
            <w:r w:rsidRPr="000F0841">
              <w:rPr>
                <w:rFonts w:ascii="Arial" w:hAnsi="Arial" w:cs="Arial"/>
                <w:sz w:val="24"/>
                <w:szCs w:val="24"/>
              </w:rPr>
              <w:t>5.3.5.2.</w:t>
            </w:r>
          </w:p>
        </w:tc>
        <w:tc>
          <w:tcPr>
            <w:tcW w:w="6586" w:type="dxa"/>
          </w:tcPr>
          <w:p w:rsidR="00207E8E" w:rsidRPr="000F0841" w:rsidRDefault="00207E8E" w:rsidP="000E10C7">
            <w:pPr>
              <w:jc w:val="both"/>
              <w:rPr>
                <w:rFonts w:ascii="Arial" w:hAnsi="Arial" w:cs="Arial"/>
                <w:sz w:val="24"/>
                <w:szCs w:val="24"/>
              </w:rPr>
            </w:pPr>
            <w:r w:rsidRPr="000F0841">
              <w:rPr>
                <w:rFonts w:ascii="Arial" w:hAnsi="Arial" w:cs="Arial"/>
                <w:sz w:val="24"/>
                <w:szCs w:val="24"/>
              </w:rPr>
              <w:t>Algoritmo de Indução</w:t>
            </w:r>
          </w:p>
        </w:tc>
        <w:tc>
          <w:tcPr>
            <w:tcW w:w="707" w:type="dxa"/>
          </w:tcPr>
          <w:p w:rsidR="00207E8E" w:rsidRPr="000F0841" w:rsidRDefault="00061C6C" w:rsidP="000E10C7">
            <w:pPr>
              <w:rPr>
                <w:rFonts w:ascii="Arial" w:hAnsi="Arial" w:cs="Arial"/>
                <w:sz w:val="24"/>
                <w:szCs w:val="24"/>
              </w:rPr>
            </w:pPr>
            <w:r>
              <w:rPr>
                <w:rFonts w:ascii="Arial" w:hAnsi="Arial" w:cs="Arial"/>
                <w:sz w:val="24"/>
                <w:szCs w:val="24"/>
              </w:rPr>
              <w:t>118</w:t>
            </w:r>
          </w:p>
        </w:tc>
      </w:tr>
      <w:tr w:rsidR="000F0841" w:rsidRPr="000F0841" w:rsidTr="00061C6C">
        <w:tc>
          <w:tcPr>
            <w:tcW w:w="1211" w:type="dxa"/>
          </w:tcPr>
          <w:p w:rsidR="00207E8E" w:rsidRPr="000F0841" w:rsidRDefault="00207E8E" w:rsidP="000E10C7">
            <w:pPr>
              <w:rPr>
                <w:rFonts w:ascii="Arial" w:hAnsi="Arial" w:cs="Arial"/>
                <w:sz w:val="24"/>
                <w:szCs w:val="24"/>
              </w:rPr>
            </w:pPr>
            <w:r w:rsidRPr="000F0841">
              <w:rPr>
                <w:rFonts w:ascii="Arial" w:hAnsi="Arial" w:cs="Arial"/>
                <w:sz w:val="24"/>
                <w:szCs w:val="24"/>
              </w:rPr>
              <w:t>5.3.6.</w:t>
            </w:r>
          </w:p>
        </w:tc>
        <w:tc>
          <w:tcPr>
            <w:tcW w:w="6586" w:type="dxa"/>
          </w:tcPr>
          <w:p w:rsidR="00207E8E" w:rsidRPr="000F0841" w:rsidRDefault="00207E8E" w:rsidP="000E10C7">
            <w:pPr>
              <w:jc w:val="both"/>
              <w:rPr>
                <w:rFonts w:ascii="Arial" w:hAnsi="Arial" w:cs="Arial"/>
                <w:sz w:val="24"/>
                <w:szCs w:val="24"/>
              </w:rPr>
            </w:pPr>
            <w:r w:rsidRPr="000F0841">
              <w:rPr>
                <w:rFonts w:ascii="Arial" w:hAnsi="Arial" w:cs="Arial"/>
                <w:sz w:val="24"/>
                <w:szCs w:val="24"/>
              </w:rPr>
              <w:t>Adaptação</w:t>
            </w:r>
          </w:p>
        </w:tc>
        <w:tc>
          <w:tcPr>
            <w:tcW w:w="707" w:type="dxa"/>
          </w:tcPr>
          <w:p w:rsidR="00207E8E" w:rsidRPr="000F0841" w:rsidRDefault="00061C6C" w:rsidP="000E10C7">
            <w:pPr>
              <w:rPr>
                <w:rFonts w:ascii="Arial" w:hAnsi="Arial" w:cs="Arial"/>
                <w:sz w:val="24"/>
                <w:szCs w:val="24"/>
              </w:rPr>
            </w:pPr>
            <w:r>
              <w:rPr>
                <w:rFonts w:ascii="Arial" w:hAnsi="Arial" w:cs="Arial"/>
                <w:sz w:val="24"/>
                <w:szCs w:val="24"/>
              </w:rPr>
              <w:t>118</w:t>
            </w:r>
          </w:p>
        </w:tc>
      </w:tr>
      <w:tr w:rsidR="000F0841" w:rsidRPr="000F0841" w:rsidTr="00061C6C">
        <w:tc>
          <w:tcPr>
            <w:tcW w:w="1211" w:type="dxa"/>
          </w:tcPr>
          <w:p w:rsidR="00207E8E" w:rsidRPr="000F0841" w:rsidRDefault="00207E8E" w:rsidP="000E10C7">
            <w:pPr>
              <w:rPr>
                <w:rFonts w:ascii="Arial" w:hAnsi="Arial" w:cs="Arial"/>
                <w:sz w:val="24"/>
                <w:szCs w:val="24"/>
              </w:rPr>
            </w:pPr>
            <w:r w:rsidRPr="000F0841">
              <w:rPr>
                <w:rFonts w:ascii="Arial" w:hAnsi="Arial" w:cs="Arial"/>
                <w:sz w:val="24"/>
                <w:szCs w:val="24"/>
              </w:rPr>
              <w:t>5.4.</w:t>
            </w:r>
          </w:p>
        </w:tc>
        <w:tc>
          <w:tcPr>
            <w:tcW w:w="6586" w:type="dxa"/>
          </w:tcPr>
          <w:p w:rsidR="00207E8E" w:rsidRPr="000F0841" w:rsidRDefault="00207E8E" w:rsidP="000E10C7">
            <w:pPr>
              <w:jc w:val="both"/>
              <w:rPr>
                <w:rFonts w:ascii="Arial" w:hAnsi="Arial" w:cs="Arial"/>
                <w:sz w:val="24"/>
                <w:szCs w:val="24"/>
              </w:rPr>
            </w:pPr>
            <w:r w:rsidRPr="000F0841">
              <w:rPr>
                <w:rFonts w:ascii="Arial" w:hAnsi="Arial" w:cs="Arial"/>
                <w:sz w:val="24"/>
                <w:szCs w:val="24"/>
              </w:rPr>
              <w:t>Conclusões</w:t>
            </w:r>
          </w:p>
        </w:tc>
        <w:tc>
          <w:tcPr>
            <w:tcW w:w="707" w:type="dxa"/>
          </w:tcPr>
          <w:p w:rsidR="00207E8E" w:rsidRPr="000F0841" w:rsidRDefault="00061C6C" w:rsidP="000E10C7">
            <w:pPr>
              <w:rPr>
                <w:rFonts w:ascii="Arial" w:hAnsi="Arial" w:cs="Arial"/>
                <w:sz w:val="24"/>
                <w:szCs w:val="24"/>
              </w:rPr>
            </w:pPr>
            <w:r>
              <w:rPr>
                <w:rFonts w:ascii="Arial" w:hAnsi="Arial" w:cs="Arial"/>
                <w:sz w:val="24"/>
                <w:szCs w:val="24"/>
              </w:rPr>
              <w:t>119</w:t>
            </w:r>
          </w:p>
        </w:tc>
      </w:tr>
      <w:tr w:rsidR="000F0841" w:rsidRPr="000F0841" w:rsidTr="00061C6C">
        <w:tc>
          <w:tcPr>
            <w:tcW w:w="1211" w:type="dxa"/>
          </w:tcPr>
          <w:p w:rsidR="00207E8E" w:rsidRPr="000F0841" w:rsidRDefault="00207E8E" w:rsidP="000E10C7">
            <w:pPr>
              <w:rPr>
                <w:rFonts w:ascii="Arial" w:hAnsi="Arial" w:cs="Arial"/>
                <w:sz w:val="24"/>
                <w:szCs w:val="24"/>
              </w:rPr>
            </w:pPr>
          </w:p>
        </w:tc>
        <w:tc>
          <w:tcPr>
            <w:tcW w:w="6586" w:type="dxa"/>
          </w:tcPr>
          <w:p w:rsidR="00207E8E" w:rsidRPr="000F0841" w:rsidRDefault="00207E8E" w:rsidP="000E10C7">
            <w:pPr>
              <w:jc w:val="both"/>
              <w:rPr>
                <w:rFonts w:ascii="Arial" w:hAnsi="Arial" w:cs="Arial"/>
                <w:sz w:val="24"/>
                <w:szCs w:val="24"/>
              </w:rPr>
            </w:pPr>
          </w:p>
        </w:tc>
        <w:tc>
          <w:tcPr>
            <w:tcW w:w="707" w:type="dxa"/>
          </w:tcPr>
          <w:p w:rsidR="00207E8E" w:rsidRPr="000F0841" w:rsidRDefault="00207E8E" w:rsidP="000E10C7">
            <w:pPr>
              <w:rPr>
                <w:rFonts w:ascii="Arial" w:hAnsi="Arial" w:cs="Arial"/>
                <w:sz w:val="24"/>
                <w:szCs w:val="24"/>
              </w:rPr>
            </w:pPr>
          </w:p>
        </w:tc>
      </w:tr>
      <w:tr w:rsidR="000F0841" w:rsidRPr="000F0841" w:rsidTr="00061C6C">
        <w:tc>
          <w:tcPr>
            <w:tcW w:w="1211" w:type="dxa"/>
          </w:tcPr>
          <w:p w:rsidR="00207E8E" w:rsidRPr="000F0841" w:rsidRDefault="00356088" w:rsidP="000E10C7">
            <w:pPr>
              <w:rPr>
                <w:rFonts w:ascii="Arial" w:hAnsi="Arial" w:cs="Arial"/>
                <w:sz w:val="24"/>
                <w:szCs w:val="24"/>
              </w:rPr>
            </w:pPr>
            <w:r w:rsidRPr="000F0841">
              <w:rPr>
                <w:rFonts w:ascii="Arial" w:hAnsi="Arial" w:cs="Arial"/>
                <w:sz w:val="24"/>
                <w:szCs w:val="24"/>
              </w:rPr>
              <w:t>6.</w:t>
            </w:r>
          </w:p>
        </w:tc>
        <w:tc>
          <w:tcPr>
            <w:tcW w:w="6586" w:type="dxa"/>
          </w:tcPr>
          <w:p w:rsidR="00207E8E" w:rsidRPr="000F0841" w:rsidRDefault="00356088" w:rsidP="000E10C7">
            <w:pPr>
              <w:jc w:val="both"/>
              <w:rPr>
                <w:rFonts w:ascii="Arial" w:hAnsi="Arial" w:cs="Arial"/>
                <w:b/>
                <w:sz w:val="24"/>
                <w:szCs w:val="24"/>
              </w:rPr>
            </w:pPr>
            <w:r w:rsidRPr="000F0841">
              <w:rPr>
                <w:rFonts w:ascii="Arial" w:hAnsi="Arial" w:cs="Arial"/>
                <w:b/>
                <w:sz w:val="24"/>
                <w:szCs w:val="24"/>
              </w:rPr>
              <w:t>REDES NEURAIS</w:t>
            </w:r>
          </w:p>
        </w:tc>
        <w:tc>
          <w:tcPr>
            <w:tcW w:w="707" w:type="dxa"/>
          </w:tcPr>
          <w:p w:rsidR="00207E8E" w:rsidRPr="000F0841" w:rsidRDefault="00061C6C" w:rsidP="000E10C7">
            <w:pPr>
              <w:rPr>
                <w:rFonts w:ascii="Arial" w:hAnsi="Arial" w:cs="Arial"/>
                <w:sz w:val="24"/>
                <w:szCs w:val="24"/>
              </w:rPr>
            </w:pPr>
            <w:r>
              <w:rPr>
                <w:rFonts w:ascii="Arial" w:hAnsi="Arial" w:cs="Arial"/>
                <w:sz w:val="24"/>
                <w:szCs w:val="24"/>
              </w:rPr>
              <w:t>121</w:t>
            </w:r>
          </w:p>
        </w:tc>
      </w:tr>
      <w:tr w:rsidR="000F0841" w:rsidRPr="000F0841" w:rsidTr="00061C6C">
        <w:tc>
          <w:tcPr>
            <w:tcW w:w="1211" w:type="dxa"/>
          </w:tcPr>
          <w:p w:rsidR="00356088" w:rsidRPr="000F0841" w:rsidRDefault="00356088" w:rsidP="000E10C7">
            <w:pPr>
              <w:rPr>
                <w:rFonts w:ascii="Arial" w:hAnsi="Arial" w:cs="Arial"/>
                <w:sz w:val="24"/>
                <w:szCs w:val="24"/>
              </w:rPr>
            </w:pPr>
            <w:r w:rsidRPr="000F0841">
              <w:rPr>
                <w:rFonts w:ascii="Arial" w:hAnsi="Arial" w:cs="Arial"/>
                <w:sz w:val="24"/>
                <w:szCs w:val="24"/>
              </w:rPr>
              <w:t>6.1.</w:t>
            </w:r>
          </w:p>
        </w:tc>
        <w:tc>
          <w:tcPr>
            <w:tcW w:w="6586" w:type="dxa"/>
          </w:tcPr>
          <w:p w:rsidR="00356088" w:rsidRPr="000F0841" w:rsidRDefault="00356088" w:rsidP="000E10C7">
            <w:pPr>
              <w:jc w:val="both"/>
              <w:rPr>
                <w:rFonts w:ascii="Arial" w:hAnsi="Arial" w:cs="Arial"/>
                <w:b/>
                <w:sz w:val="24"/>
                <w:szCs w:val="24"/>
              </w:rPr>
            </w:pPr>
            <w:r w:rsidRPr="000F0841">
              <w:rPr>
                <w:rFonts w:ascii="Arial" w:hAnsi="Arial" w:cs="Arial"/>
                <w:sz w:val="24"/>
                <w:szCs w:val="24"/>
              </w:rPr>
              <w:t>Introdução</w:t>
            </w:r>
          </w:p>
        </w:tc>
        <w:tc>
          <w:tcPr>
            <w:tcW w:w="707" w:type="dxa"/>
          </w:tcPr>
          <w:p w:rsidR="00356088" w:rsidRPr="000F0841" w:rsidRDefault="00061C6C" w:rsidP="000E10C7">
            <w:pPr>
              <w:rPr>
                <w:rFonts w:ascii="Arial" w:hAnsi="Arial" w:cs="Arial"/>
                <w:sz w:val="24"/>
                <w:szCs w:val="24"/>
              </w:rPr>
            </w:pPr>
            <w:r>
              <w:rPr>
                <w:rFonts w:ascii="Arial" w:hAnsi="Arial" w:cs="Arial"/>
                <w:sz w:val="24"/>
                <w:szCs w:val="24"/>
              </w:rPr>
              <w:t>121</w:t>
            </w:r>
          </w:p>
        </w:tc>
      </w:tr>
      <w:tr w:rsidR="000F0841" w:rsidRPr="000F0841" w:rsidTr="00061C6C">
        <w:tc>
          <w:tcPr>
            <w:tcW w:w="1211" w:type="dxa"/>
          </w:tcPr>
          <w:p w:rsidR="00356088" w:rsidRPr="000F0841" w:rsidRDefault="00356088" w:rsidP="00356088">
            <w:pPr>
              <w:rPr>
                <w:rFonts w:ascii="Arial" w:hAnsi="Arial" w:cs="Arial"/>
                <w:sz w:val="24"/>
                <w:szCs w:val="24"/>
              </w:rPr>
            </w:pPr>
            <w:r w:rsidRPr="000F0841">
              <w:rPr>
                <w:rFonts w:ascii="Arial" w:hAnsi="Arial" w:cs="Arial"/>
                <w:sz w:val="24"/>
                <w:szCs w:val="24"/>
              </w:rPr>
              <w:t>6.2.</w:t>
            </w:r>
          </w:p>
        </w:tc>
        <w:tc>
          <w:tcPr>
            <w:tcW w:w="6586" w:type="dxa"/>
          </w:tcPr>
          <w:p w:rsidR="00356088" w:rsidRPr="000F0841" w:rsidRDefault="00356088" w:rsidP="00356088">
            <w:pPr>
              <w:rPr>
                <w:rFonts w:ascii="Arial" w:hAnsi="Arial" w:cs="Arial"/>
                <w:sz w:val="24"/>
                <w:szCs w:val="24"/>
              </w:rPr>
            </w:pPr>
            <w:r w:rsidRPr="000F0841">
              <w:rPr>
                <w:rFonts w:ascii="Arial" w:hAnsi="Arial" w:cs="Arial"/>
                <w:sz w:val="24"/>
                <w:szCs w:val="24"/>
              </w:rPr>
              <w:t>Definição</w:t>
            </w:r>
          </w:p>
        </w:tc>
        <w:tc>
          <w:tcPr>
            <w:tcW w:w="707" w:type="dxa"/>
          </w:tcPr>
          <w:p w:rsidR="00356088" w:rsidRPr="000F0841" w:rsidRDefault="00061C6C" w:rsidP="00356088">
            <w:pPr>
              <w:rPr>
                <w:rFonts w:ascii="Arial" w:hAnsi="Arial" w:cs="Arial"/>
                <w:sz w:val="24"/>
                <w:szCs w:val="24"/>
              </w:rPr>
            </w:pPr>
            <w:r>
              <w:rPr>
                <w:rFonts w:ascii="Arial" w:hAnsi="Arial" w:cs="Arial"/>
                <w:sz w:val="24"/>
                <w:szCs w:val="24"/>
              </w:rPr>
              <w:t>121</w:t>
            </w:r>
          </w:p>
        </w:tc>
      </w:tr>
      <w:tr w:rsidR="000F0841" w:rsidRPr="000F0841" w:rsidTr="00061C6C">
        <w:tc>
          <w:tcPr>
            <w:tcW w:w="1211" w:type="dxa"/>
          </w:tcPr>
          <w:p w:rsidR="00356088" w:rsidRPr="000F0841" w:rsidRDefault="00356088" w:rsidP="00356088">
            <w:pPr>
              <w:rPr>
                <w:rFonts w:ascii="Arial" w:hAnsi="Arial" w:cs="Arial"/>
                <w:sz w:val="24"/>
                <w:szCs w:val="24"/>
              </w:rPr>
            </w:pPr>
            <w:r w:rsidRPr="000F0841">
              <w:rPr>
                <w:rFonts w:ascii="Arial" w:hAnsi="Arial" w:cs="Arial"/>
                <w:sz w:val="24"/>
                <w:szCs w:val="24"/>
              </w:rPr>
              <w:t>6.3.</w:t>
            </w:r>
          </w:p>
        </w:tc>
        <w:tc>
          <w:tcPr>
            <w:tcW w:w="6586" w:type="dxa"/>
          </w:tcPr>
          <w:p w:rsidR="00356088" w:rsidRPr="000F0841" w:rsidRDefault="00356088" w:rsidP="00356088">
            <w:pPr>
              <w:rPr>
                <w:rFonts w:ascii="Arial" w:hAnsi="Arial" w:cs="Arial"/>
                <w:sz w:val="24"/>
                <w:szCs w:val="24"/>
              </w:rPr>
            </w:pPr>
            <w:r w:rsidRPr="000F0841">
              <w:rPr>
                <w:rFonts w:ascii="Arial" w:hAnsi="Arial" w:cs="Arial"/>
                <w:sz w:val="24"/>
                <w:szCs w:val="24"/>
              </w:rPr>
              <w:t>O Neurônio</w:t>
            </w:r>
          </w:p>
        </w:tc>
        <w:tc>
          <w:tcPr>
            <w:tcW w:w="707" w:type="dxa"/>
          </w:tcPr>
          <w:p w:rsidR="00356088" w:rsidRPr="000F0841" w:rsidRDefault="00061C6C" w:rsidP="00356088">
            <w:pPr>
              <w:rPr>
                <w:rFonts w:ascii="Arial" w:hAnsi="Arial" w:cs="Arial"/>
                <w:sz w:val="24"/>
                <w:szCs w:val="24"/>
              </w:rPr>
            </w:pPr>
            <w:r>
              <w:rPr>
                <w:rFonts w:ascii="Arial" w:hAnsi="Arial" w:cs="Arial"/>
                <w:sz w:val="24"/>
                <w:szCs w:val="24"/>
              </w:rPr>
              <w:t>124</w:t>
            </w:r>
          </w:p>
        </w:tc>
      </w:tr>
      <w:tr w:rsidR="000F0841" w:rsidRPr="000F0841" w:rsidTr="00061C6C">
        <w:tc>
          <w:tcPr>
            <w:tcW w:w="1211" w:type="dxa"/>
          </w:tcPr>
          <w:p w:rsidR="00356088" w:rsidRPr="000F0841" w:rsidRDefault="00356088" w:rsidP="00356088">
            <w:pPr>
              <w:rPr>
                <w:rFonts w:ascii="Arial" w:hAnsi="Arial" w:cs="Arial"/>
                <w:sz w:val="24"/>
                <w:szCs w:val="24"/>
              </w:rPr>
            </w:pPr>
            <w:r w:rsidRPr="000F0841">
              <w:rPr>
                <w:rFonts w:ascii="Arial" w:hAnsi="Arial" w:cs="Arial"/>
                <w:sz w:val="24"/>
                <w:szCs w:val="24"/>
              </w:rPr>
              <w:t>6.4.</w:t>
            </w:r>
          </w:p>
        </w:tc>
        <w:tc>
          <w:tcPr>
            <w:tcW w:w="6586" w:type="dxa"/>
          </w:tcPr>
          <w:p w:rsidR="00356088" w:rsidRPr="000F0841" w:rsidRDefault="00356088" w:rsidP="00356088">
            <w:pPr>
              <w:rPr>
                <w:rFonts w:ascii="Arial" w:hAnsi="Arial" w:cs="Arial"/>
                <w:sz w:val="24"/>
                <w:szCs w:val="24"/>
              </w:rPr>
            </w:pPr>
            <w:r w:rsidRPr="000F0841">
              <w:rPr>
                <w:rFonts w:ascii="Arial" w:hAnsi="Arial" w:cs="Arial"/>
                <w:sz w:val="24"/>
                <w:szCs w:val="24"/>
              </w:rPr>
              <w:t>Classificação e Propriedades</w:t>
            </w:r>
          </w:p>
        </w:tc>
        <w:tc>
          <w:tcPr>
            <w:tcW w:w="707" w:type="dxa"/>
          </w:tcPr>
          <w:p w:rsidR="00356088" w:rsidRPr="000F0841" w:rsidRDefault="00061C6C" w:rsidP="00356088">
            <w:pPr>
              <w:rPr>
                <w:rFonts w:ascii="Arial" w:hAnsi="Arial" w:cs="Arial"/>
                <w:sz w:val="24"/>
                <w:szCs w:val="24"/>
              </w:rPr>
            </w:pPr>
            <w:r>
              <w:rPr>
                <w:rFonts w:ascii="Arial" w:hAnsi="Arial" w:cs="Arial"/>
                <w:sz w:val="24"/>
                <w:szCs w:val="24"/>
              </w:rPr>
              <w:t>126</w:t>
            </w:r>
          </w:p>
        </w:tc>
      </w:tr>
      <w:tr w:rsidR="000F0841" w:rsidRPr="000F0841" w:rsidTr="00061C6C">
        <w:tc>
          <w:tcPr>
            <w:tcW w:w="1211" w:type="dxa"/>
          </w:tcPr>
          <w:p w:rsidR="00356088" w:rsidRPr="000F0841" w:rsidRDefault="00356088" w:rsidP="00356088">
            <w:pPr>
              <w:rPr>
                <w:rFonts w:ascii="Arial" w:hAnsi="Arial" w:cs="Arial"/>
                <w:sz w:val="24"/>
                <w:szCs w:val="24"/>
              </w:rPr>
            </w:pPr>
            <w:r w:rsidRPr="000F0841">
              <w:rPr>
                <w:rFonts w:ascii="Arial" w:hAnsi="Arial" w:cs="Arial"/>
                <w:sz w:val="24"/>
                <w:szCs w:val="24"/>
              </w:rPr>
              <w:t>6.4.1.</w:t>
            </w:r>
          </w:p>
        </w:tc>
        <w:tc>
          <w:tcPr>
            <w:tcW w:w="6586" w:type="dxa"/>
          </w:tcPr>
          <w:p w:rsidR="00356088" w:rsidRPr="000F0841" w:rsidRDefault="00356088" w:rsidP="00356088">
            <w:pPr>
              <w:rPr>
                <w:rFonts w:ascii="Arial" w:hAnsi="Arial" w:cs="Arial"/>
                <w:sz w:val="24"/>
                <w:szCs w:val="24"/>
              </w:rPr>
            </w:pPr>
            <w:r w:rsidRPr="000F0841">
              <w:rPr>
                <w:rFonts w:ascii="Arial" w:hAnsi="Arial" w:cs="Arial"/>
                <w:sz w:val="24"/>
                <w:szCs w:val="24"/>
              </w:rPr>
              <w:t>Aprendizado RNA</w:t>
            </w:r>
          </w:p>
        </w:tc>
        <w:tc>
          <w:tcPr>
            <w:tcW w:w="707" w:type="dxa"/>
          </w:tcPr>
          <w:p w:rsidR="00356088" w:rsidRPr="000F0841" w:rsidRDefault="00061C6C" w:rsidP="00356088">
            <w:pPr>
              <w:rPr>
                <w:rFonts w:ascii="Arial" w:hAnsi="Arial" w:cs="Arial"/>
                <w:sz w:val="24"/>
                <w:szCs w:val="24"/>
              </w:rPr>
            </w:pPr>
            <w:r>
              <w:rPr>
                <w:rFonts w:ascii="Arial" w:hAnsi="Arial" w:cs="Arial"/>
                <w:sz w:val="24"/>
                <w:szCs w:val="24"/>
              </w:rPr>
              <w:t>127</w:t>
            </w:r>
          </w:p>
        </w:tc>
      </w:tr>
      <w:tr w:rsidR="000F0841" w:rsidRPr="000F0841" w:rsidTr="00061C6C">
        <w:tc>
          <w:tcPr>
            <w:tcW w:w="1211" w:type="dxa"/>
          </w:tcPr>
          <w:p w:rsidR="00356088" w:rsidRPr="000F0841" w:rsidRDefault="00356088" w:rsidP="00356088">
            <w:pPr>
              <w:rPr>
                <w:rFonts w:ascii="Arial" w:hAnsi="Arial" w:cs="Arial"/>
                <w:sz w:val="24"/>
                <w:szCs w:val="24"/>
              </w:rPr>
            </w:pPr>
            <w:r w:rsidRPr="000F0841">
              <w:rPr>
                <w:rFonts w:ascii="Arial" w:hAnsi="Arial" w:cs="Arial"/>
                <w:sz w:val="24"/>
                <w:szCs w:val="24"/>
              </w:rPr>
              <w:t>6.4.2.</w:t>
            </w:r>
          </w:p>
        </w:tc>
        <w:tc>
          <w:tcPr>
            <w:tcW w:w="6586" w:type="dxa"/>
          </w:tcPr>
          <w:p w:rsidR="00356088" w:rsidRPr="000F0841" w:rsidRDefault="00356088" w:rsidP="00356088">
            <w:pPr>
              <w:rPr>
                <w:rFonts w:ascii="Arial" w:hAnsi="Arial" w:cs="Arial"/>
                <w:sz w:val="24"/>
                <w:szCs w:val="24"/>
              </w:rPr>
            </w:pPr>
            <w:r w:rsidRPr="000F0841">
              <w:rPr>
                <w:rFonts w:ascii="Arial" w:hAnsi="Arial" w:cs="Arial"/>
                <w:sz w:val="24"/>
                <w:szCs w:val="24"/>
              </w:rPr>
              <w:t>Tipos de Unidades</w:t>
            </w:r>
          </w:p>
        </w:tc>
        <w:tc>
          <w:tcPr>
            <w:tcW w:w="707" w:type="dxa"/>
          </w:tcPr>
          <w:p w:rsidR="00356088" w:rsidRPr="000F0841" w:rsidRDefault="00061C6C" w:rsidP="00356088">
            <w:pPr>
              <w:rPr>
                <w:rFonts w:ascii="Arial" w:hAnsi="Arial" w:cs="Arial"/>
                <w:sz w:val="24"/>
                <w:szCs w:val="24"/>
              </w:rPr>
            </w:pPr>
            <w:r>
              <w:rPr>
                <w:rFonts w:ascii="Arial" w:hAnsi="Arial" w:cs="Arial"/>
                <w:sz w:val="24"/>
                <w:szCs w:val="24"/>
              </w:rPr>
              <w:t>128</w:t>
            </w:r>
          </w:p>
        </w:tc>
      </w:tr>
      <w:tr w:rsidR="000F0841" w:rsidRPr="000F0841" w:rsidTr="00061C6C">
        <w:tc>
          <w:tcPr>
            <w:tcW w:w="1211" w:type="dxa"/>
          </w:tcPr>
          <w:p w:rsidR="00356088" w:rsidRPr="000F0841" w:rsidRDefault="00356088" w:rsidP="00356088">
            <w:pPr>
              <w:rPr>
                <w:rFonts w:ascii="Arial" w:hAnsi="Arial" w:cs="Arial"/>
                <w:sz w:val="24"/>
                <w:szCs w:val="24"/>
              </w:rPr>
            </w:pPr>
            <w:r w:rsidRPr="000F0841">
              <w:rPr>
                <w:rFonts w:ascii="Arial" w:hAnsi="Arial" w:cs="Arial"/>
                <w:sz w:val="24"/>
                <w:szCs w:val="24"/>
              </w:rPr>
              <w:t>6.4.3.</w:t>
            </w:r>
          </w:p>
        </w:tc>
        <w:tc>
          <w:tcPr>
            <w:tcW w:w="6586" w:type="dxa"/>
          </w:tcPr>
          <w:p w:rsidR="00356088" w:rsidRPr="000F0841" w:rsidRDefault="00356088" w:rsidP="00356088">
            <w:pPr>
              <w:rPr>
                <w:rFonts w:ascii="Arial" w:hAnsi="Arial" w:cs="Arial"/>
                <w:sz w:val="24"/>
                <w:szCs w:val="24"/>
              </w:rPr>
            </w:pPr>
            <w:r w:rsidRPr="000F0841">
              <w:rPr>
                <w:rFonts w:ascii="Arial" w:hAnsi="Arial" w:cs="Arial"/>
                <w:sz w:val="24"/>
                <w:szCs w:val="24"/>
              </w:rPr>
              <w:t>Tipos de Arquiteturas de Conexões de Redes</w:t>
            </w:r>
          </w:p>
        </w:tc>
        <w:tc>
          <w:tcPr>
            <w:tcW w:w="707" w:type="dxa"/>
          </w:tcPr>
          <w:p w:rsidR="00356088" w:rsidRPr="000F0841" w:rsidRDefault="00061C6C" w:rsidP="00356088">
            <w:pPr>
              <w:rPr>
                <w:rFonts w:ascii="Arial" w:hAnsi="Arial" w:cs="Arial"/>
                <w:sz w:val="24"/>
                <w:szCs w:val="24"/>
              </w:rPr>
            </w:pPr>
            <w:r>
              <w:rPr>
                <w:rFonts w:ascii="Arial" w:hAnsi="Arial" w:cs="Arial"/>
                <w:sz w:val="24"/>
                <w:szCs w:val="24"/>
              </w:rPr>
              <w:t>130</w:t>
            </w:r>
          </w:p>
        </w:tc>
      </w:tr>
      <w:tr w:rsidR="000F0841" w:rsidRPr="000F0841" w:rsidTr="00061C6C">
        <w:tc>
          <w:tcPr>
            <w:tcW w:w="1211" w:type="dxa"/>
          </w:tcPr>
          <w:p w:rsidR="00356088" w:rsidRPr="000F0841" w:rsidRDefault="00356088" w:rsidP="00356088">
            <w:pPr>
              <w:rPr>
                <w:rFonts w:ascii="Arial" w:hAnsi="Arial" w:cs="Arial"/>
                <w:sz w:val="24"/>
                <w:szCs w:val="24"/>
              </w:rPr>
            </w:pPr>
            <w:r w:rsidRPr="000F0841">
              <w:rPr>
                <w:rFonts w:ascii="Arial" w:hAnsi="Arial" w:cs="Arial"/>
                <w:sz w:val="24"/>
                <w:szCs w:val="24"/>
              </w:rPr>
              <w:t>6.5.</w:t>
            </w:r>
          </w:p>
        </w:tc>
        <w:tc>
          <w:tcPr>
            <w:tcW w:w="6586" w:type="dxa"/>
          </w:tcPr>
          <w:p w:rsidR="00356088" w:rsidRPr="000F0841" w:rsidRDefault="00356088" w:rsidP="00356088">
            <w:pPr>
              <w:rPr>
                <w:rFonts w:ascii="Arial" w:hAnsi="Arial" w:cs="Arial"/>
                <w:sz w:val="24"/>
                <w:szCs w:val="24"/>
              </w:rPr>
            </w:pPr>
            <w:r w:rsidRPr="000F0841">
              <w:rPr>
                <w:rFonts w:ascii="Arial" w:hAnsi="Arial" w:cs="Arial"/>
                <w:sz w:val="24"/>
                <w:szCs w:val="24"/>
              </w:rPr>
              <w:t>Tipos de Aplicações para Redes Neurais</w:t>
            </w:r>
          </w:p>
        </w:tc>
        <w:tc>
          <w:tcPr>
            <w:tcW w:w="707" w:type="dxa"/>
          </w:tcPr>
          <w:p w:rsidR="00356088" w:rsidRPr="000F0841" w:rsidRDefault="001A56A4" w:rsidP="00356088">
            <w:pPr>
              <w:rPr>
                <w:rFonts w:ascii="Arial" w:hAnsi="Arial" w:cs="Arial"/>
                <w:sz w:val="24"/>
                <w:szCs w:val="24"/>
              </w:rPr>
            </w:pPr>
            <w:r>
              <w:rPr>
                <w:rFonts w:ascii="Arial" w:hAnsi="Arial" w:cs="Arial"/>
                <w:sz w:val="24"/>
                <w:szCs w:val="24"/>
              </w:rPr>
              <w:t>132</w:t>
            </w:r>
          </w:p>
        </w:tc>
      </w:tr>
      <w:tr w:rsidR="000F0841" w:rsidRPr="000F0841" w:rsidTr="00061C6C">
        <w:tc>
          <w:tcPr>
            <w:tcW w:w="1211" w:type="dxa"/>
          </w:tcPr>
          <w:p w:rsidR="00356088" w:rsidRPr="000F0841" w:rsidRDefault="00356088" w:rsidP="00356088">
            <w:pPr>
              <w:rPr>
                <w:rFonts w:ascii="Arial" w:hAnsi="Arial" w:cs="Arial"/>
                <w:sz w:val="24"/>
                <w:szCs w:val="24"/>
              </w:rPr>
            </w:pPr>
            <w:r w:rsidRPr="000F0841">
              <w:rPr>
                <w:rFonts w:ascii="Arial" w:hAnsi="Arial" w:cs="Arial"/>
                <w:sz w:val="24"/>
                <w:szCs w:val="24"/>
              </w:rPr>
              <w:t>6.6.</w:t>
            </w:r>
          </w:p>
        </w:tc>
        <w:tc>
          <w:tcPr>
            <w:tcW w:w="6586" w:type="dxa"/>
          </w:tcPr>
          <w:p w:rsidR="00356088" w:rsidRPr="000F0841" w:rsidRDefault="00356088" w:rsidP="00356088">
            <w:pPr>
              <w:rPr>
                <w:rFonts w:ascii="Arial" w:hAnsi="Arial" w:cs="Arial"/>
                <w:sz w:val="24"/>
                <w:szCs w:val="24"/>
              </w:rPr>
            </w:pPr>
            <w:r w:rsidRPr="000F0841">
              <w:rPr>
                <w:rFonts w:ascii="Arial" w:hAnsi="Arial" w:cs="Arial"/>
                <w:sz w:val="24"/>
                <w:szCs w:val="24"/>
              </w:rPr>
              <w:t>Vantagens das Redes Neurais</w:t>
            </w:r>
          </w:p>
        </w:tc>
        <w:tc>
          <w:tcPr>
            <w:tcW w:w="707" w:type="dxa"/>
          </w:tcPr>
          <w:p w:rsidR="00356088" w:rsidRPr="000F0841" w:rsidRDefault="001A56A4" w:rsidP="00356088">
            <w:pPr>
              <w:rPr>
                <w:rFonts w:ascii="Arial" w:hAnsi="Arial" w:cs="Arial"/>
                <w:sz w:val="24"/>
                <w:szCs w:val="24"/>
              </w:rPr>
            </w:pPr>
            <w:r>
              <w:rPr>
                <w:rFonts w:ascii="Arial" w:hAnsi="Arial" w:cs="Arial"/>
                <w:sz w:val="24"/>
                <w:szCs w:val="24"/>
              </w:rPr>
              <w:t>132</w:t>
            </w:r>
          </w:p>
        </w:tc>
      </w:tr>
      <w:tr w:rsidR="000F0841" w:rsidRPr="000F0841" w:rsidTr="00061C6C">
        <w:tc>
          <w:tcPr>
            <w:tcW w:w="1211" w:type="dxa"/>
          </w:tcPr>
          <w:p w:rsidR="00356088" w:rsidRPr="000F0841" w:rsidRDefault="00356088" w:rsidP="00356088">
            <w:pPr>
              <w:rPr>
                <w:rFonts w:ascii="Arial" w:hAnsi="Arial" w:cs="Arial"/>
                <w:sz w:val="24"/>
                <w:szCs w:val="24"/>
              </w:rPr>
            </w:pPr>
            <w:r w:rsidRPr="000F0841">
              <w:rPr>
                <w:rFonts w:ascii="Arial" w:hAnsi="Arial" w:cs="Arial"/>
                <w:sz w:val="24"/>
                <w:szCs w:val="24"/>
              </w:rPr>
              <w:t>6.7.</w:t>
            </w:r>
          </w:p>
        </w:tc>
        <w:tc>
          <w:tcPr>
            <w:tcW w:w="6586" w:type="dxa"/>
          </w:tcPr>
          <w:p w:rsidR="00356088" w:rsidRPr="000F0841" w:rsidRDefault="00356088" w:rsidP="00356088">
            <w:pPr>
              <w:rPr>
                <w:rFonts w:ascii="Arial" w:hAnsi="Arial" w:cs="Arial"/>
                <w:sz w:val="24"/>
                <w:szCs w:val="24"/>
              </w:rPr>
            </w:pPr>
            <w:r w:rsidRPr="000F0841">
              <w:rPr>
                <w:rFonts w:ascii="Arial" w:hAnsi="Arial" w:cs="Arial"/>
                <w:sz w:val="24"/>
                <w:szCs w:val="24"/>
              </w:rPr>
              <w:t>Inconvenientes das Redes Neurais</w:t>
            </w:r>
          </w:p>
        </w:tc>
        <w:tc>
          <w:tcPr>
            <w:tcW w:w="707" w:type="dxa"/>
          </w:tcPr>
          <w:p w:rsidR="00356088" w:rsidRPr="000F0841" w:rsidRDefault="001A56A4" w:rsidP="00356088">
            <w:pPr>
              <w:rPr>
                <w:rFonts w:ascii="Arial" w:hAnsi="Arial" w:cs="Arial"/>
                <w:sz w:val="24"/>
                <w:szCs w:val="24"/>
              </w:rPr>
            </w:pPr>
            <w:r>
              <w:rPr>
                <w:rFonts w:ascii="Arial" w:hAnsi="Arial" w:cs="Arial"/>
                <w:sz w:val="24"/>
                <w:szCs w:val="24"/>
              </w:rPr>
              <w:t>133</w:t>
            </w:r>
          </w:p>
        </w:tc>
      </w:tr>
      <w:tr w:rsidR="000F0841" w:rsidRPr="000F0841" w:rsidTr="00061C6C">
        <w:tc>
          <w:tcPr>
            <w:tcW w:w="1211" w:type="dxa"/>
          </w:tcPr>
          <w:p w:rsidR="00356088" w:rsidRPr="000F0841" w:rsidRDefault="00356088" w:rsidP="00356088">
            <w:pPr>
              <w:rPr>
                <w:rFonts w:ascii="Arial" w:hAnsi="Arial" w:cs="Arial"/>
                <w:sz w:val="24"/>
                <w:szCs w:val="24"/>
              </w:rPr>
            </w:pPr>
            <w:r w:rsidRPr="000F0841">
              <w:rPr>
                <w:rFonts w:ascii="Arial" w:hAnsi="Arial" w:cs="Arial"/>
                <w:sz w:val="24"/>
                <w:szCs w:val="24"/>
              </w:rPr>
              <w:lastRenderedPageBreak/>
              <w:t>6.8</w:t>
            </w:r>
          </w:p>
        </w:tc>
        <w:tc>
          <w:tcPr>
            <w:tcW w:w="6586" w:type="dxa"/>
          </w:tcPr>
          <w:p w:rsidR="00356088" w:rsidRPr="000F0841" w:rsidRDefault="00356088" w:rsidP="00356088">
            <w:pPr>
              <w:rPr>
                <w:rFonts w:ascii="Arial" w:hAnsi="Arial" w:cs="Arial"/>
                <w:sz w:val="24"/>
                <w:szCs w:val="24"/>
              </w:rPr>
            </w:pPr>
            <w:r w:rsidRPr="000F0841">
              <w:rPr>
                <w:rFonts w:ascii="Arial" w:hAnsi="Arial" w:cs="Arial"/>
                <w:sz w:val="24"/>
                <w:szCs w:val="24"/>
              </w:rPr>
              <w:t>Conclusões</w:t>
            </w:r>
          </w:p>
        </w:tc>
        <w:tc>
          <w:tcPr>
            <w:tcW w:w="707" w:type="dxa"/>
          </w:tcPr>
          <w:p w:rsidR="00356088" w:rsidRPr="000F0841" w:rsidRDefault="001A56A4" w:rsidP="00356088">
            <w:pPr>
              <w:rPr>
                <w:rFonts w:ascii="Arial" w:hAnsi="Arial" w:cs="Arial"/>
                <w:sz w:val="24"/>
                <w:szCs w:val="24"/>
              </w:rPr>
            </w:pPr>
            <w:r>
              <w:rPr>
                <w:rFonts w:ascii="Arial" w:hAnsi="Arial" w:cs="Arial"/>
                <w:sz w:val="24"/>
                <w:szCs w:val="24"/>
              </w:rPr>
              <w:t>134</w:t>
            </w:r>
          </w:p>
        </w:tc>
      </w:tr>
      <w:tr w:rsidR="000F0841" w:rsidRPr="000F0841" w:rsidTr="00061C6C">
        <w:tc>
          <w:tcPr>
            <w:tcW w:w="1211" w:type="dxa"/>
          </w:tcPr>
          <w:p w:rsidR="00356088" w:rsidRPr="000F0841" w:rsidRDefault="00356088" w:rsidP="00356088">
            <w:pPr>
              <w:rPr>
                <w:rFonts w:ascii="Arial" w:hAnsi="Arial" w:cs="Arial"/>
                <w:sz w:val="24"/>
                <w:szCs w:val="24"/>
              </w:rPr>
            </w:pPr>
          </w:p>
        </w:tc>
        <w:tc>
          <w:tcPr>
            <w:tcW w:w="6586" w:type="dxa"/>
          </w:tcPr>
          <w:p w:rsidR="00356088" w:rsidRPr="000F0841" w:rsidRDefault="00356088" w:rsidP="00356088">
            <w:pPr>
              <w:rPr>
                <w:rFonts w:ascii="Arial" w:hAnsi="Arial" w:cs="Arial"/>
                <w:sz w:val="24"/>
                <w:szCs w:val="24"/>
              </w:rPr>
            </w:pPr>
          </w:p>
        </w:tc>
        <w:tc>
          <w:tcPr>
            <w:tcW w:w="707" w:type="dxa"/>
          </w:tcPr>
          <w:p w:rsidR="00356088" w:rsidRPr="000F0841" w:rsidRDefault="00356088" w:rsidP="00356088">
            <w:pPr>
              <w:rPr>
                <w:rFonts w:ascii="Arial" w:hAnsi="Arial" w:cs="Arial"/>
                <w:sz w:val="24"/>
                <w:szCs w:val="24"/>
              </w:rPr>
            </w:pPr>
          </w:p>
        </w:tc>
      </w:tr>
      <w:tr w:rsidR="000F0841" w:rsidRPr="000F0841" w:rsidTr="00061C6C">
        <w:tc>
          <w:tcPr>
            <w:tcW w:w="1211" w:type="dxa"/>
          </w:tcPr>
          <w:p w:rsidR="00356088" w:rsidRPr="000F0841" w:rsidRDefault="00356088" w:rsidP="00356088">
            <w:pPr>
              <w:rPr>
                <w:rFonts w:ascii="Arial" w:hAnsi="Arial" w:cs="Arial"/>
                <w:sz w:val="24"/>
                <w:szCs w:val="24"/>
              </w:rPr>
            </w:pPr>
            <w:r w:rsidRPr="000F0841">
              <w:rPr>
                <w:rFonts w:ascii="Arial" w:hAnsi="Arial" w:cs="Arial"/>
                <w:sz w:val="24"/>
                <w:szCs w:val="24"/>
              </w:rPr>
              <w:t>7.</w:t>
            </w:r>
          </w:p>
        </w:tc>
        <w:tc>
          <w:tcPr>
            <w:tcW w:w="6586" w:type="dxa"/>
          </w:tcPr>
          <w:p w:rsidR="00356088" w:rsidRPr="000F0841" w:rsidRDefault="009D0CF6" w:rsidP="00356088">
            <w:pPr>
              <w:rPr>
                <w:rFonts w:ascii="Arial" w:hAnsi="Arial" w:cs="Arial"/>
                <w:b/>
                <w:sz w:val="24"/>
                <w:szCs w:val="24"/>
              </w:rPr>
            </w:pPr>
            <w:r w:rsidRPr="000F0841">
              <w:rPr>
                <w:rFonts w:ascii="Arial" w:hAnsi="Arial" w:cs="Arial"/>
                <w:b/>
                <w:sz w:val="24"/>
                <w:szCs w:val="24"/>
              </w:rPr>
              <w:t>PROJETO</w:t>
            </w:r>
          </w:p>
        </w:tc>
        <w:tc>
          <w:tcPr>
            <w:tcW w:w="707" w:type="dxa"/>
          </w:tcPr>
          <w:p w:rsidR="00356088" w:rsidRPr="000F0841" w:rsidRDefault="001A56A4" w:rsidP="00356088">
            <w:pPr>
              <w:rPr>
                <w:rFonts w:ascii="Arial" w:hAnsi="Arial" w:cs="Arial"/>
                <w:sz w:val="24"/>
                <w:szCs w:val="24"/>
              </w:rPr>
            </w:pPr>
            <w:r>
              <w:rPr>
                <w:rFonts w:ascii="Arial" w:hAnsi="Arial" w:cs="Arial"/>
                <w:sz w:val="24"/>
                <w:szCs w:val="24"/>
              </w:rPr>
              <w:t>135</w:t>
            </w:r>
          </w:p>
        </w:tc>
      </w:tr>
      <w:tr w:rsidR="000F0841" w:rsidRPr="000F0841" w:rsidTr="00061C6C">
        <w:tc>
          <w:tcPr>
            <w:tcW w:w="1211" w:type="dxa"/>
          </w:tcPr>
          <w:p w:rsidR="009D0CF6" w:rsidRPr="000F0841" w:rsidRDefault="009D0CF6" w:rsidP="00356088">
            <w:pPr>
              <w:rPr>
                <w:rFonts w:ascii="Arial" w:hAnsi="Arial" w:cs="Arial"/>
                <w:sz w:val="24"/>
                <w:szCs w:val="24"/>
              </w:rPr>
            </w:pPr>
          </w:p>
        </w:tc>
        <w:tc>
          <w:tcPr>
            <w:tcW w:w="6586" w:type="dxa"/>
          </w:tcPr>
          <w:p w:rsidR="009D0CF6" w:rsidRPr="000F0841" w:rsidRDefault="009D0CF6" w:rsidP="00356088">
            <w:pPr>
              <w:rPr>
                <w:rFonts w:ascii="Arial" w:hAnsi="Arial" w:cs="Arial"/>
                <w:b/>
                <w:sz w:val="24"/>
                <w:szCs w:val="24"/>
              </w:rPr>
            </w:pPr>
          </w:p>
        </w:tc>
        <w:tc>
          <w:tcPr>
            <w:tcW w:w="707" w:type="dxa"/>
          </w:tcPr>
          <w:p w:rsidR="009D0CF6" w:rsidRPr="000F0841" w:rsidRDefault="009D0CF6" w:rsidP="00356088">
            <w:pPr>
              <w:rPr>
                <w:rFonts w:ascii="Arial" w:hAnsi="Arial" w:cs="Arial"/>
                <w:sz w:val="24"/>
                <w:szCs w:val="24"/>
              </w:rPr>
            </w:pPr>
          </w:p>
        </w:tc>
      </w:tr>
      <w:tr w:rsidR="000F0841" w:rsidRPr="000F0841" w:rsidTr="00061C6C">
        <w:tc>
          <w:tcPr>
            <w:tcW w:w="1211" w:type="dxa"/>
          </w:tcPr>
          <w:p w:rsidR="009D0CF6" w:rsidRPr="000F0841" w:rsidRDefault="009D0CF6" w:rsidP="00356088">
            <w:pPr>
              <w:rPr>
                <w:rFonts w:ascii="Arial" w:hAnsi="Arial" w:cs="Arial"/>
                <w:sz w:val="24"/>
                <w:szCs w:val="24"/>
              </w:rPr>
            </w:pPr>
            <w:r w:rsidRPr="000F0841">
              <w:rPr>
                <w:rFonts w:ascii="Arial" w:hAnsi="Arial" w:cs="Arial"/>
                <w:sz w:val="24"/>
                <w:szCs w:val="24"/>
              </w:rPr>
              <w:t>8.</w:t>
            </w:r>
          </w:p>
        </w:tc>
        <w:tc>
          <w:tcPr>
            <w:tcW w:w="6586" w:type="dxa"/>
          </w:tcPr>
          <w:p w:rsidR="009D0CF6" w:rsidRPr="000F0841" w:rsidRDefault="009D0CF6" w:rsidP="00356088">
            <w:pPr>
              <w:rPr>
                <w:rFonts w:ascii="Arial" w:hAnsi="Arial" w:cs="Arial"/>
                <w:b/>
                <w:sz w:val="24"/>
                <w:szCs w:val="24"/>
              </w:rPr>
            </w:pPr>
            <w:r w:rsidRPr="000F0841">
              <w:rPr>
                <w:rFonts w:ascii="Arial" w:hAnsi="Arial" w:cs="Arial"/>
                <w:b/>
                <w:sz w:val="24"/>
                <w:szCs w:val="24"/>
              </w:rPr>
              <w:t>DATA MINING APLICADA AO ESTUDO DE CASO</w:t>
            </w:r>
          </w:p>
        </w:tc>
        <w:tc>
          <w:tcPr>
            <w:tcW w:w="707" w:type="dxa"/>
          </w:tcPr>
          <w:p w:rsidR="009D0CF6" w:rsidRPr="000F0841" w:rsidRDefault="001A56A4" w:rsidP="00356088">
            <w:pPr>
              <w:rPr>
                <w:rFonts w:ascii="Arial" w:hAnsi="Arial" w:cs="Arial"/>
                <w:sz w:val="24"/>
                <w:szCs w:val="24"/>
              </w:rPr>
            </w:pPr>
            <w:r>
              <w:rPr>
                <w:rFonts w:ascii="Arial" w:hAnsi="Arial" w:cs="Arial"/>
                <w:sz w:val="24"/>
                <w:szCs w:val="24"/>
              </w:rPr>
              <w:t>136</w:t>
            </w:r>
          </w:p>
        </w:tc>
      </w:tr>
      <w:tr w:rsidR="000F0841" w:rsidRPr="000F0841" w:rsidTr="00061C6C">
        <w:tc>
          <w:tcPr>
            <w:tcW w:w="1211" w:type="dxa"/>
          </w:tcPr>
          <w:p w:rsidR="009D0CF6" w:rsidRPr="000F0841" w:rsidRDefault="009D0CF6" w:rsidP="00356088">
            <w:pPr>
              <w:rPr>
                <w:rFonts w:ascii="Arial" w:hAnsi="Arial" w:cs="Arial"/>
                <w:sz w:val="24"/>
                <w:szCs w:val="24"/>
              </w:rPr>
            </w:pPr>
          </w:p>
        </w:tc>
        <w:tc>
          <w:tcPr>
            <w:tcW w:w="6586" w:type="dxa"/>
          </w:tcPr>
          <w:p w:rsidR="009D0CF6" w:rsidRPr="000F0841" w:rsidRDefault="009D0CF6" w:rsidP="00356088">
            <w:pPr>
              <w:rPr>
                <w:rFonts w:ascii="Arial" w:hAnsi="Arial" w:cs="Arial"/>
                <w:b/>
                <w:sz w:val="24"/>
                <w:szCs w:val="24"/>
              </w:rPr>
            </w:pPr>
          </w:p>
        </w:tc>
        <w:tc>
          <w:tcPr>
            <w:tcW w:w="707" w:type="dxa"/>
          </w:tcPr>
          <w:p w:rsidR="009D0CF6" w:rsidRPr="000F0841" w:rsidRDefault="009D0CF6" w:rsidP="00356088">
            <w:pPr>
              <w:rPr>
                <w:rFonts w:ascii="Arial" w:hAnsi="Arial" w:cs="Arial"/>
                <w:sz w:val="24"/>
                <w:szCs w:val="24"/>
              </w:rPr>
            </w:pPr>
          </w:p>
        </w:tc>
      </w:tr>
      <w:tr w:rsidR="000F0841" w:rsidRPr="000F0841" w:rsidTr="00061C6C">
        <w:tc>
          <w:tcPr>
            <w:tcW w:w="1211" w:type="dxa"/>
          </w:tcPr>
          <w:p w:rsidR="009D0CF6" w:rsidRPr="000F0841" w:rsidRDefault="009D0CF6" w:rsidP="00356088">
            <w:pPr>
              <w:rPr>
                <w:rFonts w:ascii="Arial" w:hAnsi="Arial" w:cs="Arial"/>
                <w:sz w:val="24"/>
                <w:szCs w:val="24"/>
              </w:rPr>
            </w:pPr>
            <w:r w:rsidRPr="000F0841">
              <w:rPr>
                <w:rFonts w:ascii="Arial" w:hAnsi="Arial" w:cs="Arial"/>
                <w:sz w:val="24"/>
                <w:szCs w:val="24"/>
              </w:rPr>
              <w:t>9.</w:t>
            </w:r>
          </w:p>
        </w:tc>
        <w:tc>
          <w:tcPr>
            <w:tcW w:w="6586" w:type="dxa"/>
          </w:tcPr>
          <w:p w:rsidR="009D0CF6" w:rsidRPr="000F0841" w:rsidRDefault="009D0CF6" w:rsidP="00356088">
            <w:pPr>
              <w:rPr>
                <w:rFonts w:ascii="Arial" w:hAnsi="Arial" w:cs="Arial"/>
                <w:b/>
                <w:sz w:val="24"/>
                <w:szCs w:val="24"/>
              </w:rPr>
            </w:pPr>
            <w:r w:rsidRPr="000F0841">
              <w:rPr>
                <w:rFonts w:ascii="Arial" w:hAnsi="Arial" w:cs="Arial"/>
                <w:b/>
                <w:sz w:val="24"/>
                <w:szCs w:val="24"/>
              </w:rPr>
              <w:t>CONCLUSÕES</w:t>
            </w:r>
          </w:p>
        </w:tc>
        <w:tc>
          <w:tcPr>
            <w:tcW w:w="707" w:type="dxa"/>
          </w:tcPr>
          <w:p w:rsidR="009D0CF6" w:rsidRPr="000F0841" w:rsidRDefault="001A56A4" w:rsidP="00356088">
            <w:pPr>
              <w:rPr>
                <w:rFonts w:ascii="Arial" w:hAnsi="Arial" w:cs="Arial"/>
                <w:sz w:val="24"/>
                <w:szCs w:val="24"/>
              </w:rPr>
            </w:pPr>
            <w:r>
              <w:rPr>
                <w:rFonts w:ascii="Arial" w:hAnsi="Arial" w:cs="Arial"/>
                <w:sz w:val="24"/>
                <w:szCs w:val="24"/>
              </w:rPr>
              <w:t>137</w:t>
            </w:r>
          </w:p>
        </w:tc>
      </w:tr>
      <w:tr w:rsidR="000F0841" w:rsidRPr="000F0841" w:rsidTr="00061C6C">
        <w:tc>
          <w:tcPr>
            <w:tcW w:w="1211" w:type="dxa"/>
          </w:tcPr>
          <w:p w:rsidR="009D0CF6" w:rsidRPr="000F0841" w:rsidRDefault="009D0CF6" w:rsidP="00356088">
            <w:pPr>
              <w:rPr>
                <w:rFonts w:ascii="Arial" w:hAnsi="Arial" w:cs="Arial"/>
                <w:sz w:val="24"/>
                <w:szCs w:val="24"/>
              </w:rPr>
            </w:pPr>
          </w:p>
        </w:tc>
        <w:tc>
          <w:tcPr>
            <w:tcW w:w="6586" w:type="dxa"/>
          </w:tcPr>
          <w:p w:rsidR="009D0CF6" w:rsidRPr="000F0841" w:rsidRDefault="009D0CF6" w:rsidP="00356088">
            <w:pPr>
              <w:rPr>
                <w:rFonts w:ascii="Arial" w:hAnsi="Arial" w:cs="Arial"/>
                <w:b/>
                <w:sz w:val="24"/>
                <w:szCs w:val="24"/>
              </w:rPr>
            </w:pPr>
          </w:p>
        </w:tc>
        <w:tc>
          <w:tcPr>
            <w:tcW w:w="707" w:type="dxa"/>
          </w:tcPr>
          <w:p w:rsidR="009D0CF6" w:rsidRPr="000F0841" w:rsidRDefault="009D0CF6" w:rsidP="00356088">
            <w:pPr>
              <w:rPr>
                <w:rFonts w:ascii="Arial" w:hAnsi="Arial" w:cs="Arial"/>
                <w:sz w:val="24"/>
                <w:szCs w:val="24"/>
              </w:rPr>
            </w:pPr>
          </w:p>
        </w:tc>
      </w:tr>
      <w:tr w:rsidR="000F0841" w:rsidRPr="000F0841" w:rsidTr="00061C6C">
        <w:tc>
          <w:tcPr>
            <w:tcW w:w="1211" w:type="dxa"/>
          </w:tcPr>
          <w:p w:rsidR="009D0CF6" w:rsidRPr="000F0841" w:rsidRDefault="009D0CF6" w:rsidP="00356088">
            <w:pPr>
              <w:rPr>
                <w:rFonts w:ascii="Arial" w:hAnsi="Arial" w:cs="Arial"/>
                <w:sz w:val="24"/>
                <w:szCs w:val="24"/>
              </w:rPr>
            </w:pPr>
            <w:r w:rsidRPr="000F0841">
              <w:rPr>
                <w:rFonts w:ascii="Arial" w:hAnsi="Arial" w:cs="Arial"/>
                <w:sz w:val="24"/>
                <w:szCs w:val="24"/>
              </w:rPr>
              <w:t>10.</w:t>
            </w:r>
          </w:p>
        </w:tc>
        <w:tc>
          <w:tcPr>
            <w:tcW w:w="6586" w:type="dxa"/>
          </w:tcPr>
          <w:p w:rsidR="009D0CF6" w:rsidRPr="000F0841" w:rsidRDefault="009D0CF6" w:rsidP="00356088">
            <w:pPr>
              <w:rPr>
                <w:rFonts w:ascii="Arial" w:hAnsi="Arial" w:cs="Arial"/>
                <w:b/>
                <w:sz w:val="24"/>
                <w:szCs w:val="24"/>
              </w:rPr>
            </w:pPr>
            <w:r w:rsidRPr="000F0841">
              <w:rPr>
                <w:rFonts w:ascii="Arial" w:hAnsi="Arial" w:cs="Arial"/>
                <w:b/>
                <w:sz w:val="24"/>
                <w:szCs w:val="24"/>
              </w:rPr>
              <w:t>REFERENCIAL BIBLIOGRÁFICO</w:t>
            </w:r>
          </w:p>
        </w:tc>
        <w:tc>
          <w:tcPr>
            <w:tcW w:w="707" w:type="dxa"/>
          </w:tcPr>
          <w:p w:rsidR="009D0CF6" w:rsidRPr="000F0841" w:rsidRDefault="001A56A4" w:rsidP="00356088">
            <w:pPr>
              <w:rPr>
                <w:rFonts w:ascii="Arial" w:hAnsi="Arial" w:cs="Arial"/>
                <w:sz w:val="24"/>
                <w:szCs w:val="24"/>
              </w:rPr>
            </w:pPr>
            <w:r>
              <w:rPr>
                <w:rFonts w:ascii="Arial" w:hAnsi="Arial" w:cs="Arial"/>
                <w:sz w:val="24"/>
                <w:szCs w:val="24"/>
              </w:rPr>
              <w:t>138</w:t>
            </w:r>
          </w:p>
        </w:tc>
      </w:tr>
    </w:tbl>
    <w:p w:rsidR="00AB2F92" w:rsidRDefault="00AB2F92" w:rsidP="00AB2F92"/>
    <w:p w:rsidR="00AB2F92" w:rsidRDefault="00AB2F92" w:rsidP="00AB2F92"/>
    <w:p w:rsidR="00AB2F92" w:rsidRDefault="00AB2F92" w:rsidP="00AB2F92"/>
    <w:p w:rsidR="00AB2F92" w:rsidRDefault="00AB2F92" w:rsidP="00AB2F92"/>
    <w:p w:rsidR="00AB2F92" w:rsidRDefault="00AB2F92" w:rsidP="00AB2F92"/>
    <w:p w:rsidR="00AB2F92" w:rsidRDefault="00AB2F92" w:rsidP="00AB2F92"/>
    <w:p w:rsidR="00AB2F92" w:rsidRDefault="00AB2F92" w:rsidP="00AB2F92"/>
    <w:p w:rsidR="00CB55D8" w:rsidRDefault="00CB55D8" w:rsidP="00AB2F92"/>
    <w:p w:rsidR="00CB55D8" w:rsidRDefault="00CB55D8" w:rsidP="00AB2F92"/>
    <w:p w:rsidR="00CB55D8" w:rsidRDefault="00CB55D8" w:rsidP="00AB2F92"/>
    <w:p w:rsidR="00CB55D8" w:rsidRDefault="00CB55D8" w:rsidP="00AB2F92"/>
    <w:p w:rsidR="00CB55D8" w:rsidRDefault="00CB55D8" w:rsidP="00AB2F92"/>
    <w:p w:rsidR="00CB55D8" w:rsidRDefault="00CB55D8" w:rsidP="00AB2F92"/>
    <w:p w:rsidR="00CB55D8" w:rsidRDefault="00CB55D8" w:rsidP="00AB2F92"/>
    <w:p w:rsidR="00CB55D8" w:rsidRDefault="00CB55D8" w:rsidP="00AB2F92"/>
    <w:p w:rsidR="00CB55D8" w:rsidRDefault="00CB55D8" w:rsidP="00AB2F92"/>
    <w:p w:rsidR="00CB55D8" w:rsidRDefault="00CB55D8" w:rsidP="00AB2F92"/>
    <w:p w:rsidR="00CB55D8" w:rsidRDefault="00CB55D8" w:rsidP="00AB2F92"/>
    <w:p w:rsidR="00CB55D8" w:rsidRDefault="00CB55D8" w:rsidP="00AB2F92"/>
    <w:p w:rsidR="00CB55D8" w:rsidRDefault="00CB55D8" w:rsidP="00AB2F92"/>
    <w:p w:rsidR="00CB55D8" w:rsidRDefault="00CB55D8" w:rsidP="00AB2F92"/>
    <w:p w:rsidR="00CB55D8" w:rsidRDefault="00CB55D8" w:rsidP="00AB2F92"/>
    <w:p w:rsidR="00CB55D8" w:rsidRDefault="00CB55D8" w:rsidP="00AB2F92"/>
    <w:p w:rsidR="00CB55D8" w:rsidRDefault="00CB55D8" w:rsidP="00AB2F92"/>
    <w:p w:rsidR="00CB55D8" w:rsidRDefault="00CB55D8" w:rsidP="00AB2F92"/>
    <w:p w:rsidR="00CB55D8" w:rsidRDefault="00CB55D8" w:rsidP="00AB2F92"/>
    <w:p w:rsidR="00CB55D8" w:rsidRDefault="00CB55D8" w:rsidP="00AB2F92"/>
    <w:p w:rsidR="00CB55D8" w:rsidRDefault="00CB55D8" w:rsidP="00AB2F92"/>
    <w:p w:rsidR="00CB55D8" w:rsidRDefault="00CB55D8" w:rsidP="00AB2F92"/>
    <w:p w:rsidR="00CB55D8" w:rsidRDefault="00CB55D8" w:rsidP="00AB2F92"/>
    <w:p w:rsidR="00CB55D8" w:rsidRPr="00CB55D8" w:rsidRDefault="00CB55D8" w:rsidP="00CB55D8">
      <w:pPr>
        <w:jc w:val="center"/>
        <w:rPr>
          <w:rFonts w:ascii="Arial" w:hAnsi="Arial" w:cs="Arial"/>
          <w:b/>
          <w:sz w:val="24"/>
          <w:szCs w:val="24"/>
        </w:rPr>
      </w:pPr>
      <w:r w:rsidRPr="00CB55D8">
        <w:rPr>
          <w:rFonts w:ascii="Arial" w:hAnsi="Arial" w:cs="Arial"/>
          <w:b/>
          <w:sz w:val="24"/>
          <w:szCs w:val="24"/>
        </w:rPr>
        <w:t>LISTA DE ABREVIIATURAS</w:t>
      </w:r>
    </w:p>
    <w:tbl>
      <w:tblPr>
        <w:tblStyle w:val="Tabelacomgrade"/>
        <w:tblW w:w="0" w:type="auto"/>
        <w:tblLook w:val="04A0" w:firstRow="1" w:lastRow="0" w:firstColumn="1" w:lastColumn="0" w:noHBand="0" w:noVBand="1"/>
      </w:tblPr>
      <w:tblGrid>
        <w:gridCol w:w="1980"/>
        <w:gridCol w:w="6514"/>
      </w:tblGrid>
      <w:tr w:rsidR="00CB55D8" w:rsidRPr="00AD2391" w:rsidTr="00AD2391">
        <w:tc>
          <w:tcPr>
            <w:tcW w:w="1980" w:type="dxa"/>
          </w:tcPr>
          <w:p w:rsidR="00CB55D8" w:rsidRPr="00AD2391" w:rsidRDefault="00AD2391" w:rsidP="00AB2F92">
            <w:pPr>
              <w:rPr>
                <w:rFonts w:ascii="Arial" w:hAnsi="Arial" w:cs="Arial"/>
                <w:sz w:val="24"/>
                <w:szCs w:val="24"/>
              </w:rPr>
            </w:pPr>
            <w:r w:rsidRPr="00AD2391">
              <w:rPr>
                <w:rFonts w:ascii="Arial" w:hAnsi="Arial" w:cs="Arial"/>
                <w:sz w:val="24"/>
                <w:szCs w:val="24"/>
              </w:rPr>
              <w:t>KDD</w:t>
            </w:r>
          </w:p>
        </w:tc>
        <w:tc>
          <w:tcPr>
            <w:tcW w:w="6514" w:type="dxa"/>
          </w:tcPr>
          <w:p w:rsidR="00CB55D8" w:rsidRPr="00AD2391" w:rsidRDefault="00AD2391" w:rsidP="00AB2F92">
            <w:pPr>
              <w:rPr>
                <w:rFonts w:ascii="Arial" w:hAnsi="Arial" w:cs="Arial"/>
                <w:sz w:val="24"/>
                <w:szCs w:val="24"/>
              </w:rPr>
            </w:pPr>
            <w:r>
              <w:rPr>
                <w:rFonts w:ascii="Arial" w:hAnsi="Arial" w:cs="Arial"/>
                <w:sz w:val="24"/>
                <w:szCs w:val="24"/>
              </w:rPr>
              <w:t>KNOWLEDGE DISCOVERY IN DATABASES</w:t>
            </w:r>
          </w:p>
        </w:tc>
      </w:tr>
      <w:tr w:rsidR="00CB55D8" w:rsidRPr="00AD2391" w:rsidTr="00AD2391">
        <w:tc>
          <w:tcPr>
            <w:tcW w:w="1980" w:type="dxa"/>
          </w:tcPr>
          <w:p w:rsidR="00CB55D8" w:rsidRPr="00AD2391" w:rsidRDefault="00AD2391" w:rsidP="00AB2F92">
            <w:pPr>
              <w:rPr>
                <w:rFonts w:ascii="Arial" w:hAnsi="Arial" w:cs="Arial"/>
                <w:sz w:val="24"/>
                <w:szCs w:val="24"/>
              </w:rPr>
            </w:pPr>
            <w:r>
              <w:rPr>
                <w:rFonts w:ascii="Arial" w:hAnsi="Arial" w:cs="Arial"/>
                <w:sz w:val="24"/>
                <w:szCs w:val="24"/>
              </w:rPr>
              <w:t>BI</w:t>
            </w:r>
          </w:p>
        </w:tc>
        <w:tc>
          <w:tcPr>
            <w:tcW w:w="6514" w:type="dxa"/>
          </w:tcPr>
          <w:p w:rsidR="00CB55D8" w:rsidRPr="00AD2391" w:rsidRDefault="00AD2391" w:rsidP="00AB2F92">
            <w:pPr>
              <w:rPr>
                <w:rFonts w:ascii="Arial" w:hAnsi="Arial" w:cs="Arial"/>
                <w:sz w:val="24"/>
                <w:szCs w:val="24"/>
              </w:rPr>
            </w:pPr>
            <w:r>
              <w:rPr>
                <w:rFonts w:ascii="Arial" w:hAnsi="Arial" w:cs="Arial"/>
                <w:sz w:val="24"/>
                <w:szCs w:val="24"/>
              </w:rPr>
              <w:t>BUSINESS INTELLIGENCE</w:t>
            </w:r>
          </w:p>
        </w:tc>
      </w:tr>
      <w:tr w:rsidR="00AD2391" w:rsidRPr="00AD2391" w:rsidTr="00AD2391">
        <w:tc>
          <w:tcPr>
            <w:tcW w:w="1980" w:type="dxa"/>
          </w:tcPr>
          <w:p w:rsidR="00AD2391" w:rsidRDefault="00AD2391" w:rsidP="00AB2F92">
            <w:pPr>
              <w:rPr>
                <w:rFonts w:ascii="Arial" w:hAnsi="Arial" w:cs="Arial"/>
                <w:sz w:val="24"/>
                <w:szCs w:val="24"/>
              </w:rPr>
            </w:pPr>
            <w:r>
              <w:rPr>
                <w:rFonts w:ascii="Arial" w:hAnsi="Arial" w:cs="Arial"/>
                <w:sz w:val="24"/>
                <w:szCs w:val="24"/>
              </w:rPr>
              <w:t>OLAP</w:t>
            </w:r>
          </w:p>
        </w:tc>
        <w:tc>
          <w:tcPr>
            <w:tcW w:w="6514" w:type="dxa"/>
          </w:tcPr>
          <w:p w:rsidR="00AD2391" w:rsidRDefault="00AD2391" w:rsidP="00AB2F92">
            <w:pPr>
              <w:rPr>
                <w:rFonts w:ascii="Arial" w:hAnsi="Arial" w:cs="Arial"/>
                <w:sz w:val="24"/>
                <w:szCs w:val="24"/>
              </w:rPr>
            </w:pPr>
            <w:r>
              <w:rPr>
                <w:rFonts w:ascii="Arial" w:hAnsi="Arial" w:cs="Arial"/>
                <w:sz w:val="24"/>
                <w:szCs w:val="24"/>
              </w:rPr>
              <w:t>ONLINE ANALYTICAL PROCESSING</w:t>
            </w:r>
          </w:p>
        </w:tc>
      </w:tr>
      <w:tr w:rsidR="00AD2391" w:rsidRPr="00AD2391" w:rsidTr="00AD2391">
        <w:tc>
          <w:tcPr>
            <w:tcW w:w="1980" w:type="dxa"/>
          </w:tcPr>
          <w:p w:rsidR="00AD2391" w:rsidRDefault="00AD2391" w:rsidP="00AB2F92">
            <w:pPr>
              <w:rPr>
                <w:rFonts w:ascii="Arial" w:hAnsi="Arial" w:cs="Arial"/>
                <w:sz w:val="24"/>
                <w:szCs w:val="24"/>
              </w:rPr>
            </w:pPr>
            <w:r>
              <w:rPr>
                <w:rFonts w:ascii="Arial" w:hAnsi="Arial" w:cs="Arial"/>
                <w:sz w:val="24"/>
                <w:szCs w:val="24"/>
              </w:rPr>
              <w:t>RBC</w:t>
            </w:r>
          </w:p>
        </w:tc>
        <w:tc>
          <w:tcPr>
            <w:tcW w:w="6514" w:type="dxa"/>
          </w:tcPr>
          <w:p w:rsidR="00AD2391" w:rsidRDefault="00AD2391" w:rsidP="00AB2F92">
            <w:pPr>
              <w:rPr>
                <w:rFonts w:ascii="Arial" w:hAnsi="Arial" w:cs="Arial"/>
                <w:sz w:val="24"/>
                <w:szCs w:val="24"/>
              </w:rPr>
            </w:pPr>
            <w:r>
              <w:rPr>
                <w:rFonts w:ascii="Arial" w:hAnsi="Arial" w:cs="Arial"/>
                <w:sz w:val="24"/>
                <w:szCs w:val="24"/>
              </w:rPr>
              <w:t>RACICIONIO BASEADO EM CASOS</w:t>
            </w:r>
          </w:p>
        </w:tc>
      </w:tr>
      <w:tr w:rsidR="00AD2391" w:rsidRPr="00AD2391" w:rsidTr="00AD2391">
        <w:tc>
          <w:tcPr>
            <w:tcW w:w="1980" w:type="dxa"/>
          </w:tcPr>
          <w:p w:rsidR="00AD2391" w:rsidRDefault="00AD2391" w:rsidP="00AB2F92">
            <w:pPr>
              <w:rPr>
                <w:rFonts w:ascii="Arial" w:hAnsi="Arial" w:cs="Arial"/>
                <w:sz w:val="24"/>
                <w:szCs w:val="24"/>
              </w:rPr>
            </w:pPr>
            <w:r>
              <w:rPr>
                <w:rFonts w:ascii="Arial" w:hAnsi="Arial" w:cs="Arial"/>
                <w:sz w:val="24"/>
                <w:szCs w:val="24"/>
              </w:rPr>
              <w:t>ETL</w:t>
            </w:r>
          </w:p>
        </w:tc>
        <w:tc>
          <w:tcPr>
            <w:tcW w:w="6514" w:type="dxa"/>
          </w:tcPr>
          <w:p w:rsidR="00AD2391" w:rsidRDefault="00AD2391" w:rsidP="00AD2391">
            <w:pPr>
              <w:rPr>
                <w:rFonts w:ascii="Arial" w:hAnsi="Arial" w:cs="Arial"/>
                <w:sz w:val="24"/>
                <w:szCs w:val="24"/>
              </w:rPr>
            </w:pPr>
            <w:r>
              <w:rPr>
                <w:rFonts w:ascii="Arial" w:hAnsi="Arial" w:cs="Arial"/>
                <w:sz w:val="24"/>
                <w:szCs w:val="24"/>
              </w:rPr>
              <w:t>EXTRACTION, TRANSFORMATION AND LOAD</w:t>
            </w:r>
          </w:p>
        </w:tc>
      </w:tr>
      <w:tr w:rsidR="00AD2391" w:rsidRPr="00AD2391" w:rsidTr="00AD2391">
        <w:tc>
          <w:tcPr>
            <w:tcW w:w="1980" w:type="dxa"/>
          </w:tcPr>
          <w:p w:rsidR="00AD2391" w:rsidRDefault="00AD2391" w:rsidP="00AB2F92">
            <w:pPr>
              <w:rPr>
                <w:rFonts w:ascii="Arial" w:hAnsi="Arial" w:cs="Arial"/>
                <w:sz w:val="24"/>
                <w:szCs w:val="24"/>
              </w:rPr>
            </w:pPr>
            <w:r>
              <w:rPr>
                <w:rFonts w:ascii="Arial" w:hAnsi="Arial" w:cs="Arial"/>
                <w:sz w:val="24"/>
                <w:szCs w:val="24"/>
              </w:rPr>
              <w:t>DW</w:t>
            </w:r>
          </w:p>
        </w:tc>
        <w:tc>
          <w:tcPr>
            <w:tcW w:w="6514" w:type="dxa"/>
          </w:tcPr>
          <w:p w:rsidR="00AD2391" w:rsidRDefault="00AD2391" w:rsidP="00AB2F92">
            <w:pPr>
              <w:rPr>
                <w:rFonts w:ascii="Arial" w:hAnsi="Arial" w:cs="Arial"/>
                <w:sz w:val="24"/>
                <w:szCs w:val="24"/>
              </w:rPr>
            </w:pPr>
            <w:r>
              <w:rPr>
                <w:rFonts w:ascii="Arial" w:hAnsi="Arial" w:cs="Arial"/>
                <w:sz w:val="24"/>
                <w:szCs w:val="24"/>
              </w:rPr>
              <w:t>DATA WAREHOUSE</w:t>
            </w:r>
          </w:p>
        </w:tc>
      </w:tr>
      <w:tr w:rsidR="00AD2391" w:rsidRPr="00AD2391" w:rsidTr="00AD2391">
        <w:tc>
          <w:tcPr>
            <w:tcW w:w="1980" w:type="dxa"/>
          </w:tcPr>
          <w:p w:rsidR="00AD2391" w:rsidRDefault="00AD2391" w:rsidP="00AB2F92">
            <w:pPr>
              <w:rPr>
                <w:rFonts w:ascii="Arial" w:hAnsi="Arial" w:cs="Arial"/>
                <w:sz w:val="24"/>
                <w:szCs w:val="24"/>
              </w:rPr>
            </w:pPr>
            <w:r>
              <w:rPr>
                <w:rFonts w:ascii="Arial" w:hAnsi="Arial" w:cs="Arial"/>
                <w:sz w:val="24"/>
                <w:szCs w:val="24"/>
              </w:rPr>
              <w:t>SGBD</w:t>
            </w:r>
          </w:p>
        </w:tc>
        <w:tc>
          <w:tcPr>
            <w:tcW w:w="6514" w:type="dxa"/>
          </w:tcPr>
          <w:p w:rsidR="00AD2391" w:rsidRDefault="00AD2391" w:rsidP="00AB2F92">
            <w:pPr>
              <w:rPr>
                <w:rFonts w:ascii="Arial" w:hAnsi="Arial" w:cs="Arial"/>
                <w:sz w:val="24"/>
                <w:szCs w:val="24"/>
              </w:rPr>
            </w:pPr>
            <w:r>
              <w:rPr>
                <w:rFonts w:ascii="Arial" w:hAnsi="Arial" w:cs="Arial"/>
                <w:sz w:val="24"/>
                <w:szCs w:val="24"/>
              </w:rPr>
              <w:t>SISTEMA GERENCIADOR DE BANCO DE DADOS</w:t>
            </w:r>
          </w:p>
        </w:tc>
      </w:tr>
      <w:tr w:rsidR="00AD2391" w:rsidRPr="00AD2391" w:rsidTr="00AD2391">
        <w:tc>
          <w:tcPr>
            <w:tcW w:w="1980" w:type="dxa"/>
          </w:tcPr>
          <w:p w:rsidR="00AD2391" w:rsidRDefault="00AD2391" w:rsidP="00AB2F92">
            <w:pPr>
              <w:rPr>
                <w:rFonts w:ascii="Arial" w:hAnsi="Arial" w:cs="Arial"/>
                <w:sz w:val="24"/>
                <w:szCs w:val="24"/>
              </w:rPr>
            </w:pPr>
            <w:r>
              <w:rPr>
                <w:rFonts w:ascii="Arial" w:hAnsi="Arial" w:cs="Arial"/>
                <w:sz w:val="24"/>
                <w:szCs w:val="24"/>
              </w:rPr>
              <w:t>ROLAP</w:t>
            </w:r>
          </w:p>
        </w:tc>
        <w:tc>
          <w:tcPr>
            <w:tcW w:w="6514" w:type="dxa"/>
          </w:tcPr>
          <w:p w:rsidR="00AD2391" w:rsidRDefault="00AD2391" w:rsidP="00AB2F92">
            <w:pPr>
              <w:rPr>
                <w:rFonts w:ascii="Arial" w:hAnsi="Arial" w:cs="Arial"/>
                <w:sz w:val="24"/>
                <w:szCs w:val="24"/>
              </w:rPr>
            </w:pPr>
            <w:r>
              <w:rPr>
                <w:rFonts w:ascii="Arial" w:hAnsi="Arial" w:cs="Arial"/>
                <w:sz w:val="24"/>
                <w:szCs w:val="24"/>
              </w:rPr>
              <w:t>RELACIONATIONAL OLAP</w:t>
            </w:r>
          </w:p>
        </w:tc>
      </w:tr>
      <w:tr w:rsidR="00AD2391" w:rsidRPr="00AD2391" w:rsidTr="00AD2391">
        <w:tc>
          <w:tcPr>
            <w:tcW w:w="1980" w:type="dxa"/>
          </w:tcPr>
          <w:p w:rsidR="00AD2391" w:rsidRDefault="00AD2391" w:rsidP="00AB2F92">
            <w:pPr>
              <w:rPr>
                <w:rFonts w:ascii="Arial" w:hAnsi="Arial" w:cs="Arial"/>
                <w:sz w:val="24"/>
                <w:szCs w:val="24"/>
              </w:rPr>
            </w:pPr>
            <w:r>
              <w:rPr>
                <w:rFonts w:ascii="Arial" w:hAnsi="Arial" w:cs="Arial"/>
                <w:sz w:val="24"/>
                <w:szCs w:val="24"/>
              </w:rPr>
              <w:t>MOLAP</w:t>
            </w:r>
          </w:p>
        </w:tc>
        <w:tc>
          <w:tcPr>
            <w:tcW w:w="6514" w:type="dxa"/>
          </w:tcPr>
          <w:p w:rsidR="00AD2391" w:rsidRDefault="00AD2391" w:rsidP="00AB2F92">
            <w:pPr>
              <w:rPr>
                <w:rFonts w:ascii="Arial" w:hAnsi="Arial" w:cs="Arial"/>
                <w:sz w:val="24"/>
                <w:szCs w:val="24"/>
              </w:rPr>
            </w:pPr>
            <w:r>
              <w:rPr>
                <w:rFonts w:ascii="Arial" w:hAnsi="Arial" w:cs="Arial"/>
                <w:sz w:val="24"/>
                <w:szCs w:val="24"/>
              </w:rPr>
              <w:t>MULTIDIMETIONAL OLAP</w:t>
            </w:r>
          </w:p>
        </w:tc>
      </w:tr>
      <w:tr w:rsidR="00AD2391" w:rsidRPr="00AD2391" w:rsidTr="00AD2391">
        <w:tc>
          <w:tcPr>
            <w:tcW w:w="1980" w:type="dxa"/>
          </w:tcPr>
          <w:p w:rsidR="00AD2391" w:rsidRDefault="00AD2391" w:rsidP="00AB2F92">
            <w:pPr>
              <w:rPr>
                <w:rFonts w:ascii="Arial" w:hAnsi="Arial" w:cs="Arial"/>
                <w:sz w:val="24"/>
                <w:szCs w:val="24"/>
              </w:rPr>
            </w:pPr>
            <w:r>
              <w:rPr>
                <w:rFonts w:ascii="Arial" w:hAnsi="Arial" w:cs="Arial"/>
                <w:sz w:val="24"/>
                <w:szCs w:val="24"/>
              </w:rPr>
              <w:t>ER</w:t>
            </w:r>
          </w:p>
        </w:tc>
        <w:tc>
          <w:tcPr>
            <w:tcW w:w="6514" w:type="dxa"/>
          </w:tcPr>
          <w:p w:rsidR="00AD2391" w:rsidRDefault="00AD2391" w:rsidP="00AB2F92">
            <w:pPr>
              <w:rPr>
                <w:rFonts w:ascii="Arial" w:hAnsi="Arial" w:cs="Arial"/>
                <w:sz w:val="24"/>
                <w:szCs w:val="24"/>
              </w:rPr>
            </w:pPr>
            <w:r>
              <w:rPr>
                <w:rFonts w:ascii="Arial" w:hAnsi="Arial" w:cs="Arial"/>
                <w:sz w:val="24"/>
                <w:szCs w:val="24"/>
              </w:rPr>
              <w:t>ENTIDADE RELACIONAMENTO</w:t>
            </w:r>
          </w:p>
        </w:tc>
      </w:tr>
      <w:tr w:rsidR="00AD2391" w:rsidRPr="00AD2391" w:rsidTr="00AD2391">
        <w:tc>
          <w:tcPr>
            <w:tcW w:w="1980" w:type="dxa"/>
          </w:tcPr>
          <w:p w:rsidR="00AD2391" w:rsidRDefault="00AD2391" w:rsidP="00AB2F92">
            <w:pPr>
              <w:rPr>
                <w:rFonts w:ascii="Arial" w:hAnsi="Arial" w:cs="Arial"/>
                <w:sz w:val="24"/>
                <w:szCs w:val="24"/>
              </w:rPr>
            </w:pPr>
            <w:r>
              <w:rPr>
                <w:rFonts w:ascii="Arial" w:hAnsi="Arial" w:cs="Arial"/>
                <w:sz w:val="24"/>
                <w:szCs w:val="24"/>
              </w:rPr>
              <w:t>3FN</w:t>
            </w:r>
          </w:p>
        </w:tc>
        <w:tc>
          <w:tcPr>
            <w:tcW w:w="6514" w:type="dxa"/>
          </w:tcPr>
          <w:p w:rsidR="00AD2391" w:rsidRDefault="00AD2391" w:rsidP="00AB2F92">
            <w:pPr>
              <w:rPr>
                <w:rFonts w:ascii="Arial" w:hAnsi="Arial" w:cs="Arial"/>
                <w:sz w:val="24"/>
                <w:szCs w:val="24"/>
              </w:rPr>
            </w:pPr>
            <w:r>
              <w:rPr>
                <w:rFonts w:ascii="Arial" w:hAnsi="Arial" w:cs="Arial"/>
                <w:sz w:val="24"/>
                <w:szCs w:val="24"/>
              </w:rPr>
              <w:t>3ª FORMA NORMAL</w:t>
            </w:r>
          </w:p>
        </w:tc>
      </w:tr>
      <w:tr w:rsidR="00AD2391" w:rsidRPr="00AD2391" w:rsidTr="00AD2391">
        <w:tc>
          <w:tcPr>
            <w:tcW w:w="1980" w:type="dxa"/>
          </w:tcPr>
          <w:p w:rsidR="00AD2391" w:rsidRDefault="00AD2391" w:rsidP="00AB2F92">
            <w:pPr>
              <w:rPr>
                <w:rFonts w:ascii="Arial" w:hAnsi="Arial" w:cs="Arial"/>
                <w:sz w:val="24"/>
                <w:szCs w:val="24"/>
              </w:rPr>
            </w:pPr>
            <w:r>
              <w:rPr>
                <w:rFonts w:ascii="Arial" w:hAnsi="Arial" w:cs="Arial"/>
                <w:sz w:val="24"/>
                <w:szCs w:val="24"/>
              </w:rPr>
              <w:t>SQL</w:t>
            </w:r>
          </w:p>
        </w:tc>
        <w:tc>
          <w:tcPr>
            <w:tcW w:w="6514" w:type="dxa"/>
          </w:tcPr>
          <w:p w:rsidR="00AD2391" w:rsidRDefault="00AD2391" w:rsidP="00AB2F92">
            <w:pPr>
              <w:rPr>
                <w:rFonts w:ascii="Arial" w:hAnsi="Arial" w:cs="Arial"/>
                <w:sz w:val="24"/>
                <w:szCs w:val="24"/>
              </w:rPr>
            </w:pPr>
            <w:r>
              <w:rPr>
                <w:rFonts w:ascii="Arial" w:hAnsi="Arial" w:cs="Arial"/>
                <w:sz w:val="24"/>
                <w:szCs w:val="24"/>
              </w:rPr>
              <w:t>STRUCTURED QUERY LANGUAGE</w:t>
            </w:r>
          </w:p>
        </w:tc>
      </w:tr>
      <w:tr w:rsidR="00A86EE1" w:rsidRPr="00AD2391" w:rsidTr="00AD2391">
        <w:tc>
          <w:tcPr>
            <w:tcW w:w="1980" w:type="dxa"/>
          </w:tcPr>
          <w:p w:rsidR="00A86EE1" w:rsidRDefault="00A86EE1" w:rsidP="00AB2F92">
            <w:pPr>
              <w:rPr>
                <w:rFonts w:ascii="Arial" w:hAnsi="Arial" w:cs="Arial"/>
                <w:sz w:val="24"/>
                <w:szCs w:val="24"/>
              </w:rPr>
            </w:pPr>
            <w:r>
              <w:rPr>
                <w:rFonts w:ascii="Arial" w:hAnsi="Arial" w:cs="Arial"/>
                <w:sz w:val="24"/>
                <w:szCs w:val="24"/>
              </w:rPr>
              <w:t>DM</w:t>
            </w:r>
          </w:p>
        </w:tc>
        <w:tc>
          <w:tcPr>
            <w:tcW w:w="6514" w:type="dxa"/>
          </w:tcPr>
          <w:p w:rsidR="00A86EE1" w:rsidRDefault="00A86EE1" w:rsidP="00AB2F92">
            <w:pPr>
              <w:rPr>
                <w:rFonts w:ascii="Arial" w:hAnsi="Arial" w:cs="Arial"/>
                <w:sz w:val="24"/>
                <w:szCs w:val="24"/>
              </w:rPr>
            </w:pPr>
            <w:r>
              <w:rPr>
                <w:rFonts w:ascii="Arial" w:hAnsi="Arial" w:cs="Arial"/>
                <w:sz w:val="24"/>
                <w:szCs w:val="24"/>
              </w:rPr>
              <w:t>DATA MINING</w:t>
            </w:r>
          </w:p>
        </w:tc>
      </w:tr>
      <w:tr w:rsidR="00A86EE1" w:rsidRPr="00AD2391" w:rsidTr="00AD2391">
        <w:tc>
          <w:tcPr>
            <w:tcW w:w="1980" w:type="dxa"/>
          </w:tcPr>
          <w:p w:rsidR="00A86EE1" w:rsidRDefault="00A86EE1" w:rsidP="00AB2F92">
            <w:pPr>
              <w:rPr>
                <w:rFonts w:ascii="Arial" w:hAnsi="Arial" w:cs="Arial"/>
                <w:sz w:val="24"/>
                <w:szCs w:val="24"/>
              </w:rPr>
            </w:pPr>
            <w:r>
              <w:rPr>
                <w:rFonts w:ascii="Arial" w:hAnsi="Arial" w:cs="Arial"/>
                <w:sz w:val="24"/>
                <w:szCs w:val="24"/>
              </w:rPr>
              <w:t>ATM</w:t>
            </w:r>
          </w:p>
        </w:tc>
        <w:tc>
          <w:tcPr>
            <w:tcW w:w="6514" w:type="dxa"/>
          </w:tcPr>
          <w:p w:rsidR="00A86EE1" w:rsidRDefault="00A86EE1" w:rsidP="00AB2F92">
            <w:pPr>
              <w:rPr>
                <w:rFonts w:ascii="Arial" w:hAnsi="Arial" w:cs="Arial"/>
                <w:sz w:val="24"/>
                <w:szCs w:val="24"/>
              </w:rPr>
            </w:pPr>
            <w:r>
              <w:rPr>
                <w:rFonts w:ascii="Arial" w:hAnsi="Arial" w:cs="Arial"/>
                <w:sz w:val="24"/>
                <w:szCs w:val="24"/>
              </w:rPr>
              <w:t>AUTOMATIC TELLER MACHINE</w:t>
            </w:r>
          </w:p>
        </w:tc>
      </w:tr>
      <w:tr w:rsidR="00A86EE1" w:rsidRPr="00AD2391" w:rsidTr="00AD2391">
        <w:tc>
          <w:tcPr>
            <w:tcW w:w="1980" w:type="dxa"/>
          </w:tcPr>
          <w:p w:rsidR="00A86EE1" w:rsidRDefault="00A86EE1" w:rsidP="00AB2F92">
            <w:pPr>
              <w:rPr>
                <w:rFonts w:ascii="Arial" w:hAnsi="Arial" w:cs="Arial"/>
                <w:sz w:val="24"/>
                <w:szCs w:val="24"/>
              </w:rPr>
            </w:pPr>
            <w:r>
              <w:rPr>
                <w:rFonts w:ascii="Arial" w:hAnsi="Arial" w:cs="Arial"/>
                <w:sz w:val="24"/>
                <w:szCs w:val="24"/>
              </w:rPr>
              <w:t>SOM</w:t>
            </w:r>
          </w:p>
        </w:tc>
        <w:tc>
          <w:tcPr>
            <w:tcW w:w="6514" w:type="dxa"/>
          </w:tcPr>
          <w:p w:rsidR="00A86EE1" w:rsidRDefault="00A86EE1" w:rsidP="00AB2F92">
            <w:pPr>
              <w:rPr>
                <w:rFonts w:ascii="Arial" w:hAnsi="Arial" w:cs="Arial"/>
                <w:sz w:val="24"/>
                <w:szCs w:val="24"/>
              </w:rPr>
            </w:pPr>
            <w:r>
              <w:rPr>
                <w:rFonts w:ascii="Arial" w:hAnsi="Arial" w:cs="Arial"/>
                <w:sz w:val="24"/>
                <w:szCs w:val="24"/>
              </w:rPr>
              <w:t>SELF-ORGANIZED MAP</w:t>
            </w:r>
          </w:p>
        </w:tc>
      </w:tr>
      <w:tr w:rsidR="00A86EE1" w:rsidRPr="00AD2391" w:rsidTr="00AD2391">
        <w:tc>
          <w:tcPr>
            <w:tcW w:w="1980" w:type="dxa"/>
          </w:tcPr>
          <w:p w:rsidR="00A86EE1" w:rsidRDefault="00A86EE1" w:rsidP="00AB2F92">
            <w:pPr>
              <w:rPr>
                <w:rFonts w:ascii="Arial" w:hAnsi="Arial" w:cs="Arial"/>
                <w:sz w:val="24"/>
                <w:szCs w:val="24"/>
              </w:rPr>
            </w:pPr>
            <w:r>
              <w:rPr>
                <w:rFonts w:ascii="Arial" w:hAnsi="Arial" w:cs="Arial"/>
                <w:sz w:val="24"/>
                <w:szCs w:val="24"/>
              </w:rPr>
              <w:t>DBASCAN</w:t>
            </w:r>
          </w:p>
        </w:tc>
        <w:tc>
          <w:tcPr>
            <w:tcW w:w="6514" w:type="dxa"/>
          </w:tcPr>
          <w:p w:rsidR="00A86EE1" w:rsidRDefault="00A86EE1" w:rsidP="00AB2F92">
            <w:pPr>
              <w:rPr>
                <w:rFonts w:ascii="Arial" w:hAnsi="Arial" w:cs="Arial"/>
                <w:sz w:val="24"/>
                <w:szCs w:val="24"/>
              </w:rPr>
            </w:pPr>
            <w:r>
              <w:rPr>
                <w:rFonts w:ascii="Arial" w:hAnsi="Arial" w:cs="Arial"/>
                <w:sz w:val="24"/>
                <w:szCs w:val="24"/>
              </w:rPr>
              <w:t>DENSITY-BASED SPATIAL CLUSTERING OF APPLICATION WITH NOISE</w:t>
            </w:r>
          </w:p>
        </w:tc>
      </w:tr>
      <w:tr w:rsidR="00A86EE1" w:rsidRPr="00AD2391" w:rsidTr="00AD2391">
        <w:tc>
          <w:tcPr>
            <w:tcW w:w="1980" w:type="dxa"/>
          </w:tcPr>
          <w:p w:rsidR="00A86EE1" w:rsidRDefault="00E00D17" w:rsidP="00AB2F92">
            <w:pPr>
              <w:rPr>
                <w:rFonts w:ascii="Arial" w:hAnsi="Arial" w:cs="Arial"/>
                <w:sz w:val="24"/>
                <w:szCs w:val="24"/>
              </w:rPr>
            </w:pPr>
            <w:r>
              <w:rPr>
                <w:rFonts w:ascii="Arial" w:hAnsi="Arial" w:cs="Arial"/>
                <w:sz w:val="24"/>
                <w:szCs w:val="24"/>
              </w:rPr>
              <w:t>OPT</w:t>
            </w:r>
            <w:r w:rsidR="00A86EE1">
              <w:rPr>
                <w:rFonts w:ascii="Arial" w:hAnsi="Arial" w:cs="Arial"/>
                <w:sz w:val="24"/>
                <w:szCs w:val="24"/>
              </w:rPr>
              <w:t>ICS</w:t>
            </w:r>
          </w:p>
        </w:tc>
        <w:tc>
          <w:tcPr>
            <w:tcW w:w="6514" w:type="dxa"/>
          </w:tcPr>
          <w:p w:rsidR="00A86EE1" w:rsidRDefault="009E1D0E" w:rsidP="00AB2F92">
            <w:pPr>
              <w:rPr>
                <w:rFonts w:ascii="Arial" w:hAnsi="Arial" w:cs="Arial"/>
                <w:sz w:val="24"/>
                <w:szCs w:val="24"/>
              </w:rPr>
            </w:pPr>
            <w:r>
              <w:rPr>
                <w:rFonts w:ascii="Arial" w:hAnsi="Arial" w:cs="Arial"/>
                <w:sz w:val="24"/>
                <w:szCs w:val="24"/>
              </w:rPr>
              <w:t>ORDERING POINTS TO IDENTIFY THECLUSTERING STRUCTURE</w:t>
            </w:r>
          </w:p>
        </w:tc>
      </w:tr>
      <w:tr w:rsidR="00A86EE1" w:rsidRPr="00AD2391" w:rsidTr="00AD2391">
        <w:tc>
          <w:tcPr>
            <w:tcW w:w="1980" w:type="dxa"/>
          </w:tcPr>
          <w:p w:rsidR="00A86EE1" w:rsidRDefault="00A86EE1" w:rsidP="00AB2F92">
            <w:pPr>
              <w:rPr>
                <w:rFonts w:ascii="Arial" w:hAnsi="Arial" w:cs="Arial"/>
                <w:sz w:val="24"/>
                <w:szCs w:val="24"/>
              </w:rPr>
            </w:pPr>
            <w:r>
              <w:rPr>
                <w:rFonts w:ascii="Arial" w:hAnsi="Arial" w:cs="Arial"/>
                <w:sz w:val="24"/>
                <w:szCs w:val="24"/>
              </w:rPr>
              <w:t>DENCLUE</w:t>
            </w:r>
          </w:p>
        </w:tc>
        <w:tc>
          <w:tcPr>
            <w:tcW w:w="6514" w:type="dxa"/>
          </w:tcPr>
          <w:p w:rsidR="00A86EE1" w:rsidRDefault="00A86EE1" w:rsidP="00AB2F92">
            <w:pPr>
              <w:rPr>
                <w:rFonts w:ascii="Arial" w:hAnsi="Arial" w:cs="Arial"/>
                <w:sz w:val="24"/>
                <w:szCs w:val="24"/>
              </w:rPr>
            </w:pPr>
            <w:r>
              <w:rPr>
                <w:rFonts w:ascii="Arial" w:hAnsi="Arial" w:cs="Arial"/>
                <w:sz w:val="24"/>
                <w:szCs w:val="24"/>
              </w:rPr>
              <w:t>DENSITY-BASED CLUSTERING</w:t>
            </w:r>
          </w:p>
        </w:tc>
      </w:tr>
      <w:tr w:rsidR="00A86EE1" w:rsidRPr="00AD2391" w:rsidTr="00AD2391">
        <w:tc>
          <w:tcPr>
            <w:tcW w:w="1980" w:type="dxa"/>
          </w:tcPr>
          <w:p w:rsidR="00A86EE1" w:rsidRDefault="00A86EE1" w:rsidP="00AB2F92">
            <w:pPr>
              <w:rPr>
                <w:rFonts w:ascii="Arial" w:hAnsi="Arial" w:cs="Arial"/>
                <w:sz w:val="24"/>
                <w:szCs w:val="24"/>
              </w:rPr>
            </w:pPr>
            <w:r>
              <w:rPr>
                <w:rFonts w:ascii="Arial" w:hAnsi="Arial" w:cs="Arial"/>
                <w:sz w:val="24"/>
                <w:szCs w:val="24"/>
              </w:rPr>
              <w:t>CLIQUE</w:t>
            </w:r>
          </w:p>
        </w:tc>
        <w:tc>
          <w:tcPr>
            <w:tcW w:w="6514" w:type="dxa"/>
          </w:tcPr>
          <w:p w:rsidR="00A86EE1" w:rsidRDefault="00A86EE1" w:rsidP="00AB2F92">
            <w:pPr>
              <w:rPr>
                <w:rFonts w:ascii="Arial" w:hAnsi="Arial" w:cs="Arial"/>
                <w:sz w:val="24"/>
                <w:szCs w:val="24"/>
              </w:rPr>
            </w:pPr>
            <w:r>
              <w:rPr>
                <w:rFonts w:ascii="Arial" w:hAnsi="Arial" w:cs="Arial"/>
                <w:sz w:val="24"/>
                <w:szCs w:val="24"/>
              </w:rPr>
              <w:t>CLUSTERING IN QUEST</w:t>
            </w:r>
          </w:p>
        </w:tc>
      </w:tr>
      <w:tr w:rsidR="00A86EE1" w:rsidRPr="00AD2391" w:rsidTr="00AD2391">
        <w:tc>
          <w:tcPr>
            <w:tcW w:w="1980" w:type="dxa"/>
          </w:tcPr>
          <w:p w:rsidR="00A86EE1" w:rsidRDefault="00A86EE1" w:rsidP="00AB2F92">
            <w:pPr>
              <w:rPr>
                <w:rFonts w:ascii="Arial" w:hAnsi="Arial" w:cs="Arial"/>
                <w:sz w:val="24"/>
                <w:szCs w:val="24"/>
              </w:rPr>
            </w:pPr>
            <w:r>
              <w:rPr>
                <w:rFonts w:ascii="Arial" w:hAnsi="Arial" w:cs="Arial"/>
                <w:sz w:val="24"/>
                <w:szCs w:val="24"/>
              </w:rPr>
              <w:t>STING</w:t>
            </w:r>
          </w:p>
        </w:tc>
        <w:tc>
          <w:tcPr>
            <w:tcW w:w="6514" w:type="dxa"/>
          </w:tcPr>
          <w:p w:rsidR="00A86EE1" w:rsidRDefault="00A86EE1" w:rsidP="00AB2F92">
            <w:pPr>
              <w:rPr>
                <w:rFonts w:ascii="Arial" w:hAnsi="Arial" w:cs="Arial"/>
                <w:sz w:val="24"/>
                <w:szCs w:val="24"/>
              </w:rPr>
            </w:pPr>
            <w:r>
              <w:rPr>
                <w:rFonts w:ascii="Arial" w:hAnsi="Arial" w:cs="Arial"/>
                <w:sz w:val="24"/>
                <w:szCs w:val="24"/>
              </w:rPr>
              <w:t>STATISTICAL INFORMATION GRID-BASED</w:t>
            </w:r>
          </w:p>
        </w:tc>
      </w:tr>
      <w:tr w:rsidR="00A86EE1" w:rsidRPr="00AD2391" w:rsidTr="00AD2391">
        <w:tc>
          <w:tcPr>
            <w:tcW w:w="1980" w:type="dxa"/>
          </w:tcPr>
          <w:p w:rsidR="00A86EE1" w:rsidRDefault="00A86EE1" w:rsidP="00AB2F92">
            <w:pPr>
              <w:rPr>
                <w:rFonts w:ascii="Arial" w:hAnsi="Arial" w:cs="Arial"/>
                <w:sz w:val="24"/>
                <w:szCs w:val="24"/>
              </w:rPr>
            </w:pPr>
            <w:r>
              <w:rPr>
                <w:rFonts w:ascii="Arial" w:hAnsi="Arial" w:cs="Arial"/>
                <w:sz w:val="24"/>
                <w:szCs w:val="24"/>
              </w:rPr>
              <w:t>IA</w:t>
            </w:r>
          </w:p>
        </w:tc>
        <w:tc>
          <w:tcPr>
            <w:tcW w:w="6514" w:type="dxa"/>
          </w:tcPr>
          <w:p w:rsidR="00A86EE1" w:rsidRDefault="00A86EE1" w:rsidP="00AB2F92">
            <w:pPr>
              <w:rPr>
                <w:rFonts w:ascii="Arial" w:hAnsi="Arial" w:cs="Arial"/>
                <w:sz w:val="24"/>
                <w:szCs w:val="24"/>
              </w:rPr>
            </w:pPr>
            <w:r>
              <w:rPr>
                <w:rFonts w:ascii="Arial" w:hAnsi="Arial" w:cs="Arial"/>
                <w:sz w:val="24"/>
                <w:szCs w:val="24"/>
              </w:rPr>
              <w:t xml:space="preserve">INTELIGÊNCIA ARTIFICIAL </w:t>
            </w:r>
          </w:p>
        </w:tc>
      </w:tr>
      <w:tr w:rsidR="00733E15" w:rsidRPr="00AD2391" w:rsidTr="00AD2391">
        <w:tc>
          <w:tcPr>
            <w:tcW w:w="1980" w:type="dxa"/>
          </w:tcPr>
          <w:p w:rsidR="00733E15" w:rsidRDefault="00733E15" w:rsidP="00AB2F92">
            <w:pPr>
              <w:rPr>
                <w:rFonts w:ascii="Arial" w:hAnsi="Arial" w:cs="Arial"/>
                <w:sz w:val="24"/>
                <w:szCs w:val="24"/>
              </w:rPr>
            </w:pPr>
            <w:r>
              <w:rPr>
                <w:rFonts w:ascii="Arial" w:hAnsi="Arial" w:cs="Arial"/>
                <w:sz w:val="24"/>
                <w:szCs w:val="24"/>
              </w:rPr>
              <w:t>RFID</w:t>
            </w:r>
          </w:p>
        </w:tc>
        <w:tc>
          <w:tcPr>
            <w:tcW w:w="6514" w:type="dxa"/>
          </w:tcPr>
          <w:p w:rsidR="00733E15" w:rsidRDefault="0083437B" w:rsidP="00AB2F92">
            <w:pPr>
              <w:rPr>
                <w:rFonts w:ascii="Arial" w:hAnsi="Arial" w:cs="Arial"/>
                <w:sz w:val="24"/>
                <w:szCs w:val="24"/>
              </w:rPr>
            </w:pPr>
            <w:r>
              <w:rPr>
                <w:rFonts w:ascii="Arial" w:hAnsi="Arial" w:cs="Arial"/>
                <w:sz w:val="24"/>
                <w:szCs w:val="24"/>
              </w:rPr>
              <w:t>RADIO-FREQUENCY IDENTIFICATION</w:t>
            </w:r>
          </w:p>
        </w:tc>
      </w:tr>
      <w:tr w:rsidR="00733E15" w:rsidRPr="00AD2391" w:rsidTr="00AD2391">
        <w:tc>
          <w:tcPr>
            <w:tcW w:w="1980" w:type="dxa"/>
          </w:tcPr>
          <w:p w:rsidR="00733E15" w:rsidRDefault="00733E15" w:rsidP="00AB2F92">
            <w:pPr>
              <w:rPr>
                <w:rFonts w:ascii="Arial" w:hAnsi="Arial" w:cs="Arial"/>
                <w:sz w:val="24"/>
                <w:szCs w:val="24"/>
              </w:rPr>
            </w:pPr>
            <w:r>
              <w:rPr>
                <w:rFonts w:ascii="Arial" w:hAnsi="Arial" w:cs="Arial"/>
                <w:sz w:val="24"/>
                <w:szCs w:val="24"/>
              </w:rPr>
              <w:t>DFS</w:t>
            </w:r>
          </w:p>
        </w:tc>
        <w:tc>
          <w:tcPr>
            <w:tcW w:w="6514" w:type="dxa"/>
          </w:tcPr>
          <w:p w:rsidR="00733E15" w:rsidRDefault="00733E15" w:rsidP="00AB2F92">
            <w:pPr>
              <w:rPr>
                <w:rFonts w:ascii="Arial" w:hAnsi="Arial" w:cs="Arial"/>
                <w:sz w:val="24"/>
                <w:szCs w:val="24"/>
              </w:rPr>
            </w:pPr>
            <w:r>
              <w:rPr>
                <w:rFonts w:ascii="Arial" w:hAnsi="Arial" w:cs="Arial"/>
                <w:sz w:val="24"/>
                <w:szCs w:val="24"/>
              </w:rPr>
              <w:t>DISTRIBUTED FILE SYSTEM</w:t>
            </w:r>
          </w:p>
        </w:tc>
      </w:tr>
      <w:tr w:rsidR="00733E15" w:rsidRPr="00AD2391" w:rsidTr="00AD2391">
        <w:tc>
          <w:tcPr>
            <w:tcW w:w="1980" w:type="dxa"/>
          </w:tcPr>
          <w:p w:rsidR="00733E15" w:rsidRDefault="00733E15" w:rsidP="00AB2F92">
            <w:pPr>
              <w:rPr>
                <w:rFonts w:ascii="Arial" w:hAnsi="Arial" w:cs="Arial"/>
                <w:sz w:val="24"/>
                <w:szCs w:val="24"/>
              </w:rPr>
            </w:pPr>
            <w:r>
              <w:rPr>
                <w:rFonts w:ascii="Arial" w:hAnsi="Arial" w:cs="Arial"/>
                <w:sz w:val="24"/>
                <w:szCs w:val="24"/>
              </w:rPr>
              <w:t>CBR</w:t>
            </w:r>
          </w:p>
        </w:tc>
        <w:tc>
          <w:tcPr>
            <w:tcW w:w="6514" w:type="dxa"/>
          </w:tcPr>
          <w:p w:rsidR="00733E15" w:rsidRDefault="00733E15" w:rsidP="00AB2F92">
            <w:pPr>
              <w:rPr>
                <w:rFonts w:ascii="Arial" w:hAnsi="Arial" w:cs="Arial"/>
                <w:sz w:val="24"/>
                <w:szCs w:val="24"/>
              </w:rPr>
            </w:pPr>
            <w:r>
              <w:rPr>
                <w:rFonts w:ascii="Arial" w:hAnsi="Arial" w:cs="Arial"/>
                <w:sz w:val="24"/>
                <w:szCs w:val="24"/>
              </w:rPr>
              <w:t>CASE-BASED REASONING</w:t>
            </w:r>
          </w:p>
        </w:tc>
      </w:tr>
      <w:tr w:rsidR="00733E15" w:rsidRPr="00AD2391" w:rsidTr="00AD2391">
        <w:tc>
          <w:tcPr>
            <w:tcW w:w="1980" w:type="dxa"/>
          </w:tcPr>
          <w:p w:rsidR="00733E15" w:rsidRDefault="00733E15" w:rsidP="00AB2F92">
            <w:pPr>
              <w:rPr>
                <w:rFonts w:ascii="Arial" w:hAnsi="Arial" w:cs="Arial"/>
                <w:sz w:val="24"/>
                <w:szCs w:val="24"/>
              </w:rPr>
            </w:pPr>
            <w:r>
              <w:rPr>
                <w:rFonts w:ascii="Arial" w:hAnsi="Arial" w:cs="Arial"/>
                <w:sz w:val="24"/>
                <w:szCs w:val="24"/>
              </w:rPr>
              <w:t>RNA</w:t>
            </w:r>
          </w:p>
        </w:tc>
        <w:tc>
          <w:tcPr>
            <w:tcW w:w="6514" w:type="dxa"/>
          </w:tcPr>
          <w:p w:rsidR="00733E15" w:rsidRDefault="00733E15" w:rsidP="00AB2F92">
            <w:pPr>
              <w:rPr>
                <w:rFonts w:ascii="Arial" w:hAnsi="Arial" w:cs="Arial"/>
                <w:sz w:val="24"/>
                <w:szCs w:val="24"/>
              </w:rPr>
            </w:pPr>
            <w:r>
              <w:rPr>
                <w:rFonts w:ascii="Arial" w:hAnsi="Arial" w:cs="Arial"/>
                <w:sz w:val="24"/>
                <w:szCs w:val="24"/>
              </w:rPr>
              <w:t>REDE NEURAL ARTIFICIAL</w:t>
            </w:r>
          </w:p>
        </w:tc>
      </w:tr>
      <w:tr w:rsidR="00733E15" w:rsidRPr="00AD2391" w:rsidTr="00AD2391">
        <w:tc>
          <w:tcPr>
            <w:tcW w:w="1980" w:type="dxa"/>
          </w:tcPr>
          <w:p w:rsidR="00733E15" w:rsidRDefault="00733E15" w:rsidP="00AB2F92">
            <w:pPr>
              <w:rPr>
                <w:rFonts w:ascii="Arial" w:hAnsi="Arial" w:cs="Arial"/>
                <w:sz w:val="24"/>
                <w:szCs w:val="24"/>
              </w:rPr>
            </w:pPr>
            <w:r>
              <w:rPr>
                <w:rFonts w:ascii="Arial" w:hAnsi="Arial" w:cs="Arial"/>
                <w:sz w:val="24"/>
                <w:szCs w:val="24"/>
              </w:rPr>
              <w:t>MLP</w:t>
            </w:r>
          </w:p>
        </w:tc>
        <w:tc>
          <w:tcPr>
            <w:tcW w:w="6514" w:type="dxa"/>
          </w:tcPr>
          <w:p w:rsidR="00733E15" w:rsidRDefault="00733E15" w:rsidP="00AB2F92">
            <w:pPr>
              <w:rPr>
                <w:rFonts w:ascii="Arial" w:hAnsi="Arial" w:cs="Arial"/>
                <w:sz w:val="24"/>
                <w:szCs w:val="24"/>
              </w:rPr>
            </w:pPr>
            <w:r>
              <w:rPr>
                <w:rFonts w:ascii="Arial" w:hAnsi="Arial" w:cs="Arial"/>
                <w:sz w:val="24"/>
                <w:szCs w:val="24"/>
              </w:rPr>
              <w:t>MULTI-LAYER PERCEPTRON</w:t>
            </w:r>
          </w:p>
        </w:tc>
      </w:tr>
      <w:tr w:rsidR="00733E15" w:rsidRPr="00AD2391" w:rsidTr="00AD2391">
        <w:tc>
          <w:tcPr>
            <w:tcW w:w="1980" w:type="dxa"/>
          </w:tcPr>
          <w:p w:rsidR="00733E15" w:rsidRDefault="00733E15" w:rsidP="00AB2F92">
            <w:pPr>
              <w:rPr>
                <w:rFonts w:ascii="Arial" w:hAnsi="Arial" w:cs="Arial"/>
                <w:sz w:val="24"/>
                <w:szCs w:val="24"/>
              </w:rPr>
            </w:pPr>
            <w:r>
              <w:rPr>
                <w:rFonts w:ascii="Arial" w:hAnsi="Arial" w:cs="Arial"/>
                <w:sz w:val="24"/>
                <w:szCs w:val="24"/>
              </w:rPr>
              <w:t>OCR</w:t>
            </w:r>
          </w:p>
        </w:tc>
        <w:tc>
          <w:tcPr>
            <w:tcW w:w="6514" w:type="dxa"/>
          </w:tcPr>
          <w:p w:rsidR="00733E15" w:rsidRDefault="00733E15" w:rsidP="00AB2F92">
            <w:pPr>
              <w:rPr>
                <w:rFonts w:ascii="Arial" w:hAnsi="Arial" w:cs="Arial"/>
                <w:sz w:val="24"/>
                <w:szCs w:val="24"/>
              </w:rPr>
            </w:pPr>
            <w:r>
              <w:rPr>
                <w:rFonts w:ascii="Arial" w:hAnsi="Arial" w:cs="Arial"/>
                <w:sz w:val="24"/>
                <w:szCs w:val="24"/>
              </w:rPr>
              <w:t>RECONHECIMENTO DE CARACTERES</w:t>
            </w:r>
          </w:p>
        </w:tc>
      </w:tr>
    </w:tbl>
    <w:p w:rsidR="00CB55D8" w:rsidRDefault="00CB55D8" w:rsidP="00AB2F92"/>
    <w:p w:rsidR="00CB55D8" w:rsidRDefault="00CB55D8" w:rsidP="00AB2F92"/>
    <w:p w:rsidR="00CB55D8" w:rsidRDefault="00CB55D8" w:rsidP="00AB2F92"/>
    <w:p w:rsidR="00CB55D8" w:rsidRDefault="00CB55D8" w:rsidP="00AB2F92"/>
    <w:p w:rsidR="00CB55D8" w:rsidRDefault="00CB55D8" w:rsidP="00AB2F92"/>
    <w:p w:rsidR="00CB55D8" w:rsidRDefault="00CB55D8" w:rsidP="00AB2F92"/>
    <w:p w:rsidR="00CB55D8" w:rsidRPr="00CB55D8" w:rsidRDefault="00CB55D8" w:rsidP="00CB55D8">
      <w:pPr>
        <w:jc w:val="center"/>
        <w:rPr>
          <w:rFonts w:ascii="Arial" w:hAnsi="Arial" w:cs="Arial"/>
          <w:b/>
          <w:sz w:val="24"/>
          <w:szCs w:val="24"/>
        </w:rPr>
      </w:pPr>
      <w:r w:rsidRPr="00CB55D8">
        <w:rPr>
          <w:rFonts w:ascii="Arial" w:hAnsi="Arial" w:cs="Arial"/>
          <w:b/>
          <w:sz w:val="24"/>
          <w:szCs w:val="24"/>
        </w:rPr>
        <w:lastRenderedPageBreak/>
        <w:t>LISTA DE FIGURAS</w:t>
      </w:r>
    </w:p>
    <w:p w:rsidR="00CB55D8" w:rsidRDefault="00CB55D8" w:rsidP="00AB2F92"/>
    <w:tbl>
      <w:tblPr>
        <w:tblStyle w:val="Tabelacomgrade"/>
        <w:tblW w:w="0" w:type="auto"/>
        <w:tblLook w:val="04A0" w:firstRow="1" w:lastRow="0" w:firstColumn="1" w:lastColumn="0" w:noHBand="0" w:noVBand="1"/>
      </w:tblPr>
      <w:tblGrid>
        <w:gridCol w:w="7877"/>
        <w:gridCol w:w="617"/>
      </w:tblGrid>
      <w:tr w:rsidR="00CB55D8" w:rsidRPr="009251AA" w:rsidTr="00CB55D8">
        <w:tc>
          <w:tcPr>
            <w:tcW w:w="7933" w:type="dxa"/>
          </w:tcPr>
          <w:p w:rsidR="00CB55D8" w:rsidRPr="009251AA" w:rsidRDefault="009251AA" w:rsidP="00AB2F92">
            <w:pPr>
              <w:rPr>
                <w:rFonts w:ascii="Arial" w:hAnsi="Arial" w:cs="Arial"/>
                <w:sz w:val="24"/>
                <w:szCs w:val="24"/>
              </w:rPr>
            </w:pPr>
            <w:r>
              <w:rPr>
                <w:rFonts w:ascii="Arial" w:hAnsi="Arial" w:cs="Arial"/>
                <w:sz w:val="24"/>
                <w:szCs w:val="24"/>
              </w:rPr>
              <w:t>Figura</w:t>
            </w:r>
            <w:r w:rsidRPr="009251AA">
              <w:rPr>
                <w:rFonts w:ascii="Arial" w:hAnsi="Arial" w:cs="Arial"/>
                <w:sz w:val="24"/>
                <w:szCs w:val="24"/>
              </w:rPr>
              <w:t xml:space="preserve"> 2.1</w:t>
            </w:r>
          </w:p>
        </w:tc>
        <w:tc>
          <w:tcPr>
            <w:tcW w:w="561" w:type="dxa"/>
          </w:tcPr>
          <w:p w:rsidR="00CB55D8" w:rsidRPr="009251AA" w:rsidRDefault="00CB55D8" w:rsidP="00AB2F92">
            <w:pPr>
              <w:rPr>
                <w:rFonts w:ascii="Arial" w:hAnsi="Arial" w:cs="Arial"/>
                <w:sz w:val="24"/>
                <w:szCs w:val="24"/>
              </w:rPr>
            </w:pPr>
            <w:r w:rsidRPr="009251AA">
              <w:rPr>
                <w:rFonts w:ascii="Arial" w:hAnsi="Arial" w:cs="Arial"/>
                <w:sz w:val="24"/>
                <w:szCs w:val="24"/>
              </w:rPr>
              <w:t>22</w:t>
            </w:r>
          </w:p>
        </w:tc>
      </w:tr>
      <w:tr w:rsidR="00CB55D8" w:rsidRPr="009251AA" w:rsidTr="00CB55D8">
        <w:tc>
          <w:tcPr>
            <w:tcW w:w="7933" w:type="dxa"/>
          </w:tcPr>
          <w:p w:rsidR="00CB55D8" w:rsidRPr="009251AA" w:rsidRDefault="009251AA" w:rsidP="00AB2F92">
            <w:pPr>
              <w:rPr>
                <w:rFonts w:ascii="Arial" w:hAnsi="Arial" w:cs="Arial"/>
                <w:sz w:val="24"/>
                <w:szCs w:val="24"/>
              </w:rPr>
            </w:pPr>
            <w:r w:rsidRPr="009251AA">
              <w:rPr>
                <w:rFonts w:ascii="Arial" w:hAnsi="Arial" w:cs="Arial"/>
                <w:sz w:val="24"/>
                <w:szCs w:val="24"/>
              </w:rPr>
              <w:t xml:space="preserve">Figura </w:t>
            </w:r>
            <w:r>
              <w:rPr>
                <w:rFonts w:ascii="Arial" w:hAnsi="Arial" w:cs="Arial"/>
                <w:sz w:val="24"/>
                <w:szCs w:val="24"/>
              </w:rPr>
              <w:t>2.2</w:t>
            </w:r>
          </w:p>
        </w:tc>
        <w:tc>
          <w:tcPr>
            <w:tcW w:w="561" w:type="dxa"/>
          </w:tcPr>
          <w:p w:rsidR="00CB55D8" w:rsidRPr="009251AA" w:rsidRDefault="009251AA" w:rsidP="00AB2F92">
            <w:pPr>
              <w:rPr>
                <w:rFonts w:ascii="Arial" w:hAnsi="Arial" w:cs="Arial"/>
                <w:sz w:val="24"/>
                <w:szCs w:val="24"/>
              </w:rPr>
            </w:pPr>
            <w:r>
              <w:rPr>
                <w:rFonts w:ascii="Arial" w:hAnsi="Arial" w:cs="Arial"/>
                <w:sz w:val="24"/>
                <w:szCs w:val="24"/>
              </w:rPr>
              <w:t>24</w:t>
            </w:r>
          </w:p>
        </w:tc>
      </w:tr>
      <w:tr w:rsidR="009251AA" w:rsidRPr="009251AA" w:rsidTr="00CB55D8">
        <w:tc>
          <w:tcPr>
            <w:tcW w:w="7933" w:type="dxa"/>
          </w:tcPr>
          <w:p w:rsidR="009251AA" w:rsidRPr="009251AA" w:rsidRDefault="009251AA" w:rsidP="00AB2F92">
            <w:pPr>
              <w:rPr>
                <w:rFonts w:ascii="Arial" w:hAnsi="Arial" w:cs="Arial"/>
                <w:sz w:val="24"/>
                <w:szCs w:val="24"/>
              </w:rPr>
            </w:pPr>
            <w:r>
              <w:rPr>
                <w:rFonts w:ascii="Arial" w:hAnsi="Arial" w:cs="Arial"/>
                <w:sz w:val="24"/>
                <w:szCs w:val="24"/>
              </w:rPr>
              <w:t>Figura 2.3</w:t>
            </w:r>
          </w:p>
        </w:tc>
        <w:tc>
          <w:tcPr>
            <w:tcW w:w="561" w:type="dxa"/>
          </w:tcPr>
          <w:p w:rsidR="009251AA" w:rsidRDefault="009251AA" w:rsidP="00AB2F92">
            <w:pPr>
              <w:rPr>
                <w:rFonts w:ascii="Arial" w:hAnsi="Arial" w:cs="Arial"/>
                <w:sz w:val="24"/>
                <w:szCs w:val="24"/>
              </w:rPr>
            </w:pPr>
            <w:r>
              <w:rPr>
                <w:rFonts w:ascii="Arial" w:hAnsi="Arial" w:cs="Arial"/>
                <w:sz w:val="24"/>
                <w:szCs w:val="24"/>
              </w:rPr>
              <w:t>25</w:t>
            </w:r>
          </w:p>
        </w:tc>
      </w:tr>
      <w:tr w:rsidR="009251AA" w:rsidRPr="009251AA" w:rsidTr="00CB55D8">
        <w:tc>
          <w:tcPr>
            <w:tcW w:w="7933" w:type="dxa"/>
          </w:tcPr>
          <w:p w:rsidR="009251AA" w:rsidRDefault="009251AA" w:rsidP="00AB2F92">
            <w:pPr>
              <w:rPr>
                <w:rFonts w:ascii="Arial" w:hAnsi="Arial" w:cs="Arial"/>
                <w:sz w:val="24"/>
                <w:szCs w:val="24"/>
              </w:rPr>
            </w:pPr>
            <w:r>
              <w:rPr>
                <w:rFonts w:ascii="Arial" w:hAnsi="Arial" w:cs="Arial"/>
                <w:sz w:val="24"/>
                <w:szCs w:val="24"/>
              </w:rPr>
              <w:t>Figura 2.4</w:t>
            </w:r>
          </w:p>
        </w:tc>
        <w:tc>
          <w:tcPr>
            <w:tcW w:w="561" w:type="dxa"/>
          </w:tcPr>
          <w:p w:rsidR="009251AA" w:rsidRDefault="009251AA" w:rsidP="00AB2F92">
            <w:pPr>
              <w:rPr>
                <w:rFonts w:ascii="Arial" w:hAnsi="Arial" w:cs="Arial"/>
                <w:sz w:val="24"/>
                <w:szCs w:val="24"/>
              </w:rPr>
            </w:pPr>
            <w:r>
              <w:rPr>
                <w:rFonts w:ascii="Arial" w:hAnsi="Arial" w:cs="Arial"/>
                <w:sz w:val="24"/>
                <w:szCs w:val="24"/>
              </w:rPr>
              <w:t>29</w:t>
            </w:r>
          </w:p>
        </w:tc>
      </w:tr>
      <w:tr w:rsidR="009251AA" w:rsidRPr="009251AA" w:rsidTr="00CB55D8">
        <w:tc>
          <w:tcPr>
            <w:tcW w:w="7933" w:type="dxa"/>
          </w:tcPr>
          <w:p w:rsidR="009251AA" w:rsidRDefault="009251AA" w:rsidP="00AB2F92">
            <w:pPr>
              <w:rPr>
                <w:rFonts w:ascii="Arial" w:hAnsi="Arial" w:cs="Arial"/>
                <w:sz w:val="24"/>
                <w:szCs w:val="24"/>
              </w:rPr>
            </w:pPr>
            <w:r>
              <w:rPr>
                <w:rFonts w:ascii="Arial" w:hAnsi="Arial" w:cs="Arial"/>
                <w:sz w:val="24"/>
                <w:szCs w:val="24"/>
              </w:rPr>
              <w:t>Figura 2.5</w:t>
            </w:r>
          </w:p>
        </w:tc>
        <w:tc>
          <w:tcPr>
            <w:tcW w:w="561" w:type="dxa"/>
          </w:tcPr>
          <w:p w:rsidR="009251AA" w:rsidRDefault="009251AA" w:rsidP="00AB2F92">
            <w:pPr>
              <w:rPr>
                <w:rFonts w:ascii="Arial" w:hAnsi="Arial" w:cs="Arial"/>
                <w:sz w:val="24"/>
                <w:szCs w:val="24"/>
              </w:rPr>
            </w:pPr>
            <w:r>
              <w:rPr>
                <w:rFonts w:ascii="Arial" w:hAnsi="Arial" w:cs="Arial"/>
                <w:sz w:val="24"/>
                <w:szCs w:val="24"/>
              </w:rPr>
              <w:t>31</w:t>
            </w:r>
          </w:p>
        </w:tc>
      </w:tr>
      <w:tr w:rsidR="009251AA" w:rsidRPr="009251AA" w:rsidTr="00CB55D8">
        <w:tc>
          <w:tcPr>
            <w:tcW w:w="7933" w:type="dxa"/>
          </w:tcPr>
          <w:p w:rsidR="009251AA" w:rsidRDefault="009251AA" w:rsidP="00AB2F92">
            <w:pPr>
              <w:rPr>
                <w:rFonts w:ascii="Arial" w:hAnsi="Arial" w:cs="Arial"/>
                <w:sz w:val="24"/>
                <w:szCs w:val="24"/>
              </w:rPr>
            </w:pPr>
            <w:r>
              <w:rPr>
                <w:rFonts w:ascii="Arial" w:hAnsi="Arial" w:cs="Arial"/>
                <w:sz w:val="24"/>
                <w:szCs w:val="24"/>
              </w:rPr>
              <w:t>Figura 2.6</w:t>
            </w:r>
          </w:p>
        </w:tc>
        <w:tc>
          <w:tcPr>
            <w:tcW w:w="561" w:type="dxa"/>
          </w:tcPr>
          <w:p w:rsidR="009251AA" w:rsidRDefault="009251AA" w:rsidP="00AB2F92">
            <w:pPr>
              <w:rPr>
                <w:rFonts w:ascii="Arial" w:hAnsi="Arial" w:cs="Arial"/>
                <w:sz w:val="24"/>
                <w:szCs w:val="24"/>
              </w:rPr>
            </w:pPr>
            <w:r>
              <w:rPr>
                <w:rFonts w:ascii="Arial" w:hAnsi="Arial" w:cs="Arial"/>
                <w:sz w:val="24"/>
                <w:szCs w:val="24"/>
              </w:rPr>
              <w:t>32</w:t>
            </w:r>
          </w:p>
        </w:tc>
      </w:tr>
      <w:tr w:rsidR="009251AA" w:rsidRPr="009251AA" w:rsidTr="00CB55D8">
        <w:tc>
          <w:tcPr>
            <w:tcW w:w="7933" w:type="dxa"/>
          </w:tcPr>
          <w:p w:rsidR="009251AA" w:rsidRDefault="009251AA" w:rsidP="00AB2F92">
            <w:pPr>
              <w:rPr>
                <w:rFonts w:ascii="Arial" w:hAnsi="Arial" w:cs="Arial"/>
                <w:sz w:val="24"/>
                <w:szCs w:val="24"/>
              </w:rPr>
            </w:pPr>
            <w:r>
              <w:rPr>
                <w:rFonts w:ascii="Arial" w:hAnsi="Arial" w:cs="Arial"/>
                <w:sz w:val="24"/>
                <w:szCs w:val="24"/>
              </w:rPr>
              <w:t>Figura 2.7</w:t>
            </w:r>
          </w:p>
        </w:tc>
        <w:tc>
          <w:tcPr>
            <w:tcW w:w="561" w:type="dxa"/>
          </w:tcPr>
          <w:p w:rsidR="009251AA" w:rsidRDefault="009251AA" w:rsidP="00AB2F92">
            <w:pPr>
              <w:rPr>
                <w:rFonts w:ascii="Arial" w:hAnsi="Arial" w:cs="Arial"/>
                <w:sz w:val="24"/>
                <w:szCs w:val="24"/>
              </w:rPr>
            </w:pPr>
            <w:r>
              <w:rPr>
                <w:rFonts w:ascii="Arial" w:hAnsi="Arial" w:cs="Arial"/>
                <w:sz w:val="24"/>
                <w:szCs w:val="24"/>
              </w:rPr>
              <w:t>34</w:t>
            </w:r>
          </w:p>
        </w:tc>
      </w:tr>
      <w:tr w:rsidR="009251AA" w:rsidRPr="009251AA" w:rsidTr="00CB55D8">
        <w:tc>
          <w:tcPr>
            <w:tcW w:w="7933" w:type="dxa"/>
          </w:tcPr>
          <w:p w:rsidR="009251AA" w:rsidRDefault="009251AA" w:rsidP="00AB2F92">
            <w:pPr>
              <w:rPr>
                <w:rFonts w:ascii="Arial" w:hAnsi="Arial" w:cs="Arial"/>
                <w:sz w:val="24"/>
                <w:szCs w:val="24"/>
              </w:rPr>
            </w:pPr>
            <w:r>
              <w:rPr>
                <w:rFonts w:ascii="Arial" w:hAnsi="Arial" w:cs="Arial"/>
                <w:sz w:val="24"/>
                <w:szCs w:val="24"/>
              </w:rPr>
              <w:t>Figura 2.8</w:t>
            </w:r>
          </w:p>
        </w:tc>
        <w:tc>
          <w:tcPr>
            <w:tcW w:w="561" w:type="dxa"/>
          </w:tcPr>
          <w:p w:rsidR="009251AA" w:rsidRDefault="009251AA" w:rsidP="00AB2F92">
            <w:pPr>
              <w:rPr>
                <w:rFonts w:ascii="Arial" w:hAnsi="Arial" w:cs="Arial"/>
                <w:sz w:val="24"/>
                <w:szCs w:val="24"/>
              </w:rPr>
            </w:pPr>
            <w:r>
              <w:rPr>
                <w:rFonts w:ascii="Arial" w:hAnsi="Arial" w:cs="Arial"/>
                <w:sz w:val="24"/>
                <w:szCs w:val="24"/>
              </w:rPr>
              <w:t>35</w:t>
            </w:r>
          </w:p>
        </w:tc>
      </w:tr>
      <w:tr w:rsidR="009251AA" w:rsidRPr="009251AA" w:rsidTr="00CB55D8">
        <w:tc>
          <w:tcPr>
            <w:tcW w:w="7933" w:type="dxa"/>
          </w:tcPr>
          <w:p w:rsidR="009251AA" w:rsidRDefault="009251AA" w:rsidP="00AB2F92">
            <w:pPr>
              <w:rPr>
                <w:rFonts w:ascii="Arial" w:hAnsi="Arial" w:cs="Arial"/>
                <w:sz w:val="24"/>
                <w:szCs w:val="24"/>
              </w:rPr>
            </w:pPr>
            <w:r>
              <w:rPr>
                <w:rFonts w:ascii="Arial" w:hAnsi="Arial" w:cs="Arial"/>
                <w:sz w:val="24"/>
                <w:szCs w:val="24"/>
              </w:rPr>
              <w:t>Figura 2.9</w:t>
            </w:r>
          </w:p>
        </w:tc>
        <w:tc>
          <w:tcPr>
            <w:tcW w:w="561" w:type="dxa"/>
          </w:tcPr>
          <w:p w:rsidR="009251AA" w:rsidRDefault="009251AA" w:rsidP="00AB2F92">
            <w:pPr>
              <w:rPr>
                <w:rFonts w:ascii="Arial" w:hAnsi="Arial" w:cs="Arial"/>
                <w:sz w:val="24"/>
                <w:szCs w:val="24"/>
              </w:rPr>
            </w:pPr>
            <w:r>
              <w:rPr>
                <w:rFonts w:ascii="Arial" w:hAnsi="Arial" w:cs="Arial"/>
                <w:sz w:val="24"/>
                <w:szCs w:val="24"/>
              </w:rPr>
              <w:t>36</w:t>
            </w:r>
          </w:p>
        </w:tc>
      </w:tr>
      <w:tr w:rsidR="009251AA" w:rsidRPr="009251AA" w:rsidTr="00CB55D8">
        <w:tc>
          <w:tcPr>
            <w:tcW w:w="7933" w:type="dxa"/>
          </w:tcPr>
          <w:p w:rsidR="009251AA" w:rsidRDefault="009251AA" w:rsidP="00AB2F92">
            <w:pPr>
              <w:rPr>
                <w:rFonts w:ascii="Arial" w:hAnsi="Arial" w:cs="Arial"/>
                <w:sz w:val="24"/>
                <w:szCs w:val="24"/>
              </w:rPr>
            </w:pPr>
            <w:r>
              <w:rPr>
                <w:rFonts w:ascii="Arial" w:hAnsi="Arial" w:cs="Arial"/>
                <w:sz w:val="24"/>
                <w:szCs w:val="24"/>
              </w:rPr>
              <w:t>Figura 2.10</w:t>
            </w:r>
          </w:p>
        </w:tc>
        <w:tc>
          <w:tcPr>
            <w:tcW w:w="561" w:type="dxa"/>
          </w:tcPr>
          <w:p w:rsidR="009251AA" w:rsidRDefault="009251AA" w:rsidP="00AB2F92">
            <w:pPr>
              <w:rPr>
                <w:rFonts w:ascii="Arial" w:hAnsi="Arial" w:cs="Arial"/>
                <w:sz w:val="24"/>
                <w:szCs w:val="24"/>
              </w:rPr>
            </w:pPr>
            <w:r>
              <w:rPr>
                <w:rFonts w:ascii="Arial" w:hAnsi="Arial" w:cs="Arial"/>
                <w:sz w:val="24"/>
                <w:szCs w:val="24"/>
              </w:rPr>
              <w:t>37</w:t>
            </w:r>
          </w:p>
        </w:tc>
      </w:tr>
      <w:tr w:rsidR="009251AA" w:rsidRPr="009251AA" w:rsidTr="00CB55D8">
        <w:tc>
          <w:tcPr>
            <w:tcW w:w="7933" w:type="dxa"/>
          </w:tcPr>
          <w:p w:rsidR="009251AA" w:rsidRDefault="009251AA" w:rsidP="00AB2F92">
            <w:pPr>
              <w:rPr>
                <w:rFonts w:ascii="Arial" w:hAnsi="Arial" w:cs="Arial"/>
                <w:sz w:val="24"/>
                <w:szCs w:val="24"/>
              </w:rPr>
            </w:pPr>
            <w:r>
              <w:rPr>
                <w:rFonts w:ascii="Arial" w:hAnsi="Arial" w:cs="Arial"/>
                <w:sz w:val="24"/>
                <w:szCs w:val="24"/>
              </w:rPr>
              <w:t>Figura 2.11</w:t>
            </w:r>
          </w:p>
        </w:tc>
        <w:tc>
          <w:tcPr>
            <w:tcW w:w="561" w:type="dxa"/>
          </w:tcPr>
          <w:p w:rsidR="009251AA" w:rsidRDefault="009251AA" w:rsidP="00AB2F92">
            <w:pPr>
              <w:rPr>
                <w:rFonts w:ascii="Arial" w:hAnsi="Arial" w:cs="Arial"/>
                <w:sz w:val="24"/>
                <w:szCs w:val="24"/>
              </w:rPr>
            </w:pPr>
            <w:r>
              <w:rPr>
                <w:rFonts w:ascii="Arial" w:hAnsi="Arial" w:cs="Arial"/>
                <w:sz w:val="24"/>
                <w:szCs w:val="24"/>
              </w:rPr>
              <w:t>38</w:t>
            </w:r>
          </w:p>
        </w:tc>
      </w:tr>
      <w:tr w:rsidR="009251AA" w:rsidRPr="009251AA" w:rsidTr="00CB55D8">
        <w:tc>
          <w:tcPr>
            <w:tcW w:w="7933" w:type="dxa"/>
          </w:tcPr>
          <w:p w:rsidR="009251AA" w:rsidRDefault="009251AA" w:rsidP="00AB2F92">
            <w:pPr>
              <w:rPr>
                <w:rFonts w:ascii="Arial" w:hAnsi="Arial" w:cs="Arial"/>
                <w:sz w:val="24"/>
                <w:szCs w:val="24"/>
              </w:rPr>
            </w:pPr>
            <w:r>
              <w:rPr>
                <w:rFonts w:ascii="Arial" w:hAnsi="Arial" w:cs="Arial"/>
                <w:sz w:val="24"/>
                <w:szCs w:val="24"/>
              </w:rPr>
              <w:t>Figura 2.12</w:t>
            </w:r>
          </w:p>
        </w:tc>
        <w:tc>
          <w:tcPr>
            <w:tcW w:w="561" w:type="dxa"/>
          </w:tcPr>
          <w:p w:rsidR="009251AA" w:rsidRDefault="009251AA" w:rsidP="00AB2F92">
            <w:pPr>
              <w:rPr>
                <w:rFonts w:ascii="Arial" w:hAnsi="Arial" w:cs="Arial"/>
                <w:sz w:val="24"/>
                <w:szCs w:val="24"/>
              </w:rPr>
            </w:pPr>
            <w:r>
              <w:rPr>
                <w:rFonts w:ascii="Arial" w:hAnsi="Arial" w:cs="Arial"/>
                <w:sz w:val="24"/>
                <w:szCs w:val="24"/>
              </w:rPr>
              <w:t>39</w:t>
            </w:r>
          </w:p>
        </w:tc>
      </w:tr>
      <w:tr w:rsidR="009251AA" w:rsidRPr="009251AA" w:rsidTr="00CB55D8">
        <w:tc>
          <w:tcPr>
            <w:tcW w:w="7933" w:type="dxa"/>
          </w:tcPr>
          <w:p w:rsidR="009251AA" w:rsidRDefault="009251AA" w:rsidP="00AB2F92">
            <w:pPr>
              <w:rPr>
                <w:rFonts w:ascii="Arial" w:hAnsi="Arial" w:cs="Arial"/>
                <w:sz w:val="24"/>
                <w:szCs w:val="24"/>
              </w:rPr>
            </w:pPr>
            <w:r>
              <w:rPr>
                <w:rFonts w:ascii="Arial" w:hAnsi="Arial" w:cs="Arial"/>
                <w:sz w:val="24"/>
                <w:szCs w:val="24"/>
              </w:rPr>
              <w:t>Figura 2.13</w:t>
            </w:r>
          </w:p>
        </w:tc>
        <w:tc>
          <w:tcPr>
            <w:tcW w:w="561" w:type="dxa"/>
          </w:tcPr>
          <w:p w:rsidR="009251AA" w:rsidRDefault="009251AA" w:rsidP="00AB2F92">
            <w:pPr>
              <w:rPr>
                <w:rFonts w:ascii="Arial" w:hAnsi="Arial" w:cs="Arial"/>
                <w:sz w:val="24"/>
                <w:szCs w:val="24"/>
              </w:rPr>
            </w:pPr>
            <w:r>
              <w:rPr>
                <w:rFonts w:ascii="Arial" w:hAnsi="Arial" w:cs="Arial"/>
                <w:sz w:val="24"/>
                <w:szCs w:val="24"/>
              </w:rPr>
              <w:t>40</w:t>
            </w:r>
          </w:p>
        </w:tc>
      </w:tr>
      <w:tr w:rsidR="009251AA" w:rsidRPr="009251AA" w:rsidTr="00CB55D8">
        <w:tc>
          <w:tcPr>
            <w:tcW w:w="7933" w:type="dxa"/>
          </w:tcPr>
          <w:p w:rsidR="009251AA" w:rsidRDefault="009251AA" w:rsidP="00AB2F92">
            <w:pPr>
              <w:rPr>
                <w:rFonts w:ascii="Arial" w:hAnsi="Arial" w:cs="Arial"/>
                <w:sz w:val="24"/>
                <w:szCs w:val="24"/>
              </w:rPr>
            </w:pPr>
            <w:r>
              <w:rPr>
                <w:rFonts w:ascii="Arial" w:hAnsi="Arial" w:cs="Arial"/>
                <w:sz w:val="24"/>
                <w:szCs w:val="24"/>
              </w:rPr>
              <w:t>Figura 2.14</w:t>
            </w:r>
          </w:p>
        </w:tc>
        <w:tc>
          <w:tcPr>
            <w:tcW w:w="561" w:type="dxa"/>
          </w:tcPr>
          <w:p w:rsidR="009251AA" w:rsidRDefault="009251AA" w:rsidP="00AB2F92">
            <w:pPr>
              <w:rPr>
                <w:rFonts w:ascii="Arial" w:hAnsi="Arial" w:cs="Arial"/>
                <w:sz w:val="24"/>
                <w:szCs w:val="24"/>
              </w:rPr>
            </w:pPr>
            <w:r>
              <w:rPr>
                <w:rFonts w:ascii="Arial" w:hAnsi="Arial" w:cs="Arial"/>
                <w:sz w:val="24"/>
                <w:szCs w:val="24"/>
              </w:rPr>
              <w:t>42</w:t>
            </w:r>
          </w:p>
        </w:tc>
      </w:tr>
      <w:tr w:rsidR="009251AA" w:rsidRPr="009251AA" w:rsidTr="00CB55D8">
        <w:tc>
          <w:tcPr>
            <w:tcW w:w="7933" w:type="dxa"/>
          </w:tcPr>
          <w:p w:rsidR="009251AA" w:rsidRDefault="009251AA" w:rsidP="00AB2F92">
            <w:pPr>
              <w:rPr>
                <w:rFonts w:ascii="Arial" w:hAnsi="Arial" w:cs="Arial"/>
                <w:sz w:val="24"/>
                <w:szCs w:val="24"/>
              </w:rPr>
            </w:pPr>
            <w:r>
              <w:rPr>
                <w:rFonts w:ascii="Arial" w:hAnsi="Arial" w:cs="Arial"/>
                <w:sz w:val="24"/>
                <w:szCs w:val="24"/>
              </w:rPr>
              <w:t>Figura 3.1</w:t>
            </w:r>
          </w:p>
        </w:tc>
        <w:tc>
          <w:tcPr>
            <w:tcW w:w="561" w:type="dxa"/>
          </w:tcPr>
          <w:p w:rsidR="009251AA" w:rsidRDefault="009251AA" w:rsidP="00AB2F92">
            <w:pPr>
              <w:rPr>
                <w:rFonts w:ascii="Arial" w:hAnsi="Arial" w:cs="Arial"/>
                <w:sz w:val="24"/>
                <w:szCs w:val="24"/>
              </w:rPr>
            </w:pPr>
            <w:r>
              <w:rPr>
                <w:rFonts w:ascii="Arial" w:hAnsi="Arial" w:cs="Arial"/>
                <w:sz w:val="24"/>
                <w:szCs w:val="24"/>
              </w:rPr>
              <w:t>46</w:t>
            </w:r>
          </w:p>
        </w:tc>
      </w:tr>
      <w:tr w:rsidR="009251AA" w:rsidRPr="009251AA" w:rsidTr="00CB55D8">
        <w:tc>
          <w:tcPr>
            <w:tcW w:w="7933" w:type="dxa"/>
          </w:tcPr>
          <w:p w:rsidR="009251AA" w:rsidRDefault="009251AA" w:rsidP="00AB2F92">
            <w:pPr>
              <w:rPr>
                <w:rFonts w:ascii="Arial" w:hAnsi="Arial" w:cs="Arial"/>
                <w:sz w:val="24"/>
                <w:szCs w:val="24"/>
              </w:rPr>
            </w:pPr>
            <w:r>
              <w:rPr>
                <w:rFonts w:ascii="Arial" w:hAnsi="Arial" w:cs="Arial"/>
                <w:sz w:val="24"/>
                <w:szCs w:val="24"/>
              </w:rPr>
              <w:t>Figura 3.2</w:t>
            </w:r>
          </w:p>
        </w:tc>
        <w:tc>
          <w:tcPr>
            <w:tcW w:w="561" w:type="dxa"/>
          </w:tcPr>
          <w:p w:rsidR="009251AA" w:rsidRDefault="009251AA" w:rsidP="00AB2F92">
            <w:pPr>
              <w:rPr>
                <w:rFonts w:ascii="Arial" w:hAnsi="Arial" w:cs="Arial"/>
                <w:sz w:val="24"/>
                <w:szCs w:val="24"/>
              </w:rPr>
            </w:pPr>
            <w:r>
              <w:rPr>
                <w:rFonts w:ascii="Arial" w:hAnsi="Arial" w:cs="Arial"/>
                <w:sz w:val="24"/>
                <w:szCs w:val="24"/>
              </w:rPr>
              <w:t>77</w:t>
            </w:r>
          </w:p>
        </w:tc>
      </w:tr>
      <w:tr w:rsidR="009251AA" w:rsidRPr="009251AA" w:rsidTr="00CB55D8">
        <w:tc>
          <w:tcPr>
            <w:tcW w:w="7933" w:type="dxa"/>
          </w:tcPr>
          <w:p w:rsidR="009251AA" w:rsidRDefault="009251AA" w:rsidP="00AB2F92">
            <w:pPr>
              <w:rPr>
                <w:rFonts w:ascii="Arial" w:hAnsi="Arial" w:cs="Arial"/>
                <w:sz w:val="24"/>
                <w:szCs w:val="24"/>
              </w:rPr>
            </w:pPr>
            <w:r>
              <w:rPr>
                <w:rFonts w:ascii="Arial" w:hAnsi="Arial" w:cs="Arial"/>
                <w:sz w:val="24"/>
                <w:szCs w:val="24"/>
              </w:rPr>
              <w:t>Figura 3.3</w:t>
            </w:r>
          </w:p>
        </w:tc>
        <w:tc>
          <w:tcPr>
            <w:tcW w:w="561" w:type="dxa"/>
          </w:tcPr>
          <w:p w:rsidR="009251AA" w:rsidRDefault="009251AA" w:rsidP="00AB2F92">
            <w:pPr>
              <w:rPr>
                <w:rFonts w:ascii="Arial" w:hAnsi="Arial" w:cs="Arial"/>
                <w:sz w:val="24"/>
                <w:szCs w:val="24"/>
              </w:rPr>
            </w:pPr>
            <w:r>
              <w:rPr>
                <w:rFonts w:ascii="Arial" w:hAnsi="Arial" w:cs="Arial"/>
                <w:sz w:val="24"/>
                <w:szCs w:val="24"/>
              </w:rPr>
              <w:t>80</w:t>
            </w:r>
          </w:p>
        </w:tc>
      </w:tr>
      <w:tr w:rsidR="009251AA" w:rsidRPr="009251AA" w:rsidTr="00CB55D8">
        <w:tc>
          <w:tcPr>
            <w:tcW w:w="7933" w:type="dxa"/>
          </w:tcPr>
          <w:p w:rsidR="009251AA" w:rsidRDefault="009251AA" w:rsidP="00AB2F92">
            <w:pPr>
              <w:rPr>
                <w:rFonts w:ascii="Arial" w:hAnsi="Arial" w:cs="Arial"/>
                <w:sz w:val="24"/>
                <w:szCs w:val="24"/>
              </w:rPr>
            </w:pPr>
            <w:r>
              <w:rPr>
                <w:rFonts w:ascii="Arial" w:hAnsi="Arial" w:cs="Arial"/>
                <w:sz w:val="24"/>
                <w:szCs w:val="24"/>
              </w:rPr>
              <w:t>Figura 3.4</w:t>
            </w:r>
          </w:p>
        </w:tc>
        <w:tc>
          <w:tcPr>
            <w:tcW w:w="561" w:type="dxa"/>
          </w:tcPr>
          <w:p w:rsidR="009251AA" w:rsidRDefault="009251AA" w:rsidP="00AB2F92">
            <w:pPr>
              <w:rPr>
                <w:rFonts w:ascii="Arial" w:hAnsi="Arial" w:cs="Arial"/>
                <w:sz w:val="24"/>
                <w:szCs w:val="24"/>
              </w:rPr>
            </w:pPr>
            <w:r>
              <w:rPr>
                <w:rFonts w:ascii="Arial" w:hAnsi="Arial" w:cs="Arial"/>
                <w:sz w:val="24"/>
                <w:szCs w:val="24"/>
              </w:rPr>
              <w:t>81</w:t>
            </w:r>
          </w:p>
        </w:tc>
      </w:tr>
      <w:tr w:rsidR="009251AA" w:rsidRPr="009251AA" w:rsidTr="00CB55D8">
        <w:tc>
          <w:tcPr>
            <w:tcW w:w="7933" w:type="dxa"/>
          </w:tcPr>
          <w:p w:rsidR="009251AA" w:rsidRDefault="009251AA" w:rsidP="00AB2F92">
            <w:pPr>
              <w:rPr>
                <w:rFonts w:ascii="Arial" w:hAnsi="Arial" w:cs="Arial"/>
                <w:sz w:val="24"/>
                <w:szCs w:val="24"/>
              </w:rPr>
            </w:pPr>
            <w:r>
              <w:rPr>
                <w:rFonts w:ascii="Arial" w:hAnsi="Arial" w:cs="Arial"/>
                <w:sz w:val="24"/>
                <w:szCs w:val="24"/>
              </w:rPr>
              <w:t>Figura 3.5</w:t>
            </w:r>
          </w:p>
        </w:tc>
        <w:tc>
          <w:tcPr>
            <w:tcW w:w="561" w:type="dxa"/>
          </w:tcPr>
          <w:p w:rsidR="009251AA" w:rsidRDefault="009251AA" w:rsidP="00AB2F92">
            <w:pPr>
              <w:rPr>
                <w:rFonts w:ascii="Arial" w:hAnsi="Arial" w:cs="Arial"/>
                <w:sz w:val="24"/>
                <w:szCs w:val="24"/>
              </w:rPr>
            </w:pPr>
            <w:r>
              <w:rPr>
                <w:rFonts w:ascii="Arial" w:hAnsi="Arial" w:cs="Arial"/>
                <w:sz w:val="24"/>
                <w:szCs w:val="24"/>
              </w:rPr>
              <w:t>89</w:t>
            </w:r>
          </w:p>
        </w:tc>
      </w:tr>
      <w:tr w:rsidR="009251AA" w:rsidRPr="009251AA" w:rsidTr="00CB55D8">
        <w:tc>
          <w:tcPr>
            <w:tcW w:w="7933" w:type="dxa"/>
          </w:tcPr>
          <w:p w:rsidR="009251AA" w:rsidRDefault="009251AA" w:rsidP="00AB2F92">
            <w:pPr>
              <w:rPr>
                <w:rFonts w:ascii="Arial" w:hAnsi="Arial" w:cs="Arial"/>
                <w:sz w:val="24"/>
                <w:szCs w:val="24"/>
              </w:rPr>
            </w:pPr>
            <w:r>
              <w:rPr>
                <w:rFonts w:ascii="Arial" w:hAnsi="Arial" w:cs="Arial"/>
                <w:sz w:val="24"/>
                <w:szCs w:val="24"/>
              </w:rPr>
              <w:t>Figura 3.6</w:t>
            </w:r>
          </w:p>
        </w:tc>
        <w:tc>
          <w:tcPr>
            <w:tcW w:w="561" w:type="dxa"/>
          </w:tcPr>
          <w:p w:rsidR="009251AA" w:rsidRDefault="009251AA" w:rsidP="00AB2F92">
            <w:pPr>
              <w:rPr>
                <w:rFonts w:ascii="Arial" w:hAnsi="Arial" w:cs="Arial"/>
                <w:sz w:val="24"/>
                <w:szCs w:val="24"/>
              </w:rPr>
            </w:pPr>
            <w:r>
              <w:rPr>
                <w:rFonts w:ascii="Arial" w:hAnsi="Arial" w:cs="Arial"/>
                <w:sz w:val="24"/>
                <w:szCs w:val="24"/>
              </w:rPr>
              <w:t>90</w:t>
            </w:r>
          </w:p>
        </w:tc>
      </w:tr>
      <w:tr w:rsidR="009251AA" w:rsidRPr="009251AA" w:rsidTr="00CB55D8">
        <w:tc>
          <w:tcPr>
            <w:tcW w:w="7933" w:type="dxa"/>
          </w:tcPr>
          <w:p w:rsidR="009251AA" w:rsidRDefault="009251AA" w:rsidP="00AB2F92">
            <w:pPr>
              <w:rPr>
                <w:rFonts w:ascii="Arial" w:hAnsi="Arial" w:cs="Arial"/>
                <w:sz w:val="24"/>
                <w:szCs w:val="24"/>
              </w:rPr>
            </w:pPr>
            <w:r>
              <w:rPr>
                <w:rFonts w:ascii="Arial" w:hAnsi="Arial" w:cs="Arial"/>
                <w:sz w:val="24"/>
                <w:szCs w:val="24"/>
              </w:rPr>
              <w:t>Figura 3.7</w:t>
            </w:r>
          </w:p>
        </w:tc>
        <w:tc>
          <w:tcPr>
            <w:tcW w:w="561" w:type="dxa"/>
          </w:tcPr>
          <w:p w:rsidR="009251AA" w:rsidRDefault="009251AA" w:rsidP="00AB2F92">
            <w:pPr>
              <w:rPr>
                <w:rFonts w:ascii="Arial" w:hAnsi="Arial" w:cs="Arial"/>
                <w:sz w:val="24"/>
                <w:szCs w:val="24"/>
              </w:rPr>
            </w:pPr>
            <w:r>
              <w:rPr>
                <w:rFonts w:ascii="Arial" w:hAnsi="Arial" w:cs="Arial"/>
                <w:sz w:val="24"/>
                <w:szCs w:val="24"/>
              </w:rPr>
              <w:t>91</w:t>
            </w:r>
          </w:p>
        </w:tc>
      </w:tr>
      <w:tr w:rsidR="009251AA" w:rsidRPr="009251AA" w:rsidTr="00CB55D8">
        <w:tc>
          <w:tcPr>
            <w:tcW w:w="7933" w:type="dxa"/>
          </w:tcPr>
          <w:p w:rsidR="009251AA" w:rsidRDefault="009251AA" w:rsidP="00AB2F92">
            <w:pPr>
              <w:rPr>
                <w:rFonts w:ascii="Arial" w:hAnsi="Arial" w:cs="Arial"/>
                <w:sz w:val="24"/>
                <w:szCs w:val="24"/>
              </w:rPr>
            </w:pPr>
            <w:r>
              <w:rPr>
                <w:rFonts w:ascii="Arial" w:hAnsi="Arial" w:cs="Arial"/>
                <w:sz w:val="24"/>
                <w:szCs w:val="24"/>
              </w:rPr>
              <w:t>Figura 3.8</w:t>
            </w:r>
          </w:p>
        </w:tc>
        <w:tc>
          <w:tcPr>
            <w:tcW w:w="561" w:type="dxa"/>
          </w:tcPr>
          <w:p w:rsidR="009251AA" w:rsidRDefault="009251AA" w:rsidP="00AB2F92">
            <w:pPr>
              <w:rPr>
                <w:rFonts w:ascii="Arial" w:hAnsi="Arial" w:cs="Arial"/>
                <w:sz w:val="24"/>
                <w:szCs w:val="24"/>
              </w:rPr>
            </w:pPr>
            <w:r>
              <w:rPr>
                <w:rFonts w:ascii="Arial" w:hAnsi="Arial" w:cs="Arial"/>
                <w:sz w:val="24"/>
                <w:szCs w:val="24"/>
              </w:rPr>
              <w:t>91</w:t>
            </w:r>
          </w:p>
        </w:tc>
      </w:tr>
      <w:tr w:rsidR="009251AA" w:rsidRPr="009251AA" w:rsidTr="00CB55D8">
        <w:tc>
          <w:tcPr>
            <w:tcW w:w="7933" w:type="dxa"/>
          </w:tcPr>
          <w:p w:rsidR="009251AA" w:rsidRDefault="009251AA" w:rsidP="00AB2F92">
            <w:pPr>
              <w:rPr>
                <w:rFonts w:ascii="Arial" w:hAnsi="Arial" w:cs="Arial"/>
                <w:sz w:val="24"/>
                <w:szCs w:val="24"/>
              </w:rPr>
            </w:pPr>
            <w:r>
              <w:rPr>
                <w:rFonts w:ascii="Arial" w:hAnsi="Arial" w:cs="Arial"/>
                <w:sz w:val="24"/>
                <w:szCs w:val="24"/>
              </w:rPr>
              <w:t>Figura 3.9</w:t>
            </w:r>
          </w:p>
        </w:tc>
        <w:tc>
          <w:tcPr>
            <w:tcW w:w="561" w:type="dxa"/>
          </w:tcPr>
          <w:p w:rsidR="009251AA" w:rsidRDefault="009251AA" w:rsidP="00AB2F92">
            <w:pPr>
              <w:rPr>
                <w:rFonts w:ascii="Arial" w:hAnsi="Arial" w:cs="Arial"/>
                <w:sz w:val="24"/>
                <w:szCs w:val="24"/>
              </w:rPr>
            </w:pPr>
            <w:r>
              <w:rPr>
                <w:rFonts w:ascii="Arial" w:hAnsi="Arial" w:cs="Arial"/>
                <w:sz w:val="24"/>
                <w:szCs w:val="24"/>
              </w:rPr>
              <w:t>92</w:t>
            </w:r>
          </w:p>
        </w:tc>
      </w:tr>
      <w:tr w:rsidR="009251AA" w:rsidRPr="009251AA" w:rsidTr="00CB55D8">
        <w:tc>
          <w:tcPr>
            <w:tcW w:w="7933" w:type="dxa"/>
          </w:tcPr>
          <w:p w:rsidR="009251AA" w:rsidRDefault="009251AA" w:rsidP="00AB2F92">
            <w:pPr>
              <w:rPr>
                <w:rFonts w:ascii="Arial" w:hAnsi="Arial" w:cs="Arial"/>
                <w:sz w:val="24"/>
                <w:szCs w:val="24"/>
              </w:rPr>
            </w:pPr>
            <w:r>
              <w:rPr>
                <w:rFonts w:ascii="Arial" w:hAnsi="Arial" w:cs="Arial"/>
                <w:sz w:val="24"/>
                <w:szCs w:val="24"/>
              </w:rPr>
              <w:t>Figura 3.10</w:t>
            </w:r>
          </w:p>
        </w:tc>
        <w:tc>
          <w:tcPr>
            <w:tcW w:w="561" w:type="dxa"/>
          </w:tcPr>
          <w:p w:rsidR="009251AA" w:rsidRDefault="009251AA" w:rsidP="00AB2F92">
            <w:pPr>
              <w:rPr>
                <w:rFonts w:ascii="Arial" w:hAnsi="Arial" w:cs="Arial"/>
                <w:sz w:val="24"/>
                <w:szCs w:val="24"/>
              </w:rPr>
            </w:pPr>
            <w:r>
              <w:rPr>
                <w:rFonts w:ascii="Arial" w:hAnsi="Arial" w:cs="Arial"/>
                <w:sz w:val="24"/>
                <w:szCs w:val="24"/>
              </w:rPr>
              <w:t>93</w:t>
            </w:r>
          </w:p>
        </w:tc>
      </w:tr>
      <w:tr w:rsidR="009251AA" w:rsidRPr="009251AA" w:rsidTr="00CB55D8">
        <w:tc>
          <w:tcPr>
            <w:tcW w:w="7933" w:type="dxa"/>
          </w:tcPr>
          <w:p w:rsidR="009251AA" w:rsidRDefault="009251AA" w:rsidP="00AB2F92">
            <w:pPr>
              <w:rPr>
                <w:rFonts w:ascii="Arial" w:hAnsi="Arial" w:cs="Arial"/>
                <w:sz w:val="24"/>
                <w:szCs w:val="24"/>
              </w:rPr>
            </w:pPr>
            <w:r>
              <w:rPr>
                <w:rFonts w:ascii="Arial" w:hAnsi="Arial" w:cs="Arial"/>
                <w:sz w:val="24"/>
                <w:szCs w:val="24"/>
              </w:rPr>
              <w:t>Figura 3.11</w:t>
            </w:r>
          </w:p>
        </w:tc>
        <w:tc>
          <w:tcPr>
            <w:tcW w:w="561" w:type="dxa"/>
          </w:tcPr>
          <w:p w:rsidR="009251AA" w:rsidRDefault="009251AA" w:rsidP="00AB2F92">
            <w:pPr>
              <w:rPr>
                <w:rFonts w:ascii="Arial" w:hAnsi="Arial" w:cs="Arial"/>
                <w:sz w:val="24"/>
                <w:szCs w:val="24"/>
              </w:rPr>
            </w:pPr>
            <w:r>
              <w:rPr>
                <w:rFonts w:ascii="Arial" w:hAnsi="Arial" w:cs="Arial"/>
                <w:sz w:val="24"/>
                <w:szCs w:val="24"/>
              </w:rPr>
              <w:t>94</w:t>
            </w:r>
          </w:p>
        </w:tc>
      </w:tr>
      <w:tr w:rsidR="009251AA" w:rsidRPr="009251AA" w:rsidTr="00CB55D8">
        <w:tc>
          <w:tcPr>
            <w:tcW w:w="7933" w:type="dxa"/>
          </w:tcPr>
          <w:p w:rsidR="009251AA" w:rsidRDefault="009251AA" w:rsidP="00AB2F92">
            <w:pPr>
              <w:rPr>
                <w:rFonts w:ascii="Arial" w:hAnsi="Arial" w:cs="Arial"/>
                <w:sz w:val="24"/>
                <w:szCs w:val="24"/>
              </w:rPr>
            </w:pPr>
            <w:r>
              <w:rPr>
                <w:rFonts w:ascii="Arial" w:hAnsi="Arial" w:cs="Arial"/>
                <w:sz w:val="24"/>
                <w:szCs w:val="24"/>
              </w:rPr>
              <w:t>Figura 3.12</w:t>
            </w:r>
          </w:p>
        </w:tc>
        <w:tc>
          <w:tcPr>
            <w:tcW w:w="561" w:type="dxa"/>
          </w:tcPr>
          <w:p w:rsidR="009251AA" w:rsidRDefault="009251AA" w:rsidP="00AB2F92">
            <w:pPr>
              <w:rPr>
                <w:rFonts w:ascii="Arial" w:hAnsi="Arial" w:cs="Arial"/>
                <w:sz w:val="24"/>
                <w:szCs w:val="24"/>
              </w:rPr>
            </w:pPr>
            <w:r>
              <w:rPr>
                <w:rFonts w:ascii="Arial" w:hAnsi="Arial" w:cs="Arial"/>
                <w:sz w:val="24"/>
                <w:szCs w:val="24"/>
              </w:rPr>
              <w:t>95</w:t>
            </w:r>
          </w:p>
        </w:tc>
      </w:tr>
      <w:tr w:rsidR="009251AA" w:rsidRPr="009251AA" w:rsidTr="00CB55D8">
        <w:tc>
          <w:tcPr>
            <w:tcW w:w="7933" w:type="dxa"/>
          </w:tcPr>
          <w:p w:rsidR="009251AA" w:rsidRDefault="009251AA" w:rsidP="00AB2F92">
            <w:pPr>
              <w:rPr>
                <w:rFonts w:ascii="Arial" w:hAnsi="Arial" w:cs="Arial"/>
                <w:sz w:val="24"/>
                <w:szCs w:val="24"/>
              </w:rPr>
            </w:pPr>
            <w:r>
              <w:rPr>
                <w:rFonts w:ascii="Arial" w:hAnsi="Arial" w:cs="Arial"/>
                <w:sz w:val="24"/>
                <w:szCs w:val="24"/>
              </w:rPr>
              <w:t>Figura 3.13</w:t>
            </w:r>
          </w:p>
        </w:tc>
        <w:tc>
          <w:tcPr>
            <w:tcW w:w="561" w:type="dxa"/>
          </w:tcPr>
          <w:p w:rsidR="009251AA" w:rsidRDefault="009251AA" w:rsidP="00AB2F92">
            <w:pPr>
              <w:rPr>
                <w:rFonts w:ascii="Arial" w:hAnsi="Arial" w:cs="Arial"/>
                <w:sz w:val="24"/>
                <w:szCs w:val="24"/>
              </w:rPr>
            </w:pPr>
            <w:r>
              <w:rPr>
                <w:rFonts w:ascii="Arial" w:hAnsi="Arial" w:cs="Arial"/>
                <w:sz w:val="24"/>
                <w:szCs w:val="24"/>
              </w:rPr>
              <w:t>96</w:t>
            </w:r>
          </w:p>
        </w:tc>
      </w:tr>
      <w:tr w:rsidR="009251AA" w:rsidRPr="009251AA" w:rsidTr="00CB55D8">
        <w:tc>
          <w:tcPr>
            <w:tcW w:w="7933" w:type="dxa"/>
          </w:tcPr>
          <w:p w:rsidR="009251AA" w:rsidRDefault="009251AA" w:rsidP="00AB2F92">
            <w:pPr>
              <w:rPr>
                <w:rFonts w:ascii="Arial" w:hAnsi="Arial" w:cs="Arial"/>
                <w:sz w:val="24"/>
                <w:szCs w:val="24"/>
              </w:rPr>
            </w:pPr>
            <w:r>
              <w:rPr>
                <w:rFonts w:ascii="Arial" w:hAnsi="Arial" w:cs="Arial"/>
                <w:sz w:val="24"/>
                <w:szCs w:val="24"/>
              </w:rPr>
              <w:t>Figura 4.1</w:t>
            </w:r>
          </w:p>
        </w:tc>
        <w:tc>
          <w:tcPr>
            <w:tcW w:w="561" w:type="dxa"/>
          </w:tcPr>
          <w:p w:rsidR="009251AA" w:rsidRDefault="009251AA" w:rsidP="00AB2F92">
            <w:pPr>
              <w:rPr>
                <w:rFonts w:ascii="Arial" w:hAnsi="Arial" w:cs="Arial"/>
                <w:sz w:val="24"/>
                <w:szCs w:val="24"/>
              </w:rPr>
            </w:pPr>
            <w:r>
              <w:rPr>
                <w:rFonts w:ascii="Arial" w:hAnsi="Arial" w:cs="Arial"/>
                <w:sz w:val="24"/>
                <w:szCs w:val="24"/>
              </w:rPr>
              <w:t>99</w:t>
            </w:r>
          </w:p>
        </w:tc>
      </w:tr>
      <w:tr w:rsidR="009251AA" w:rsidRPr="009251AA" w:rsidTr="00CB55D8">
        <w:tc>
          <w:tcPr>
            <w:tcW w:w="7933" w:type="dxa"/>
          </w:tcPr>
          <w:p w:rsidR="009251AA" w:rsidRDefault="009251AA" w:rsidP="00AB2F92">
            <w:pPr>
              <w:rPr>
                <w:rFonts w:ascii="Arial" w:hAnsi="Arial" w:cs="Arial"/>
                <w:sz w:val="24"/>
                <w:szCs w:val="24"/>
              </w:rPr>
            </w:pPr>
            <w:r>
              <w:rPr>
                <w:rFonts w:ascii="Arial" w:hAnsi="Arial" w:cs="Arial"/>
                <w:sz w:val="24"/>
                <w:szCs w:val="24"/>
              </w:rPr>
              <w:t>Figura 4.2</w:t>
            </w:r>
          </w:p>
        </w:tc>
        <w:tc>
          <w:tcPr>
            <w:tcW w:w="561" w:type="dxa"/>
          </w:tcPr>
          <w:p w:rsidR="009251AA" w:rsidRDefault="009251AA" w:rsidP="00AB2F92">
            <w:pPr>
              <w:rPr>
                <w:rFonts w:ascii="Arial" w:hAnsi="Arial" w:cs="Arial"/>
                <w:sz w:val="24"/>
                <w:szCs w:val="24"/>
              </w:rPr>
            </w:pPr>
            <w:r>
              <w:rPr>
                <w:rFonts w:ascii="Arial" w:hAnsi="Arial" w:cs="Arial"/>
                <w:sz w:val="24"/>
                <w:szCs w:val="24"/>
              </w:rPr>
              <w:t>104</w:t>
            </w:r>
          </w:p>
        </w:tc>
      </w:tr>
      <w:tr w:rsidR="009251AA" w:rsidRPr="009251AA" w:rsidTr="00CB55D8">
        <w:tc>
          <w:tcPr>
            <w:tcW w:w="7933" w:type="dxa"/>
          </w:tcPr>
          <w:p w:rsidR="009251AA" w:rsidRDefault="009251AA" w:rsidP="00AB2F92">
            <w:pPr>
              <w:rPr>
                <w:rFonts w:ascii="Arial" w:hAnsi="Arial" w:cs="Arial"/>
                <w:sz w:val="24"/>
                <w:szCs w:val="24"/>
              </w:rPr>
            </w:pPr>
            <w:r>
              <w:rPr>
                <w:rFonts w:ascii="Arial" w:hAnsi="Arial" w:cs="Arial"/>
                <w:sz w:val="24"/>
                <w:szCs w:val="24"/>
              </w:rPr>
              <w:t>Figura 5.1</w:t>
            </w:r>
          </w:p>
        </w:tc>
        <w:tc>
          <w:tcPr>
            <w:tcW w:w="561" w:type="dxa"/>
          </w:tcPr>
          <w:p w:rsidR="009251AA" w:rsidRDefault="009251AA" w:rsidP="00AB2F92">
            <w:pPr>
              <w:rPr>
                <w:rFonts w:ascii="Arial" w:hAnsi="Arial" w:cs="Arial"/>
                <w:sz w:val="24"/>
                <w:szCs w:val="24"/>
              </w:rPr>
            </w:pPr>
            <w:r>
              <w:rPr>
                <w:rFonts w:ascii="Arial" w:hAnsi="Arial" w:cs="Arial"/>
                <w:sz w:val="24"/>
                <w:szCs w:val="24"/>
              </w:rPr>
              <w:t>107</w:t>
            </w:r>
          </w:p>
        </w:tc>
      </w:tr>
      <w:tr w:rsidR="009251AA" w:rsidRPr="009251AA" w:rsidTr="00CB55D8">
        <w:tc>
          <w:tcPr>
            <w:tcW w:w="7933" w:type="dxa"/>
          </w:tcPr>
          <w:p w:rsidR="009251AA" w:rsidRDefault="009251AA" w:rsidP="00AB2F92">
            <w:pPr>
              <w:rPr>
                <w:rFonts w:ascii="Arial" w:hAnsi="Arial" w:cs="Arial"/>
                <w:sz w:val="24"/>
                <w:szCs w:val="24"/>
              </w:rPr>
            </w:pPr>
            <w:r>
              <w:rPr>
                <w:rFonts w:ascii="Arial" w:hAnsi="Arial" w:cs="Arial"/>
                <w:sz w:val="24"/>
                <w:szCs w:val="24"/>
              </w:rPr>
              <w:t>Figura 5.2</w:t>
            </w:r>
          </w:p>
        </w:tc>
        <w:tc>
          <w:tcPr>
            <w:tcW w:w="561" w:type="dxa"/>
          </w:tcPr>
          <w:p w:rsidR="009251AA" w:rsidRDefault="009251AA" w:rsidP="00AB2F92">
            <w:pPr>
              <w:rPr>
                <w:rFonts w:ascii="Arial" w:hAnsi="Arial" w:cs="Arial"/>
                <w:sz w:val="24"/>
                <w:szCs w:val="24"/>
              </w:rPr>
            </w:pPr>
            <w:r>
              <w:rPr>
                <w:rFonts w:ascii="Arial" w:hAnsi="Arial" w:cs="Arial"/>
                <w:sz w:val="24"/>
                <w:szCs w:val="24"/>
              </w:rPr>
              <w:t>109</w:t>
            </w:r>
          </w:p>
        </w:tc>
      </w:tr>
      <w:tr w:rsidR="009251AA" w:rsidRPr="009251AA" w:rsidTr="00CB55D8">
        <w:tc>
          <w:tcPr>
            <w:tcW w:w="7933" w:type="dxa"/>
          </w:tcPr>
          <w:p w:rsidR="009251AA" w:rsidRDefault="009251AA" w:rsidP="00AB2F92">
            <w:pPr>
              <w:rPr>
                <w:rFonts w:ascii="Arial" w:hAnsi="Arial" w:cs="Arial"/>
                <w:sz w:val="24"/>
                <w:szCs w:val="24"/>
              </w:rPr>
            </w:pPr>
            <w:r>
              <w:rPr>
                <w:rFonts w:ascii="Arial" w:hAnsi="Arial" w:cs="Arial"/>
                <w:sz w:val="24"/>
                <w:szCs w:val="24"/>
              </w:rPr>
              <w:t>Figura 5.3</w:t>
            </w:r>
          </w:p>
        </w:tc>
        <w:tc>
          <w:tcPr>
            <w:tcW w:w="561" w:type="dxa"/>
          </w:tcPr>
          <w:p w:rsidR="009251AA" w:rsidRDefault="009251AA" w:rsidP="00AB2F92">
            <w:pPr>
              <w:rPr>
                <w:rFonts w:ascii="Arial" w:hAnsi="Arial" w:cs="Arial"/>
                <w:sz w:val="24"/>
                <w:szCs w:val="24"/>
              </w:rPr>
            </w:pPr>
            <w:r>
              <w:rPr>
                <w:rFonts w:ascii="Arial" w:hAnsi="Arial" w:cs="Arial"/>
                <w:sz w:val="24"/>
                <w:szCs w:val="24"/>
              </w:rPr>
              <w:t>110</w:t>
            </w:r>
          </w:p>
        </w:tc>
      </w:tr>
      <w:tr w:rsidR="009251AA" w:rsidRPr="009251AA" w:rsidTr="00CB55D8">
        <w:tc>
          <w:tcPr>
            <w:tcW w:w="7933" w:type="dxa"/>
          </w:tcPr>
          <w:p w:rsidR="009251AA" w:rsidRDefault="009251AA" w:rsidP="00AB2F92">
            <w:pPr>
              <w:rPr>
                <w:rFonts w:ascii="Arial" w:hAnsi="Arial" w:cs="Arial"/>
                <w:sz w:val="24"/>
                <w:szCs w:val="24"/>
              </w:rPr>
            </w:pPr>
            <w:r>
              <w:rPr>
                <w:rFonts w:ascii="Arial" w:hAnsi="Arial" w:cs="Arial"/>
                <w:sz w:val="24"/>
                <w:szCs w:val="24"/>
              </w:rPr>
              <w:t>Figura 5.4</w:t>
            </w:r>
          </w:p>
        </w:tc>
        <w:tc>
          <w:tcPr>
            <w:tcW w:w="561" w:type="dxa"/>
          </w:tcPr>
          <w:p w:rsidR="009251AA" w:rsidRDefault="009251AA" w:rsidP="00AB2F92">
            <w:pPr>
              <w:rPr>
                <w:rFonts w:ascii="Arial" w:hAnsi="Arial" w:cs="Arial"/>
                <w:sz w:val="24"/>
                <w:szCs w:val="24"/>
              </w:rPr>
            </w:pPr>
            <w:r>
              <w:rPr>
                <w:rFonts w:ascii="Arial" w:hAnsi="Arial" w:cs="Arial"/>
                <w:sz w:val="24"/>
                <w:szCs w:val="24"/>
              </w:rPr>
              <w:t>110</w:t>
            </w:r>
          </w:p>
        </w:tc>
      </w:tr>
      <w:tr w:rsidR="009251AA" w:rsidRPr="009251AA" w:rsidTr="00CB55D8">
        <w:tc>
          <w:tcPr>
            <w:tcW w:w="7933" w:type="dxa"/>
          </w:tcPr>
          <w:p w:rsidR="009251AA" w:rsidRDefault="009251AA" w:rsidP="00AB2F92">
            <w:pPr>
              <w:rPr>
                <w:rFonts w:ascii="Arial" w:hAnsi="Arial" w:cs="Arial"/>
                <w:sz w:val="24"/>
                <w:szCs w:val="24"/>
              </w:rPr>
            </w:pPr>
            <w:r>
              <w:rPr>
                <w:rFonts w:ascii="Arial" w:hAnsi="Arial" w:cs="Arial"/>
                <w:sz w:val="24"/>
                <w:szCs w:val="24"/>
              </w:rPr>
              <w:t>Figura 5.5</w:t>
            </w:r>
          </w:p>
        </w:tc>
        <w:tc>
          <w:tcPr>
            <w:tcW w:w="561" w:type="dxa"/>
          </w:tcPr>
          <w:p w:rsidR="009251AA" w:rsidRDefault="009251AA" w:rsidP="00AB2F92">
            <w:pPr>
              <w:rPr>
                <w:rFonts w:ascii="Arial" w:hAnsi="Arial" w:cs="Arial"/>
                <w:sz w:val="24"/>
                <w:szCs w:val="24"/>
              </w:rPr>
            </w:pPr>
            <w:r>
              <w:rPr>
                <w:rFonts w:ascii="Arial" w:hAnsi="Arial" w:cs="Arial"/>
                <w:sz w:val="24"/>
                <w:szCs w:val="24"/>
              </w:rPr>
              <w:t>113</w:t>
            </w:r>
          </w:p>
        </w:tc>
      </w:tr>
      <w:tr w:rsidR="009251AA" w:rsidRPr="009251AA" w:rsidTr="00CB55D8">
        <w:tc>
          <w:tcPr>
            <w:tcW w:w="7933" w:type="dxa"/>
          </w:tcPr>
          <w:p w:rsidR="009251AA" w:rsidRDefault="009251AA" w:rsidP="00AB2F92">
            <w:pPr>
              <w:rPr>
                <w:rFonts w:ascii="Arial" w:hAnsi="Arial" w:cs="Arial"/>
                <w:sz w:val="24"/>
                <w:szCs w:val="24"/>
              </w:rPr>
            </w:pPr>
            <w:r>
              <w:rPr>
                <w:rFonts w:ascii="Arial" w:hAnsi="Arial" w:cs="Arial"/>
                <w:sz w:val="24"/>
                <w:szCs w:val="24"/>
              </w:rPr>
              <w:t>Figura 5.6</w:t>
            </w:r>
          </w:p>
        </w:tc>
        <w:tc>
          <w:tcPr>
            <w:tcW w:w="561" w:type="dxa"/>
          </w:tcPr>
          <w:p w:rsidR="009251AA" w:rsidRDefault="009251AA" w:rsidP="00AB2F92">
            <w:pPr>
              <w:rPr>
                <w:rFonts w:ascii="Arial" w:hAnsi="Arial" w:cs="Arial"/>
                <w:sz w:val="24"/>
                <w:szCs w:val="24"/>
              </w:rPr>
            </w:pPr>
            <w:r>
              <w:rPr>
                <w:rFonts w:ascii="Arial" w:hAnsi="Arial" w:cs="Arial"/>
                <w:sz w:val="24"/>
                <w:szCs w:val="24"/>
              </w:rPr>
              <w:t>115</w:t>
            </w:r>
          </w:p>
        </w:tc>
      </w:tr>
      <w:tr w:rsidR="009251AA" w:rsidRPr="009251AA" w:rsidTr="00CB55D8">
        <w:tc>
          <w:tcPr>
            <w:tcW w:w="7933" w:type="dxa"/>
          </w:tcPr>
          <w:p w:rsidR="009251AA" w:rsidRDefault="009251AA" w:rsidP="00AB2F92">
            <w:pPr>
              <w:rPr>
                <w:rFonts w:ascii="Arial" w:hAnsi="Arial" w:cs="Arial"/>
                <w:sz w:val="24"/>
                <w:szCs w:val="24"/>
              </w:rPr>
            </w:pPr>
            <w:r>
              <w:rPr>
                <w:rFonts w:ascii="Arial" w:hAnsi="Arial" w:cs="Arial"/>
                <w:sz w:val="24"/>
                <w:szCs w:val="24"/>
              </w:rPr>
              <w:t>Figura 6.1</w:t>
            </w:r>
          </w:p>
        </w:tc>
        <w:tc>
          <w:tcPr>
            <w:tcW w:w="561" w:type="dxa"/>
          </w:tcPr>
          <w:p w:rsidR="009251AA" w:rsidRDefault="009251AA" w:rsidP="00AB2F92">
            <w:pPr>
              <w:rPr>
                <w:rFonts w:ascii="Arial" w:hAnsi="Arial" w:cs="Arial"/>
                <w:sz w:val="24"/>
                <w:szCs w:val="24"/>
              </w:rPr>
            </w:pPr>
            <w:r>
              <w:rPr>
                <w:rFonts w:ascii="Arial" w:hAnsi="Arial" w:cs="Arial"/>
                <w:sz w:val="24"/>
                <w:szCs w:val="24"/>
              </w:rPr>
              <w:t>122</w:t>
            </w:r>
          </w:p>
        </w:tc>
      </w:tr>
      <w:tr w:rsidR="009251AA" w:rsidRPr="009251AA" w:rsidTr="00CB55D8">
        <w:tc>
          <w:tcPr>
            <w:tcW w:w="7933" w:type="dxa"/>
          </w:tcPr>
          <w:p w:rsidR="009251AA" w:rsidRDefault="009251AA" w:rsidP="00AB2F92">
            <w:pPr>
              <w:rPr>
                <w:rFonts w:ascii="Arial" w:hAnsi="Arial" w:cs="Arial"/>
                <w:sz w:val="24"/>
                <w:szCs w:val="24"/>
              </w:rPr>
            </w:pPr>
            <w:r>
              <w:rPr>
                <w:rFonts w:ascii="Arial" w:hAnsi="Arial" w:cs="Arial"/>
                <w:sz w:val="24"/>
                <w:szCs w:val="24"/>
              </w:rPr>
              <w:t>Figura 6.2</w:t>
            </w:r>
          </w:p>
        </w:tc>
        <w:tc>
          <w:tcPr>
            <w:tcW w:w="561" w:type="dxa"/>
          </w:tcPr>
          <w:p w:rsidR="009251AA" w:rsidRDefault="009251AA" w:rsidP="00AB2F92">
            <w:pPr>
              <w:rPr>
                <w:rFonts w:ascii="Arial" w:hAnsi="Arial" w:cs="Arial"/>
                <w:sz w:val="24"/>
                <w:szCs w:val="24"/>
              </w:rPr>
            </w:pPr>
            <w:r>
              <w:rPr>
                <w:rFonts w:ascii="Arial" w:hAnsi="Arial" w:cs="Arial"/>
                <w:sz w:val="24"/>
                <w:szCs w:val="24"/>
              </w:rPr>
              <w:t>123</w:t>
            </w:r>
          </w:p>
        </w:tc>
      </w:tr>
      <w:tr w:rsidR="009251AA" w:rsidRPr="009251AA" w:rsidTr="00CB55D8">
        <w:tc>
          <w:tcPr>
            <w:tcW w:w="7933" w:type="dxa"/>
          </w:tcPr>
          <w:p w:rsidR="009251AA" w:rsidRDefault="009251AA" w:rsidP="00AB2F92">
            <w:pPr>
              <w:rPr>
                <w:rFonts w:ascii="Arial" w:hAnsi="Arial" w:cs="Arial"/>
                <w:sz w:val="24"/>
                <w:szCs w:val="24"/>
              </w:rPr>
            </w:pPr>
            <w:r>
              <w:rPr>
                <w:rFonts w:ascii="Arial" w:hAnsi="Arial" w:cs="Arial"/>
                <w:sz w:val="24"/>
                <w:szCs w:val="24"/>
              </w:rPr>
              <w:t>Figura 6.3</w:t>
            </w:r>
          </w:p>
        </w:tc>
        <w:tc>
          <w:tcPr>
            <w:tcW w:w="561" w:type="dxa"/>
          </w:tcPr>
          <w:p w:rsidR="009251AA" w:rsidRDefault="009251AA" w:rsidP="00AB2F92">
            <w:pPr>
              <w:rPr>
                <w:rFonts w:ascii="Arial" w:hAnsi="Arial" w:cs="Arial"/>
                <w:sz w:val="24"/>
                <w:szCs w:val="24"/>
              </w:rPr>
            </w:pPr>
            <w:r>
              <w:rPr>
                <w:rFonts w:ascii="Arial" w:hAnsi="Arial" w:cs="Arial"/>
                <w:sz w:val="24"/>
                <w:szCs w:val="24"/>
              </w:rPr>
              <w:t>124</w:t>
            </w:r>
          </w:p>
        </w:tc>
      </w:tr>
      <w:tr w:rsidR="009251AA" w:rsidRPr="009251AA" w:rsidTr="00CB55D8">
        <w:tc>
          <w:tcPr>
            <w:tcW w:w="7933" w:type="dxa"/>
          </w:tcPr>
          <w:p w:rsidR="009251AA" w:rsidRDefault="009251AA" w:rsidP="00AB2F92">
            <w:pPr>
              <w:rPr>
                <w:rFonts w:ascii="Arial" w:hAnsi="Arial" w:cs="Arial"/>
                <w:sz w:val="24"/>
                <w:szCs w:val="24"/>
              </w:rPr>
            </w:pPr>
            <w:r>
              <w:rPr>
                <w:rFonts w:ascii="Arial" w:hAnsi="Arial" w:cs="Arial"/>
                <w:sz w:val="24"/>
                <w:szCs w:val="24"/>
              </w:rPr>
              <w:t>Figura 6.4</w:t>
            </w:r>
          </w:p>
        </w:tc>
        <w:tc>
          <w:tcPr>
            <w:tcW w:w="561" w:type="dxa"/>
          </w:tcPr>
          <w:p w:rsidR="009251AA" w:rsidRDefault="009251AA" w:rsidP="00AB2F92">
            <w:pPr>
              <w:rPr>
                <w:rFonts w:ascii="Arial" w:hAnsi="Arial" w:cs="Arial"/>
                <w:sz w:val="24"/>
                <w:szCs w:val="24"/>
              </w:rPr>
            </w:pPr>
            <w:r>
              <w:rPr>
                <w:rFonts w:ascii="Arial" w:hAnsi="Arial" w:cs="Arial"/>
                <w:sz w:val="24"/>
                <w:szCs w:val="24"/>
              </w:rPr>
              <w:t>125</w:t>
            </w:r>
          </w:p>
        </w:tc>
      </w:tr>
      <w:tr w:rsidR="009251AA" w:rsidRPr="009251AA" w:rsidTr="00CB55D8">
        <w:tc>
          <w:tcPr>
            <w:tcW w:w="7933" w:type="dxa"/>
          </w:tcPr>
          <w:p w:rsidR="009251AA" w:rsidRDefault="009251AA" w:rsidP="00AB2F92">
            <w:pPr>
              <w:rPr>
                <w:rFonts w:ascii="Arial" w:hAnsi="Arial" w:cs="Arial"/>
                <w:sz w:val="24"/>
                <w:szCs w:val="24"/>
              </w:rPr>
            </w:pPr>
            <w:r>
              <w:rPr>
                <w:rFonts w:ascii="Arial" w:hAnsi="Arial" w:cs="Arial"/>
                <w:sz w:val="24"/>
                <w:szCs w:val="24"/>
              </w:rPr>
              <w:t>Figura 6.5</w:t>
            </w:r>
          </w:p>
        </w:tc>
        <w:tc>
          <w:tcPr>
            <w:tcW w:w="561" w:type="dxa"/>
          </w:tcPr>
          <w:p w:rsidR="009251AA" w:rsidRDefault="009251AA" w:rsidP="00AB2F92">
            <w:pPr>
              <w:rPr>
                <w:rFonts w:ascii="Arial" w:hAnsi="Arial" w:cs="Arial"/>
                <w:sz w:val="24"/>
                <w:szCs w:val="24"/>
              </w:rPr>
            </w:pPr>
            <w:r>
              <w:rPr>
                <w:rFonts w:ascii="Arial" w:hAnsi="Arial" w:cs="Arial"/>
                <w:sz w:val="24"/>
                <w:szCs w:val="24"/>
              </w:rPr>
              <w:t>129</w:t>
            </w:r>
          </w:p>
        </w:tc>
      </w:tr>
      <w:tr w:rsidR="009251AA" w:rsidRPr="009251AA" w:rsidTr="00CB55D8">
        <w:tc>
          <w:tcPr>
            <w:tcW w:w="7933" w:type="dxa"/>
          </w:tcPr>
          <w:p w:rsidR="009251AA" w:rsidRDefault="009251AA" w:rsidP="00AB2F92">
            <w:pPr>
              <w:rPr>
                <w:rFonts w:ascii="Arial" w:hAnsi="Arial" w:cs="Arial"/>
                <w:sz w:val="24"/>
                <w:szCs w:val="24"/>
              </w:rPr>
            </w:pPr>
            <w:r>
              <w:rPr>
                <w:rFonts w:ascii="Arial" w:hAnsi="Arial" w:cs="Arial"/>
                <w:sz w:val="24"/>
                <w:szCs w:val="24"/>
              </w:rPr>
              <w:t>Figura 6.6</w:t>
            </w:r>
          </w:p>
        </w:tc>
        <w:tc>
          <w:tcPr>
            <w:tcW w:w="561" w:type="dxa"/>
          </w:tcPr>
          <w:p w:rsidR="009251AA" w:rsidRDefault="009251AA" w:rsidP="00AB2F92">
            <w:pPr>
              <w:rPr>
                <w:rFonts w:ascii="Arial" w:hAnsi="Arial" w:cs="Arial"/>
                <w:sz w:val="24"/>
                <w:szCs w:val="24"/>
              </w:rPr>
            </w:pPr>
            <w:r>
              <w:rPr>
                <w:rFonts w:ascii="Arial" w:hAnsi="Arial" w:cs="Arial"/>
                <w:sz w:val="24"/>
                <w:szCs w:val="24"/>
              </w:rPr>
              <w:t>130</w:t>
            </w:r>
          </w:p>
        </w:tc>
      </w:tr>
      <w:tr w:rsidR="009251AA" w:rsidRPr="009251AA" w:rsidTr="00CB55D8">
        <w:tc>
          <w:tcPr>
            <w:tcW w:w="7933" w:type="dxa"/>
          </w:tcPr>
          <w:p w:rsidR="009251AA" w:rsidRDefault="009251AA" w:rsidP="00AB2F92">
            <w:pPr>
              <w:rPr>
                <w:rFonts w:ascii="Arial" w:hAnsi="Arial" w:cs="Arial"/>
                <w:sz w:val="24"/>
                <w:szCs w:val="24"/>
              </w:rPr>
            </w:pPr>
            <w:r>
              <w:rPr>
                <w:rFonts w:ascii="Arial" w:hAnsi="Arial" w:cs="Arial"/>
                <w:sz w:val="24"/>
                <w:szCs w:val="24"/>
              </w:rPr>
              <w:t>Figura 6.7</w:t>
            </w:r>
          </w:p>
        </w:tc>
        <w:tc>
          <w:tcPr>
            <w:tcW w:w="561" w:type="dxa"/>
          </w:tcPr>
          <w:p w:rsidR="009251AA" w:rsidRDefault="009251AA" w:rsidP="00AB2F92">
            <w:pPr>
              <w:rPr>
                <w:rFonts w:ascii="Arial" w:hAnsi="Arial" w:cs="Arial"/>
                <w:sz w:val="24"/>
                <w:szCs w:val="24"/>
              </w:rPr>
            </w:pPr>
            <w:r>
              <w:rPr>
                <w:rFonts w:ascii="Arial" w:hAnsi="Arial" w:cs="Arial"/>
                <w:sz w:val="24"/>
                <w:szCs w:val="24"/>
              </w:rPr>
              <w:t>131</w:t>
            </w:r>
          </w:p>
        </w:tc>
      </w:tr>
    </w:tbl>
    <w:p w:rsidR="00CB55D8" w:rsidRDefault="00CB55D8" w:rsidP="00AB2F92"/>
    <w:p w:rsidR="00CB55D8" w:rsidRDefault="00CB55D8" w:rsidP="00AB2F92"/>
    <w:p w:rsidR="00CB55D8" w:rsidRPr="00CB55D8" w:rsidRDefault="00CB55D8" w:rsidP="00CB55D8">
      <w:pPr>
        <w:jc w:val="center"/>
        <w:rPr>
          <w:rFonts w:ascii="Arial" w:hAnsi="Arial" w:cs="Arial"/>
          <w:b/>
          <w:sz w:val="24"/>
          <w:szCs w:val="24"/>
        </w:rPr>
      </w:pPr>
      <w:r w:rsidRPr="00CB55D8">
        <w:rPr>
          <w:rFonts w:ascii="Arial" w:hAnsi="Arial" w:cs="Arial"/>
          <w:b/>
          <w:sz w:val="24"/>
          <w:szCs w:val="24"/>
        </w:rPr>
        <w:lastRenderedPageBreak/>
        <w:t>LISTA DE TABELAS</w:t>
      </w:r>
    </w:p>
    <w:p w:rsidR="00CB55D8" w:rsidRDefault="00CB55D8" w:rsidP="00AB2F92"/>
    <w:tbl>
      <w:tblPr>
        <w:tblStyle w:val="Tabelacomgrade"/>
        <w:tblW w:w="0" w:type="auto"/>
        <w:tblLook w:val="04A0" w:firstRow="1" w:lastRow="0" w:firstColumn="1" w:lastColumn="0" w:noHBand="0" w:noVBand="1"/>
      </w:tblPr>
      <w:tblGrid>
        <w:gridCol w:w="7877"/>
        <w:gridCol w:w="617"/>
      </w:tblGrid>
      <w:tr w:rsidR="00CB55D8" w:rsidRPr="00530C08" w:rsidTr="00CB55D8">
        <w:tc>
          <w:tcPr>
            <w:tcW w:w="7933" w:type="dxa"/>
          </w:tcPr>
          <w:p w:rsidR="00CB55D8" w:rsidRPr="00530C08" w:rsidRDefault="00530C08" w:rsidP="00530C08">
            <w:pPr>
              <w:rPr>
                <w:rFonts w:ascii="Arial" w:hAnsi="Arial" w:cs="Arial"/>
                <w:sz w:val="24"/>
                <w:szCs w:val="24"/>
              </w:rPr>
            </w:pPr>
            <w:r>
              <w:rPr>
                <w:rFonts w:ascii="Arial" w:hAnsi="Arial" w:cs="Arial"/>
                <w:sz w:val="24"/>
                <w:szCs w:val="24"/>
              </w:rPr>
              <w:t>Tabela</w:t>
            </w:r>
            <w:r w:rsidR="00CB55D8" w:rsidRPr="00530C08">
              <w:rPr>
                <w:rFonts w:ascii="Arial" w:hAnsi="Arial" w:cs="Arial"/>
                <w:sz w:val="24"/>
                <w:szCs w:val="24"/>
              </w:rPr>
              <w:t xml:space="preserve"> </w:t>
            </w:r>
            <w:r w:rsidRPr="00530C08">
              <w:rPr>
                <w:rFonts w:ascii="Arial" w:hAnsi="Arial" w:cs="Arial"/>
                <w:sz w:val="24"/>
                <w:szCs w:val="24"/>
              </w:rPr>
              <w:t xml:space="preserve">2.1 </w:t>
            </w:r>
          </w:p>
        </w:tc>
        <w:tc>
          <w:tcPr>
            <w:tcW w:w="561" w:type="dxa"/>
          </w:tcPr>
          <w:p w:rsidR="00CB55D8" w:rsidRPr="00530C08" w:rsidRDefault="00530C08" w:rsidP="00AB2F92">
            <w:pPr>
              <w:rPr>
                <w:rFonts w:ascii="Arial" w:hAnsi="Arial" w:cs="Arial"/>
                <w:sz w:val="24"/>
                <w:szCs w:val="24"/>
              </w:rPr>
            </w:pPr>
            <w:r w:rsidRPr="00530C08">
              <w:rPr>
                <w:rFonts w:ascii="Arial" w:hAnsi="Arial" w:cs="Arial"/>
                <w:sz w:val="24"/>
                <w:szCs w:val="24"/>
              </w:rPr>
              <w:t>32</w:t>
            </w:r>
          </w:p>
        </w:tc>
      </w:tr>
      <w:tr w:rsidR="00CB55D8" w:rsidRPr="00530C08" w:rsidTr="00CB55D8">
        <w:tc>
          <w:tcPr>
            <w:tcW w:w="7933" w:type="dxa"/>
          </w:tcPr>
          <w:p w:rsidR="00CB55D8" w:rsidRPr="00530C08" w:rsidRDefault="00530C08" w:rsidP="00AB2F92">
            <w:pPr>
              <w:rPr>
                <w:rFonts w:ascii="Arial" w:hAnsi="Arial" w:cs="Arial"/>
                <w:sz w:val="24"/>
                <w:szCs w:val="24"/>
              </w:rPr>
            </w:pPr>
            <w:r w:rsidRPr="00530C08">
              <w:rPr>
                <w:rFonts w:ascii="Arial" w:hAnsi="Arial" w:cs="Arial"/>
                <w:sz w:val="24"/>
                <w:szCs w:val="24"/>
              </w:rPr>
              <w:t xml:space="preserve">Tabela </w:t>
            </w:r>
            <w:r>
              <w:rPr>
                <w:rFonts w:ascii="Arial" w:hAnsi="Arial" w:cs="Arial"/>
                <w:sz w:val="24"/>
                <w:szCs w:val="24"/>
              </w:rPr>
              <w:t>3.1</w:t>
            </w:r>
          </w:p>
        </w:tc>
        <w:tc>
          <w:tcPr>
            <w:tcW w:w="561" w:type="dxa"/>
          </w:tcPr>
          <w:p w:rsidR="00CB55D8" w:rsidRPr="00530C08" w:rsidRDefault="001F1721" w:rsidP="00AB2F92">
            <w:pPr>
              <w:rPr>
                <w:rFonts w:ascii="Arial" w:hAnsi="Arial" w:cs="Arial"/>
                <w:sz w:val="24"/>
                <w:szCs w:val="24"/>
              </w:rPr>
            </w:pPr>
            <w:r>
              <w:rPr>
                <w:rFonts w:ascii="Arial" w:hAnsi="Arial" w:cs="Arial"/>
                <w:sz w:val="24"/>
                <w:szCs w:val="24"/>
              </w:rPr>
              <w:t>56</w:t>
            </w:r>
          </w:p>
        </w:tc>
      </w:tr>
      <w:tr w:rsidR="004C0C08" w:rsidRPr="00530C08" w:rsidTr="00CB55D8">
        <w:tc>
          <w:tcPr>
            <w:tcW w:w="7933" w:type="dxa"/>
          </w:tcPr>
          <w:p w:rsidR="004C0C08" w:rsidRPr="00530C08" w:rsidRDefault="004C0C08" w:rsidP="00AB2F92">
            <w:pPr>
              <w:rPr>
                <w:rFonts w:ascii="Arial" w:hAnsi="Arial" w:cs="Arial"/>
                <w:sz w:val="24"/>
                <w:szCs w:val="24"/>
              </w:rPr>
            </w:pPr>
            <w:r>
              <w:rPr>
                <w:rFonts w:ascii="Arial" w:hAnsi="Arial" w:cs="Arial"/>
                <w:sz w:val="24"/>
                <w:szCs w:val="24"/>
              </w:rPr>
              <w:t>Tabela 3.2</w:t>
            </w:r>
          </w:p>
        </w:tc>
        <w:tc>
          <w:tcPr>
            <w:tcW w:w="561" w:type="dxa"/>
          </w:tcPr>
          <w:p w:rsidR="004C0C08" w:rsidRDefault="004C0C08" w:rsidP="00AB2F92">
            <w:pPr>
              <w:rPr>
                <w:rFonts w:ascii="Arial" w:hAnsi="Arial" w:cs="Arial"/>
                <w:sz w:val="24"/>
                <w:szCs w:val="24"/>
              </w:rPr>
            </w:pPr>
            <w:r>
              <w:rPr>
                <w:rFonts w:ascii="Arial" w:hAnsi="Arial" w:cs="Arial"/>
                <w:sz w:val="24"/>
                <w:szCs w:val="24"/>
              </w:rPr>
              <w:t>56</w:t>
            </w:r>
          </w:p>
        </w:tc>
      </w:tr>
      <w:tr w:rsidR="004C0C08" w:rsidRPr="00530C08" w:rsidTr="00CB55D8">
        <w:tc>
          <w:tcPr>
            <w:tcW w:w="7933" w:type="dxa"/>
          </w:tcPr>
          <w:p w:rsidR="004C0C08" w:rsidRDefault="004C0C08" w:rsidP="00AB2F92">
            <w:pPr>
              <w:rPr>
                <w:rFonts w:ascii="Arial" w:hAnsi="Arial" w:cs="Arial"/>
                <w:sz w:val="24"/>
                <w:szCs w:val="24"/>
              </w:rPr>
            </w:pPr>
            <w:r>
              <w:rPr>
                <w:rFonts w:ascii="Arial" w:hAnsi="Arial" w:cs="Arial"/>
                <w:sz w:val="24"/>
                <w:szCs w:val="24"/>
              </w:rPr>
              <w:t>Tabela 3.3</w:t>
            </w:r>
          </w:p>
        </w:tc>
        <w:tc>
          <w:tcPr>
            <w:tcW w:w="561" w:type="dxa"/>
          </w:tcPr>
          <w:p w:rsidR="004C0C08" w:rsidRDefault="004C0C08" w:rsidP="00AB2F92">
            <w:pPr>
              <w:rPr>
                <w:rFonts w:ascii="Arial" w:hAnsi="Arial" w:cs="Arial"/>
                <w:sz w:val="24"/>
                <w:szCs w:val="24"/>
              </w:rPr>
            </w:pPr>
            <w:r>
              <w:rPr>
                <w:rFonts w:ascii="Arial" w:hAnsi="Arial" w:cs="Arial"/>
                <w:sz w:val="24"/>
                <w:szCs w:val="24"/>
              </w:rPr>
              <w:t>57</w:t>
            </w:r>
          </w:p>
        </w:tc>
      </w:tr>
      <w:tr w:rsidR="004C0C08" w:rsidRPr="00530C08" w:rsidTr="00CB55D8">
        <w:tc>
          <w:tcPr>
            <w:tcW w:w="7933" w:type="dxa"/>
          </w:tcPr>
          <w:p w:rsidR="004C0C08" w:rsidRDefault="004C0C08" w:rsidP="00AB2F92">
            <w:pPr>
              <w:rPr>
                <w:rFonts w:ascii="Arial" w:hAnsi="Arial" w:cs="Arial"/>
                <w:sz w:val="24"/>
                <w:szCs w:val="24"/>
              </w:rPr>
            </w:pPr>
            <w:r>
              <w:rPr>
                <w:rFonts w:ascii="Arial" w:hAnsi="Arial" w:cs="Arial"/>
                <w:sz w:val="24"/>
                <w:szCs w:val="24"/>
              </w:rPr>
              <w:t>Tabela 3.4</w:t>
            </w:r>
          </w:p>
        </w:tc>
        <w:tc>
          <w:tcPr>
            <w:tcW w:w="561" w:type="dxa"/>
          </w:tcPr>
          <w:p w:rsidR="004C0C08" w:rsidRDefault="004C0C08" w:rsidP="00AB2F92">
            <w:pPr>
              <w:rPr>
                <w:rFonts w:ascii="Arial" w:hAnsi="Arial" w:cs="Arial"/>
                <w:sz w:val="24"/>
                <w:szCs w:val="24"/>
              </w:rPr>
            </w:pPr>
            <w:r>
              <w:rPr>
                <w:rFonts w:ascii="Arial" w:hAnsi="Arial" w:cs="Arial"/>
                <w:sz w:val="24"/>
                <w:szCs w:val="24"/>
              </w:rPr>
              <w:t>57</w:t>
            </w:r>
          </w:p>
        </w:tc>
      </w:tr>
      <w:tr w:rsidR="004C0C08" w:rsidRPr="00530C08" w:rsidTr="00CB55D8">
        <w:tc>
          <w:tcPr>
            <w:tcW w:w="7933" w:type="dxa"/>
          </w:tcPr>
          <w:p w:rsidR="004C0C08" w:rsidRDefault="004C0C08" w:rsidP="00AB2F92">
            <w:pPr>
              <w:rPr>
                <w:rFonts w:ascii="Arial" w:hAnsi="Arial" w:cs="Arial"/>
                <w:sz w:val="24"/>
                <w:szCs w:val="24"/>
              </w:rPr>
            </w:pPr>
            <w:r>
              <w:rPr>
                <w:rFonts w:ascii="Arial" w:hAnsi="Arial" w:cs="Arial"/>
                <w:sz w:val="24"/>
                <w:szCs w:val="24"/>
              </w:rPr>
              <w:t>Tabela 3.5</w:t>
            </w:r>
          </w:p>
        </w:tc>
        <w:tc>
          <w:tcPr>
            <w:tcW w:w="561" w:type="dxa"/>
          </w:tcPr>
          <w:p w:rsidR="004C0C08" w:rsidRDefault="004C0C08" w:rsidP="00AB2F92">
            <w:pPr>
              <w:rPr>
                <w:rFonts w:ascii="Arial" w:hAnsi="Arial" w:cs="Arial"/>
                <w:sz w:val="24"/>
                <w:szCs w:val="24"/>
              </w:rPr>
            </w:pPr>
            <w:r>
              <w:rPr>
                <w:rFonts w:ascii="Arial" w:hAnsi="Arial" w:cs="Arial"/>
                <w:sz w:val="24"/>
                <w:szCs w:val="24"/>
              </w:rPr>
              <w:t>84</w:t>
            </w:r>
          </w:p>
        </w:tc>
      </w:tr>
      <w:tr w:rsidR="004C0C08" w:rsidRPr="00530C08" w:rsidTr="00CB55D8">
        <w:tc>
          <w:tcPr>
            <w:tcW w:w="7933" w:type="dxa"/>
          </w:tcPr>
          <w:p w:rsidR="004C0C08" w:rsidRDefault="004C0C08" w:rsidP="00AB2F92">
            <w:pPr>
              <w:rPr>
                <w:rFonts w:ascii="Arial" w:hAnsi="Arial" w:cs="Arial"/>
                <w:sz w:val="24"/>
                <w:szCs w:val="24"/>
              </w:rPr>
            </w:pPr>
            <w:r>
              <w:rPr>
                <w:rFonts w:ascii="Arial" w:hAnsi="Arial" w:cs="Arial"/>
                <w:sz w:val="24"/>
                <w:szCs w:val="24"/>
              </w:rPr>
              <w:t>Tabela 6.1</w:t>
            </w:r>
          </w:p>
        </w:tc>
        <w:tc>
          <w:tcPr>
            <w:tcW w:w="561" w:type="dxa"/>
          </w:tcPr>
          <w:p w:rsidR="004C0C08" w:rsidRDefault="004C0C08" w:rsidP="00AB2F92">
            <w:pPr>
              <w:rPr>
                <w:rFonts w:ascii="Arial" w:hAnsi="Arial" w:cs="Arial"/>
                <w:sz w:val="24"/>
                <w:szCs w:val="24"/>
              </w:rPr>
            </w:pPr>
            <w:r>
              <w:rPr>
                <w:rFonts w:ascii="Arial" w:hAnsi="Arial" w:cs="Arial"/>
                <w:sz w:val="24"/>
                <w:szCs w:val="24"/>
              </w:rPr>
              <w:t>123</w:t>
            </w:r>
          </w:p>
        </w:tc>
      </w:tr>
    </w:tbl>
    <w:p w:rsidR="00CB55D8" w:rsidRDefault="00CB55D8" w:rsidP="00AB2F92"/>
    <w:p w:rsidR="00CB55D8" w:rsidRDefault="00CB55D8" w:rsidP="00AB2F92"/>
    <w:p w:rsidR="00CB55D8" w:rsidRDefault="00CB55D8" w:rsidP="00AB2F92"/>
    <w:p w:rsidR="00CB55D8" w:rsidRDefault="00CB55D8" w:rsidP="00AB2F92"/>
    <w:p w:rsidR="00CB55D8" w:rsidRDefault="00CB55D8" w:rsidP="00AB2F92"/>
    <w:p w:rsidR="00CB55D8" w:rsidRDefault="00CB55D8" w:rsidP="00AB2F92"/>
    <w:p w:rsidR="00CB55D8" w:rsidRDefault="00CB55D8" w:rsidP="00AB2F92"/>
    <w:p w:rsidR="00CB55D8" w:rsidRDefault="00CB55D8" w:rsidP="00AB2F92"/>
    <w:p w:rsidR="00CB55D8" w:rsidRDefault="00CB55D8" w:rsidP="00AB2F92"/>
    <w:p w:rsidR="00CB55D8" w:rsidRDefault="00CB55D8" w:rsidP="00AB2F92"/>
    <w:p w:rsidR="00CB55D8" w:rsidRDefault="00CB55D8" w:rsidP="00AB2F92"/>
    <w:p w:rsidR="00CB55D8" w:rsidRDefault="00CB55D8" w:rsidP="00AB2F92"/>
    <w:p w:rsidR="00CB55D8" w:rsidRDefault="00CB55D8" w:rsidP="00AB2F92"/>
    <w:p w:rsidR="00CB55D8" w:rsidRDefault="00CB55D8" w:rsidP="00AB2F92"/>
    <w:p w:rsidR="00CB55D8" w:rsidRDefault="00CB55D8" w:rsidP="00AB2F92"/>
    <w:p w:rsidR="00CB55D8" w:rsidRDefault="00CB55D8" w:rsidP="00AB2F92"/>
    <w:p w:rsidR="00CB55D8" w:rsidRDefault="00CB55D8" w:rsidP="00AB2F92"/>
    <w:p w:rsidR="00CB55D8" w:rsidRDefault="00CB55D8" w:rsidP="00AB2F92"/>
    <w:p w:rsidR="00CB55D8" w:rsidRDefault="00CB55D8" w:rsidP="00AB2F92"/>
    <w:p w:rsidR="00CB55D8" w:rsidRDefault="00CB55D8" w:rsidP="00AB2F92"/>
    <w:p w:rsidR="00CB55D8" w:rsidRDefault="00CB55D8" w:rsidP="00AB2F92"/>
    <w:p w:rsidR="00CB55D8" w:rsidRDefault="00CB55D8" w:rsidP="00AB2F92"/>
    <w:p w:rsidR="00CB55D8" w:rsidRDefault="00CB55D8" w:rsidP="00AB2F92"/>
    <w:p w:rsidR="00CB55D8" w:rsidRDefault="00CB55D8" w:rsidP="00AB2F92"/>
    <w:p w:rsidR="00CB55D8" w:rsidRPr="00787588" w:rsidRDefault="00CB55D8" w:rsidP="00787588">
      <w:pPr>
        <w:jc w:val="both"/>
        <w:rPr>
          <w:rFonts w:ascii="Arial" w:hAnsi="Arial" w:cs="Arial"/>
          <w:b/>
          <w:sz w:val="24"/>
          <w:szCs w:val="24"/>
        </w:rPr>
      </w:pPr>
      <w:r w:rsidRPr="00787588">
        <w:rPr>
          <w:rFonts w:ascii="Arial" w:hAnsi="Arial" w:cs="Arial"/>
          <w:b/>
          <w:sz w:val="24"/>
          <w:szCs w:val="24"/>
        </w:rPr>
        <w:lastRenderedPageBreak/>
        <w:t>RESUMO</w:t>
      </w:r>
    </w:p>
    <w:p w:rsidR="00787588" w:rsidRPr="00787588" w:rsidRDefault="00787588" w:rsidP="00787588">
      <w:pPr>
        <w:jc w:val="both"/>
        <w:rPr>
          <w:rFonts w:ascii="Arial" w:hAnsi="Arial" w:cs="Arial"/>
          <w:sz w:val="24"/>
          <w:szCs w:val="24"/>
        </w:rPr>
      </w:pPr>
      <w:r w:rsidRPr="00787588">
        <w:rPr>
          <w:rFonts w:ascii="Arial" w:hAnsi="Arial" w:cs="Arial"/>
          <w:sz w:val="24"/>
          <w:szCs w:val="24"/>
        </w:rPr>
        <w:tab/>
        <w:t xml:space="preserve">As </w:t>
      </w:r>
      <w:r>
        <w:rPr>
          <w:rFonts w:ascii="Arial" w:hAnsi="Arial" w:cs="Arial"/>
          <w:sz w:val="24"/>
          <w:szCs w:val="24"/>
        </w:rPr>
        <w:t>instituições de ensino, de um modo geral,</w:t>
      </w:r>
      <w:r w:rsidRPr="00787588">
        <w:rPr>
          <w:rFonts w:ascii="Arial" w:hAnsi="Arial" w:cs="Arial"/>
          <w:sz w:val="24"/>
          <w:szCs w:val="24"/>
        </w:rPr>
        <w:t xml:space="preserve"> têm muitos dados acumulados: rastreamento de nota, atendimentos</w:t>
      </w:r>
      <w:r w:rsidR="0038518D">
        <w:rPr>
          <w:rFonts w:ascii="Arial" w:hAnsi="Arial" w:cs="Arial"/>
          <w:sz w:val="24"/>
          <w:szCs w:val="24"/>
        </w:rPr>
        <w:t>:</w:t>
      </w:r>
      <w:r w:rsidRPr="00787588">
        <w:rPr>
          <w:rFonts w:ascii="Arial" w:hAnsi="Arial" w:cs="Arial"/>
          <w:sz w:val="24"/>
          <w:szCs w:val="24"/>
        </w:rPr>
        <w:t xml:space="preserve"> biblioteca, refeitório, </w:t>
      </w:r>
      <w:r w:rsidR="0038518D">
        <w:rPr>
          <w:rFonts w:ascii="Arial" w:hAnsi="Arial" w:cs="Arial"/>
          <w:sz w:val="24"/>
          <w:szCs w:val="24"/>
        </w:rPr>
        <w:t>programas de bolsas;</w:t>
      </w:r>
      <w:r w:rsidRPr="00787588">
        <w:rPr>
          <w:rFonts w:ascii="Arial" w:hAnsi="Arial" w:cs="Arial"/>
          <w:sz w:val="24"/>
          <w:szCs w:val="24"/>
        </w:rPr>
        <w:t xml:space="preserve"> resultados de</w:t>
      </w:r>
      <w:r w:rsidR="006448D7">
        <w:rPr>
          <w:rFonts w:ascii="Arial" w:hAnsi="Arial" w:cs="Arial"/>
          <w:sz w:val="24"/>
          <w:szCs w:val="24"/>
        </w:rPr>
        <w:t xml:space="preserve"> teste, dados sócios econômicos, formulários de inscrições </w:t>
      </w:r>
      <w:r w:rsidRPr="00787588">
        <w:rPr>
          <w:rFonts w:ascii="Arial" w:hAnsi="Arial" w:cs="Arial"/>
          <w:sz w:val="24"/>
          <w:szCs w:val="24"/>
        </w:rPr>
        <w:t>e assim por diante. Mas pouco tem sido feito com estes dados armazenados – seja devido a questão políticas ou por desconhecimento – para melhorar a aprendizagem dos estudantes.</w:t>
      </w:r>
      <w:r w:rsidR="006448D7">
        <w:rPr>
          <w:rFonts w:ascii="Arial" w:hAnsi="Arial" w:cs="Arial"/>
          <w:sz w:val="24"/>
          <w:szCs w:val="24"/>
        </w:rPr>
        <w:t xml:space="preserve"> No máximo o que se faz é tirar alguns relatórios estatísticos desses dados.</w:t>
      </w:r>
    </w:p>
    <w:p w:rsidR="0038518D" w:rsidRPr="0038518D" w:rsidRDefault="008E3CA1" w:rsidP="0038518D">
      <w:pPr>
        <w:jc w:val="both"/>
        <w:rPr>
          <w:rFonts w:ascii="Arial" w:hAnsi="Arial" w:cs="Arial"/>
          <w:sz w:val="24"/>
          <w:szCs w:val="24"/>
        </w:rPr>
      </w:pPr>
      <w:r>
        <w:rPr>
          <w:rFonts w:cs="Arial"/>
        </w:rPr>
        <w:tab/>
      </w:r>
      <w:r w:rsidR="0038518D" w:rsidRPr="0038518D">
        <w:rPr>
          <w:rFonts w:ascii="Arial" w:hAnsi="Arial" w:cs="Arial"/>
          <w:sz w:val="24"/>
          <w:szCs w:val="24"/>
        </w:rPr>
        <w:t>No entanto, com a adoção cada vez maior das tecnologias nas escolas e um maior acesso aos dados, inclusive governamentais, há claramente uma série de oportunidades para uma melhor coleta de dados e análise desses dados para promover uma melhora na aprendizagem no ensino.</w:t>
      </w:r>
    </w:p>
    <w:p w:rsidR="00787588" w:rsidRPr="006448D7" w:rsidRDefault="006448D7" w:rsidP="008E3CA1">
      <w:pPr>
        <w:jc w:val="both"/>
        <w:rPr>
          <w:rFonts w:ascii="Arial" w:hAnsi="Arial" w:cs="Arial"/>
          <w:sz w:val="24"/>
          <w:szCs w:val="24"/>
        </w:rPr>
      </w:pPr>
      <w:r>
        <w:rPr>
          <w:rFonts w:cs="Arial"/>
        </w:rPr>
        <w:tab/>
      </w:r>
      <w:r>
        <w:rPr>
          <w:rFonts w:ascii="Arial" w:hAnsi="Arial" w:cs="Arial"/>
          <w:sz w:val="24"/>
          <w:szCs w:val="24"/>
        </w:rPr>
        <w:t xml:space="preserve">Neste contexto, este trabalho tem como objetivo, desenvolver uma ferramenta que auxilie, tanto alunos como gestores na melhoria da aprendizagem no ensino. </w:t>
      </w:r>
      <w:r w:rsidR="00752AFA">
        <w:rPr>
          <w:rFonts w:ascii="Arial" w:hAnsi="Arial" w:cs="Arial"/>
          <w:sz w:val="24"/>
          <w:szCs w:val="24"/>
        </w:rPr>
        <w:t xml:space="preserve">Para tanto, essa ferramenta deve usar recursos avançados de Mineração de dados e Inteligência Artificial, para diagnosticar problemas relacionados a evasão e reprovação na escola, bem como diagnosticar os problemas relacionados ao mau desempenho dos alunos nas disciplinas.  Essa ferramenta ao diagnosticar problemas de desempenho do aluno em determinada disciplina, irá sugerir, como desafios, algumas tarefas para o mesmo resolver, com o intuito de melhor o seu desempenho naquela disciplina. </w:t>
      </w:r>
      <w:r>
        <w:rPr>
          <w:rFonts w:ascii="Arial" w:hAnsi="Arial" w:cs="Arial"/>
          <w:sz w:val="24"/>
          <w:szCs w:val="24"/>
        </w:rPr>
        <w:t xml:space="preserve"> </w:t>
      </w:r>
    </w:p>
    <w:p w:rsidR="008E3CA1" w:rsidRPr="008E3CA1" w:rsidRDefault="008E3CA1" w:rsidP="008E3CA1">
      <w:pPr>
        <w:jc w:val="both"/>
        <w:rPr>
          <w:rFonts w:ascii="Arial" w:hAnsi="Arial" w:cs="Arial"/>
          <w:sz w:val="24"/>
          <w:szCs w:val="24"/>
        </w:rPr>
      </w:pPr>
      <w:r w:rsidRPr="00B5569A">
        <w:rPr>
          <w:rFonts w:cs="Arial"/>
        </w:rPr>
        <w:t xml:space="preserve">  </w:t>
      </w:r>
      <w:r w:rsidRPr="00B5569A">
        <w:rPr>
          <w:rFonts w:cs="Arial"/>
        </w:rPr>
        <w:tab/>
      </w:r>
      <w:r w:rsidRPr="008E3CA1">
        <w:rPr>
          <w:rFonts w:ascii="Arial" w:hAnsi="Arial" w:cs="Arial"/>
          <w:sz w:val="24"/>
          <w:szCs w:val="24"/>
        </w:rPr>
        <w:t xml:space="preserve"> </w:t>
      </w:r>
    </w:p>
    <w:p w:rsidR="00CB55D8" w:rsidRPr="00752AFA" w:rsidRDefault="00CB55D8" w:rsidP="00752AFA">
      <w:pPr>
        <w:jc w:val="both"/>
        <w:rPr>
          <w:rFonts w:ascii="Arial" w:hAnsi="Arial" w:cs="Arial"/>
          <w:sz w:val="24"/>
          <w:szCs w:val="24"/>
        </w:rPr>
      </w:pPr>
      <w:r w:rsidRPr="00752AFA">
        <w:rPr>
          <w:rFonts w:ascii="Arial" w:hAnsi="Arial" w:cs="Arial"/>
          <w:b/>
          <w:sz w:val="24"/>
          <w:szCs w:val="24"/>
        </w:rPr>
        <w:t>Palavras-chave</w:t>
      </w:r>
      <w:r w:rsidRPr="00752AFA">
        <w:rPr>
          <w:rFonts w:ascii="Arial" w:hAnsi="Arial" w:cs="Arial"/>
          <w:sz w:val="24"/>
          <w:szCs w:val="24"/>
        </w:rPr>
        <w:t>: Business Intellingence, Mineração de Dados, Descoberta de Conhecimento em Bases de Dados, Raciocínio Baseado em Casos, Redes Neurais, Big Data.</w:t>
      </w:r>
    </w:p>
    <w:p w:rsidR="00BC3CD9" w:rsidRDefault="00BC3CD9" w:rsidP="00AB2F92"/>
    <w:p w:rsidR="00BC3CD9" w:rsidRDefault="00BC3CD9" w:rsidP="00AB2F92"/>
    <w:p w:rsidR="00BC3CD9" w:rsidRDefault="00BC3CD9" w:rsidP="00AB2F92"/>
    <w:p w:rsidR="00BC3CD9" w:rsidRDefault="00BC3CD9" w:rsidP="00AB2F92"/>
    <w:p w:rsidR="00BC3CD9" w:rsidRDefault="00BC3CD9" w:rsidP="00AB2F92"/>
    <w:p w:rsidR="00BC3CD9" w:rsidRDefault="00BC3CD9" w:rsidP="00AB2F92"/>
    <w:p w:rsidR="00BC3CD9" w:rsidRDefault="00BC3CD9" w:rsidP="00AB2F92"/>
    <w:p w:rsidR="00BC3CD9" w:rsidRDefault="00BC3CD9" w:rsidP="00AB2F92"/>
    <w:p w:rsidR="00BC3CD9" w:rsidRDefault="00BC3CD9" w:rsidP="00AB2F92"/>
    <w:p w:rsidR="00BC3CD9" w:rsidRDefault="00BC3CD9" w:rsidP="00AB2F92"/>
    <w:p w:rsidR="00BC3CD9" w:rsidRDefault="00BC3CD9" w:rsidP="00AB2F92"/>
    <w:p w:rsidR="00BC3CD9" w:rsidRPr="00BC3CD9" w:rsidRDefault="00BC3CD9" w:rsidP="00BC3CD9">
      <w:pPr>
        <w:jc w:val="center"/>
        <w:rPr>
          <w:rFonts w:ascii="Arial" w:hAnsi="Arial" w:cs="Arial"/>
          <w:b/>
          <w:sz w:val="24"/>
          <w:szCs w:val="24"/>
        </w:rPr>
      </w:pPr>
      <w:r w:rsidRPr="00BC3CD9">
        <w:rPr>
          <w:rFonts w:ascii="Arial" w:hAnsi="Arial" w:cs="Arial"/>
          <w:b/>
          <w:sz w:val="24"/>
          <w:szCs w:val="24"/>
        </w:rPr>
        <w:lastRenderedPageBreak/>
        <w:t>ABSTRACT</w:t>
      </w:r>
    </w:p>
    <w:p w:rsidR="00BC3CD9" w:rsidRDefault="00BC3CD9" w:rsidP="00AB2F92"/>
    <w:p w:rsidR="00AD2082" w:rsidRPr="005A6C76" w:rsidRDefault="005A6C76" w:rsidP="005A6C76">
      <w:pPr>
        <w:jc w:val="both"/>
        <w:rPr>
          <w:rFonts w:ascii="Arial" w:hAnsi="Arial" w:cs="Arial"/>
          <w:sz w:val="24"/>
          <w:szCs w:val="24"/>
        </w:rPr>
      </w:pPr>
      <w:r>
        <w:tab/>
      </w:r>
      <w:r w:rsidR="00AD2082" w:rsidRPr="005A6C76">
        <w:rPr>
          <w:rFonts w:ascii="Arial" w:hAnsi="Arial" w:cs="Arial"/>
          <w:sz w:val="24"/>
          <w:szCs w:val="24"/>
        </w:rPr>
        <w:t>Educational institutions, in general, have many accumulated data: tracking note, calls: library, cafeteria, scholarship programs, test results, economic data members, registration forms, and so on. But little has been done with the data stored - whether due to political reasons or through ignorance - to improve student learning. At most what you do is take some statistical reports such data.</w:t>
      </w:r>
    </w:p>
    <w:p w:rsidR="00BC3CD9" w:rsidRPr="005A6C76" w:rsidRDefault="005A6C76" w:rsidP="005A6C76">
      <w:pPr>
        <w:jc w:val="both"/>
        <w:rPr>
          <w:rFonts w:ascii="Arial" w:hAnsi="Arial" w:cs="Arial"/>
          <w:sz w:val="24"/>
          <w:szCs w:val="24"/>
        </w:rPr>
      </w:pPr>
      <w:r>
        <w:rPr>
          <w:rFonts w:ascii="Arial" w:hAnsi="Arial" w:cs="Arial"/>
          <w:sz w:val="24"/>
          <w:szCs w:val="24"/>
        </w:rPr>
        <w:tab/>
      </w:r>
      <w:r w:rsidRPr="005A6C76">
        <w:rPr>
          <w:rFonts w:ascii="Arial" w:hAnsi="Arial" w:cs="Arial"/>
          <w:sz w:val="24"/>
          <w:szCs w:val="24"/>
        </w:rPr>
        <w:t>However, with the increased adoption of technology in schools and greater access to data, including government, there is clearly a lot of opportunities for better data collection and data analysis to promote improved learning in teaching.</w:t>
      </w:r>
    </w:p>
    <w:p w:rsidR="00BC3CD9" w:rsidRPr="00C542C1" w:rsidRDefault="00C542C1" w:rsidP="00C542C1">
      <w:pPr>
        <w:jc w:val="both"/>
        <w:rPr>
          <w:rFonts w:ascii="Arial" w:hAnsi="Arial" w:cs="Arial"/>
          <w:sz w:val="24"/>
          <w:szCs w:val="24"/>
        </w:rPr>
      </w:pPr>
      <w:r>
        <w:tab/>
      </w:r>
      <w:r w:rsidRPr="00C542C1">
        <w:rPr>
          <w:rFonts w:ascii="Arial" w:hAnsi="Arial" w:cs="Arial"/>
          <w:sz w:val="24"/>
          <w:szCs w:val="24"/>
        </w:rPr>
        <w:t>In this context, this work aims to develop a tool to assist both students and managers on improving learning in teaching. To this end, the tool must use advanced features of Data Mining and Artificial Intelligence, to diagnose problems related to evasion and failure in school, as well as diagnose problems related to poor performance of students in the disciplines. This tool to diagnose performance problems in the student's particular discipline, will suggest, as challenges, some tasks to the same address, in order to better your performance in that discipline.</w:t>
      </w:r>
    </w:p>
    <w:p w:rsidR="00BC3CD9" w:rsidRDefault="00BC3CD9" w:rsidP="00AB2F92"/>
    <w:p w:rsidR="00BC3CD9" w:rsidRPr="00CC6AD9" w:rsidRDefault="00BC3CD9" w:rsidP="00CC6AD9">
      <w:pPr>
        <w:jc w:val="both"/>
        <w:rPr>
          <w:rFonts w:ascii="Arial" w:hAnsi="Arial" w:cs="Arial"/>
          <w:sz w:val="24"/>
          <w:szCs w:val="24"/>
        </w:rPr>
      </w:pPr>
      <w:r w:rsidRPr="00CC6AD9">
        <w:rPr>
          <w:rFonts w:ascii="Arial" w:hAnsi="Arial" w:cs="Arial"/>
          <w:b/>
          <w:sz w:val="24"/>
          <w:szCs w:val="24"/>
        </w:rPr>
        <w:t>Keywords</w:t>
      </w:r>
      <w:r w:rsidRPr="00CC6AD9">
        <w:rPr>
          <w:rFonts w:ascii="Arial" w:hAnsi="Arial" w:cs="Arial"/>
          <w:sz w:val="24"/>
          <w:szCs w:val="24"/>
        </w:rPr>
        <w:t>: Business Intellingence, Data Mining, Knowledge Discovery in Databases, Case-Based R</w:t>
      </w:r>
      <w:bookmarkStart w:id="0" w:name="_GoBack"/>
      <w:bookmarkEnd w:id="0"/>
      <w:r w:rsidRPr="00CC6AD9">
        <w:rPr>
          <w:rFonts w:ascii="Arial" w:hAnsi="Arial" w:cs="Arial"/>
          <w:sz w:val="24"/>
          <w:szCs w:val="24"/>
        </w:rPr>
        <w:t>acionary, Neural Network, Big Data.</w:t>
      </w:r>
    </w:p>
    <w:p w:rsidR="00CB55D8" w:rsidRDefault="00CB55D8" w:rsidP="00AB2F92"/>
    <w:p w:rsidR="003A3D2C" w:rsidRDefault="003A3D2C" w:rsidP="00AB2F92"/>
    <w:p w:rsidR="003A3D2C" w:rsidRDefault="003A3D2C" w:rsidP="00AB2F92"/>
    <w:p w:rsidR="003A3D2C" w:rsidRDefault="003A3D2C" w:rsidP="00AB2F92"/>
    <w:p w:rsidR="003A3D2C" w:rsidRDefault="003A3D2C" w:rsidP="00AB2F92"/>
    <w:p w:rsidR="0048712B" w:rsidRDefault="0048712B" w:rsidP="00AB2F92"/>
    <w:p w:rsidR="0048712B" w:rsidRDefault="0048712B" w:rsidP="00AB2F92"/>
    <w:p w:rsidR="0048712B" w:rsidRDefault="0048712B" w:rsidP="00AB2F92"/>
    <w:p w:rsidR="0048712B" w:rsidRDefault="0048712B" w:rsidP="00AB2F92"/>
    <w:p w:rsidR="0048712B" w:rsidRDefault="0048712B" w:rsidP="00AB2F92"/>
    <w:p w:rsidR="0048712B" w:rsidRDefault="0048712B" w:rsidP="00AB2F92"/>
    <w:p w:rsidR="0048712B" w:rsidRDefault="0048712B" w:rsidP="00AB2F92"/>
    <w:p w:rsidR="0048712B" w:rsidRDefault="0048712B" w:rsidP="00AB2F92"/>
    <w:p w:rsidR="007538AF" w:rsidRDefault="007538AF">
      <w:pPr>
        <w:sectPr w:rsidR="007538AF" w:rsidSect="000F0841">
          <w:footerReference w:type="default" r:id="rId8"/>
          <w:pgSz w:w="11906" w:h="16838"/>
          <w:pgMar w:top="1417" w:right="1701" w:bottom="1417" w:left="1701" w:header="708" w:footer="708" w:gutter="0"/>
          <w:pgNumType w:fmt="lowerRoman" w:start="5"/>
          <w:cols w:space="708"/>
          <w:docGrid w:linePitch="360"/>
        </w:sectPr>
      </w:pPr>
      <w:r>
        <w:br w:type="page"/>
      </w:r>
    </w:p>
    <w:p w:rsidR="00AB48C7" w:rsidRPr="00656F82" w:rsidRDefault="00AB48C7" w:rsidP="00AB48C7">
      <w:pPr>
        <w:rPr>
          <w:rFonts w:ascii="Arial" w:hAnsi="Arial" w:cs="Arial"/>
          <w:sz w:val="52"/>
          <w:szCs w:val="52"/>
        </w:rPr>
      </w:pPr>
      <w:r w:rsidRPr="00656F82">
        <w:rPr>
          <w:rFonts w:ascii="Arial" w:hAnsi="Arial" w:cs="Arial"/>
          <w:noProof/>
          <w:sz w:val="52"/>
          <w:szCs w:val="52"/>
          <w:lang w:eastAsia="pt-BR"/>
        </w:rPr>
        <w:lastRenderedPageBreak/>
        <mc:AlternateContent>
          <mc:Choice Requires="wps">
            <w:drawing>
              <wp:anchor distT="45720" distB="45720" distL="114300" distR="114300" simplePos="0" relativeHeight="251659264" behindDoc="0" locked="0" layoutInCell="1" allowOverlap="1" wp14:anchorId="59A5C724" wp14:editId="47D58725">
                <wp:simplePos x="0" y="0"/>
                <wp:positionH relativeFrom="column">
                  <wp:posOffset>5120640</wp:posOffset>
                </wp:positionH>
                <wp:positionV relativeFrom="paragraph">
                  <wp:posOffset>219075</wp:posOffset>
                </wp:positionV>
                <wp:extent cx="1165860" cy="904875"/>
                <wp:effectExtent l="0" t="0" r="15240" b="28575"/>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5860" cy="904875"/>
                        </a:xfrm>
                        <a:prstGeom prst="rect">
                          <a:avLst/>
                        </a:prstGeom>
                        <a:solidFill>
                          <a:srgbClr val="FFFFFF"/>
                        </a:solidFill>
                        <a:ln w="9525">
                          <a:solidFill>
                            <a:srgbClr val="000000"/>
                          </a:solidFill>
                          <a:miter lim="800000"/>
                          <a:headEnd/>
                          <a:tailEnd/>
                        </a:ln>
                      </wps:spPr>
                      <wps:txbx>
                        <w:txbxContent>
                          <w:p w:rsidR="008E3CA1" w:rsidRDefault="008E3CA1" w:rsidP="00AB48C7">
                            <w:pPr>
                              <w:jc w:val="center"/>
                              <w:rPr>
                                <w:sz w:val="44"/>
                                <w:szCs w:val="44"/>
                              </w:rPr>
                            </w:pPr>
                            <w:r w:rsidRPr="00AB2F92">
                              <w:rPr>
                                <w:sz w:val="44"/>
                                <w:szCs w:val="44"/>
                              </w:rPr>
                              <w:t>Capítulo</w:t>
                            </w:r>
                          </w:p>
                          <w:p w:rsidR="008E3CA1" w:rsidRPr="00AB2F92" w:rsidRDefault="008E3CA1" w:rsidP="00AB48C7">
                            <w:pPr>
                              <w:jc w:val="center"/>
                              <w:rPr>
                                <w:sz w:val="44"/>
                                <w:szCs w:val="44"/>
                              </w:rPr>
                            </w:pPr>
                            <w:r>
                              <w:rPr>
                                <w:sz w:val="44"/>
                                <w:szCs w:val="44"/>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9A5C724" id="_x0000_t202" coordsize="21600,21600" o:spt="202" path="m,l,21600r21600,l21600,xe">
                <v:stroke joinstyle="miter"/>
                <v:path gradientshapeok="t" o:connecttype="rect"/>
              </v:shapetype>
              <v:shape id="Caixa de Texto 2" o:spid="_x0000_s1026" type="#_x0000_t202" style="position:absolute;margin-left:403.2pt;margin-top:17.25pt;width:91.8pt;height:71.2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">
                <v:textbox>
                  <w:txbxContent>
                    <w:p w:rsidR="008E3CA1" w:rsidRDefault="008E3CA1" w:rsidP="00AB48C7">
                      <w:pPr>
                        <w:jc w:val="center"/>
                        <w:rPr>
                          <w:sz w:val="44"/>
                          <w:szCs w:val="44"/>
                        </w:rPr>
                      </w:pPr>
                      <w:r w:rsidRPr="00AB2F92">
                        <w:rPr>
                          <w:sz w:val="44"/>
                          <w:szCs w:val="44"/>
                        </w:rPr>
                        <w:t>Capítulo</w:t>
                      </w:r>
                    </w:p>
                    <w:p w:rsidR="008E3CA1" w:rsidRPr="00AB2F92" w:rsidRDefault="008E3CA1" w:rsidP="00AB48C7">
                      <w:pPr>
                        <w:jc w:val="center"/>
                        <w:rPr>
                          <w:sz w:val="44"/>
                          <w:szCs w:val="44"/>
                        </w:rPr>
                      </w:pPr>
                      <w:r>
                        <w:rPr>
                          <w:sz w:val="44"/>
                          <w:szCs w:val="44"/>
                        </w:rPr>
                        <w:t>1</w:t>
                      </w:r>
                    </w:p>
                  </w:txbxContent>
                </v:textbox>
                <w10:wrap type="square"/>
              </v:shape>
            </w:pict>
          </mc:Fallback>
        </mc:AlternateContent>
      </w:r>
      <w:r>
        <w:rPr>
          <w:rFonts w:ascii="Arial" w:hAnsi="Arial" w:cs="Arial"/>
          <w:sz w:val="52"/>
          <w:szCs w:val="52"/>
        </w:rPr>
        <w:t>Parte I</w:t>
      </w:r>
    </w:p>
    <w:p w:rsidR="00AB48C7" w:rsidRDefault="00AB48C7" w:rsidP="00AB48C7">
      <w:r>
        <w:t>_______________________________________________________________________</w:t>
      </w:r>
    </w:p>
    <w:p w:rsidR="00AB48C7" w:rsidRPr="00AB2F92" w:rsidRDefault="00AB48C7" w:rsidP="00AB48C7">
      <w:pPr>
        <w:pBdr>
          <w:bottom w:val="single" w:sz="12" w:space="1" w:color="auto"/>
        </w:pBdr>
        <w:rPr>
          <w:rFonts w:ascii="Arial" w:hAnsi="Arial" w:cs="Arial"/>
          <w:sz w:val="40"/>
          <w:szCs w:val="40"/>
        </w:rPr>
      </w:pPr>
    </w:p>
    <w:p w:rsidR="00AB48C7" w:rsidRDefault="00AB48C7" w:rsidP="00AB48C7">
      <w:pPr>
        <w:pStyle w:val="PargrafodaLista"/>
        <w:ind w:left="0"/>
      </w:pPr>
    </w:p>
    <w:p w:rsidR="00AB48C7" w:rsidRDefault="00AB48C7" w:rsidP="00AB48C7">
      <w:pPr>
        <w:pStyle w:val="PargrafodaLista"/>
        <w:numPr>
          <w:ilvl w:val="0"/>
          <w:numId w:val="1"/>
        </w:numPr>
        <w:rPr>
          <w:rFonts w:ascii="Arial" w:hAnsi="Arial" w:cs="Arial"/>
          <w:b/>
          <w:sz w:val="24"/>
          <w:szCs w:val="24"/>
        </w:rPr>
      </w:pPr>
      <w:r w:rsidRPr="00632B9D">
        <w:rPr>
          <w:rFonts w:ascii="Arial" w:hAnsi="Arial" w:cs="Arial"/>
          <w:b/>
          <w:sz w:val="24"/>
          <w:szCs w:val="24"/>
        </w:rPr>
        <w:t>INTRODUÇÃO</w:t>
      </w:r>
    </w:p>
    <w:p w:rsidR="00AB48C7" w:rsidRPr="00373324" w:rsidRDefault="00AB48C7" w:rsidP="00AB48C7">
      <w:pPr>
        <w:jc w:val="both"/>
        <w:rPr>
          <w:rFonts w:ascii="Arial" w:hAnsi="Arial" w:cs="Arial"/>
          <w:b/>
          <w:sz w:val="24"/>
          <w:szCs w:val="24"/>
        </w:rPr>
      </w:pPr>
      <w:r>
        <w:rPr>
          <w:rFonts w:ascii="Arial" w:hAnsi="Arial" w:cs="Arial"/>
          <w:sz w:val="24"/>
          <w:szCs w:val="24"/>
        </w:rPr>
        <w:tab/>
      </w:r>
      <w:r w:rsidRPr="00373324">
        <w:rPr>
          <w:rFonts w:ascii="Arial" w:hAnsi="Arial" w:cs="Arial"/>
          <w:sz w:val="24"/>
          <w:szCs w:val="24"/>
        </w:rPr>
        <w:t>As escola tem armazenado grande massa de dados, obtidas através do rastreamentos de notas, frequência, grade escolar, compras de livros texto, dados sócio econômicos dos pais, preocupação com a saúde (física e mental) dos alunos, a escolaridade dos pais, dados governamentais e similares. Mas pouco tem sido feito com essas informações - devido a questões de privacidade ou capacidade técnica - para melhorar a aprendizagem dos alunos.</w:t>
      </w:r>
    </w:p>
    <w:p w:rsidR="00AB48C7" w:rsidRDefault="00AB48C7" w:rsidP="00AB48C7">
      <w:pPr>
        <w:jc w:val="both"/>
        <w:rPr>
          <w:rFonts w:ascii="Arial" w:hAnsi="Arial" w:cs="Arial"/>
          <w:sz w:val="24"/>
          <w:szCs w:val="24"/>
        </w:rPr>
      </w:pPr>
      <w:r>
        <w:rPr>
          <w:rFonts w:ascii="Arial" w:hAnsi="Arial" w:cs="Arial"/>
          <w:sz w:val="24"/>
          <w:szCs w:val="24"/>
        </w:rPr>
        <w:tab/>
        <w:t>No entanto, c</w:t>
      </w:r>
      <w:r w:rsidRPr="00317C09">
        <w:rPr>
          <w:rFonts w:ascii="Arial" w:hAnsi="Arial" w:cs="Arial"/>
          <w:sz w:val="24"/>
          <w:szCs w:val="24"/>
        </w:rPr>
        <w:t xml:space="preserve">om a adoção de mais tecnologias nas escolas e </w:t>
      </w:r>
      <w:r>
        <w:rPr>
          <w:rFonts w:ascii="Arial" w:hAnsi="Arial" w:cs="Arial"/>
          <w:sz w:val="24"/>
          <w:szCs w:val="24"/>
        </w:rPr>
        <w:t xml:space="preserve">com o acesso mais fácil aos </w:t>
      </w:r>
      <w:r w:rsidRPr="00317C09">
        <w:rPr>
          <w:rFonts w:ascii="Arial" w:hAnsi="Arial" w:cs="Arial"/>
          <w:sz w:val="24"/>
          <w:szCs w:val="24"/>
        </w:rPr>
        <w:t xml:space="preserve">dados governamentais, há claramente uma maior oportunidade para </w:t>
      </w:r>
      <w:r>
        <w:rPr>
          <w:rFonts w:ascii="Arial" w:hAnsi="Arial" w:cs="Arial"/>
          <w:sz w:val="24"/>
          <w:szCs w:val="24"/>
        </w:rPr>
        <w:t>uma melhor coleta de dados e aná</w:t>
      </w:r>
      <w:r w:rsidRPr="00317C09">
        <w:rPr>
          <w:rFonts w:ascii="Arial" w:hAnsi="Arial" w:cs="Arial"/>
          <w:sz w:val="24"/>
          <w:szCs w:val="24"/>
        </w:rPr>
        <w:t xml:space="preserve">lises </w:t>
      </w:r>
      <w:r>
        <w:rPr>
          <w:rFonts w:ascii="Arial" w:hAnsi="Arial" w:cs="Arial"/>
          <w:sz w:val="24"/>
          <w:szCs w:val="24"/>
        </w:rPr>
        <w:t xml:space="preserve">desses dados </w:t>
      </w:r>
      <w:r w:rsidRPr="00317C09">
        <w:rPr>
          <w:rFonts w:ascii="Arial" w:hAnsi="Arial" w:cs="Arial"/>
          <w:sz w:val="24"/>
          <w:szCs w:val="24"/>
        </w:rPr>
        <w:t>em</w:t>
      </w:r>
      <w:r>
        <w:rPr>
          <w:rFonts w:ascii="Arial" w:hAnsi="Arial" w:cs="Arial"/>
          <w:sz w:val="24"/>
          <w:szCs w:val="24"/>
        </w:rPr>
        <w:t xml:space="preserve"> prol da</w:t>
      </w:r>
      <w:r w:rsidRPr="00317C09">
        <w:rPr>
          <w:rFonts w:ascii="Arial" w:hAnsi="Arial" w:cs="Arial"/>
          <w:sz w:val="24"/>
          <w:szCs w:val="24"/>
        </w:rPr>
        <w:t xml:space="preserve"> educação. Infelizmente, muitas esco</w:t>
      </w:r>
      <w:r>
        <w:rPr>
          <w:rFonts w:ascii="Arial" w:hAnsi="Arial" w:cs="Arial"/>
          <w:sz w:val="24"/>
          <w:szCs w:val="24"/>
        </w:rPr>
        <w:t>las e universidades fazem muito</w:t>
      </w:r>
      <w:r w:rsidRPr="00317C09">
        <w:rPr>
          <w:rFonts w:ascii="Arial" w:hAnsi="Arial" w:cs="Arial"/>
          <w:sz w:val="24"/>
          <w:szCs w:val="24"/>
        </w:rPr>
        <w:t xml:space="preserve"> pouco com essa riqueza de dados, uma ou outra que possivelmente produz um relatório anual de seus perfis. Mesmo uma simples análise dos </w:t>
      </w:r>
      <w:r>
        <w:rPr>
          <w:rFonts w:ascii="Arial" w:hAnsi="Arial" w:cs="Arial"/>
          <w:sz w:val="24"/>
          <w:szCs w:val="24"/>
        </w:rPr>
        <w:t xml:space="preserve">dados institucionais poderia levantar perfis </w:t>
      </w:r>
      <w:r w:rsidRPr="00317C09">
        <w:rPr>
          <w:rFonts w:ascii="Arial" w:hAnsi="Arial" w:cs="Arial"/>
          <w:sz w:val="24"/>
          <w:szCs w:val="24"/>
        </w:rPr>
        <w:t xml:space="preserve">dos alunos para um potencial atendimento padronizado ou indicar um atendimento individual ao aluno.  </w:t>
      </w:r>
    </w:p>
    <w:p w:rsidR="00AB48C7" w:rsidRDefault="00AB48C7" w:rsidP="00AB48C7">
      <w:pPr>
        <w:jc w:val="both"/>
        <w:rPr>
          <w:rFonts w:ascii="Arial" w:hAnsi="Arial" w:cs="Arial"/>
          <w:sz w:val="24"/>
          <w:szCs w:val="24"/>
        </w:rPr>
      </w:pPr>
      <w:r>
        <w:rPr>
          <w:rFonts w:ascii="Arial" w:hAnsi="Arial" w:cs="Arial"/>
          <w:sz w:val="24"/>
          <w:szCs w:val="24"/>
        </w:rPr>
        <w:tab/>
        <w:t>Segundo Rezende (</w:t>
      </w:r>
      <w:r w:rsidRPr="00632B9D">
        <w:rPr>
          <w:rFonts w:ascii="Arial" w:hAnsi="Arial" w:cs="Arial"/>
          <w:sz w:val="24"/>
          <w:szCs w:val="24"/>
        </w:rPr>
        <w:t>2003</w:t>
      </w:r>
      <w:r>
        <w:rPr>
          <w:rFonts w:ascii="Arial" w:hAnsi="Arial" w:cs="Arial"/>
          <w:sz w:val="24"/>
          <w:szCs w:val="24"/>
        </w:rPr>
        <w:t>)</w:t>
      </w:r>
      <w:r w:rsidRPr="00632B9D">
        <w:rPr>
          <w:rFonts w:ascii="Arial" w:hAnsi="Arial" w:cs="Arial"/>
          <w:sz w:val="24"/>
          <w:szCs w:val="24"/>
        </w:rPr>
        <w:t>, os avanços em hardware e software tem permitido que os computadores tenham aplicações em áreas não convencionais. Como por exemplo, os Sistemas Inteligentes, utilizam a tecnologia da informação para manipular conhecimentos especializados com benefícios qualitativos e quantitativos. Permitindo desta forma que, um maior número de pessoas tenha acesso ao conhecimento a partir da aquisição, sistematização, representação e processamento desse conhecimento.</w:t>
      </w:r>
    </w:p>
    <w:p w:rsidR="00AB48C7" w:rsidRDefault="00AB48C7" w:rsidP="00AB48C7">
      <w:pPr>
        <w:jc w:val="both"/>
        <w:rPr>
          <w:rFonts w:ascii="Arial" w:hAnsi="Arial" w:cs="Arial"/>
          <w:sz w:val="24"/>
          <w:szCs w:val="24"/>
        </w:rPr>
      </w:pPr>
      <w:r>
        <w:rPr>
          <w:rFonts w:ascii="Arial" w:hAnsi="Arial" w:cs="Arial"/>
          <w:sz w:val="24"/>
          <w:szCs w:val="24"/>
        </w:rPr>
        <w:tab/>
      </w:r>
      <w:r w:rsidRPr="00632B9D">
        <w:rPr>
          <w:rFonts w:ascii="Arial" w:hAnsi="Arial" w:cs="Arial"/>
          <w:sz w:val="24"/>
          <w:szCs w:val="24"/>
        </w:rPr>
        <w:t xml:space="preserve">Os Sistemas Inteligentes podem manipular símbolos que representam entidades do mundo real, e dessa forma, são capazes de trabalhar eficazmente com conhecimento. </w:t>
      </w:r>
    </w:p>
    <w:p w:rsidR="00AB48C7" w:rsidRDefault="00AB48C7" w:rsidP="00AB48C7">
      <w:pPr>
        <w:jc w:val="both"/>
        <w:rPr>
          <w:rFonts w:ascii="Arial" w:hAnsi="Arial" w:cs="Arial"/>
          <w:sz w:val="24"/>
          <w:szCs w:val="24"/>
        </w:rPr>
      </w:pPr>
      <w:r>
        <w:rPr>
          <w:rFonts w:ascii="Arial" w:hAnsi="Arial" w:cs="Arial"/>
          <w:sz w:val="24"/>
          <w:szCs w:val="24"/>
        </w:rPr>
        <w:tab/>
      </w:r>
      <w:r w:rsidRPr="00632B9D">
        <w:rPr>
          <w:rFonts w:ascii="Arial" w:hAnsi="Arial" w:cs="Arial"/>
          <w:sz w:val="24"/>
          <w:szCs w:val="24"/>
        </w:rPr>
        <w:t>A Inteligência Artificial, tem em suas pesquisas, o objetivo de capacitar o computador a executar funções que os seres humanos desempenham usando conhecimento e raciocínio. Então, para que possamos aspirar à ação inteligente, é preciso analisar todos os aspectos relativos ao desenvo</w:t>
      </w:r>
      <w:r>
        <w:rPr>
          <w:rFonts w:ascii="Arial" w:hAnsi="Arial" w:cs="Arial"/>
          <w:sz w:val="24"/>
          <w:szCs w:val="24"/>
        </w:rPr>
        <w:t>lvimento e uso da inteligência (Rezende</w:t>
      </w:r>
      <w:r w:rsidRPr="00632B9D">
        <w:rPr>
          <w:rFonts w:ascii="Arial" w:hAnsi="Arial" w:cs="Arial"/>
          <w:sz w:val="24"/>
          <w:szCs w:val="24"/>
        </w:rPr>
        <w:t>, 2003</w:t>
      </w:r>
      <w:r>
        <w:rPr>
          <w:rFonts w:ascii="Arial" w:hAnsi="Arial" w:cs="Arial"/>
          <w:sz w:val="24"/>
          <w:szCs w:val="24"/>
        </w:rPr>
        <w:t>)</w:t>
      </w:r>
      <w:r w:rsidRPr="00632B9D">
        <w:rPr>
          <w:rFonts w:ascii="Arial" w:hAnsi="Arial" w:cs="Arial"/>
          <w:sz w:val="24"/>
          <w:szCs w:val="24"/>
        </w:rPr>
        <w:t>. Dentro deste contexto, torna-se evidente que a incorporação de conhecimento é um requisito fundamental para a construção de sistemas computacionais inteligentes</w:t>
      </w:r>
    </w:p>
    <w:p w:rsidR="00AB48C7" w:rsidRPr="004E41A6" w:rsidRDefault="00AB48C7" w:rsidP="00AB48C7">
      <w:pPr>
        <w:ind w:firstLine="708"/>
        <w:jc w:val="both"/>
        <w:rPr>
          <w:rFonts w:ascii="Arial" w:hAnsi="Arial" w:cs="Arial"/>
          <w:sz w:val="24"/>
          <w:szCs w:val="24"/>
        </w:rPr>
      </w:pPr>
      <w:r>
        <w:rPr>
          <w:rFonts w:ascii="Arial" w:hAnsi="Arial" w:cs="Arial"/>
          <w:sz w:val="24"/>
          <w:szCs w:val="24"/>
        </w:rPr>
        <w:t>Neste trabalho pretende-se d</w:t>
      </w:r>
      <w:r w:rsidRPr="004E41A6">
        <w:rPr>
          <w:rFonts w:ascii="Arial" w:hAnsi="Arial" w:cs="Arial"/>
          <w:sz w:val="24"/>
          <w:szCs w:val="24"/>
        </w:rPr>
        <w:t>esenvolver uma sol</w:t>
      </w:r>
      <w:r>
        <w:rPr>
          <w:rFonts w:ascii="Arial" w:hAnsi="Arial" w:cs="Arial"/>
          <w:sz w:val="24"/>
          <w:szCs w:val="24"/>
        </w:rPr>
        <w:t>ução tecnológica</w:t>
      </w:r>
      <w:r w:rsidRPr="004E41A6">
        <w:rPr>
          <w:rFonts w:ascii="Arial" w:hAnsi="Arial" w:cs="Arial"/>
          <w:sz w:val="24"/>
          <w:szCs w:val="24"/>
        </w:rPr>
        <w:t xml:space="preserve"> que permita ao professor fazer o acompanhamento e a avaliação do aluno a partir das interações destes com um ambiente de ensino. O foco principal do trabalho </w:t>
      </w:r>
      <w:r w:rsidRPr="004E41A6">
        <w:rPr>
          <w:rFonts w:ascii="Arial" w:hAnsi="Arial" w:cs="Arial"/>
          <w:sz w:val="24"/>
          <w:szCs w:val="24"/>
        </w:rPr>
        <w:lastRenderedPageBreak/>
        <w:t xml:space="preserve">é </w:t>
      </w:r>
      <w:r>
        <w:rPr>
          <w:rFonts w:ascii="Arial" w:hAnsi="Arial" w:cs="Arial"/>
          <w:sz w:val="24"/>
          <w:szCs w:val="24"/>
        </w:rPr>
        <w:t xml:space="preserve">usar o processo de descoberta de conhecimento em bases de dados, também conhecido </w:t>
      </w:r>
      <w:r w:rsidRPr="00923F89">
        <w:rPr>
          <w:rFonts w:ascii="Arial" w:hAnsi="Arial" w:cs="Arial"/>
          <w:i/>
          <w:sz w:val="24"/>
          <w:szCs w:val="24"/>
        </w:rPr>
        <w:t>Knowledge Discovery in Databases</w:t>
      </w:r>
      <w:r>
        <w:rPr>
          <w:rFonts w:ascii="Arial" w:hAnsi="Arial" w:cs="Arial"/>
          <w:sz w:val="24"/>
          <w:szCs w:val="24"/>
        </w:rPr>
        <w:t xml:space="preserve"> (</w:t>
      </w:r>
      <w:r w:rsidRPr="00923F89">
        <w:rPr>
          <w:rFonts w:ascii="Arial" w:hAnsi="Arial" w:cs="Arial"/>
          <w:b/>
          <w:sz w:val="24"/>
          <w:szCs w:val="24"/>
        </w:rPr>
        <w:t>KDD</w:t>
      </w:r>
      <w:r>
        <w:rPr>
          <w:rFonts w:ascii="Arial" w:hAnsi="Arial" w:cs="Arial"/>
          <w:sz w:val="24"/>
          <w:szCs w:val="24"/>
        </w:rPr>
        <w:t>), afim de observar a viabilidade e aplicabilidade de um caso real de apoio a decisão. O estudo inclui também o uso de tecnologias de análise e recuperação de dados úteis ao processo decisório, conhecidas como OLAP e, da aplicação de técnicas e algoritmos de Data Mining para descoberta de novos conhecimentos e padrões nos dados.</w:t>
      </w:r>
      <w:r w:rsidRPr="004E41A6">
        <w:rPr>
          <w:rFonts w:ascii="Arial" w:hAnsi="Arial" w:cs="Arial"/>
          <w:sz w:val="24"/>
          <w:szCs w:val="24"/>
        </w:rPr>
        <w:t xml:space="preserve"> Este </w:t>
      </w:r>
      <w:r>
        <w:rPr>
          <w:rFonts w:ascii="Arial" w:hAnsi="Arial" w:cs="Arial"/>
          <w:sz w:val="24"/>
          <w:szCs w:val="24"/>
        </w:rPr>
        <w:t xml:space="preserve">conhecimento adquirido </w:t>
      </w:r>
      <w:r w:rsidRPr="004E41A6">
        <w:rPr>
          <w:rFonts w:ascii="Arial" w:hAnsi="Arial" w:cs="Arial"/>
          <w:sz w:val="24"/>
          <w:szCs w:val="24"/>
        </w:rPr>
        <w:t xml:space="preserve">poderá então ser usado na </w:t>
      </w:r>
      <w:r>
        <w:rPr>
          <w:rFonts w:ascii="Arial" w:hAnsi="Arial" w:cs="Arial"/>
          <w:sz w:val="24"/>
          <w:szCs w:val="24"/>
        </w:rPr>
        <w:t>melhoria da educação.</w:t>
      </w:r>
    </w:p>
    <w:p w:rsidR="00AB48C7" w:rsidRPr="00632B9D" w:rsidRDefault="00AB48C7" w:rsidP="00AB48C7">
      <w:pPr>
        <w:jc w:val="both"/>
        <w:rPr>
          <w:rFonts w:ascii="Arial" w:hAnsi="Arial" w:cs="Arial"/>
          <w:sz w:val="24"/>
          <w:szCs w:val="24"/>
        </w:rPr>
      </w:pPr>
    </w:p>
    <w:p w:rsidR="00AB48C7" w:rsidRDefault="00AB48C7" w:rsidP="00AB48C7">
      <w:pPr>
        <w:pStyle w:val="PargrafodaLista"/>
        <w:numPr>
          <w:ilvl w:val="0"/>
          <w:numId w:val="1"/>
        </w:numPr>
        <w:rPr>
          <w:rFonts w:ascii="Arial" w:hAnsi="Arial" w:cs="Arial"/>
          <w:b/>
          <w:sz w:val="24"/>
          <w:szCs w:val="24"/>
        </w:rPr>
      </w:pPr>
      <w:r w:rsidRPr="007269B7">
        <w:rPr>
          <w:rFonts w:ascii="Arial" w:hAnsi="Arial" w:cs="Arial"/>
          <w:b/>
          <w:sz w:val="24"/>
          <w:szCs w:val="24"/>
        </w:rPr>
        <w:t>OBJETIVOS</w:t>
      </w:r>
    </w:p>
    <w:p w:rsidR="00AB48C7" w:rsidRPr="007269B7" w:rsidRDefault="00AB48C7" w:rsidP="00AB48C7">
      <w:pPr>
        <w:pStyle w:val="PargrafodaLista"/>
        <w:rPr>
          <w:rFonts w:ascii="Arial" w:hAnsi="Arial" w:cs="Arial"/>
          <w:b/>
          <w:sz w:val="24"/>
          <w:szCs w:val="24"/>
        </w:rPr>
      </w:pPr>
    </w:p>
    <w:p w:rsidR="00AB48C7" w:rsidRPr="001B2AE9" w:rsidRDefault="00AB48C7" w:rsidP="00AB48C7">
      <w:pPr>
        <w:pStyle w:val="PargrafodaLista"/>
        <w:numPr>
          <w:ilvl w:val="1"/>
          <w:numId w:val="1"/>
        </w:numPr>
        <w:rPr>
          <w:rFonts w:ascii="Arial" w:hAnsi="Arial" w:cs="Arial"/>
          <w:b/>
          <w:sz w:val="24"/>
          <w:szCs w:val="24"/>
        </w:rPr>
      </w:pPr>
      <w:r w:rsidRPr="001B2AE9">
        <w:rPr>
          <w:rFonts w:ascii="Arial" w:hAnsi="Arial" w:cs="Arial"/>
          <w:b/>
          <w:sz w:val="24"/>
          <w:szCs w:val="24"/>
        </w:rPr>
        <w:t>Objetivos Gerais</w:t>
      </w:r>
    </w:p>
    <w:p w:rsidR="00AB48C7" w:rsidRDefault="00AB48C7" w:rsidP="00AB48C7">
      <w:pPr>
        <w:pStyle w:val="PargrafodaLista"/>
        <w:ind w:left="0"/>
        <w:jc w:val="both"/>
        <w:rPr>
          <w:rFonts w:ascii="Arial" w:hAnsi="Arial" w:cs="Arial"/>
          <w:sz w:val="24"/>
          <w:szCs w:val="24"/>
        </w:rPr>
      </w:pPr>
    </w:p>
    <w:p w:rsidR="00AB48C7" w:rsidRDefault="00AB48C7" w:rsidP="00AB48C7">
      <w:pPr>
        <w:pStyle w:val="PargrafodaLista"/>
        <w:ind w:left="0"/>
        <w:jc w:val="both"/>
        <w:rPr>
          <w:rFonts w:ascii="Arial" w:hAnsi="Arial" w:cs="Arial"/>
          <w:sz w:val="24"/>
          <w:szCs w:val="24"/>
        </w:rPr>
      </w:pPr>
      <w:r>
        <w:rPr>
          <w:rFonts w:ascii="Arial" w:hAnsi="Arial" w:cs="Arial"/>
          <w:sz w:val="24"/>
          <w:szCs w:val="24"/>
        </w:rPr>
        <w:tab/>
        <w:t>Nesta pesquisa pretende-se desenvolver uma ferramenta para auxiliar o professor ou os gestores a d</w:t>
      </w:r>
      <w:r w:rsidRPr="00E26247">
        <w:rPr>
          <w:rFonts w:ascii="Arial" w:hAnsi="Arial" w:cs="Arial"/>
          <w:sz w:val="24"/>
          <w:szCs w:val="24"/>
        </w:rPr>
        <w:t xml:space="preserve">iagnosticar problemas na aprendizagem de alunos, em relação ao ensino aprendizagem, tais como: alto índices de desistências e reprovações, bem como, identificar o mau desempenho do aluno nas disciplinas e sugerir soluções para os problemas encontrados. </w:t>
      </w:r>
      <w:r>
        <w:rPr>
          <w:rFonts w:ascii="Arial" w:hAnsi="Arial" w:cs="Arial"/>
          <w:sz w:val="24"/>
          <w:szCs w:val="24"/>
        </w:rPr>
        <w:t>Para isto, será d</w:t>
      </w:r>
      <w:r w:rsidRPr="004E41A6">
        <w:rPr>
          <w:rFonts w:ascii="Arial" w:hAnsi="Arial" w:cs="Arial"/>
          <w:sz w:val="24"/>
          <w:szCs w:val="24"/>
        </w:rPr>
        <w:t>esenvolver uma solução tecnológica (</w:t>
      </w:r>
      <w:r w:rsidRPr="004E41A6">
        <w:rPr>
          <w:rFonts w:ascii="Arial" w:hAnsi="Arial" w:cs="Arial"/>
          <w:i/>
          <w:sz w:val="24"/>
          <w:szCs w:val="24"/>
        </w:rPr>
        <w:t>Dashboard</w:t>
      </w:r>
      <w:r w:rsidRPr="004E41A6">
        <w:rPr>
          <w:rFonts w:ascii="Arial" w:hAnsi="Arial" w:cs="Arial"/>
          <w:sz w:val="24"/>
          <w:szCs w:val="24"/>
        </w:rPr>
        <w:t>) que permita ao professor fazer o acompanhamento e a</w:t>
      </w:r>
      <w:r>
        <w:rPr>
          <w:rFonts w:ascii="Arial" w:hAnsi="Arial" w:cs="Arial"/>
          <w:sz w:val="24"/>
          <w:szCs w:val="24"/>
        </w:rPr>
        <w:t xml:space="preserve"> avaliação do aluno a partir dos dados coletados de diversas fontes, tais como sistema acadêmico e de formulários de pesquisas</w:t>
      </w:r>
      <w:r w:rsidRPr="004E41A6">
        <w:rPr>
          <w:rFonts w:ascii="Arial" w:hAnsi="Arial" w:cs="Arial"/>
          <w:sz w:val="24"/>
          <w:szCs w:val="24"/>
        </w:rPr>
        <w:t xml:space="preserve">. O foco principal do trabalho é </w:t>
      </w:r>
      <w:r>
        <w:rPr>
          <w:rFonts w:ascii="Arial" w:hAnsi="Arial" w:cs="Arial"/>
          <w:sz w:val="24"/>
          <w:szCs w:val="24"/>
        </w:rPr>
        <w:t xml:space="preserve">utilizar a </w:t>
      </w:r>
      <w:r w:rsidRPr="004E41A6">
        <w:rPr>
          <w:rFonts w:ascii="Arial" w:hAnsi="Arial" w:cs="Arial"/>
          <w:sz w:val="24"/>
          <w:szCs w:val="24"/>
        </w:rPr>
        <w:t xml:space="preserve">mineração de dados, </w:t>
      </w:r>
      <w:r>
        <w:rPr>
          <w:rFonts w:ascii="Arial" w:hAnsi="Arial" w:cs="Arial"/>
          <w:sz w:val="24"/>
          <w:szCs w:val="24"/>
        </w:rPr>
        <w:t xml:space="preserve">para descobrir padrões de </w:t>
      </w:r>
      <w:r w:rsidRPr="004E41A6">
        <w:rPr>
          <w:rFonts w:ascii="Arial" w:hAnsi="Arial" w:cs="Arial"/>
          <w:sz w:val="24"/>
          <w:szCs w:val="24"/>
        </w:rPr>
        <w:t xml:space="preserve">comportamento dos alunos dentro do sistema, </w:t>
      </w:r>
      <w:r>
        <w:rPr>
          <w:rFonts w:ascii="Arial" w:hAnsi="Arial" w:cs="Arial"/>
          <w:sz w:val="24"/>
          <w:szCs w:val="24"/>
        </w:rPr>
        <w:t xml:space="preserve">analisando </w:t>
      </w:r>
      <w:r w:rsidRPr="004E41A6">
        <w:rPr>
          <w:rFonts w:ascii="Arial" w:hAnsi="Arial" w:cs="Arial"/>
          <w:sz w:val="24"/>
          <w:szCs w:val="24"/>
        </w:rPr>
        <w:t>como os alunos adquiriram con</w:t>
      </w:r>
      <w:r>
        <w:rPr>
          <w:rFonts w:ascii="Arial" w:hAnsi="Arial" w:cs="Arial"/>
          <w:sz w:val="24"/>
          <w:szCs w:val="24"/>
        </w:rPr>
        <w:t>hecimento</w:t>
      </w:r>
      <w:r w:rsidRPr="004E41A6">
        <w:rPr>
          <w:rFonts w:ascii="Arial" w:hAnsi="Arial" w:cs="Arial"/>
          <w:sz w:val="24"/>
          <w:szCs w:val="24"/>
        </w:rPr>
        <w:t xml:space="preserve">. </w:t>
      </w:r>
      <w:r>
        <w:rPr>
          <w:rFonts w:ascii="Arial" w:hAnsi="Arial" w:cs="Arial"/>
          <w:sz w:val="24"/>
          <w:szCs w:val="24"/>
        </w:rPr>
        <w:t>Os padrões</w:t>
      </w:r>
      <w:r w:rsidRPr="004E41A6">
        <w:rPr>
          <w:rFonts w:ascii="Arial" w:hAnsi="Arial" w:cs="Arial"/>
          <w:sz w:val="24"/>
          <w:szCs w:val="24"/>
        </w:rPr>
        <w:t xml:space="preserve"> descoberto</w:t>
      </w:r>
      <w:r>
        <w:rPr>
          <w:rFonts w:ascii="Arial" w:hAnsi="Arial" w:cs="Arial"/>
          <w:sz w:val="24"/>
          <w:szCs w:val="24"/>
        </w:rPr>
        <w:t>s poderão então ser usado na melhoria do desempenho desses</w:t>
      </w:r>
      <w:r w:rsidRPr="004E41A6">
        <w:rPr>
          <w:rFonts w:ascii="Arial" w:hAnsi="Arial" w:cs="Arial"/>
          <w:sz w:val="24"/>
          <w:szCs w:val="24"/>
        </w:rPr>
        <w:t xml:space="preserve"> alunos.</w:t>
      </w:r>
      <w:r>
        <w:rPr>
          <w:rFonts w:ascii="Arial" w:hAnsi="Arial" w:cs="Arial"/>
          <w:sz w:val="24"/>
          <w:szCs w:val="24"/>
        </w:rPr>
        <w:t xml:space="preserve"> Portanto, o objetivo principal desse trabalho de investigação é responder as seguintes questões: </w:t>
      </w:r>
      <w:r w:rsidRPr="00AF766E">
        <w:rPr>
          <w:rFonts w:ascii="Arial" w:hAnsi="Arial" w:cs="Arial"/>
          <w:b/>
          <w:sz w:val="24"/>
          <w:szCs w:val="24"/>
        </w:rPr>
        <w:t>(1)</w:t>
      </w:r>
      <w:r>
        <w:rPr>
          <w:rFonts w:ascii="Arial" w:hAnsi="Arial" w:cs="Arial"/>
          <w:sz w:val="24"/>
          <w:szCs w:val="24"/>
        </w:rPr>
        <w:t xml:space="preserve"> Quais são causas que implicam no alto índice de desistências e de reprovações dos alunos, </w:t>
      </w:r>
      <w:r w:rsidRPr="00AF766E">
        <w:rPr>
          <w:rFonts w:ascii="Arial" w:hAnsi="Arial" w:cs="Arial"/>
          <w:b/>
          <w:sz w:val="24"/>
          <w:szCs w:val="24"/>
        </w:rPr>
        <w:t>(2)</w:t>
      </w:r>
      <w:r>
        <w:rPr>
          <w:rFonts w:ascii="Arial" w:hAnsi="Arial" w:cs="Arial"/>
          <w:sz w:val="24"/>
          <w:szCs w:val="24"/>
        </w:rPr>
        <w:t xml:space="preserve"> Porque existe hoje um certo desinteresse por parte dos alunos em alguns cursos ministrados pelo IFRN. </w:t>
      </w:r>
    </w:p>
    <w:p w:rsidR="00AB48C7" w:rsidRPr="00820854" w:rsidRDefault="00AB48C7" w:rsidP="00AB48C7">
      <w:pPr>
        <w:pStyle w:val="PargrafodaLista"/>
        <w:ind w:left="360"/>
        <w:rPr>
          <w:rFonts w:ascii="Arial" w:hAnsi="Arial" w:cs="Arial"/>
          <w:sz w:val="24"/>
          <w:szCs w:val="24"/>
        </w:rPr>
      </w:pPr>
    </w:p>
    <w:p w:rsidR="00AB48C7" w:rsidRPr="00B72E0B" w:rsidRDefault="00AB48C7" w:rsidP="00AB48C7">
      <w:pPr>
        <w:pStyle w:val="PargrafodaLista"/>
        <w:numPr>
          <w:ilvl w:val="1"/>
          <w:numId w:val="1"/>
        </w:numPr>
        <w:rPr>
          <w:rFonts w:ascii="Arial" w:hAnsi="Arial" w:cs="Arial"/>
          <w:b/>
          <w:sz w:val="24"/>
          <w:szCs w:val="24"/>
        </w:rPr>
      </w:pPr>
      <w:r w:rsidRPr="00B72E0B">
        <w:rPr>
          <w:rFonts w:ascii="Arial" w:hAnsi="Arial" w:cs="Arial"/>
          <w:b/>
          <w:sz w:val="24"/>
          <w:szCs w:val="24"/>
        </w:rPr>
        <w:t>Objetivos Específicos</w:t>
      </w:r>
    </w:p>
    <w:p w:rsidR="00AB48C7" w:rsidRDefault="00AB48C7" w:rsidP="00AB48C7">
      <w:pPr>
        <w:pStyle w:val="PargrafodaLista"/>
        <w:ind w:left="0"/>
        <w:rPr>
          <w:rFonts w:ascii="Arial" w:hAnsi="Arial" w:cs="Arial"/>
          <w:sz w:val="24"/>
          <w:szCs w:val="24"/>
        </w:rPr>
      </w:pPr>
    </w:p>
    <w:p w:rsidR="00AB48C7" w:rsidRDefault="00AB48C7" w:rsidP="00AB48C7">
      <w:pPr>
        <w:pStyle w:val="PargrafodaLista"/>
        <w:numPr>
          <w:ilvl w:val="0"/>
          <w:numId w:val="2"/>
        </w:numPr>
        <w:jc w:val="both"/>
        <w:rPr>
          <w:rFonts w:ascii="Arial" w:hAnsi="Arial" w:cs="Arial"/>
          <w:sz w:val="24"/>
          <w:szCs w:val="24"/>
        </w:rPr>
      </w:pPr>
      <w:r>
        <w:rPr>
          <w:rFonts w:ascii="Arial" w:hAnsi="Arial" w:cs="Arial"/>
          <w:sz w:val="24"/>
          <w:szCs w:val="24"/>
        </w:rPr>
        <w:t>Coletar os dados dos diversos sistema de informação (acadêmico, formulários de pesquisas do aluno, do professor e da instituição);</w:t>
      </w:r>
    </w:p>
    <w:p w:rsidR="00AB48C7" w:rsidRDefault="00AB48C7" w:rsidP="00AB48C7">
      <w:pPr>
        <w:pStyle w:val="PargrafodaLista"/>
        <w:numPr>
          <w:ilvl w:val="0"/>
          <w:numId w:val="2"/>
        </w:numPr>
        <w:jc w:val="both"/>
        <w:rPr>
          <w:rFonts w:ascii="Arial" w:hAnsi="Arial" w:cs="Arial"/>
          <w:sz w:val="24"/>
          <w:szCs w:val="24"/>
        </w:rPr>
      </w:pPr>
      <w:r>
        <w:rPr>
          <w:rFonts w:ascii="Arial" w:hAnsi="Arial" w:cs="Arial"/>
          <w:sz w:val="24"/>
          <w:szCs w:val="24"/>
        </w:rPr>
        <w:t>Modelar uma estrutura multidimensional utilizando o modelo estrela ou floco de neve;</w:t>
      </w:r>
    </w:p>
    <w:p w:rsidR="00AB48C7" w:rsidRDefault="00AB48C7" w:rsidP="00AB48C7">
      <w:pPr>
        <w:pStyle w:val="PargrafodaLista"/>
        <w:numPr>
          <w:ilvl w:val="0"/>
          <w:numId w:val="2"/>
        </w:numPr>
        <w:jc w:val="both"/>
        <w:rPr>
          <w:rFonts w:ascii="Arial" w:hAnsi="Arial" w:cs="Arial"/>
          <w:sz w:val="24"/>
          <w:szCs w:val="24"/>
        </w:rPr>
      </w:pPr>
      <w:r>
        <w:rPr>
          <w:rFonts w:ascii="Arial" w:hAnsi="Arial" w:cs="Arial"/>
          <w:sz w:val="24"/>
          <w:szCs w:val="24"/>
        </w:rPr>
        <w:t>Utilizar um aplicativo para extração, transformação e carga dos dados para o sistema multidimensional;</w:t>
      </w:r>
    </w:p>
    <w:p w:rsidR="00AB48C7" w:rsidRDefault="00AB48C7" w:rsidP="00AB48C7">
      <w:pPr>
        <w:pStyle w:val="PargrafodaLista"/>
        <w:numPr>
          <w:ilvl w:val="0"/>
          <w:numId w:val="2"/>
        </w:numPr>
        <w:jc w:val="both"/>
        <w:rPr>
          <w:rFonts w:ascii="Arial" w:hAnsi="Arial" w:cs="Arial"/>
          <w:sz w:val="24"/>
          <w:szCs w:val="24"/>
        </w:rPr>
      </w:pPr>
      <w:r>
        <w:rPr>
          <w:rFonts w:ascii="Arial" w:hAnsi="Arial" w:cs="Arial"/>
          <w:sz w:val="24"/>
          <w:szCs w:val="24"/>
        </w:rPr>
        <w:t>Criar um Data Warehouse para organizar os dados para os algoritmos de Mineração de Dados;</w:t>
      </w:r>
    </w:p>
    <w:p w:rsidR="00AB48C7" w:rsidRPr="00B72E0B" w:rsidRDefault="00AB48C7" w:rsidP="00AB48C7">
      <w:pPr>
        <w:pStyle w:val="PargrafodaLista"/>
        <w:numPr>
          <w:ilvl w:val="0"/>
          <w:numId w:val="2"/>
        </w:numPr>
        <w:jc w:val="both"/>
        <w:rPr>
          <w:rFonts w:ascii="Arial" w:hAnsi="Arial" w:cs="Arial"/>
          <w:sz w:val="24"/>
          <w:szCs w:val="24"/>
        </w:rPr>
      </w:pPr>
      <w:r w:rsidRPr="00B72E0B">
        <w:rPr>
          <w:rFonts w:ascii="Arial" w:hAnsi="Arial" w:cs="Arial"/>
          <w:sz w:val="24"/>
          <w:szCs w:val="24"/>
        </w:rPr>
        <w:t>Definir os critérios e indicadores de avaliação do desempenho;</w:t>
      </w:r>
    </w:p>
    <w:p w:rsidR="00AB48C7" w:rsidRPr="00B72E0B" w:rsidRDefault="00AB48C7" w:rsidP="00AB48C7">
      <w:pPr>
        <w:pStyle w:val="PargrafodaLista"/>
        <w:numPr>
          <w:ilvl w:val="0"/>
          <w:numId w:val="2"/>
        </w:numPr>
        <w:jc w:val="both"/>
        <w:rPr>
          <w:rFonts w:ascii="Arial" w:hAnsi="Arial" w:cs="Arial"/>
          <w:sz w:val="24"/>
          <w:szCs w:val="24"/>
        </w:rPr>
      </w:pPr>
      <w:r w:rsidRPr="00B72E0B">
        <w:rPr>
          <w:rFonts w:ascii="Arial" w:hAnsi="Arial" w:cs="Arial"/>
          <w:sz w:val="24"/>
          <w:szCs w:val="24"/>
        </w:rPr>
        <w:t>Construir o processo de avaliação de desempenho da aprendizagem na educação</w:t>
      </w:r>
      <w:r>
        <w:rPr>
          <w:rFonts w:ascii="Arial" w:hAnsi="Arial" w:cs="Arial"/>
          <w:sz w:val="24"/>
          <w:szCs w:val="24"/>
        </w:rPr>
        <w:t xml:space="preserve"> (Data Mining)</w:t>
      </w:r>
      <w:r w:rsidRPr="00B72E0B">
        <w:rPr>
          <w:rFonts w:ascii="Arial" w:hAnsi="Arial" w:cs="Arial"/>
          <w:sz w:val="24"/>
          <w:szCs w:val="24"/>
        </w:rPr>
        <w:t>;</w:t>
      </w:r>
    </w:p>
    <w:p w:rsidR="00AB48C7" w:rsidRPr="00B72E0B" w:rsidRDefault="00AB48C7" w:rsidP="00AB48C7">
      <w:pPr>
        <w:pStyle w:val="PargrafodaLista"/>
        <w:numPr>
          <w:ilvl w:val="0"/>
          <w:numId w:val="2"/>
        </w:numPr>
        <w:jc w:val="both"/>
        <w:rPr>
          <w:rFonts w:ascii="Arial" w:hAnsi="Arial" w:cs="Arial"/>
          <w:sz w:val="24"/>
          <w:szCs w:val="24"/>
        </w:rPr>
      </w:pPr>
      <w:r w:rsidRPr="00B72E0B">
        <w:rPr>
          <w:rFonts w:ascii="Arial" w:hAnsi="Arial" w:cs="Arial"/>
          <w:sz w:val="24"/>
          <w:szCs w:val="24"/>
        </w:rPr>
        <w:t>Interpretar os resultados obtidos;</w:t>
      </w:r>
    </w:p>
    <w:p w:rsidR="00AB48C7" w:rsidRPr="00B72E0B" w:rsidRDefault="00AB48C7" w:rsidP="00AB48C7">
      <w:pPr>
        <w:pStyle w:val="PargrafodaLista"/>
        <w:numPr>
          <w:ilvl w:val="0"/>
          <w:numId w:val="2"/>
        </w:numPr>
        <w:jc w:val="both"/>
        <w:rPr>
          <w:rFonts w:ascii="Arial" w:hAnsi="Arial" w:cs="Arial"/>
          <w:sz w:val="24"/>
          <w:szCs w:val="24"/>
        </w:rPr>
      </w:pPr>
      <w:r w:rsidRPr="00B72E0B">
        <w:rPr>
          <w:rFonts w:ascii="Arial" w:hAnsi="Arial" w:cs="Arial"/>
          <w:sz w:val="24"/>
          <w:szCs w:val="24"/>
        </w:rPr>
        <w:lastRenderedPageBreak/>
        <w:t>Desenvolver um Visualizador (protótipo) de dados que será utilizado pelo usuário final.</w:t>
      </w:r>
    </w:p>
    <w:p w:rsidR="00AB48C7" w:rsidRPr="00B72E0B" w:rsidRDefault="00AB48C7" w:rsidP="00AB48C7">
      <w:pPr>
        <w:pStyle w:val="PargrafodaLista"/>
        <w:numPr>
          <w:ilvl w:val="0"/>
          <w:numId w:val="2"/>
        </w:numPr>
        <w:jc w:val="both"/>
        <w:rPr>
          <w:rFonts w:ascii="Arial" w:hAnsi="Arial" w:cs="Arial"/>
          <w:sz w:val="24"/>
          <w:szCs w:val="24"/>
        </w:rPr>
      </w:pPr>
      <w:r w:rsidRPr="00B72E0B">
        <w:rPr>
          <w:rFonts w:ascii="Arial" w:hAnsi="Arial" w:cs="Arial"/>
          <w:sz w:val="24"/>
          <w:szCs w:val="24"/>
        </w:rPr>
        <w:t>Desenvolver a solução completa do sistema.</w:t>
      </w:r>
    </w:p>
    <w:p w:rsidR="00AB48C7" w:rsidRDefault="00AB48C7" w:rsidP="00AB48C7">
      <w:pPr>
        <w:pStyle w:val="PargrafodaLista"/>
        <w:ind w:left="0"/>
        <w:jc w:val="both"/>
        <w:rPr>
          <w:rFonts w:ascii="Arial" w:hAnsi="Arial" w:cs="Arial"/>
          <w:sz w:val="24"/>
          <w:szCs w:val="24"/>
        </w:rPr>
      </w:pPr>
    </w:p>
    <w:p w:rsidR="00AB48C7" w:rsidRDefault="00AB48C7" w:rsidP="00AB48C7">
      <w:pPr>
        <w:pStyle w:val="PargrafodaLista"/>
        <w:ind w:left="360"/>
        <w:rPr>
          <w:rFonts w:ascii="Arial" w:hAnsi="Arial" w:cs="Arial"/>
          <w:sz w:val="24"/>
          <w:szCs w:val="24"/>
        </w:rPr>
      </w:pPr>
    </w:p>
    <w:p w:rsidR="00AB48C7" w:rsidRPr="001B2AE9" w:rsidRDefault="00AB48C7" w:rsidP="00AB48C7">
      <w:pPr>
        <w:pStyle w:val="PargrafodaLista"/>
        <w:numPr>
          <w:ilvl w:val="0"/>
          <w:numId w:val="1"/>
        </w:numPr>
        <w:rPr>
          <w:rFonts w:ascii="Arial" w:hAnsi="Arial" w:cs="Arial"/>
          <w:b/>
          <w:sz w:val="24"/>
          <w:szCs w:val="24"/>
        </w:rPr>
      </w:pPr>
      <w:r w:rsidRPr="001B2AE9">
        <w:rPr>
          <w:rFonts w:ascii="Arial" w:hAnsi="Arial" w:cs="Arial"/>
          <w:b/>
          <w:sz w:val="24"/>
          <w:szCs w:val="24"/>
        </w:rPr>
        <w:t>MOTIVAÇÃO</w:t>
      </w:r>
    </w:p>
    <w:p w:rsidR="00AB48C7" w:rsidRDefault="00AB48C7" w:rsidP="00AB48C7">
      <w:pPr>
        <w:pStyle w:val="PargrafodaLista"/>
        <w:ind w:left="360"/>
        <w:rPr>
          <w:rFonts w:ascii="Arial" w:hAnsi="Arial" w:cs="Arial"/>
          <w:sz w:val="24"/>
          <w:szCs w:val="24"/>
        </w:rPr>
      </w:pPr>
    </w:p>
    <w:p w:rsidR="00AB48C7" w:rsidRDefault="00AB48C7" w:rsidP="00AB48C7">
      <w:pPr>
        <w:pStyle w:val="PargrafodaLista"/>
        <w:spacing w:line="276" w:lineRule="auto"/>
        <w:ind w:left="0"/>
        <w:jc w:val="both"/>
        <w:rPr>
          <w:rFonts w:ascii="Arial" w:hAnsi="Arial" w:cs="Arial"/>
          <w:sz w:val="24"/>
          <w:szCs w:val="24"/>
        </w:rPr>
      </w:pPr>
      <w:r>
        <w:rPr>
          <w:rFonts w:ascii="Arial" w:hAnsi="Arial" w:cs="Arial"/>
          <w:sz w:val="24"/>
          <w:szCs w:val="24"/>
        </w:rPr>
        <w:tab/>
        <w:t xml:space="preserve">O Instituto Federal de Educação, Ciências e Tecnologia do Rio Grande do Norte ao longo de sua história, sempre foi considerado uma escola de muito prestigio nacional, por vários fatores, tais como excelente quadro de professores e servidores, ótimo desempenho de seus alunos no mercado de trabalho, ou ótimo desempenho dos alunos na academia, quando os mesmos procuram fazer ciência ou engenharia. Mas nos últimos tempos, tem-se observado um índice alto na evasão, reprovação e até mesmo um certo grau de desinteresse dos alunos pelos cursos principalmente o curso técnico. </w:t>
      </w:r>
    </w:p>
    <w:p w:rsidR="00AB48C7" w:rsidRDefault="00AB48C7" w:rsidP="00AB48C7">
      <w:pPr>
        <w:pStyle w:val="PargrafodaLista"/>
        <w:ind w:left="360"/>
        <w:jc w:val="both"/>
        <w:rPr>
          <w:rFonts w:ascii="Arial" w:hAnsi="Arial" w:cs="Arial"/>
          <w:sz w:val="24"/>
          <w:szCs w:val="24"/>
        </w:rPr>
      </w:pPr>
      <w:r>
        <w:rPr>
          <w:rFonts w:ascii="Arial" w:hAnsi="Arial" w:cs="Arial"/>
          <w:sz w:val="24"/>
          <w:szCs w:val="24"/>
        </w:rPr>
        <w:tab/>
      </w:r>
    </w:p>
    <w:p w:rsidR="00AB48C7" w:rsidRDefault="00AB48C7" w:rsidP="00AB48C7">
      <w:pPr>
        <w:pStyle w:val="PargrafodaLista"/>
        <w:spacing w:line="276" w:lineRule="auto"/>
        <w:ind w:left="0"/>
        <w:jc w:val="both"/>
        <w:rPr>
          <w:rFonts w:ascii="Arial" w:hAnsi="Arial" w:cs="Arial"/>
          <w:sz w:val="24"/>
          <w:szCs w:val="24"/>
        </w:rPr>
      </w:pPr>
      <w:r>
        <w:rPr>
          <w:rFonts w:ascii="Arial" w:hAnsi="Arial" w:cs="Arial"/>
          <w:sz w:val="24"/>
          <w:szCs w:val="24"/>
        </w:rPr>
        <w:tab/>
        <w:t>Nos Institutos Federais</w:t>
      </w:r>
      <w:r w:rsidRPr="001B2AE9">
        <w:rPr>
          <w:rFonts w:ascii="Arial" w:hAnsi="Arial" w:cs="Arial"/>
          <w:sz w:val="24"/>
          <w:szCs w:val="24"/>
        </w:rPr>
        <w:t xml:space="preserve"> têm</w:t>
      </w:r>
      <w:r>
        <w:rPr>
          <w:rFonts w:ascii="Arial" w:hAnsi="Arial" w:cs="Arial"/>
          <w:sz w:val="24"/>
          <w:szCs w:val="24"/>
        </w:rPr>
        <w:t>-se</w:t>
      </w:r>
      <w:r w:rsidRPr="001B2AE9">
        <w:rPr>
          <w:rFonts w:ascii="Arial" w:hAnsi="Arial" w:cs="Arial"/>
          <w:sz w:val="24"/>
          <w:szCs w:val="24"/>
        </w:rPr>
        <w:t xml:space="preserve"> muitos dados acumulados</w:t>
      </w:r>
      <w:r>
        <w:rPr>
          <w:rFonts w:ascii="Arial" w:hAnsi="Arial" w:cs="Arial"/>
          <w:sz w:val="24"/>
          <w:szCs w:val="24"/>
        </w:rPr>
        <w:t xml:space="preserve"> obtidos através do </w:t>
      </w:r>
      <w:r w:rsidRPr="001B2AE9">
        <w:rPr>
          <w:rFonts w:ascii="Arial" w:hAnsi="Arial" w:cs="Arial"/>
          <w:sz w:val="24"/>
          <w:szCs w:val="24"/>
        </w:rPr>
        <w:t xml:space="preserve">rastreamento de nota, atendimentos </w:t>
      </w:r>
      <w:r>
        <w:rPr>
          <w:rFonts w:ascii="Arial" w:hAnsi="Arial" w:cs="Arial"/>
          <w:sz w:val="24"/>
          <w:szCs w:val="24"/>
        </w:rPr>
        <w:t>ao aluno (biblioteca, refeitório, assistência a bolsas de estudos</w:t>
      </w:r>
      <w:r w:rsidRPr="001B2AE9">
        <w:rPr>
          <w:rFonts w:ascii="Arial" w:hAnsi="Arial" w:cs="Arial"/>
          <w:sz w:val="24"/>
          <w:szCs w:val="24"/>
        </w:rPr>
        <w:t>), resultados de teste, dados sócios econômicos</w:t>
      </w:r>
      <w:r>
        <w:rPr>
          <w:rFonts w:ascii="Arial" w:hAnsi="Arial" w:cs="Arial"/>
          <w:sz w:val="24"/>
          <w:szCs w:val="24"/>
        </w:rPr>
        <w:t>, condições dos pais</w:t>
      </w:r>
      <w:r w:rsidRPr="001B2AE9">
        <w:rPr>
          <w:rFonts w:ascii="Arial" w:hAnsi="Arial" w:cs="Arial"/>
          <w:sz w:val="24"/>
          <w:szCs w:val="24"/>
        </w:rPr>
        <w:t xml:space="preserve"> e assim por diante. Mas pouco tem sido feito com estes dados armazenados – seja devido a questão políticas ou por desconhecimento – para melhorar a aprendizagem dos estudantes.</w:t>
      </w:r>
    </w:p>
    <w:p w:rsidR="00AB48C7" w:rsidRDefault="00AB48C7" w:rsidP="00AB48C7">
      <w:pPr>
        <w:pStyle w:val="PargrafodaLista"/>
        <w:ind w:left="360"/>
        <w:jc w:val="both"/>
        <w:rPr>
          <w:rFonts w:ascii="Arial" w:hAnsi="Arial" w:cs="Arial"/>
          <w:sz w:val="24"/>
          <w:szCs w:val="24"/>
        </w:rPr>
      </w:pPr>
    </w:p>
    <w:p w:rsidR="00AB48C7" w:rsidRPr="001B2AE9" w:rsidRDefault="00AB48C7" w:rsidP="00AB48C7">
      <w:pPr>
        <w:pStyle w:val="PargrafodaLista"/>
        <w:ind w:left="0"/>
        <w:jc w:val="both"/>
        <w:rPr>
          <w:rFonts w:ascii="Arial" w:hAnsi="Arial" w:cs="Arial"/>
          <w:sz w:val="24"/>
          <w:szCs w:val="24"/>
        </w:rPr>
      </w:pPr>
      <w:r>
        <w:rPr>
          <w:rFonts w:ascii="Arial" w:hAnsi="Arial" w:cs="Arial"/>
          <w:sz w:val="24"/>
          <w:szCs w:val="24"/>
        </w:rPr>
        <w:tab/>
      </w:r>
      <w:r w:rsidRPr="001B2AE9">
        <w:rPr>
          <w:rFonts w:ascii="Arial" w:hAnsi="Arial" w:cs="Arial"/>
          <w:sz w:val="24"/>
          <w:szCs w:val="24"/>
        </w:rPr>
        <w:t>Com a adoção cada vez maior das tecnologias nas escolas e um maior acesso aos dados, inclusive governamentais, há claramente uma série de oportunidades para uma melhor coleta de dados e análise desses dados para promover uma melhora na aprendiza</w:t>
      </w:r>
      <w:r>
        <w:rPr>
          <w:rFonts w:ascii="Arial" w:hAnsi="Arial" w:cs="Arial"/>
          <w:sz w:val="24"/>
          <w:szCs w:val="24"/>
        </w:rPr>
        <w:t>gem</w:t>
      </w:r>
      <w:r w:rsidRPr="001B2AE9">
        <w:rPr>
          <w:rFonts w:ascii="Arial" w:hAnsi="Arial" w:cs="Arial"/>
          <w:sz w:val="24"/>
          <w:szCs w:val="24"/>
        </w:rPr>
        <w:t>.</w:t>
      </w:r>
    </w:p>
    <w:p w:rsidR="00AB48C7" w:rsidRDefault="00AB48C7" w:rsidP="00AB48C7">
      <w:pPr>
        <w:pStyle w:val="PargrafodaLista"/>
        <w:ind w:left="360"/>
        <w:rPr>
          <w:rFonts w:ascii="Arial" w:hAnsi="Arial" w:cs="Arial"/>
          <w:sz w:val="24"/>
          <w:szCs w:val="24"/>
        </w:rPr>
      </w:pPr>
    </w:p>
    <w:p w:rsidR="00AB48C7" w:rsidRPr="009629C7" w:rsidRDefault="00AB48C7" w:rsidP="00AB48C7">
      <w:pPr>
        <w:pStyle w:val="PargrafodaLista"/>
        <w:ind w:left="0"/>
        <w:jc w:val="both"/>
        <w:rPr>
          <w:rFonts w:ascii="Arial" w:hAnsi="Arial" w:cs="Arial"/>
          <w:sz w:val="24"/>
          <w:szCs w:val="24"/>
        </w:rPr>
      </w:pPr>
      <w:r>
        <w:rPr>
          <w:rFonts w:ascii="Arial" w:hAnsi="Arial" w:cs="Arial"/>
          <w:sz w:val="24"/>
          <w:szCs w:val="24"/>
        </w:rPr>
        <w:tab/>
      </w:r>
      <w:r w:rsidRPr="009629C7">
        <w:rPr>
          <w:rFonts w:ascii="Arial" w:hAnsi="Arial" w:cs="Arial"/>
          <w:sz w:val="24"/>
          <w:szCs w:val="24"/>
        </w:rPr>
        <w:t>No setor coorporativo, os sistemas inteligentes (</w:t>
      </w:r>
      <w:r w:rsidR="00A204A0" w:rsidRPr="00A204A0">
        <w:rPr>
          <w:rFonts w:ascii="Arial" w:hAnsi="Arial" w:cs="Arial"/>
          <w:i/>
          <w:sz w:val="24"/>
          <w:szCs w:val="24"/>
        </w:rPr>
        <w:t>Business Intellingence</w:t>
      </w:r>
      <w:r w:rsidR="00A204A0">
        <w:rPr>
          <w:rFonts w:ascii="Arial" w:hAnsi="Arial" w:cs="Arial"/>
          <w:sz w:val="24"/>
          <w:szCs w:val="24"/>
        </w:rPr>
        <w:t xml:space="preserve"> - </w:t>
      </w:r>
      <w:r w:rsidRPr="00A204A0">
        <w:rPr>
          <w:rFonts w:ascii="Arial" w:hAnsi="Arial" w:cs="Arial"/>
          <w:b/>
          <w:sz w:val="24"/>
          <w:szCs w:val="24"/>
        </w:rPr>
        <w:t>BI</w:t>
      </w:r>
      <w:r w:rsidRPr="009629C7">
        <w:rPr>
          <w:rFonts w:ascii="Arial" w:hAnsi="Arial" w:cs="Arial"/>
          <w:sz w:val="24"/>
          <w:szCs w:val="24"/>
        </w:rPr>
        <w:t>) têm o papel "na tomada de decisão". Na educação, eu acredito que a análise da aprendizagem terá esse papel. Uma vez que entendendo melhor o processo de aprendizagem - as entradas, as saídas, os fatores que contribuem para o sucesso dos alunos - então podemos começar a tomar decisões informadas que são suportadas por evidência.</w:t>
      </w:r>
    </w:p>
    <w:p w:rsidR="00AB48C7" w:rsidRDefault="00AB48C7" w:rsidP="00AB48C7">
      <w:pPr>
        <w:pStyle w:val="PargrafodaLista"/>
        <w:ind w:left="360"/>
        <w:rPr>
          <w:rFonts w:ascii="Arial" w:hAnsi="Arial" w:cs="Arial"/>
          <w:sz w:val="24"/>
          <w:szCs w:val="24"/>
        </w:rPr>
      </w:pPr>
    </w:p>
    <w:p w:rsidR="00AB48C7" w:rsidRDefault="00AB48C7" w:rsidP="00AB48C7">
      <w:pPr>
        <w:pStyle w:val="PargrafodaLista"/>
        <w:ind w:left="0"/>
        <w:jc w:val="both"/>
        <w:rPr>
          <w:rFonts w:ascii="Arial" w:hAnsi="Arial" w:cs="Arial"/>
          <w:sz w:val="24"/>
          <w:szCs w:val="24"/>
        </w:rPr>
      </w:pPr>
      <w:r>
        <w:rPr>
          <w:rFonts w:ascii="Arial" w:hAnsi="Arial" w:cs="Arial"/>
          <w:sz w:val="24"/>
          <w:szCs w:val="24"/>
        </w:rPr>
        <w:tab/>
        <w:t>A motivação deste trabalho é desenvolver uma ferramenta que permita alunos, professores e administradores de uma instituição de ensino aprendizagem, possam ter acesso para avaliar o processo de ensino aprendizagem. Principalmente, para os gestores poderem analisar o por quer de tanta desistência e reprovação de alunos. Esta ferramenta terá também o papel de ao identificar que um aluno está com desempenho escolar insatisfatório, ele vai sugerir desafios para esse aluno, para que o mesmo possa melhorar seu desempenho escolar</w:t>
      </w:r>
      <w:r w:rsidRPr="00BF413C">
        <w:rPr>
          <w:rFonts w:ascii="Arial" w:hAnsi="Arial" w:cs="Arial"/>
          <w:sz w:val="24"/>
          <w:szCs w:val="24"/>
        </w:rPr>
        <w:t xml:space="preserve">. </w:t>
      </w:r>
      <w:r>
        <w:rPr>
          <w:rFonts w:ascii="Arial" w:hAnsi="Arial" w:cs="Arial"/>
          <w:sz w:val="24"/>
          <w:szCs w:val="24"/>
        </w:rPr>
        <w:t>Dessa forma, eu acredito que a</w:t>
      </w:r>
      <w:r w:rsidRPr="00BF413C">
        <w:rPr>
          <w:rFonts w:ascii="Arial" w:hAnsi="Arial" w:cs="Arial"/>
          <w:sz w:val="24"/>
          <w:szCs w:val="24"/>
        </w:rPr>
        <w:t xml:space="preserve"> análise pode ser uma ferramenta</w:t>
      </w:r>
      <w:r>
        <w:rPr>
          <w:rFonts w:ascii="Arial" w:hAnsi="Arial" w:cs="Arial"/>
          <w:sz w:val="24"/>
          <w:szCs w:val="24"/>
        </w:rPr>
        <w:t xml:space="preserve"> poderosa na motivação do aluno.</w:t>
      </w:r>
    </w:p>
    <w:p w:rsidR="00AB48C7" w:rsidRDefault="00AB48C7" w:rsidP="00AB48C7">
      <w:pPr>
        <w:pStyle w:val="PargrafodaLista"/>
        <w:ind w:left="0"/>
        <w:jc w:val="both"/>
        <w:rPr>
          <w:rFonts w:ascii="Arial" w:hAnsi="Arial" w:cs="Arial"/>
          <w:sz w:val="24"/>
          <w:szCs w:val="24"/>
        </w:rPr>
      </w:pPr>
    </w:p>
    <w:p w:rsidR="00AB48C7" w:rsidRPr="00D60F16" w:rsidRDefault="00AB48C7" w:rsidP="00AB48C7">
      <w:pPr>
        <w:pStyle w:val="PargrafodaLista"/>
        <w:numPr>
          <w:ilvl w:val="0"/>
          <w:numId w:val="1"/>
        </w:numPr>
        <w:rPr>
          <w:rFonts w:ascii="Arial" w:hAnsi="Arial" w:cs="Arial"/>
          <w:b/>
          <w:sz w:val="24"/>
          <w:szCs w:val="24"/>
        </w:rPr>
      </w:pPr>
      <w:r w:rsidRPr="00D60F16">
        <w:rPr>
          <w:rFonts w:ascii="Arial" w:hAnsi="Arial" w:cs="Arial"/>
          <w:b/>
          <w:sz w:val="24"/>
          <w:szCs w:val="24"/>
        </w:rPr>
        <w:lastRenderedPageBreak/>
        <w:t>METODOLOGIA</w:t>
      </w:r>
    </w:p>
    <w:p w:rsidR="00AB48C7" w:rsidRDefault="00AB48C7" w:rsidP="00AB48C7">
      <w:pPr>
        <w:pStyle w:val="PargrafodaLista"/>
        <w:rPr>
          <w:rFonts w:ascii="Arial" w:hAnsi="Arial" w:cs="Arial"/>
          <w:sz w:val="24"/>
          <w:szCs w:val="24"/>
        </w:rPr>
      </w:pPr>
    </w:p>
    <w:p w:rsidR="00AB48C7" w:rsidRDefault="00AB48C7" w:rsidP="00AB48C7">
      <w:pPr>
        <w:pStyle w:val="PargrafodaLista"/>
        <w:ind w:left="0"/>
        <w:jc w:val="both"/>
        <w:rPr>
          <w:rFonts w:ascii="Arial" w:hAnsi="Arial" w:cs="Arial"/>
          <w:sz w:val="24"/>
          <w:szCs w:val="24"/>
        </w:rPr>
      </w:pPr>
      <w:r>
        <w:rPr>
          <w:rFonts w:ascii="Arial" w:hAnsi="Arial" w:cs="Arial"/>
          <w:sz w:val="24"/>
          <w:szCs w:val="24"/>
        </w:rPr>
        <w:tab/>
        <w:t xml:space="preserve">Esta sessão tem como finalidade descrever o modo como será desenvolvida esta pesquisa, em relação aos objetivos definidos. Primeiramente será feita uma pesquisa do referencial bibliográfico, que dará um embasamento teórico para o desenvolvimento do projeto (estudo de caso). Fazendo vir à tona os conceitos mais relevantes sobre Banco de Dados, Modelagem Multidimensional, </w:t>
      </w:r>
      <w:r w:rsidRPr="00C70278">
        <w:rPr>
          <w:rFonts w:ascii="Arial" w:hAnsi="Arial" w:cs="Arial"/>
          <w:b/>
          <w:sz w:val="24"/>
          <w:szCs w:val="24"/>
        </w:rPr>
        <w:t>OLAP</w:t>
      </w:r>
      <w:r>
        <w:rPr>
          <w:rFonts w:ascii="Arial" w:hAnsi="Arial" w:cs="Arial"/>
          <w:sz w:val="24"/>
          <w:szCs w:val="24"/>
        </w:rPr>
        <w:t xml:space="preserve">, </w:t>
      </w:r>
      <w:r w:rsidRPr="00C70278">
        <w:rPr>
          <w:rFonts w:ascii="Arial" w:hAnsi="Arial" w:cs="Arial"/>
          <w:i/>
          <w:sz w:val="24"/>
          <w:szCs w:val="24"/>
        </w:rPr>
        <w:t>Data Warehouse</w:t>
      </w:r>
      <w:r>
        <w:rPr>
          <w:rFonts w:ascii="Arial" w:hAnsi="Arial" w:cs="Arial"/>
          <w:sz w:val="24"/>
          <w:szCs w:val="24"/>
        </w:rPr>
        <w:t xml:space="preserve"> e Descoberta de Conhecimento em Bases de Dados, mas conhecido como </w:t>
      </w:r>
      <w:r w:rsidRPr="00F63A82">
        <w:rPr>
          <w:rFonts w:ascii="Arial" w:hAnsi="Arial" w:cs="Arial"/>
          <w:i/>
          <w:sz w:val="24"/>
          <w:szCs w:val="24"/>
        </w:rPr>
        <w:t>Knowledge Discovery Data</w:t>
      </w:r>
      <w:r>
        <w:rPr>
          <w:rFonts w:ascii="Arial" w:hAnsi="Arial" w:cs="Arial"/>
          <w:sz w:val="24"/>
          <w:szCs w:val="24"/>
        </w:rPr>
        <w:t xml:space="preserve"> (</w:t>
      </w:r>
      <w:r w:rsidRPr="00F63A82">
        <w:rPr>
          <w:rFonts w:ascii="Arial" w:hAnsi="Arial" w:cs="Arial"/>
          <w:b/>
          <w:sz w:val="24"/>
          <w:szCs w:val="24"/>
        </w:rPr>
        <w:t>KDD</w:t>
      </w:r>
      <w:r>
        <w:rPr>
          <w:rFonts w:ascii="Arial" w:hAnsi="Arial" w:cs="Arial"/>
          <w:sz w:val="24"/>
          <w:szCs w:val="24"/>
        </w:rPr>
        <w:t xml:space="preserve">). </w:t>
      </w:r>
    </w:p>
    <w:p w:rsidR="00AB48C7" w:rsidRDefault="00AB48C7" w:rsidP="00AB48C7">
      <w:pPr>
        <w:pStyle w:val="PargrafodaLista"/>
        <w:ind w:left="0"/>
        <w:jc w:val="both"/>
        <w:rPr>
          <w:rFonts w:ascii="Arial" w:hAnsi="Arial" w:cs="Arial"/>
          <w:sz w:val="24"/>
          <w:szCs w:val="24"/>
        </w:rPr>
      </w:pPr>
    </w:p>
    <w:p w:rsidR="00AB48C7" w:rsidRDefault="00AB48C7" w:rsidP="00AB48C7">
      <w:pPr>
        <w:pStyle w:val="PargrafodaLista"/>
        <w:ind w:left="0"/>
        <w:jc w:val="both"/>
        <w:rPr>
          <w:rFonts w:ascii="Arial" w:hAnsi="Arial" w:cs="Arial"/>
          <w:sz w:val="24"/>
          <w:szCs w:val="24"/>
        </w:rPr>
      </w:pPr>
      <w:r>
        <w:rPr>
          <w:rFonts w:ascii="Arial" w:hAnsi="Arial" w:cs="Arial"/>
          <w:sz w:val="24"/>
          <w:szCs w:val="24"/>
        </w:rPr>
        <w:tab/>
        <w:t>Após o levantamento bibliográfico, será feita a coleta de dados nas diversas fontes de dados do Instituto Federal, desde a base de dados acadêmica até os relatórios estatísticos disponíveis pelas coordenações pedagógicas e administrativas do Instituto Federal, após isso, será dado início ao processo de descoberta de conhecimento em bases de dados.</w:t>
      </w:r>
    </w:p>
    <w:p w:rsidR="00AB48C7" w:rsidRDefault="00AB48C7" w:rsidP="00AB48C7">
      <w:pPr>
        <w:pStyle w:val="PargrafodaLista"/>
        <w:ind w:left="0"/>
        <w:jc w:val="both"/>
        <w:rPr>
          <w:rFonts w:ascii="Arial" w:hAnsi="Arial" w:cs="Arial"/>
          <w:sz w:val="24"/>
          <w:szCs w:val="24"/>
        </w:rPr>
      </w:pPr>
    </w:p>
    <w:p w:rsidR="00AB48C7" w:rsidRDefault="00AB48C7" w:rsidP="00AB48C7">
      <w:pPr>
        <w:pStyle w:val="PargrafodaLista"/>
        <w:ind w:left="0"/>
        <w:jc w:val="both"/>
        <w:rPr>
          <w:rFonts w:ascii="Arial" w:hAnsi="Arial" w:cs="Arial"/>
          <w:sz w:val="24"/>
          <w:szCs w:val="24"/>
        </w:rPr>
      </w:pPr>
      <w:r>
        <w:rPr>
          <w:rFonts w:ascii="Arial" w:hAnsi="Arial" w:cs="Arial"/>
          <w:sz w:val="24"/>
          <w:szCs w:val="24"/>
        </w:rPr>
        <w:tab/>
        <w:t xml:space="preserve">Feita a coleta dos dados, então será criado o modelo multidimensionais do sistema, com base nos objetivos a serem alcançados, para em seguida, utilizar ferramentas de extração, transformação e carga de dados, para preparar e carregar os dados no modelo multidimensional. </w:t>
      </w:r>
    </w:p>
    <w:p w:rsidR="00AB48C7" w:rsidRDefault="00AB48C7" w:rsidP="00AB48C7">
      <w:pPr>
        <w:pStyle w:val="PargrafodaLista"/>
        <w:ind w:left="0"/>
        <w:jc w:val="both"/>
        <w:rPr>
          <w:rFonts w:ascii="Arial" w:hAnsi="Arial" w:cs="Arial"/>
          <w:sz w:val="24"/>
          <w:szCs w:val="24"/>
        </w:rPr>
      </w:pPr>
      <w:r>
        <w:rPr>
          <w:rFonts w:ascii="Arial" w:hAnsi="Arial" w:cs="Arial"/>
          <w:sz w:val="24"/>
          <w:szCs w:val="24"/>
        </w:rPr>
        <w:t xml:space="preserve">    </w:t>
      </w:r>
    </w:p>
    <w:p w:rsidR="00AB48C7" w:rsidRDefault="00AB48C7" w:rsidP="00AB48C7">
      <w:pPr>
        <w:pStyle w:val="PargrafodaLista"/>
        <w:ind w:left="0"/>
        <w:jc w:val="both"/>
        <w:rPr>
          <w:rFonts w:ascii="Arial" w:hAnsi="Arial" w:cs="Arial"/>
          <w:sz w:val="24"/>
          <w:szCs w:val="24"/>
        </w:rPr>
      </w:pPr>
      <w:r>
        <w:rPr>
          <w:rFonts w:ascii="Arial" w:hAnsi="Arial" w:cs="Arial"/>
          <w:sz w:val="24"/>
          <w:szCs w:val="24"/>
        </w:rPr>
        <w:tab/>
        <w:t xml:space="preserve">Com o modelo multidimensional pronto, será criado o </w:t>
      </w:r>
      <w:r w:rsidRPr="00C70278">
        <w:rPr>
          <w:rFonts w:ascii="Arial" w:hAnsi="Arial" w:cs="Arial"/>
          <w:i/>
          <w:sz w:val="24"/>
          <w:szCs w:val="24"/>
        </w:rPr>
        <w:t>Data Warehouse</w:t>
      </w:r>
      <w:r>
        <w:rPr>
          <w:rFonts w:ascii="Arial" w:hAnsi="Arial" w:cs="Arial"/>
          <w:sz w:val="24"/>
          <w:szCs w:val="24"/>
        </w:rPr>
        <w:t>, para se ter uma base de dados otimizada para se aplicar o(s) algoritmo(s) de Mineração de Dados para descoberta de novos conhecimentos.</w:t>
      </w:r>
    </w:p>
    <w:p w:rsidR="00AB48C7" w:rsidRDefault="00AB48C7" w:rsidP="00AB48C7">
      <w:pPr>
        <w:pStyle w:val="PargrafodaLista"/>
        <w:ind w:left="0"/>
        <w:jc w:val="both"/>
        <w:rPr>
          <w:rFonts w:ascii="Arial" w:hAnsi="Arial" w:cs="Arial"/>
          <w:sz w:val="24"/>
          <w:szCs w:val="24"/>
        </w:rPr>
      </w:pPr>
    </w:p>
    <w:p w:rsidR="00AB48C7" w:rsidRDefault="00AB48C7" w:rsidP="00AB48C7">
      <w:pPr>
        <w:pStyle w:val="PargrafodaLista"/>
        <w:ind w:left="0"/>
        <w:jc w:val="both"/>
        <w:rPr>
          <w:rFonts w:ascii="Arial" w:hAnsi="Arial" w:cs="Arial"/>
          <w:sz w:val="24"/>
          <w:szCs w:val="24"/>
        </w:rPr>
      </w:pPr>
      <w:r>
        <w:rPr>
          <w:rFonts w:ascii="Arial" w:hAnsi="Arial" w:cs="Arial"/>
          <w:sz w:val="24"/>
          <w:szCs w:val="24"/>
        </w:rPr>
        <w:t xml:space="preserve"> </w:t>
      </w:r>
      <w:r>
        <w:rPr>
          <w:rFonts w:ascii="Arial" w:hAnsi="Arial" w:cs="Arial"/>
          <w:sz w:val="24"/>
          <w:szCs w:val="24"/>
        </w:rPr>
        <w:tab/>
        <w:t xml:space="preserve">Com o </w:t>
      </w:r>
      <w:r w:rsidRPr="00F56FDE">
        <w:rPr>
          <w:rFonts w:ascii="Arial" w:hAnsi="Arial" w:cs="Arial"/>
          <w:i/>
          <w:sz w:val="24"/>
          <w:szCs w:val="24"/>
        </w:rPr>
        <w:t>Data Warehouse</w:t>
      </w:r>
      <w:r>
        <w:rPr>
          <w:rFonts w:ascii="Arial" w:hAnsi="Arial" w:cs="Arial"/>
          <w:sz w:val="24"/>
          <w:szCs w:val="24"/>
        </w:rPr>
        <w:t xml:space="preserve"> criado, deve-se definir que técnicas e algoritmos de Data Mining devem ser utilizados e em seguida definir também as tecnologias a serem utilizadas no processo de descoberta de conhecimentos.</w:t>
      </w:r>
    </w:p>
    <w:p w:rsidR="00AB48C7" w:rsidRDefault="00AB48C7" w:rsidP="00AB48C7">
      <w:pPr>
        <w:pStyle w:val="PargrafodaLista"/>
        <w:ind w:left="0"/>
        <w:jc w:val="both"/>
        <w:rPr>
          <w:rFonts w:ascii="Arial" w:hAnsi="Arial" w:cs="Arial"/>
          <w:sz w:val="24"/>
          <w:szCs w:val="24"/>
        </w:rPr>
      </w:pPr>
    </w:p>
    <w:p w:rsidR="00AB48C7" w:rsidRDefault="00AB48C7" w:rsidP="00AB48C7">
      <w:pPr>
        <w:pStyle w:val="PargrafodaLista"/>
        <w:ind w:left="0"/>
        <w:jc w:val="both"/>
        <w:rPr>
          <w:rFonts w:ascii="Arial" w:hAnsi="Arial" w:cs="Arial"/>
          <w:sz w:val="24"/>
          <w:szCs w:val="24"/>
        </w:rPr>
      </w:pPr>
      <w:r>
        <w:rPr>
          <w:rFonts w:ascii="Arial" w:hAnsi="Arial" w:cs="Arial"/>
          <w:sz w:val="24"/>
          <w:szCs w:val="24"/>
        </w:rPr>
        <w:tab/>
        <w:t>Considerando a complexidade normalmente inerente a processo de descoberta de conhecimento em bases de dado, a metodologia proposta utiliza como base princípios de planejamento de atividades. Dessa forma, em função dos objetivos de cada aplicação de KDD, os passos do processo de descoberta de conhecimento deverão ser planejados ante do início de sua execução. A aplicação da metodologia será dividida em quatro momentos.</w:t>
      </w:r>
    </w:p>
    <w:p w:rsidR="00AB48C7" w:rsidRDefault="00AB48C7" w:rsidP="00AB48C7">
      <w:pPr>
        <w:pStyle w:val="PargrafodaLista"/>
        <w:ind w:left="0"/>
        <w:jc w:val="both"/>
        <w:rPr>
          <w:rFonts w:ascii="Arial" w:hAnsi="Arial" w:cs="Arial"/>
          <w:sz w:val="24"/>
          <w:szCs w:val="24"/>
        </w:rPr>
      </w:pPr>
    </w:p>
    <w:p w:rsidR="00AB48C7" w:rsidRDefault="00AB48C7" w:rsidP="00AB48C7">
      <w:pPr>
        <w:pStyle w:val="PargrafodaLista"/>
        <w:ind w:left="0"/>
        <w:jc w:val="both"/>
        <w:rPr>
          <w:rFonts w:ascii="Arial" w:hAnsi="Arial" w:cs="Arial"/>
          <w:sz w:val="24"/>
          <w:szCs w:val="24"/>
        </w:rPr>
      </w:pPr>
      <w:r>
        <w:rPr>
          <w:rFonts w:ascii="Arial" w:hAnsi="Arial" w:cs="Arial"/>
          <w:sz w:val="24"/>
          <w:szCs w:val="24"/>
        </w:rPr>
        <w:tab/>
        <w:t>A primeira etapa envolve a definição sobre “o que fazer” diante da base de dados apresentada. Nesta etapa, devem ser executadas as tarefas de “Levantamento Inicial” e de “Definição de Objetivos”.</w:t>
      </w:r>
    </w:p>
    <w:p w:rsidR="00AB48C7" w:rsidRDefault="00AB48C7" w:rsidP="00AB48C7">
      <w:pPr>
        <w:pStyle w:val="PargrafodaLista"/>
        <w:ind w:left="0"/>
        <w:jc w:val="both"/>
        <w:rPr>
          <w:rFonts w:ascii="Arial" w:hAnsi="Arial" w:cs="Arial"/>
          <w:sz w:val="24"/>
          <w:szCs w:val="24"/>
        </w:rPr>
      </w:pPr>
    </w:p>
    <w:p w:rsidR="00AB48C7" w:rsidRDefault="00AB48C7" w:rsidP="00AB48C7">
      <w:pPr>
        <w:pStyle w:val="PargrafodaLista"/>
        <w:ind w:left="0"/>
        <w:jc w:val="both"/>
        <w:rPr>
          <w:rFonts w:ascii="Arial" w:hAnsi="Arial" w:cs="Arial"/>
          <w:sz w:val="24"/>
          <w:szCs w:val="24"/>
        </w:rPr>
      </w:pPr>
      <w:r>
        <w:rPr>
          <w:rFonts w:ascii="Arial" w:hAnsi="Arial" w:cs="Arial"/>
          <w:sz w:val="24"/>
          <w:szCs w:val="24"/>
        </w:rPr>
        <w:tab/>
        <w:t>O levantamento inicial compreende um exame preliminar da base de dados, procurando obter informações sobre a natureza dos dados a serem analisados.</w:t>
      </w:r>
    </w:p>
    <w:p w:rsidR="00AB48C7" w:rsidRDefault="00AB48C7" w:rsidP="00AB48C7">
      <w:pPr>
        <w:pStyle w:val="PargrafodaLista"/>
        <w:ind w:left="0"/>
        <w:jc w:val="both"/>
        <w:rPr>
          <w:rFonts w:ascii="Arial" w:hAnsi="Arial" w:cs="Arial"/>
          <w:sz w:val="24"/>
          <w:szCs w:val="24"/>
        </w:rPr>
      </w:pPr>
    </w:p>
    <w:p w:rsidR="00AB48C7" w:rsidRDefault="00AB48C7" w:rsidP="00AB48C7">
      <w:pPr>
        <w:pStyle w:val="PargrafodaLista"/>
        <w:ind w:left="0"/>
        <w:jc w:val="both"/>
        <w:rPr>
          <w:rFonts w:ascii="Arial" w:hAnsi="Arial" w:cs="Arial"/>
          <w:sz w:val="24"/>
          <w:szCs w:val="24"/>
        </w:rPr>
      </w:pPr>
      <w:r>
        <w:rPr>
          <w:rFonts w:ascii="Arial" w:hAnsi="Arial" w:cs="Arial"/>
          <w:sz w:val="24"/>
          <w:szCs w:val="24"/>
        </w:rPr>
        <w:tab/>
        <w:t xml:space="preserve">Na definição de objetivos, devem ser identificadas quais as tarefas de Mineração de dados são viáveis, para atender as expectativas e às </w:t>
      </w:r>
      <w:r>
        <w:rPr>
          <w:rFonts w:ascii="Arial" w:hAnsi="Arial" w:cs="Arial"/>
          <w:sz w:val="24"/>
          <w:szCs w:val="24"/>
        </w:rPr>
        <w:lastRenderedPageBreak/>
        <w:t>necessidades do usuário do domínio da aplicação. Nesta fase, devem ser formulados alguns requisitos quanto ao modelo de conhecimento a ser produzido.</w:t>
      </w:r>
    </w:p>
    <w:p w:rsidR="00AB48C7" w:rsidRDefault="00AB48C7" w:rsidP="00AB48C7">
      <w:pPr>
        <w:pStyle w:val="PargrafodaLista"/>
        <w:ind w:left="0"/>
        <w:jc w:val="both"/>
        <w:rPr>
          <w:rFonts w:ascii="Arial" w:hAnsi="Arial" w:cs="Arial"/>
          <w:sz w:val="24"/>
          <w:szCs w:val="24"/>
        </w:rPr>
      </w:pPr>
    </w:p>
    <w:p w:rsidR="00AB48C7" w:rsidRDefault="00AB48C7" w:rsidP="00AB48C7">
      <w:pPr>
        <w:pStyle w:val="PargrafodaLista"/>
        <w:ind w:left="0"/>
        <w:jc w:val="both"/>
        <w:rPr>
          <w:rFonts w:ascii="Arial" w:hAnsi="Arial" w:cs="Arial"/>
          <w:sz w:val="24"/>
          <w:szCs w:val="24"/>
        </w:rPr>
      </w:pPr>
      <w:r>
        <w:rPr>
          <w:rFonts w:ascii="Arial" w:hAnsi="Arial" w:cs="Arial"/>
          <w:sz w:val="24"/>
          <w:szCs w:val="24"/>
        </w:rPr>
        <w:tab/>
        <w:t>A partir da escolha de um objetivo, a abordagem é direcionada para a definição sobre “como fazer”, que corresponde a etapa de “Planejamento de Atividades”. Nesta etapa devem ser definidas as alternativas de plano de ação associados ao objetivo escolhido. Os planos de ação devem ser constituído a partir de cada método de mineração de dados aplicável à tarefa de KDD associado ao objetivo selecionado.</w:t>
      </w:r>
    </w:p>
    <w:p w:rsidR="00AB48C7" w:rsidRDefault="00AB48C7" w:rsidP="00AB48C7">
      <w:pPr>
        <w:pStyle w:val="PargrafodaLista"/>
        <w:ind w:left="0"/>
        <w:jc w:val="both"/>
        <w:rPr>
          <w:rFonts w:ascii="Arial" w:hAnsi="Arial" w:cs="Arial"/>
          <w:sz w:val="24"/>
          <w:szCs w:val="24"/>
        </w:rPr>
      </w:pPr>
    </w:p>
    <w:p w:rsidR="00AB48C7" w:rsidRDefault="00AB48C7" w:rsidP="00AB48C7">
      <w:pPr>
        <w:pStyle w:val="PargrafodaLista"/>
        <w:ind w:left="0"/>
        <w:jc w:val="both"/>
        <w:rPr>
          <w:rFonts w:ascii="Arial" w:hAnsi="Arial" w:cs="Arial"/>
          <w:sz w:val="24"/>
          <w:szCs w:val="24"/>
        </w:rPr>
      </w:pPr>
      <w:r>
        <w:rPr>
          <w:rFonts w:ascii="Arial" w:hAnsi="Arial" w:cs="Arial"/>
          <w:sz w:val="24"/>
          <w:szCs w:val="24"/>
        </w:rPr>
        <w:tab/>
        <w:t>Finalmente, a abordagem proposta é concluída pela etapa de “Avaliação de Resultados”. Essa etapa corresponde à “analise do que foi feito”. Neste momento, as características do modelo de conhecimento gerado devem ser confrontados com as expectativas quanto ao modelo formulados na etapa “Definição de Objetivos”.</w:t>
      </w:r>
    </w:p>
    <w:p w:rsidR="00AB48C7" w:rsidRDefault="00AB48C7" w:rsidP="00AB48C7">
      <w:pPr>
        <w:pStyle w:val="PargrafodaLista"/>
        <w:ind w:left="0"/>
        <w:jc w:val="both"/>
        <w:rPr>
          <w:rFonts w:ascii="Arial" w:hAnsi="Arial" w:cs="Arial"/>
          <w:sz w:val="24"/>
          <w:szCs w:val="24"/>
        </w:rPr>
      </w:pPr>
    </w:p>
    <w:p w:rsidR="00AB48C7" w:rsidRDefault="00AB48C7" w:rsidP="00AB48C7">
      <w:pPr>
        <w:pStyle w:val="PargrafodaLista"/>
        <w:ind w:left="0"/>
        <w:jc w:val="both"/>
        <w:rPr>
          <w:rFonts w:ascii="Arial" w:hAnsi="Arial" w:cs="Arial"/>
          <w:sz w:val="24"/>
          <w:szCs w:val="24"/>
        </w:rPr>
      </w:pPr>
      <w:r>
        <w:rPr>
          <w:rFonts w:ascii="Arial" w:hAnsi="Arial" w:cs="Arial"/>
          <w:sz w:val="24"/>
          <w:szCs w:val="24"/>
        </w:rPr>
        <w:tab/>
        <w:t xml:space="preserve">Este processo deve ser iterativo e interativo, de forma que, dependendo dos resultados obtidos, os analistas de KDD possam retornar a qualquer etapa realizada anteriormente em busca de melhores resultados. Para que isso seja possível, a metodologia requer uma documentação detalhada das ações realizadas e dos resultados produzidos.     </w:t>
      </w:r>
    </w:p>
    <w:p w:rsidR="00AB48C7" w:rsidRDefault="00AB48C7" w:rsidP="00AB48C7">
      <w:pPr>
        <w:pStyle w:val="PargrafodaLista"/>
        <w:ind w:left="0"/>
        <w:jc w:val="both"/>
        <w:rPr>
          <w:rFonts w:ascii="Arial" w:hAnsi="Arial" w:cs="Arial"/>
          <w:sz w:val="24"/>
          <w:szCs w:val="24"/>
        </w:rPr>
      </w:pPr>
      <w:r>
        <w:rPr>
          <w:rFonts w:ascii="Arial" w:hAnsi="Arial" w:cs="Arial"/>
          <w:sz w:val="24"/>
          <w:szCs w:val="24"/>
        </w:rPr>
        <w:t xml:space="preserve">  </w:t>
      </w:r>
    </w:p>
    <w:p w:rsidR="00AB48C7" w:rsidRDefault="00AB48C7" w:rsidP="00AB48C7">
      <w:pPr>
        <w:pStyle w:val="PargrafodaLista"/>
        <w:ind w:left="0"/>
        <w:jc w:val="both"/>
        <w:rPr>
          <w:rFonts w:ascii="Arial" w:hAnsi="Arial" w:cs="Arial"/>
          <w:sz w:val="24"/>
          <w:szCs w:val="24"/>
        </w:rPr>
      </w:pPr>
      <w:r>
        <w:rPr>
          <w:rFonts w:ascii="Arial" w:hAnsi="Arial" w:cs="Arial"/>
          <w:sz w:val="24"/>
          <w:szCs w:val="24"/>
        </w:rPr>
        <w:tab/>
        <w:t>Todo esse processo será englobado em uma ferramenta, onde o usuário possa manipular facilmente, para selecionar as informações utilizadas no processo e também visualizar os resultados obtidos.</w:t>
      </w:r>
    </w:p>
    <w:p w:rsidR="00AB48C7" w:rsidRDefault="00AB48C7" w:rsidP="00AB48C7">
      <w:pPr>
        <w:pStyle w:val="PargrafodaLista"/>
        <w:ind w:left="0"/>
        <w:jc w:val="both"/>
        <w:rPr>
          <w:rFonts w:ascii="Arial" w:hAnsi="Arial" w:cs="Arial"/>
          <w:sz w:val="24"/>
          <w:szCs w:val="24"/>
        </w:rPr>
      </w:pPr>
      <w:r>
        <w:rPr>
          <w:rFonts w:ascii="Arial" w:hAnsi="Arial" w:cs="Arial"/>
          <w:sz w:val="24"/>
          <w:szCs w:val="24"/>
        </w:rPr>
        <w:t xml:space="preserve"> </w:t>
      </w:r>
    </w:p>
    <w:p w:rsidR="00AB48C7" w:rsidRDefault="00AB48C7" w:rsidP="00AB48C7">
      <w:pPr>
        <w:pStyle w:val="PargrafodaLista"/>
        <w:ind w:left="0"/>
        <w:jc w:val="both"/>
        <w:rPr>
          <w:rFonts w:ascii="Arial" w:hAnsi="Arial" w:cs="Arial"/>
          <w:sz w:val="24"/>
          <w:szCs w:val="24"/>
        </w:rPr>
      </w:pPr>
    </w:p>
    <w:p w:rsidR="00AB48C7" w:rsidRPr="005E3DF7" w:rsidRDefault="00AB48C7" w:rsidP="00AB48C7">
      <w:pPr>
        <w:pStyle w:val="PargrafodaLista"/>
        <w:numPr>
          <w:ilvl w:val="0"/>
          <w:numId w:val="1"/>
        </w:numPr>
        <w:rPr>
          <w:rFonts w:ascii="Arial" w:hAnsi="Arial" w:cs="Arial"/>
          <w:b/>
          <w:sz w:val="24"/>
          <w:szCs w:val="24"/>
        </w:rPr>
      </w:pPr>
      <w:r w:rsidRPr="005E3DF7">
        <w:rPr>
          <w:rFonts w:ascii="Arial" w:hAnsi="Arial" w:cs="Arial"/>
          <w:b/>
          <w:sz w:val="24"/>
          <w:szCs w:val="24"/>
        </w:rPr>
        <w:t>ESTRUTURAÇÃO DA TESE</w:t>
      </w:r>
    </w:p>
    <w:p w:rsidR="00AB48C7" w:rsidRDefault="00AB48C7" w:rsidP="00AB48C7">
      <w:pPr>
        <w:jc w:val="both"/>
        <w:rPr>
          <w:rFonts w:ascii="Arial" w:hAnsi="Arial" w:cs="Arial"/>
          <w:sz w:val="24"/>
          <w:szCs w:val="24"/>
        </w:rPr>
      </w:pPr>
      <w:r>
        <w:tab/>
      </w:r>
      <w:r>
        <w:rPr>
          <w:rFonts w:ascii="Arial" w:hAnsi="Arial" w:cs="Arial"/>
          <w:sz w:val="24"/>
          <w:szCs w:val="24"/>
        </w:rPr>
        <w:t>Esta pesquisa está estruturada em nove capítulos, divididos em duas partes. A parte I compreende a fundamentação teórica, a qual é composta por seis capítulos e a parte II que composta por quatro capítulos, que serão descriminados a seguir.</w:t>
      </w:r>
    </w:p>
    <w:p w:rsidR="00AB48C7" w:rsidRDefault="00AB48C7" w:rsidP="00AB48C7">
      <w:pPr>
        <w:jc w:val="both"/>
        <w:rPr>
          <w:rFonts w:ascii="Arial" w:hAnsi="Arial" w:cs="Arial"/>
          <w:sz w:val="24"/>
          <w:szCs w:val="24"/>
        </w:rPr>
      </w:pPr>
      <w:r>
        <w:rPr>
          <w:rFonts w:ascii="Arial" w:hAnsi="Arial" w:cs="Arial"/>
          <w:sz w:val="24"/>
          <w:szCs w:val="24"/>
        </w:rPr>
        <w:tab/>
        <w:t>O primeiro capítulo trata de uma introdução, onde é dada uma visão ampla da pesquisa, os objetivos que se almeja alcançar, a motivação que deu incentivo ao desenvolvimento dessa pesquisa e a metodologia a ser aplicada no desenvolvimento da pesquisa.</w:t>
      </w:r>
    </w:p>
    <w:p w:rsidR="00AB48C7" w:rsidRDefault="00AB48C7" w:rsidP="00AB48C7">
      <w:pPr>
        <w:jc w:val="both"/>
        <w:rPr>
          <w:rFonts w:ascii="Arial" w:hAnsi="Arial" w:cs="Arial"/>
          <w:sz w:val="24"/>
          <w:szCs w:val="24"/>
        </w:rPr>
      </w:pPr>
      <w:r>
        <w:rPr>
          <w:rFonts w:ascii="Arial" w:hAnsi="Arial" w:cs="Arial"/>
          <w:sz w:val="24"/>
          <w:szCs w:val="24"/>
        </w:rPr>
        <w:tab/>
        <w:t xml:space="preserve">No segundo capítulo é feito um estudo do estado da arte do </w:t>
      </w:r>
      <w:r w:rsidRPr="008A2027">
        <w:rPr>
          <w:rFonts w:ascii="Arial" w:hAnsi="Arial" w:cs="Arial"/>
          <w:i/>
          <w:sz w:val="24"/>
          <w:szCs w:val="24"/>
        </w:rPr>
        <w:t>Business Intelligence</w:t>
      </w:r>
      <w:r>
        <w:rPr>
          <w:rFonts w:ascii="Arial" w:hAnsi="Arial" w:cs="Arial"/>
          <w:sz w:val="24"/>
          <w:szCs w:val="24"/>
        </w:rPr>
        <w:t xml:space="preserve"> e modelagem multidimensional. Este capítulo é essencial, pois ele dará o embasamento teórico para construção dos modelos multidimensionais e consultas OLAP.</w:t>
      </w:r>
    </w:p>
    <w:p w:rsidR="00AB48C7" w:rsidRDefault="00AB48C7" w:rsidP="00AB48C7">
      <w:pPr>
        <w:jc w:val="both"/>
        <w:rPr>
          <w:rFonts w:ascii="Arial" w:hAnsi="Arial" w:cs="Arial"/>
          <w:sz w:val="24"/>
          <w:szCs w:val="24"/>
        </w:rPr>
      </w:pPr>
      <w:r>
        <w:rPr>
          <w:rFonts w:ascii="Arial" w:hAnsi="Arial" w:cs="Arial"/>
          <w:sz w:val="24"/>
          <w:szCs w:val="24"/>
        </w:rPr>
        <w:tab/>
        <w:t xml:space="preserve">No terceiro capítulo é feito um estudo do estado da arte do Processo de Descoberta de Conhecimento em bases de dados. Capítulo chave, uma vez que </w:t>
      </w:r>
      <w:r>
        <w:rPr>
          <w:rFonts w:ascii="Arial" w:hAnsi="Arial" w:cs="Arial"/>
          <w:sz w:val="24"/>
          <w:szCs w:val="24"/>
        </w:rPr>
        <w:lastRenderedPageBreak/>
        <w:t>mostra o conhecimento teórico envolvido em um processo de descoberta de conhecimento.</w:t>
      </w:r>
    </w:p>
    <w:p w:rsidR="00AB48C7" w:rsidRDefault="00AB48C7" w:rsidP="00AB48C7">
      <w:pPr>
        <w:jc w:val="both"/>
        <w:rPr>
          <w:rFonts w:ascii="Arial" w:hAnsi="Arial" w:cs="Arial"/>
          <w:sz w:val="24"/>
          <w:szCs w:val="24"/>
        </w:rPr>
      </w:pPr>
      <w:r>
        <w:rPr>
          <w:rFonts w:ascii="Arial" w:hAnsi="Arial" w:cs="Arial"/>
          <w:sz w:val="24"/>
          <w:szCs w:val="24"/>
        </w:rPr>
        <w:tab/>
        <w:t>No capítulo quarto é dada uma visão geral sobre Big Data, que um termo muito utilizado hoje na mídia internacional, para conceituar conjuntos de dados muitos extremamente grandes, que por esse motivo precisam de ferramentas tecnologias especiais para se fazer analise dados sobre eles. A finalidade, desse capítulo, é dá um embasamento teórico sobre Big Data, uma vez que, será apresentado trabalhos futuros, para resolver determinadas aplicações da pesquisa, usando-se o Big Data.</w:t>
      </w:r>
    </w:p>
    <w:p w:rsidR="00AB48C7" w:rsidRDefault="00AB48C7" w:rsidP="00AB48C7">
      <w:pPr>
        <w:jc w:val="both"/>
        <w:rPr>
          <w:rFonts w:ascii="Arial" w:hAnsi="Arial" w:cs="Arial"/>
          <w:sz w:val="24"/>
          <w:szCs w:val="24"/>
        </w:rPr>
      </w:pPr>
      <w:r>
        <w:rPr>
          <w:rFonts w:ascii="Arial" w:hAnsi="Arial" w:cs="Arial"/>
          <w:sz w:val="24"/>
          <w:szCs w:val="24"/>
        </w:rPr>
        <w:tab/>
        <w:t>No capítulo cinco e seis, apresentam o estado da arte sobre Raciocínio Baseados em Casos (</w:t>
      </w:r>
      <w:r w:rsidRPr="00604549">
        <w:rPr>
          <w:rFonts w:ascii="Arial" w:hAnsi="Arial" w:cs="Arial"/>
          <w:b/>
          <w:sz w:val="24"/>
          <w:szCs w:val="24"/>
        </w:rPr>
        <w:t>RBC</w:t>
      </w:r>
      <w:r>
        <w:rPr>
          <w:rFonts w:ascii="Arial" w:hAnsi="Arial" w:cs="Arial"/>
          <w:sz w:val="24"/>
          <w:szCs w:val="24"/>
        </w:rPr>
        <w:t xml:space="preserve">) e Redes Neurais. A pesquisa terá como uma das metas, a procura por comportamento de alunos que apresentem mau desempenho, e a partir do momento que a ferramenta identifique o problema, o sistema deverá apresentar uma solução para o mesmo. Então, diante deste cenário, pretende-se utilizar os </w:t>
      </w:r>
      <w:r w:rsidRPr="00604549">
        <w:rPr>
          <w:rFonts w:ascii="Arial" w:hAnsi="Arial" w:cs="Arial"/>
          <w:b/>
          <w:sz w:val="24"/>
          <w:szCs w:val="24"/>
        </w:rPr>
        <w:t>RBC</w:t>
      </w:r>
      <w:r>
        <w:rPr>
          <w:rFonts w:ascii="Arial" w:hAnsi="Arial" w:cs="Arial"/>
          <w:sz w:val="24"/>
          <w:szCs w:val="24"/>
        </w:rPr>
        <w:t xml:space="preserve">s para solucionar esta questão, ou seja, apresentar a solução para o problema encontrado, como base em soluções armazenadas em bases de conhecimento. As Redes Neurais, entram aqui para que se possa fazer uma analogia entre elas e os </w:t>
      </w:r>
      <w:r w:rsidRPr="00604549">
        <w:rPr>
          <w:rFonts w:ascii="Arial" w:hAnsi="Arial" w:cs="Arial"/>
          <w:b/>
          <w:sz w:val="24"/>
          <w:szCs w:val="24"/>
        </w:rPr>
        <w:t>RBC</w:t>
      </w:r>
      <w:r>
        <w:rPr>
          <w:rFonts w:ascii="Arial" w:hAnsi="Arial" w:cs="Arial"/>
          <w:sz w:val="24"/>
          <w:szCs w:val="24"/>
        </w:rPr>
        <w:t>s.</w:t>
      </w:r>
    </w:p>
    <w:p w:rsidR="00AB48C7" w:rsidRDefault="00AB48C7" w:rsidP="00AB48C7">
      <w:pPr>
        <w:jc w:val="both"/>
        <w:rPr>
          <w:rFonts w:ascii="Arial" w:hAnsi="Arial" w:cs="Arial"/>
          <w:sz w:val="24"/>
          <w:szCs w:val="24"/>
        </w:rPr>
      </w:pPr>
      <w:r>
        <w:tab/>
      </w:r>
      <w:r>
        <w:rPr>
          <w:rFonts w:ascii="Arial" w:hAnsi="Arial" w:cs="Arial"/>
          <w:sz w:val="24"/>
          <w:szCs w:val="24"/>
        </w:rPr>
        <w:t>No capítulo 7 será definido o projeto, ou seja, o estudo de caso. Aqui será desenvolvida as etapas do desenvolvimento da ferramenta (protótipo) proposta na pesquisa, ou seja, nos objetivos gerais.</w:t>
      </w:r>
    </w:p>
    <w:p w:rsidR="00AB48C7" w:rsidRDefault="00AB48C7" w:rsidP="00AB48C7">
      <w:pPr>
        <w:jc w:val="both"/>
        <w:rPr>
          <w:rFonts w:ascii="Arial" w:hAnsi="Arial" w:cs="Arial"/>
          <w:sz w:val="24"/>
          <w:szCs w:val="24"/>
        </w:rPr>
      </w:pPr>
      <w:r>
        <w:rPr>
          <w:rFonts w:ascii="Arial" w:hAnsi="Arial" w:cs="Arial"/>
          <w:sz w:val="24"/>
          <w:szCs w:val="24"/>
        </w:rPr>
        <w:tab/>
        <w:t>No capítulo 8, será feito todo planejamento do processo de descoberta de conhecimento em bases de dados. Levantamento inicial, definição de objetivos e análise dos resultados obtidos.</w:t>
      </w:r>
    </w:p>
    <w:p w:rsidR="00AB48C7" w:rsidRDefault="00AB48C7" w:rsidP="00AB48C7">
      <w:pPr>
        <w:jc w:val="both"/>
        <w:rPr>
          <w:rFonts w:ascii="Arial" w:hAnsi="Arial" w:cs="Arial"/>
          <w:sz w:val="24"/>
          <w:szCs w:val="24"/>
        </w:rPr>
      </w:pPr>
      <w:r>
        <w:rPr>
          <w:rFonts w:ascii="Arial" w:hAnsi="Arial" w:cs="Arial"/>
          <w:sz w:val="24"/>
          <w:szCs w:val="24"/>
        </w:rPr>
        <w:tab/>
        <w:t>No capítulo 9 serão apresentadas as conclusões e analises dos resultados obtidos.</w:t>
      </w:r>
    </w:p>
    <w:p w:rsidR="00AB48C7" w:rsidRPr="00AB2F92" w:rsidRDefault="00AB48C7" w:rsidP="00AB48C7">
      <w:pPr>
        <w:jc w:val="both"/>
      </w:pPr>
      <w:r>
        <w:rPr>
          <w:rFonts w:ascii="Arial" w:hAnsi="Arial" w:cs="Arial"/>
          <w:sz w:val="24"/>
          <w:szCs w:val="24"/>
        </w:rPr>
        <w:tab/>
        <w:t>Finalmente, no capítulo 10, temos o referencial bibliográfico e bibliografia consultada.</w:t>
      </w:r>
    </w:p>
    <w:p w:rsidR="007538AF" w:rsidRDefault="007538AF"/>
    <w:p w:rsidR="00C175C7" w:rsidRDefault="00C175C7"/>
    <w:p w:rsidR="00C175C7" w:rsidRDefault="00C175C7"/>
    <w:p w:rsidR="00C175C7" w:rsidRDefault="00C175C7"/>
    <w:p w:rsidR="00C175C7" w:rsidRDefault="00C175C7"/>
    <w:p w:rsidR="00C175C7" w:rsidRDefault="00C175C7"/>
    <w:p w:rsidR="00C175C7" w:rsidRDefault="00C175C7"/>
    <w:p w:rsidR="00910D28" w:rsidRPr="00656F82" w:rsidRDefault="00910D28" w:rsidP="00910D28">
      <w:pPr>
        <w:rPr>
          <w:rFonts w:ascii="Arial" w:hAnsi="Arial" w:cs="Arial"/>
          <w:sz w:val="52"/>
          <w:szCs w:val="52"/>
        </w:rPr>
      </w:pPr>
      <w:r w:rsidRPr="00656F82">
        <w:rPr>
          <w:rFonts w:ascii="Arial" w:hAnsi="Arial" w:cs="Arial"/>
          <w:noProof/>
          <w:sz w:val="52"/>
          <w:szCs w:val="52"/>
          <w:lang w:eastAsia="pt-BR"/>
        </w:rPr>
        <w:lastRenderedPageBreak/>
        <mc:AlternateContent>
          <mc:Choice Requires="wps">
            <w:drawing>
              <wp:anchor distT="45720" distB="45720" distL="114300" distR="114300" simplePos="0" relativeHeight="251661312" behindDoc="0" locked="0" layoutInCell="1" allowOverlap="1" wp14:anchorId="45C547F6" wp14:editId="3C668368">
                <wp:simplePos x="0" y="0"/>
                <wp:positionH relativeFrom="column">
                  <wp:posOffset>5120640</wp:posOffset>
                </wp:positionH>
                <wp:positionV relativeFrom="paragraph">
                  <wp:posOffset>219075</wp:posOffset>
                </wp:positionV>
                <wp:extent cx="1165860" cy="904875"/>
                <wp:effectExtent l="0" t="0" r="15240" b="28575"/>
                <wp:wrapSquare wrapText="bothSides"/>
                <wp:docPr id="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5860" cy="904875"/>
                        </a:xfrm>
                        <a:prstGeom prst="rect">
                          <a:avLst/>
                        </a:prstGeom>
                        <a:solidFill>
                          <a:srgbClr val="FFFFFF"/>
                        </a:solidFill>
                        <a:ln w="9525">
                          <a:solidFill>
                            <a:srgbClr val="000000"/>
                          </a:solidFill>
                          <a:miter lim="800000"/>
                          <a:headEnd/>
                          <a:tailEnd/>
                        </a:ln>
                      </wps:spPr>
                      <wps:txbx>
                        <w:txbxContent>
                          <w:p w:rsidR="008E3CA1" w:rsidRDefault="008E3CA1" w:rsidP="00910D28">
                            <w:pPr>
                              <w:jc w:val="center"/>
                              <w:rPr>
                                <w:sz w:val="44"/>
                                <w:szCs w:val="44"/>
                              </w:rPr>
                            </w:pPr>
                            <w:r w:rsidRPr="00AB2F92">
                              <w:rPr>
                                <w:sz w:val="44"/>
                                <w:szCs w:val="44"/>
                              </w:rPr>
                              <w:t>Capítulo</w:t>
                            </w:r>
                          </w:p>
                          <w:p w:rsidR="008E3CA1" w:rsidRPr="00AB2F92" w:rsidRDefault="008E3CA1" w:rsidP="00910D28">
                            <w:pPr>
                              <w:jc w:val="center"/>
                              <w:rPr>
                                <w:sz w:val="44"/>
                                <w:szCs w:val="44"/>
                              </w:rPr>
                            </w:pPr>
                            <w:r>
                              <w:rPr>
                                <w:sz w:val="44"/>
                                <w:szCs w:val="44"/>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C547F6" id="_x0000_s1027" type="#_x0000_t202" style="position:absolute;margin-left:403.2pt;margin-top:17.25pt;width:91.8pt;height:71.2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">
                <v:textbox>
                  <w:txbxContent>
                    <w:p w:rsidR="008E3CA1" w:rsidRDefault="008E3CA1" w:rsidP="00910D28">
                      <w:pPr>
                        <w:jc w:val="center"/>
                        <w:rPr>
                          <w:sz w:val="44"/>
                          <w:szCs w:val="44"/>
                        </w:rPr>
                      </w:pPr>
                      <w:r w:rsidRPr="00AB2F92">
                        <w:rPr>
                          <w:sz w:val="44"/>
                          <w:szCs w:val="44"/>
                        </w:rPr>
                        <w:t>Capítulo</w:t>
                      </w:r>
                    </w:p>
                    <w:p w:rsidR="008E3CA1" w:rsidRPr="00AB2F92" w:rsidRDefault="008E3CA1" w:rsidP="00910D28">
                      <w:pPr>
                        <w:jc w:val="center"/>
                        <w:rPr>
                          <w:sz w:val="44"/>
                          <w:szCs w:val="44"/>
                        </w:rPr>
                      </w:pPr>
                      <w:r>
                        <w:rPr>
                          <w:sz w:val="44"/>
                          <w:szCs w:val="44"/>
                        </w:rPr>
                        <w:t>2</w:t>
                      </w:r>
                    </w:p>
                  </w:txbxContent>
                </v:textbox>
                <w10:wrap type="square"/>
              </v:shape>
            </w:pict>
          </mc:Fallback>
        </mc:AlternateContent>
      </w:r>
      <w:r>
        <w:rPr>
          <w:rFonts w:ascii="Arial" w:hAnsi="Arial" w:cs="Arial"/>
          <w:sz w:val="52"/>
          <w:szCs w:val="52"/>
        </w:rPr>
        <w:t>Parte I</w:t>
      </w:r>
    </w:p>
    <w:p w:rsidR="00910D28" w:rsidRDefault="00910D28" w:rsidP="00910D28">
      <w:r>
        <w:t>_______________________________________________________________________</w:t>
      </w:r>
    </w:p>
    <w:p w:rsidR="00910D28" w:rsidRPr="00AB2F92" w:rsidRDefault="00910D28" w:rsidP="00910D28">
      <w:pPr>
        <w:pBdr>
          <w:bottom w:val="single" w:sz="12" w:space="1" w:color="auto"/>
        </w:pBdr>
        <w:rPr>
          <w:rFonts w:ascii="Arial" w:hAnsi="Arial" w:cs="Arial"/>
          <w:sz w:val="40"/>
          <w:szCs w:val="40"/>
        </w:rPr>
      </w:pPr>
      <w:r>
        <w:rPr>
          <w:rFonts w:ascii="Arial" w:hAnsi="Arial" w:cs="Arial"/>
          <w:sz w:val="40"/>
          <w:szCs w:val="40"/>
        </w:rPr>
        <w:t>Fundamentação Teórica</w:t>
      </w:r>
    </w:p>
    <w:p w:rsidR="00910D28" w:rsidRDefault="00910D28" w:rsidP="00910D28"/>
    <w:p w:rsidR="00910D28" w:rsidRDefault="00910D28" w:rsidP="00910D28">
      <w:pPr>
        <w:jc w:val="both"/>
        <w:rPr>
          <w:rFonts w:ascii="Arial" w:hAnsi="Arial" w:cs="Arial"/>
          <w:sz w:val="24"/>
          <w:szCs w:val="24"/>
        </w:rPr>
      </w:pPr>
      <w:r>
        <w:rPr>
          <w:rFonts w:ascii="Arial" w:hAnsi="Arial" w:cs="Arial"/>
          <w:color w:val="000000" w:themeColor="text1"/>
          <w:sz w:val="24"/>
          <w:szCs w:val="24"/>
        </w:rPr>
        <w:t xml:space="preserve">2.1 </w:t>
      </w:r>
      <w:r w:rsidRPr="0080448B">
        <w:rPr>
          <w:rFonts w:ascii="Arial" w:hAnsi="Arial" w:cs="Arial"/>
          <w:b/>
          <w:color w:val="000000" w:themeColor="text1"/>
          <w:sz w:val="24"/>
          <w:szCs w:val="24"/>
        </w:rPr>
        <w:t>BUSINESS INTELLIGENCE</w:t>
      </w:r>
      <w:r w:rsidRPr="0080448B">
        <w:rPr>
          <w:rFonts w:ascii="Arial" w:hAnsi="Arial" w:cs="Arial"/>
          <w:color w:val="FF0000"/>
          <w:sz w:val="24"/>
          <w:szCs w:val="24"/>
        </w:rPr>
        <w:tab/>
      </w:r>
    </w:p>
    <w:p w:rsidR="00910D28" w:rsidRDefault="00910D28" w:rsidP="00910D28">
      <w:pPr>
        <w:jc w:val="both"/>
        <w:rPr>
          <w:rFonts w:ascii="Arial" w:hAnsi="Arial" w:cs="Arial"/>
          <w:sz w:val="24"/>
          <w:szCs w:val="24"/>
        </w:rPr>
      </w:pPr>
      <w:r>
        <w:rPr>
          <w:rFonts w:ascii="Arial" w:hAnsi="Arial" w:cs="Arial"/>
          <w:sz w:val="24"/>
          <w:szCs w:val="24"/>
        </w:rPr>
        <w:tab/>
        <w:t xml:space="preserve">Segundo Rob (2011), o termo </w:t>
      </w:r>
      <w:r w:rsidRPr="002B6B34">
        <w:rPr>
          <w:rFonts w:ascii="Arial" w:hAnsi="Arial" w:cs="Arial"/>
          <w:i/>
          <w:sz w:val="24"/>
          <w:szCs w:val="24"/>
        </w:rPr>
        <w:t xml:space="preserve">Business intelligence </w:t>
      </w:r>
      <w:r>
        <w:rPr>
          <w:rFonts w:ascii="Arial" w:hAnsi="Arial" w:cs="Arial"/>
          <w:sz w:val="24"/>
          <w:szCs w:val="24"/>
        </w:rPr>
        <w:t>(</w:t>
      </w:r>
      <w:r w:rsidRPr="002B6B34">
        <w:rPr>
          <w:rFonts w:ascii="Arial" w:hAnsi="Arial" w:cs="Arial"/>
          <w:b/>
          <w:sz w:val="24"/>
          <w:szCs w:val="24"/>
        </w:rPr>
        <w:t>BI</w:t>
      </w:r>
      <w:r>
        <w:rPr>
          <w:rFonts w:ascii="Arial" w:hAnsi="Arial" w:cs="Arial"/>
          <w:sz w:val="24"/>
          <w:szCs w:val="24"/>
        </w:rPr>
        <w:t xml:space="preserve">) é utilizado para descrever um conjunto amplo, coeso e integrado de ferramentas e processos utilizados para captar, coletar, integrar, armazenar e analisar dados para a geração e a apresentação de informações que deem suporte à tomada de decisões de negócio. Como o próprio nome diz, </w:t>
      </w:r>
      <w:r w:rsidRPr="002B6B34">
        <w:rPr>
          <w:rFonts w:ascii="Arial" w:hAnsi="Arial" w:cs="Arial"/>
          <w:b/>
          <w:sz w:val="24"/>
          <w:szCs w:val="24"/>
        </w:rPr>
        <w:t>BI</w:t>
      </w:r>
      <w:r>
        <w:rPr>
          <w:rFonts w:ascii="Arial" w:hAnsi="Arial" w:cs="Arial"/>
          <w:sz w:val="24"/>
          <w:szCs w:val="24"/>
        </w:rPr>
        <w:t xml:space="preserve"> trata da criação de inteligência sobre o negócio. Portanto, o </w:t>
      </w:r>
      <w:r w:rsidRPr="00135317">
        <w:rPr>
          <w:rFonts w:ascii="Arial" w:hAnsi="Arial" w:cs="Arial"/>
          <w:b/>
          <w:sz w:val="24"/>
          <w:szCs w:val="24"/>
        </w:rPr>
        <w:t>BI</w:t>
      </w:r>
      <w:r>
        <w:rPr>
          <w:rFonts w:ascii="Arial" w:hAnsi="Arial" w:cs="Arial"/>
          <w:sz w:val="24"/>
          <w:szCs w:val="24"/>
        </w:rPr>
        <w:t xml:space="preserve">, é um modelo que permite à empresa transformar dado em informação, informação em conhecimento e conhecimento em sabedoria. </w:t>
      </w:r>
    </w:p>
    <w:p w:rsidR="00910D28" w:rsidRDefault="00910D28" w:rsidP="00910D28">
      <w:pPr>
        <w:jc w:val="both"/>
        <w:rPr>
          <w:rFonts w:ascii="Arial" w:hAnsi="Arial" w:cs="Arial"/>
          <w:sz w:val="24"/>
          <w:szCs w:val="24"/>
        </w:rPr>
      </w:pPr>
      <w:r>
        <w:rPr>
          <w:rFonts w:ascii="Arial" w:hAnsi="Arial" w:cs="Arial"/>
          <w:sz w:val="24"/>
          <w:szCs w:val="24"/>
        </w:rPr>
        <w:tab/>
        <w:t xml:space="preserve">O </w:t>
      </w:r>
      <w:r w:rsidRPr="008B733E">
        <w:rPr>
          <w:rFonts w:ascii="Arial" w:hAnsi="Arial" w:cs="Arial"/>
          <w:b/>
          <w:sz w:val="24"/>
          <w:szCs w:val="24"/>
        </w:rPr>
        <w:t>BI</w:t>
      </w:r>
      <w:r>
        <w:rPr>
          <w:rFonts w:ascii="Arial" w:hAnsi="Arial" w:cs="Arial"/>
          <w:sz w:val="24"/>
          <w:szCs w:val="24"/>
        </w:rPr>
        <w:t xml:space="preserve"> não é, por si só, um produto, mas um modelo de conceitos, práticas, ferramentas e tecnologias (</w:t>
      </w:r>
      <w:r w:rsidRPr="008B733E">
        <w:rPr>
          <w:rFonts w:ascii="Arial" w:hAnsi="Arial" w:cs="Arial"/>
          <w:i/>
          <w:sz w:val="24"/>
          <w:szCs w:val="24"/>
        </w:rPr>
        <w:t>data warehouse</w:t>
      </w:r>
      <w:r>
        <w:rPr>
          <w:rFonts w:ascii="Arial" w:hAnsi="Arial" w:cs="Arial"/>
          <w:sz w:val="24"/>
          <w:szCs w:val="24"/>
        </w:rPr>
        <w:t xml:space="preserve">, </w:t>
      </w:r>
      <w:r w:rsidRPr="008B733E">
        <w:rPr>
          <w:rFonts w:ascii="Arial" w:hAnsi="Arial" w:cs="Arial"/>
          <w:i/>
          <w:sz w:val="24"/>
          <w:szCs w:val="24"/>
        </w:rPr>
        <w:t>data mart</w:t>
      </w:r>
      <w:r>
        <w:rPr>
          <w:rFonts w:ascii="Arial" w:hAnsi="Arial" w:cs="Arial"/>
          <w:sz w:val="24"/>
          <w:szCs w:val="24"/>
        </w:rPr>
        <w:t xml:space="preserve">, </w:t>
      </w:r>
      <w:r w:rsidRPr="008B733E">
        <w:rPr>
          <w:rFonts w:ascii="Arial" w:hAnsi="Arial" w:cs="Arial"/>
          <w:b/>
          <w:sz w:val="24"/>
          <w:szCs w:val="24"/>
        </w:rPr>
        <w:t>OLAP</w:t>
      </w:r>
      <w:r>
        <w:rPr>
          <w:rFonts w:ascii="Arial" w:hAnsi="Arial" w:cs="Arial"/>
          <w:sz w:val="24"/>
          <w:szCs w:val="24"/>
        </w:rPr>
        <w:t xml:space="preserve"> e/ou ferramentas de mineração de dados) que auxiliam uma empresa a compreender melhor seus recursos centrais e identificam oportunidades fundamentais para criar competitividade (Rob, 2011). Em geral, o </w:t>
      </w:r>
      <w:r w:rsidRPr="008B733E">
        <w:rPr>
          <w:rFonts w:ascii="Arial" w:hAnsi="Arial" w:cs="Arial"/>
          <w:b/>
          <w:sz w:val="24"/>
          <w:szCs w:val="24"/>
        </w:rPr>
        <w:t>BI</w:t>
      </w:r>
      <w:r>
        <w:rPr>
          <w:rFonts w:ascii="Arial" w:hAnsi="Arial" w:cs="Arial"/>
          <w:sz w:val="24"/>
          <w:szCs w:val="24"/>
        </w:rPr>
        <w:t xml:space="preserve"> envolve as seguintes etapas:</w:t>
      </w:r>
    </w:p>
    <w:p w:rsidR="00910D28" w:rsidRDefault="00910D28" w:rsidP="00910D28">
      <w:pPr>
        <w:pStyle w:val="PargrafodaLista"/>
        <w:numPr>
          <w:ilvl w:val="0"/>
          <w:numId w:val="3"/>
        </w:numPr>
        <w:jc w:val="both"/>
        <w:rPr>
          <w:rFonts w:ascii="Arial" w:hAnsi="Arial" w:cs="Arial"/>
          <w:sz w:val="24"/>
          <w:szCs w:val="24"/>
        </w:rPr>
      </w:pPr>
      <w:r>
        <w:rPr>
          <w:rFonts w:ascii="Arial" w:hAnsi="Arial" w:cs="Arial"/>
          <w:sz w:val="24"/>
          <w:szCs w:val="24"/>
        </w:rPr>
        <w:t>Coleta e armazenamento de dados operacionais.</w:t>
      </w:r>
    </w:p>
    <w:p w:rsidR="00910D28" w:rsidRDefault="00910D28" w:rsidP="00910D28">
      <w:pPr>
        <w:pStyle w:val="PargrafodaLista"/>
        <w:numPr>
          <w:ilvl w:val="0"/>
          <w:numId w:val="3"/>
        </w:numPr>
        <w:jc w:val="both"/>
        <w:rPr>
          <w:rFonts w:ascii="Arial" w:hAnsi="Arial" w:cs="Arial"/>
          <w:sz w:val="24"/>
          <w:szCs w:val="24"/>
        </w:rPr>
      </w:pPr>
      <w:r>
        <w:rPr>
          <w:rFonts w:ascii="Arial" w:hAnsi="Arial" w:cs="Arial"/>
          <w:sz w:val="24"/>
          <w:szCs w:val="24"/>
        </w:rPr>
        <w:t>Agregação de dados operacionais em dados de suporte a decisões.</w:t>
      </w:r>
    </w:p>
    <w:p w:rsidR="00910D28" w:rsidRDefault="00910D28" w:rsidP="00910D28">
      <w:pPr>
        <w:pStyle w:val="PargrafodaLista"/>
        <w:numPr>
          <w:ilvl w:val="0"/>
          <w:numId w:val="3"/>
        </w:numPr>
        <w:jc w:val="both"/>
        <w:rPr>
          <w:rFonts w:ascii="Arial" w:hAnsi="Arial" w:cs="Arial"/>
          <w:sz w:val="24"/>
          <w:szCs w:val="24"/>
        </w:rPr>
      </w:pPr>
      <w:r>
        <w:rPr>
          <w:rFonts w:ascii="Arial" w:hAnsi="Arial" w:cs="Arial"/>
          <w:sz w:val="24"/>
          <w:szCs w:val="24"/>
        </w:rPr>
        <w:t>Análise de dados de suporte a decisões para gerar informações.</w:t>
      </w:r>
    </w:p>
    <w:p w:rsidR="00910D28" w:rsidRDefault="00910D28" w:rsidP="00910D28">
      <w:pPr>
        <w:pStyle w:val="PargrafodaLista"/>
        <w:numPr>
          <w:ilvl w:val="0"/>
          <w:numId w:val="3"/>
        </w:numPr>
        <w:jc w:val="both"/>
        <w:rPr>
          <w:rFonts w:ascii="Arial" w:hAnsi="Arial" w:cs="Arial"/>
          <w:sz w:val="24"/>
          <w:szCs w:val="24"/>
        </w:rPr>
      </w:pPr>
      <w:r>
        <w:rPr>
          <w:rFonts w:ascii="Arial" w:hAnsi="Arial" w:cs="Arial"/>
          <w:sz w:val="24"/>
          <w:szCs w:val="24"/>
        </w:rPr>
        <w:t>Apresentação dessas informações ao usuário final para dar suporte a decisões de negócios.</w:t>
      </w:r>
    </w:p>
    <w:p w:rsidR="00910D28" w:rsidRDefault="00910D28" w:rsidP="00910D28">
      <w:pPr>
        <w:pStyle w:val="PargrafodaLista"/>
        <w:numPr>
          <w:ilvl w:val="0"/>
          <w:numId w:val="3"/>
        </w:numPr>
        <w:jc w:val="both"/>
        <w:rPr>
          <w:rFonts w:ascii="Arial" w:hAnsi="Arial" w:cs="Arial"/>
          <w:sz w:val="24"/>
          <w:szCs w:val="24"/>
        </w:rPr>
      </w:pPr>
      <w:r>
        <w:rPr>
          <w:rFonts w:ascii="Arial" w:hAnsi="Arial" w:cs="Arial"/>
          <w:sz w:val="24"/>
          <w:szCs w:val="24"/>
        </w:rPr>
        <w:t>Tomada de decisões de negócio, o que, por sua vez, gera mais dados que são coletados, armazenados etc. (reiniciando o processo).</w:t>
      </w:r>
    </w:p>
    <w:p w:rsidR="00910D28" w:rsidRPr="00AC4547" w:rsidRDefault="00910D28" w:rsidP="00910D28">
      <w:pPr>
        <w:pStyle w:val="PargrafodaLista"/>
        <w:numPr>
          <w:ilvl w:val="0"/>
          <w:numId w:val="3"/>
        </w:numPr>
        <w:jc w:val="both"/>
        <w:rPr>
          <w:rFonts w:ascii="Arial" w:hAnsi="Arial" w:cs="Arial"/>
          <w:sz w:val="24"/>
          <w:szCs w:val="24"/>
        </w:rPr>
      </w:pPr>
      <w:r>
        <w:rPr>
          <w:rFonts w:ascii="Arial" w:hAnsi="Arial" w:cs="Arial"/>
          <w:sz w:val="24"/>
          <w:szCs w:val="24"/>
        </w:rPr>
        <w:t>Monitoramento para avaliar os resultados das decisões de negócio (Rob, 2011).</w:t>
      </w:r>
    </w:p>
    <w:p w:rsidR="00910D28" w:rsidRDefault="00910D28" w:rsidP="00910D28">
      <w:pPr>
        <w:ind w:left="360"/>
        <w:jc w:val="both"/>
        <w:rPr>
          <w:rFonts w:ascii="Arial" w:hAnsi="Arial" w:cs="Arial"/>
          <w:sz w:val="24"/>
          <w:szCs w:val="24"/>
        </w:rPr>
      </w:pPr>
      <w:r>
        <w:rPr>
          <w:rFonts w:ascii="Arial" w:hAnsi="Arial" w:cs="Arial"/>
          <w:sz w:val="24"/>
          <w:szCs w:val="24"/>
        </w:rPr>
        <w:t xml:space="preserve">Para implementar todas essa etapas, o </w:t>
      </w:r>
      <w:r w:rsidRPr="008B733E">
        <w:rPr>
          <w:rFonts w:ascii="Arial" w:hAnsi="Arial" w:cs="Arial"/>
          <w:b/>
          <w:sz w:val="24"/>
          <w:szCs w:val="24"/>
        </w:rPr>
        <w:t>BI</w:t>
      </w:r>
      <w:r>
        <w:rPr>
          <w:rFonts w:ascii="Arial" w:hAnsi="Arial" w:cs="Arial"/>
          <w:sz w:val="24"/>
          <w:szCs w:val="24"/>
        </w:rPr>
        <w:t xml:space="preserve"> utiliza diversos componentes e tecnologias, o que será apresentado nas seções a seguir.</w:t>
      </w:r>
    </w:p>
    <w:p w:rsidR="00910D28" w:rsidRDefault="00910D28" w:rsidP="00910D28">
      <w:pPr>
        <w:ind w:left="360"/>
        <w:jc w:val="both"/>
        <w:rPr>
          <w:rFonts w:ascii="Arial" w:hAnsi="Arial" w:cs="Arial"/>
          <w:sz w:val="24"/>
          <w:szCs w:val="24"/>
        </w:rPr>
      </w:pPr>
    </w:p>
    <w:p w:rsidR="00910D28" w:rsidRPr="008B733E" w:rsidRDefault="00910D28" w:rsidP="00910D28">
      <w:pPr>
        <w:jc w:val="both"/>
        <w:rPr>
          <w:rFonts w:ascii="Arial" w:hAnsi="Arial" w:cs="Arial"/>
          <w:b/>
          <w:sz w:val="24"/>
          <w:szCs w:val="24"/>
        </w:rPr>
      </w:pPr>
      <w:r w:rsidRPr="008B733E">
        <w:rPr>
          <w:rFonts w:ascii="Arial" w:hAnsi="Arial" w:cs="Arial"/>
          <w:b/>
          <w:sz w:val="24"/>
          <w:szCs w:val="24"/>
        </w:rPr>
        <w:t>2.1.1 Arquitetura de Business Intelligence</w:t>
      </w:r>
    </w:p>
    <w:p w:rsidR="00910D28" w:rsidRDefault="00910D28" w:rsidP="00910D28">
      <w:pPr>
        <w:jc w:val="both"/>
        <w:rPr>
          <w:rFonts w:ascii="Arial" w:hAnsi="Arial" w:cs="Arial"/>
          <w:sz w:val="24"/>
          <w:szCs w:val="24"/>
        </w:rPr>
      </w:pPr>
      <w:r>
        <w:rPr>
          <w:rFonts w:ascii="Arial" w:hAnsi="Arial" w:cs="Arial"/>
          <w:sz w:val="24"/>
          <w:szCs w:val="24"/>
        </w:rPr>
        <w:tab/>
        <w:t xml:space="preserve">Segundo Rob (2011), o </w:t>
      </w:r>
      <w:r w:rsidRPr="008B733E">
        <w:rPr>
          <w:rFonts w:ascii="Arial" w:hAnsi="Arial" w:cs="Arial"/>
          <w:b/>
          <w:sz w:val="24"/>
          <w:szCs w:val="24"/>
        </w:rPr>
        <w:t>BI</w:t>
      </w:r>
      <w:r>
        <w:rPr>
          <w:rFonts w:ascii="Arial" w:hAnsi="Arial" w:cs="Arial"/>
          <w:sz w:val="24"/>
          <w:szCs w:val="24"/>
        </w:rPr>
        <w:t xml:space="preserve"> utiliza-se de tecnologias e aplicações para o gerenciamento de todo o ciclo de vida dos dados, da aquisição ao armazenamento, transformação, integração, análise, monitoramento e apresentação. Não existe uma arquitetura única de </w:t>
      </w:r>
      <w:r w:rsidRPr="008B733E">
        <w:rPr>
          <w:rFonts w:ascii="Arial" w:hAnsi="Arial" w:cs="Arial"/>
          <w:b/>
          <w:sz w:val="24"/>
          <w:szCs w:val="24"/>
        </w:rPr>
        <w:t>BI</w:t>
      </w:r>
      <w:r>
        <w:rPr>
          <w:rFonts w:ascii="Arial" w:hAnsi="Arial" w:cs="Arial"/>
          <w:sz w:val="24"/>
          <w:szCs w:val="24"/>
        </w:rPr>
        <w:t xml:space="preserve">, no entanto, há alguns tipos gerais de recursos, que são compartilhados por todas as implementações de </w:t>
      </w:r>
      <w:r w:rsidRPr="008B733E">
        <w:rPr>
          <w:rFonts w:ascii="Arial" w:hAnsi="Arial" w:cs="Arial"/>
          <w:b/>
          <w:sz w:val="24"/>
          <w:szCs w:val="24"/>
        </w:rPr>
        <w:t>BI</w:t>
      </w:r>
      <w:r>
        <w:rPr>
          <w:rFonts w:ascii="Arial" w:hAnsi="Arial" w:cs="Arial"/>
          <w:sz w:val="24"/>
          <w:szCs w:val="24"/>
        </w:rPr>
        <w:t xml:space="preserve">. </w:t>
      </w:r>
    </w:p>
    <w:p w:rsidR="00910D28" w:rsidRDefault="00910D28" w:rsidP="00910D28">
      <w:pPr>
        <w:jc w:val="both"/>
        <w:rPr>
          <w:rFonts w:ascii="Arial" w:hAnsi="Arial" w:cs="Arial"/>
          <w:sz w:val="24"/>
          <w:szCs w:val="24"/>
        </w:rPr>
      </w:pPr>
      <w:r>
        <w:rPr>
          <w:rFonts w:ascii="Arial" w:hAnsi="Arial" w:cs="Arial"/>
          <w:sz w:val="24"/>
          <w:szCs w:val="24"/>
        </w:rPr>
        <w:lastRenderedPageBreak/>
        <w:tab/>
        <w:t xml:space="preserve">Como poderia deixar de ser, uma boa infraestrutura de </w:t>
      </w:r>
      <w:r w:rsidRPr="00F86C83">
        <w:rPr>
          <w:rFonts w:ascii="Arial" w:hAnsi="Arial" w:cs="Arial"/>
          <w:i/>
          <w:sz w:val="24"/>
          <w:szCs w:val="24"/>
        </w:rPr>
        <w:t>TI</w:t>
      </w:r>
      <w:r>
        <w:rPr>
          <w:rFonts w:ascii="Arial" w:hAnsi="Arial" w:cs="Arial"/>
          <w:sz w:val="24"/>
          <w:szCs w:val="24"/>
        </w:rPr>
        <w:t xml:space="preserve">, sempre é composta de dados, pessoas, processos, tecnologias e gerenciamento desses componentes e, para uma arquitetura de </w:t>
      </w:r>
      <w:r w:rsidRPr="00F86C83">
        <w:rPr>
          <w:rFonts w:ascii="Arial" w:hAnsi="Arial" w:cs="Arial"/>
          <w:b/>
          <w:sz w:val="24"/>
          <w:szCs w:val="24"/>
        </w:rPr>
        <w:t>BI</w:t>
      </w:r>
      <w:r>
        <w:rPr>
          <w:rFonts w:ascii="Arial" w:hAnsi="Arial" w:cs="Arial"/>
          <w:sz w:val="24"/>
          <w:szCs w:val="24"/>
        </w:rPr>
        <w:t>, não pode ser diferente. A Figura 2.1 ilustra um modelo de BI.</w:t>
      </w:r>
    </w:p>
    <w:p w:rsidR="001757A3" w:rsidRDefault="001757A3" w:rsidP="001757A3">
      <w:pPr>
        <w:autoSpaceDE w:val="0"/>
        <w:autoSpaceDN w:val="0"/>
        <w:adjustRightInd w:val="0"/>
        <w:spacing w:line="240" w:lineRule="auto"/>
        <w:jc w:val="both"/>
        <w:rPr>
          <w:rFonts w:ascii="Arial" w:hAnsi="Arial" w:cs="Arial"/>
          <w:sz w:val="24"/>
          <w:szCs w:val="24"/>
        </w:rPr>
      </w:pPr>
      <w:r w:rsidRPr="004376CE">
        <w:rPr>
          <w:rFonts w:ascii="Arial" w:hAnsi="Arial" w:cs="Arial"/>
          <w:noProof/>
          <w:sz w:val="24"/>
          <w:szCs w:val="24"/>
          <w:lang w:eastAsia="pt-BR"/>
        </w:rPr>
        <mc:AlternateContent>
          <mc:Choice Requires="wps">
            <w:drawing>
              <wp:anchor distT="45720" distB="45720" distL="114300" distR="114300" simplePos="0" relativeHeight="251663360" behindDoc="0" locked="0" layoutInCell="1" allowOverlap="1" wp14:anchorId="0633085D" wp14:editId="6ED479BA">
                <wp:simplePos x="0" y="0"/>
                <wp:positionH relativeFrom="column">
                  <wp:posOffset>148590</wp:posOffset>
                </wp:positionH>
                <wp:positionV relativeFrom="paragraph">
                  <wp:posOffset>232410</wp:posOffset>
                </wp:positionV>
                <wp:extent cx="5067300" cy="3400425"/>
                <wp:effectExtent l="0" t="0" r="0" b="9525"/>
                <wp:wrapSquare wrapText="bothSides"/>
                <wp:docPr id="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7300" cy="3400425"/>
                        </a:xfrm>
                        <a:prstGeom prst="rect">
                          <a:avLst/>
                        </a:prstGeom>
                        <a:solidFill>
                          <a:srgbClr val="FFFFFF"/>
                        </a:solidFill>
                        <a:ln w="9525">
                          <a:noFill/>
                          <a:miter lim="800000"/>
                          <a:headEnd/>
                          <a:tailEnd/>
                        </a:ln>
                      </wps:spPr>
                      <wps:txbx>
                        <w:txbxContent>
                          <w:p w:rsidR="008E3CA1" w:rsidRDefault="008E3CA1" w:rsidP="00910D28">
                            <w:r>
                              <w:rPr>
                                <w:noProof/>
                                <w:lang w:eastAsia="pt-BR"/>
                              </w:rPr>
                              <w:drawing>
                                <wp:inline distT="0" distB="0" distL="0" distR="0" wp14:anchorId="79E196AB" wp14:editId="5E5E061F">
                                  <wp:extent cx="4953000" cy="3133725"/>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65328" cy="314152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33085D" id="_x0000_s1028" type="#_x0000_t202" style="position:absolute;left:0;text-align:left;margin-left:11.7pt;margin-top:18.3pt;width:399pt;height:267.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" stroked="f">
                <v:textbox>
                  <w:txbxContent>
                    <w:p w:rsidR="008E3CA1" w:rsidRDefault="008E3CA1" w:rsidP="00910D28">
                      <w:r>
                        <w:rPr>
                          <w:noProof/>
                          <w:lang w:eastAsia="pt-BR"/>
                        </w:rPr>
                        <w:drawing>
                          <wp:inline distT="0" distB="0" distL="0" distR="0" wp14:anchorId="79E196AB" wp14:editId="5E5E061F">
                            <wp:extent cx="4953000" cy="3133725"/>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65328" cy="3141525"/>
                                    </a:xfrm>
                                    <a:prstGeom prst="rect">
                                      <a:avLst/>
                                    </a:prstGeom>
                                  </pic:spPr>
                                </pic:pic>
                              </a:graphicData>
                            </a:graphic>
                          </wp:inline>
                        </w:drawing>
                      </w:r>
                    </w:p>
                  </w:txbxContent>
                </v:textbox>
                <w10:wrap type="square"/>
              </v:shape>
            </w:pict>
          </mc:Fallback>
        </mc:AlternateContent>
      </w:r>
    </w:p>
    <w:p w:rsidR="001757A3" w:rsidRDefault="001757A3" w:rsidP="001757A3">
      <w:pPr>
        <w:autoSpaceDE w:val="0"/>
        <w:autoSpaceDN w:val="0"/>
        <w:adjustRightInd w:val="0"/>
        <w:spacing w:line="240" w:lineRule="auto"/>
        <w:jc w:val="both"/>
        <w:rPr>
          <w:rFonts w:ascii="Arial" w:hAnsi="Arial" w:cs="Arial"/>
          <w:sz w:val="24"/>
          <w:szCs w:val="24"/>
        </w:rPr>
      </w:pPr>
      <w:r w:rsidRPr="00F8186B">
        <w:rPr>
          <w:rFonts w:ascii="Arial" w:hAnsi="Arial" w:cs="Arial"/>
          <w:b/>
          <w:sz w:val="24"/>
          <w:szCs w:val="24"/>
        </w:rPr>
        <w:t>Figura 2.1</w:t>
      </w:r>
      <w:r>
        <w:rPr>
          <w:rFonts w:ascii="Arial" w:hAnsi="Arial" w:cs="Arial"/>
          <w:sz w:val="24"/>
          <w:szCs w:val="24"/>
        </w:rPr>
        <w:t xml:space="preserve">. Modelo de </w:t>
      </w:r>
      <w:r w:rsidRPr="00F8186B">
        <w:rPr>
          <w:rFonts w:ascii="Arial" w:hAnsi="Arial" w:cs="Arial"/>
          <w:i/>
          <w:sz w:val="24"/>
          <w:szCs w:val="24"/>
        </w:rPr>
        <w:t>business intelligence</w:t>
      </w:r>
      <w:r>
        <w:rPr>
          <w:rFonts w:ascii="Arial" w:hAnsi="Arial" w:cs="Arial"/>
          <w:sz w:val="24"/>
          <w:szCs w:val="24"/>
        </w:rPr>
        <w:t xml:space="preserve">. </w:t>
      </w:r>
      <w:r w:rsidRPr="0097757F">
        <w:rPr>
          <w:rFonts w:ascii="Arial" w:hAnsi="Arial" w:cs="Arial"/>
          <w:b/>
          <w:sz w:val="24"/>
          <w:szCs w:val="24"/>
        </w:rPr>
        <w:t>Fonte</w:t>
      </w:r>
      <w:r>
        <w:rPr>
          <w:rFonts w:ascii="Arial" w:hAnsi="Arial" w:cs="Arial"/>
          <w:sz w:val="24"/>
          <w:szCs w:val="24"/>
        </w:rPr>
        <w:t xml:space="preserve">: </w:t>
      </w:r>
      <w:r w:rsidRPr="00970076">
        <w:rPr>
          <w:rFonts w:ascii="Arial" w:hAnsi="Arial" w:cs="Arial"/>
          <w:sz w:val="24"/>
          <w:szCs w:val="24"/>
        </w:rPr>
        <w:t>Rob, Peter; Coronel, Carlos. Database Systems: Design, Implementation, and Management by Peter Rob and Carlos Coronel 8th Edtion. Thomson Place,</w:t>
      </w:r>
      <w:r>
        <w:rPr>
          <w:rFonts w:ascii="Arial" w:hAnsi="Arial" w:cs="Arial"/>
          <w:sz w:val="24"/>
          <w:szCs w:val="24"/>
        </w:rPr>
        <w:t xml:space="preserve"> </w:t>
      </w:r>
      <w:r w:rsidRPr="00D36B7A">
        <w:rPr>
          <w:rFonts w:ascii="Arial" w:hAnsi="Arial" w:cs="Arial"/>
          <w:sz w:val="24"/>
          <w:szCs w:val="24"/>
        </w:rPr>
        <w:t>Boston, Massachusetts,</w:t>
      </w:r>
      <w:r>
        <w:rPr>
          <w:rFonts w:cs="Arial"/>
        </w:rPr>
        <w:t xml:space="preserve"> </w:t>
      </w:r>
      <w:r w:rsidRPr="001A52A2">
        <w:rPr>
          <w:rFonts w:ascii="Arial" w:hAnsi="Arial" w:cs="Arial"/>
          <w:sz w:val="24"/>
          <w:szCs w:val="24"/>
        </w:rPr>
        <w:t>2009.</w:t>
      </w:r>
    </w:p>
    <w:p w:rsidR="001757A3" w:rsidRDefault="00910D28" w:rsidP="001757A3">
      <w:pPr>
        <w:autoSpaceDE w:val="0"/>
        <w:autoSpaceDN w:val="0"/>
        <w:adjustRightInd w:val="0"/>
        <w:spacing w:line="240" w:lineRule="auto"/>
        <w:jc w:val="both"/>
        <w:rPr>
          <w:rFonts w:ascii="Arial" w:hAnsi="Arial" w:cs="Arial"/>
          <w:sz w:val="24"/>
          <w:szCs w:val="24"/>
        </w:rPr>
      </w:pPr>
      <w:r>
        <w:rPr>
          <w:rFonts w:ascii="Arial" w:hAnsi="Arial" w:cs="Arial"/>
          <w:sz w:val="24"/>
          <w:szCs w:val="24"/>
        </w:rPr>
        <w:tab/>
      </w:r>
    </w:p>
    <w:p w:rsidR="00910D28" w:rsidRDefault="001757A3" w:rsidP="00910D28">
      <w:pPr>
        <w:jc w:val="both"/>
        <w:rPr>
          <w:rFonts w:ascii="Arial" w:hAnsi="Arial" w:cs="Arial"/>
          <w:sz w:val="24"/>
          <w:szCs w:val="24"/>
        </w:rPr>
      </w:pPr>
      <w:r>
        <w:rPr>
          <w:rFonts w:ascii="Arial" w:hAnsi="Arial" w:cs="Arial"/>
          <w:sz w:val="24"/>
          <w:szCs w:val="24"/>
        </w:rPr>
        <w:tab/>
      </w:r>
      <w:r w:rsidR="00910D28">
        <w:rPr>
          <w:rFonts w:ascii="Arial" w:hAnsi="Arial" w:cs="Arial"/>
          <w:sz w:val="24"/>
          <w:szCs w:val="24"/>
        </w:rPr>
        <w:t xml:space="preserve">Para compreender a arquitetura de </w:t>
      </w:r>
      <w:r w:rsidR="00910D28" w:rsidRPr="00F8186B">
        <w:rPr>
          <w:rFonts w:ascii="Arial" w:hAnsi="Arial" w:cs="Arial"/>
          <w:b/>
          <w:sz w:val="24"/>
          <w:szCs w:val="24"/>
        </w:rPr>
        <w:t>BI</w:t>
      </w:r>
      <w:r w:rsidR="00910D28">
        <w:rPr>
          <w:rFonts w:ascii="Arial" w:hAnsi="Arial" w:cs="Arial"/>
          <w:sz w:val="24"/>
          <w:szCs w:val="24"/>
        </w:rPr>
        <w:t xml:space="preserve">, será feita uma descrição dos componentes básicos que fazem parte de sua infraestrutura. Alguns desses componentes, possuem recursos adicionais. Porém, há quatro componentes básicos que todos os ambientes de </w:t>
      </w:r>
      <w:r w:rsidR="00910D28" w:rsidRPr="00F8186B">
        <w:rPr>
          <w:rFonts w:ascii="Arial" w:hAnsi="Arial" w:cs="Arial"/>
          <w:b/>
          <w:sz w:val="24"/>
          <w:szCs w:val="24"/>
        </w:rPr>
        <w:t>BI</w:t>
      </w:r>
      <w:r w:rsidR="00910D28">
        <w:rPr>
          <w:rFonts w:ascii="Arial" w:hAnsi="Arial" w:cs="Arial"/>
          <w:sz w:val="24"/>
          <w:szCs w:val="24"/>
        </w:rPr>
        <w:t xml:space="preserve"> devem fornecer, descritos as seguir (Rob, 2011):</w:t>
      </w:r>
    </w:p>
    <w:p w:rsidR="00910D28" w:rsidRDefault="00910D28" w:rsidP="00910D28">
      <w:pPr>
        <w:pStyle w:val="PargrafodaLista"/>
        <w:numPr>
          <w:ilvl w:val="0"/>
          <w:numId w:val="4"/>
        </w:numPr>
        <w:jc w:val="both"/>
        <w:rPr>
          <w:rFonts w:ascii="Arial" w:hAnsi="Arial" w:cs="Arial"/>
          <w:sz w:val="24"/>
          <w:szCs w:val="24"/>
        </w:rPr>
      </w:pPr>
      <w:r w:rsidRPr="00F8186B">
        <w:rPr>
          <w:rFonts w:ascii="Arial" w:hAnsi="Arial" w:cs="Arial"/>
          <w:b/>
          <w:sz w:val="24"/>
          <w:szCs w:val="24"/>
        </w:rPr>
        <w:t>Ferramentas de extração, transformação e carregamento (ETL) de dados</w:t>
      </w:r>
      <w:r>
        <w:rPr>
          <w:rFonts w:ascii="Arial" w:hAnsi="Arial" w:cs="Arial"/>
          <w:sz w:val="24"/>
          <w:szCs w:val="24"/>
        </w:rPr>
        <w:t>: esse componente é encarregado de coletar, filtrar, integrar e agregar dados operacionais a serem salvos em um armazém de dados otimizado para o suporte a decisões.</w:t>
      </w:r>
    </w:p>
    <w:p w:rsidR="00910D28" w:rsidRDefault="00910D28" w:rsidP="00910D28">
      <w:pPr>
        <w:pStyle w:val="PargrafodaLista"/>
        <w:numPr>
          <w:ilvl w:val="0"/>
          <w:numId w:val="4"/>
        </w:numPr>
        <w:jc w:val="both"/>
        <w:rPr>
          <w:rFonts w:ascii="Arial" w:hAnsi="Arial" w:cs="Arial"/>
          <w:sz w:val="24"/>
          <w:szCs w:val="24"/>
        </w:rPr>
      </w:pPr>
      <w:r w:rsidRPr="00806990">
        <w:rPr>
          <w:rFonts w:ascii="Arial" w:hAnsi="Arial" w:cs="Arial"/>
          <w:b/>
          <w:sz w:val="24"/>
          <w:szCs w:val="24"/>
        </w:rPr>
        <w:t>Armazenamento de dados</w:t>
      </w:r>
      <w:r>
        <w:rPr>
          <w:rFonts w:ascii="Arial" w:hAnsi="Arial" w:cs="Arial"/>
          <w:sz w:val="24"/>
          <w:szCs w:val="24"/>
        </w:rPr>
        <w:t xml:space="preserve">: o armazém de dados é otimizado para o suporte a decisões e costuma ser representado por um </w:t>
      </w:r>
      <w:r w:rsidRPr="000E023A">
        <w:rPr>
          <w:rFonts w:ascii="Arial" w:hAnsi="Arial" w:cs="Arial"/>
          <w:i/>
          <w:sz w:val="24"/>
          <w:szCs w:val="24"/>
        </w:rPr>
        <w:t>data warehouse</w:t>
      </w:r>
      <w:r>
        <w:rPr>
          <w:rFonts w:ascii="Arial" w:hAnsi="Arial" w:cs="Arial"/>
          <w:sz w:val="24"/>
          <w:szCs w:val="24"/>
        </w:rPr>
        <w:t xml:space="preserve"> ou data mart. Ele contém dados de negócios extraídos de bancos de dados operacionais e de fontes externas. Esses dados são armazenados em estruturas otimizadas, com foco na velocidade de análise e consulta. </w:t>
      </w:r>
    </w:p>
    <w:p w:rsidR="00910D28" w:rsidRDefault="00910D28" w:rsidP="00910D28">
      <w:pPr>
        <w:pStyle w:val="PargrafodaLista"/>
        <w:numPr>
          <w:ilvl w:val="0"/>
          <w:numId w:val="4"/>
        </w:numPr>
        <w:jc w:val="both"/>
        <w:rPr>
          <w:rFonts w:ascii="Arial" w:hAnsi="Arial" w:cs="Arial"/>
          <w:sz w:val="24"/>
          <w:szCs w:val="24"/>
        </w:rPr>
      </w:pPr>
      <w:r>
        <w:rPr>
          <w:rFonts w:ascii="Arial" w:hAnsi="Arial" w:cs="Arial"/>
          <w:sz w:val="24"/>
          <w:szCs w:val="24"/>
        </w:rPr>
        <w:t xml:space="preserve"> </w:t>
      </w:r>
      <w:r w:rsidRPr="00D851FC">
        <w:rPr>
          <w:rFonts w:ascii="Arial" w:hAnsi="Arial" w:cs="Arial"/>
          <w:b/>
          <w:sz w:val="24"/>
          <w:szCs w:val="24"/>
        </w:rPr>
        <w:t>Ferramentas de consulta e análise de dados</w:t>
      </w:r>
      <w:r>
        <w:rPr>
          <w:rFonts w:ascii="Arial" w:hAnsi="Arial" w:cs="Arial"/>
          <w:sz w:val="24"/>
          <w:szCs w:val="24"/>
        </w:rPr>
        <w:t xml:space="preserve">: esse componente executa as tarefas de recuperação, análise e mineração, utilizando os dados no armazém de dados e os modelos de análise de dados de </w:t>
      </w:r>
      <w:r>
        <w:rPr>
          <w:rFonts w:ascii="Arial" w:hAnsi="Arial" w:cs="Arial"/>
          <w:sz w:val="24"/>
          <w:szCs w:val="24"/>
        </w:rPr>
        <w:lastRenderedPageBreak/>
        <w:t xml:space="preserve">negócio. Tal componente é utilizado pelo analista de dados para criar as consultas que acessam o banco de dados. Essa ferramenta orienta o usuário sobre quais dados selecionar e como construir um modelo de dados confiáveis. Tal componente costuma aparecer na forma de uma ferramenta </w:t>
      </w:r>
      <w:r w:rsidRPr="008D3D98">
        <w:rPr>
          <w:rFonts w:ascii="Arial" w:hAnsi="Arial" w:cs="Arial"/>
          <w:b/>
          <w:sz w:val="24"/>
          <w:szCs w:val="24"/>
        </w:rPr>
        <w:t>OLAP</w:t>
      </w:r>
      <w:r>
        <w:rPr>
          <w:rFonts w:ascii="Arial" w:hAnsi="Arial" w:cs="Arial"/>
          <w:sz w:val="24"/>
          <w:szCs w:val="24"/>
        </w:rPr>
        <w:t>.</w:t>
      </w:r>
    </w:p>
    <w:p w:rsidR="00910D28" w:rsidRDefault="00910D28" w:rsidP="00910D28">
      <w:pPr>
        <w:pStyle w:val="PargrafodaLista"/>
        <w:numPr>
          <w:ilvl w:val="0"/>
          <w:numId w:val="4"/>
        </w:numPr>
        <w:jc w:val="both"/>
        <w:rPr>
          <w:rFonts w:ascii="Arial" w:hAnsi="Arial" w:cs="Arial"/>
          <w:sz w:val="24"/>
          <w:szCs w:val="24"/>
        </w:rPr>
      </w:pPr>
      <w:r w:rsidRPr="00D851FC">
        <w:rPr>
          <w:rFonts w:ascii="Arial" w:hAnsi="Arial" w:cs="Arial"/>
          <w:b/>
          <w:sz w:val="24"/>
          <w:szCs w:val="24"/>
        </w:rPr>
        <w:t>Ferramentas de apresentação e visualização de dados</w:t>
      </w:r>
      <w:r>
        <w:rPr>
          <w:rFonts w:ascii="Arial" w:hAnsi="Arial" w:cs="Arial"/>
          <w:sz w:val="24"/>
          <w:szCs w:val="24"/>
        </w:rPr>
        <w:t>: esse componente é encarregado de apresentar os dados ao usuário final de várias formas. É utilizado pelo analista de dados para organizar e apesentar os dados. Essa ferramenta ajuda o usuário final a selecionar o formato de apresentação mais adequado, como relatório resumido, mapa ou gráfico.</w:t>
      </w:r>
    </w:p>
    <w:p w:rsidR="00910D28" w:rsidRDefault="00910D28" w:rsidP="00910D28">
      <w:pPr>
        <w:ind w:left="360"/>
        <w:jc w:val="both"/>
        <w:rPr>
          <w:rFonts w:ascii="Arial" w:hAnsi="Arial" w:cs="Arial"/>
          <w:sz w:val="24"/>
          <w:szCs w:val="24"/>
        </w:rPr>
      </w:pPr>
      <w:r>
        <w:rPr>
          <w:rFonts w:ascii="Arial" w:hAnsi="Arial" w:cs="Arial"/>
          <w:sz w:val="24"/>
          <w:szCs w:val="24"/>
        </w:rPr>
        <w:t xml:space="preserve">Deve-se ficar atento para o fato de que, os bancos de dados de suporte a decisões tendem a ser muito grandes. Muitos chegam à faixa dos gigabytes ou terabytes. Esses bancos de dados, demandam por análise sofisticada de dados e, incentivaram a criação de um novo tipo de armazém de dados. Esse armazém de dados, contém dados em formatos que facilitam sua extração, análise e a tomada de decisões. É conhecido como </w:t>
      </w:r>
      <w:r w:rsidRPr="008D3D98">
        <w:rPr>
          <w:rFonts w:ascii="Arial" w:hAnsi="Arial" w:cs="Arial"/>
          <w:i/>
          <w:sz w:val="24"/>
          <w:szCs w:val="24"/>
        </w:rPr>
        <w:t>data warehouse</w:t>
      </w:r>
      <w:r>
        <w:rPr>
          <w:rFonts w:ascii="Arial" w:hAnsi="Arial" w:cs="Arial"/>
          <w:sz w:val="24"/>
          <w:szCs w:val="24"/>
        </w:rPr>
        <w:t xml:space="preserve"> e se tornou o fundamento de uma nova geração de sistemas de tomada de decisões (Rob, 2011).</w:t>
      </w:r>
    </w:p>
    <w:p w:rsidR="00910D28" w:rsidRDefault="00910D28" w:rsidP="00910D28">
      <w:pPr>
        <w:ind w:left="360"/>
        <w:jc w:val="both"/>
        <w:rPr>
          <w:rFonts w:ascii="Arial" w:hAnsi="Arial" w:cs="Arial"/>
          <w:sz w:val="24"/>
          <w:szCs w:val="24"/>
        </w:rPr>
      </w:pPr>
    </w:p>
    <w:p w:rsidR="00910D28" w:rsidRPr="00442E7C" w:rsidRDefault="00910D28" w:rsidP="00910D28">
      <w:pPr>
        <w:jc w:val="both"/>
        <w:rPr>
          <w:rFonts w:ascii="Arial" w:hAnsi="Arial" w:cs="Arial"/>
          <w:b/>
          <w:sz w:val="24"/>
          <w:szCs w:val="24"/>
        </w:rPr>
      </w:pPr>
      <w:r w:rsidRPr="00442E7C">
        <w:rPr>
          <w:rFonts w:ascii="Arial" w:hAnsi="Arial" w:cs="Arial"/>
          <w:b/>
          <w:sz w:val="24"/>
          <w:szCs w:val="24"/>
        </w:rPr>
        <w:t>2.2 DATA WAREHOUSE</w:t>
      </w:r>
    </w:p>
    <w:p w:rsidR="00910D28" w:rsidRDefault="00910D28" w:rsidP="00910D28">
      <w:pPr>
        <w:jc w:val="both"/>
        <w:rPr>
          <w:rFonts w:ascii="Arial" w:hAnsi="Arial" w:cs="Arial"/>
          <w:sz w:val="24"/>
          <w:szCs w:val="24"/>
        </w:rPr>
      </w:pPr>
      <w:r>
        <w:rPr>
          <w:rFonts w:ascii="Arial" w:hAnsi="Arial" w:cs="Arial"/>
          <w:sz w:val="24"/>
          <w:szCs w:val="24"/>
        </w:rPr>
        <w:tab/>
        <w:t xml:space="preserve">Segundo Inmon (1994), o termo </w:t>
      </w:r>
      <w:r w:rsidR="008539DB">
        <w:rPr>
          <w:rFonts w:ascii="Arial" w:hAnsi="Arial" w:cs="Arial"/>
          <w:b/>
          <w:i/>
          <w:sz w:val="24"/>
          <w:szCs w:val="24"/>
        </w:rPr>
        <w:t>Data W</w:t>
      </w:r>
      <w:r w:rsidRPr="00775D29">
        <w:rPr>
          <w:rFonts w:ascii="Arial" w:hAnsi="Arial" w:cs="Arial"/>
          <w:b/>
          <w:i/>
          <w:sz w:val="24"/>
          <w:szCs w:val="24"/>
        </w:rPr>
        <w:t>arehouse</w:t>
      </w:r>
      <w:r w:rsidR="008539DB">
        <w:rPr>
          <w:rFonts w:ascii="Arial" w:hAnsi="Arial" w:cs="Arial"/>
          <w:b/>
          <w:i/>
          <w:sz w:val="24"/>
          <w:szCs w:val="24"/>
        </w:rPr>
        <w:t xml:space="preserve"> (DW)</w:t>
      </w:r>
      <w:r>
        <w:rPr>
          <w:rFonts w:ascii="Arial" w:hAnsi="Arial" w:cs="Arial"/>
          <w:sz w:val="24"/>
          <w:szCs w:val="24"/>
        </w:rPr>
        <w:t xml:space="preserve"> é “um conjunto de dados integrado, orientado por assunto, variável no tempo e não volátil, que fornece suporte a tomada de decisões”. A seguir, será detalhado cada um desse componentes (Inmon, 1994):</w:t>
      </w:r>
    </w:p>
    <w:p w:rsidR="00910D28" w:rsidRDefault="00910D28" w:rsidP="00910D28">
      <w:pPr>
        <w:pStyle w:val="PargrafodaLista"/>
        <w:numPr>
          <w:ilvl w:val="0"/>
          <w:numId w:val="5"/>
        </w:numPr>
        <w:jc w:val="both"/>
        <w:rPr>
          <w:rFonts w:ascii="Arial" w:hAnsi="Arial" w:cs="Arial"/>
          <w:sz w:val="24"/>
          <w:szCs w:val="24"/>
        </w:rPr>
      </w:pPr>
      <w:r w:rsidRPr="0099752F">
        <w:rPr>
          <w:rFonts w:ascii="Arial" w:hAnsi="Arial" w:cs="Arial"/>
          <w:b/>
          <w:sz w:val="24"/>
          <w:szCs w:val="24"/>
        </w:rPr>
        <w:t>Integrado</w:t>
      </w:r>
      <w:r>
        <w:rPr>
          <w:rFonts w:ascii="Arial" w:hAnsi="Arial" w:cs="Arial"/>
          <w:sz w:val="24"/>
          <w:szCs w:val="24"/>
        </w:rPr>
        <w:t xml:space="preserve">. O </w:t>
      </w:r>
      <w:r w:rsidRPr="0099752F">
        <w:rPr>
          <w:rFonts w:ascii="Arial" w:hAnsi="Arial" w:cs="Arial"/>
          <w:i/>
          <w:sz w:val="24"/>
          <w:szCs w:val="24"/>
        </w:rPr>
        <w:t>data warehouse</w:t>
      </w:r>
      <w:r>
        <w:rPr>
          <w:rFonts w:ascii="Arial" w:hAnsi="Arial" w:cs="Arial"/>
          <w:sz w:val="24"/>
          <w:szCs w:val="24"/>
        </w:rPr>
        <w:t xml:space="preserve"> é um banco de dados consolidado e centralizado, que integra dados proveniente de toda a organização e de várias fontes, com diversos formatos.</w:t>
      </w:r>
    </w:p>
    <w:p w:rsidR="00910D28" w:rsidRDefault="00910D28" w:rsidP="00910D28">
      <w:pPr>
        <w:pStyle w:val="PargrafodaLista"/>
        <w:numPr>
          <w:ilvl w:val="0"/>
          <w:numId w:val="5"/>
        </w:numPr>
        <w:jc w:val="both"/>
        <w:rPr>
          <w:rFonts w:ascii="Arial" w:hAnsi="Arial" w:cs="Arial"/>
          <w:sz w:val="24"/>
          <w:szCs w:val="24"/>
        </w:rPr>
      </w:pPr>
      <w:r w:rsidRPr="0099752F">
        <w:rPr>
          <w:rFonts w:ascii="Arial" w:hAnsi="Arial" w:cs="Arial"/>
          <w:b/>
          <w:sz w:val="24"/>
          <w:szCs w:val="24"/>
        </w:rPr>
        <w:t>Orientado por assunto</w:t>
      </w:r>
      <w:r>
        <w:rPr>
          <w:rFonts w:ascii="Arial" w:hAnsi="Arial" w:cs="Arial"/>
          <w:sz w:val="24"/>
          <w:szCs w:val="24"/>
        </w:rPr>
        <w:t xml:space="preserve">. Os dados do </w:t>
      </w:r>
      <w:r w:rsidRPr="0099752F">
        <w:rPr>
          <w:rFonts w:ascii="Arial" w:hAnsi="Arial" w:cs="Arial"/>
          <w:i/>
          <w:sz w:val="24"/>
          <w:szCs w:val="24"/>
        </w:rPr>
        <w:t>data warehouse</w:t>
      </w:r>
      <w:r>
        <w:rPr>
          <w:rFonts w:ascii="Arial" w:hAnsi="Arial" w:cs="Arial"/>
          <w:sz w:val="24"/>
          <w:szCs w:val="24"/>
        </w:rPr>
        <w:t xml:space="preserve"> são dispostos e otimizados de modo a fornecerem respostas a perguntas provenientes de diversas áreas funcionais da empresa. São organizados e resumidos por temas, contendo assuntos de interesse especifico – produtos, clientes, departamentos, regiões, promoções, e assim por diante.   </w:t>
      </w:r>
    </w:p>
    <w:p w:rsidR="00910D28" w:rsidRDefault="00910D28" w:rsidP="00910D28">
      <w:pPr>
        <w:pStyle w:val="PargrafodaLista"/>
        <w:numPr>
          <w:ilvl w:val="0"/>
          <w:numId w:val="5"/>
        </w:numPr>
        <w:jc w:val="both"/>
        <w:rPr>
          <w:rFonts w:ascii="Arial" w:hAnsi="Arial" w:cs="Arial"/>
          <w:sz w:val="24"/>
          <w:szCs w:val="24"/>
        </w:rPr>
      </w:pPr>
      <w:r>
        <w:rPr>
          <w:rFonts w:ascii="Arial" w:hAnsi="Arial" w:cs="Arial"/>
          <w:b/>
          <w:sz w:val="24"/>
          <w:szCs w:val="24"/>
        </w:rPr>
        <w:t>Variável no tempo</w:t>
      </w:r>
      <w:r w:rsidRPr="0099752F">
        <w:rPr>
          <w:rFonts w:ascii="Arial" w:hAnsi="Arial" w:cs="Arial"/>
          <w:sz w:val="24"/>
          <w:szCs w:val="24"/>
        </w:rPr>
        <w:t>.</w:t>
      </w:r>
      <w:r>
        <w:rPr>
          <w:rFonts w:ascii="Arial" w:hAnsi="Arial" w:cs="Arial"/>
          <w:sz w:val="24"/>
          <w:szCs w:val="24"/>
        </w:rPr>
        <w:t xml:space="preserve"> Os sistemas transacionais focam nas transações correntes, enquanto os sistemas de </w:t>
      </w:r>
      <w:r w:rsidRPr="005159E3">
        <w:rPr>
          <w:rFonts w:ascii="Arial" w:hAnsi="Arial" w:cs="Arial"/>
          <w:i/>
          <w:sz w:val="24"/>
          <w:szCs w:val="24"/>
        </w:rPr>
        <w:t>data warehouse</w:t>
      </w:r>
      <w:r>
        <w:rPr>
          <w:rFonts w:ascii="Arial" w:hAnsi="Arial" w:cs="Arial"/>
          <w:sz w:val="24"/>
          <w:szCs w:val="24"/>
        </w:rPr>
        <w:t xml:space="preserve">, representam o fluxo de dados através do tempo. Ou seja, os dados são carregados periodicamente no </w:t>
      </w:r>
      <w:r w:rsidRPr="005159E3">
        <w:rPr>
          <w:rFonts w:ascii="Arial" w:hAnsi="Arial" w:cs="Arial"/>
          <w:i/>
          <w:sz w:val="24"/>
          <w:szCs w:val="24"/>
        </w:rPr>
        <w:t>data warehouse</w:t>
      </w:r>
      <w:r>
        <w:rPr>
          <w:rFonts w:ascii="Arial" w:hAnsi="Arial" w:cs="Arial"/>
          <w:sz w:val="24"/>
          <w:szCs w:val="24"/>
        </w:rPr>
        <w:t xml:space="preserve">, e quando isso acontece, todas as agregações dependentes do tempo (ouse dependentes dessa carga de dados), são recalculadas. Por exemplo, se os dados de vendas da semana, são carregados no </w:t>
      </w:r>
      <w:r w:rsidRPr="005159E3">
        <w:rPr>
          <w:rFonts w:ascii="Arial" w:hAnsi="Arial" w:cs="Arial"/>
          <w:i/>
          <w:sz w:val="24"/>
          <w:szCs w:val="24"/>
        </w:rPr>
        <w:t>data warehouse</w:t>
      </w:r>
      <w:r>
        <w:rPr>
          <w:rFonts w:ascii="Arial" w:hAnsi="Arial" w:cs="Arial"/>
          <w:sz w:val="24"/>
          <w:szCs w:val="24"/>
        </w:rPr>
        <w:t xml:space="preserve">, serão atualizadas todas as agregações dependentes dessa carga, ou seja, os agregados semanais, mensais, anuais e de qualquer outras periodicidade que seja dependente dessa carga. Cada conjunto de dados, ao ser carregado em um </w:t>
      </w:r>
      <w:r w:rsidRPr="00277398">
        <w:rPr>
          <w:rFonts w:ascii="Arial" w:hAnsi="Arial" w:cs="Arial"/>
          <w:i/>
          <w:sz w:val="24"/>
          <w:szCs w:val="24"/>
        </w:rPr>
        <w:t xml:space="preserve">data </w:t>
      </w:r>
      <w:r w:rsidRPr="00277398">
        <w:rPr>
          <w:rFonts w:ascii="Arial" w:hAnsi="Arial" w:cs="Arial"/>
          <w:i/>
          <w:sz w:val="24"/>
          <w:szCs w:val="24"/>
        </w:rPr>
        <w:lastRenderedPageBreak/>
        <w:t>warehouse</w:t>
      </w:r>
      <w:r>
        <w:rPr>
          <w:rFonts w:ascii="Arial" w:hAnsi="Arial" w:cs="Arial"/>
          <w:sz w:val="24"/>
          <w:szCs w:val="24"/>
        </w:rPr>
        <w:t xml:space="preserve">, fica vinculado a um rótulo temporal que o identifica dentre os demais. Cada rótulo temporal, fica portanto, associado a uma visão instantânea e sumarizada dos dados operacionais que corresponde ao momento de carga do </w:t>
      </w:r>
      <w:r w:rsidRPr="00277398">
        <w:rPr>
          <w:rFonts w:ascii="Arial" w:hAnsi="Arial" w:cs="Arial"/>
          <w:i/>
          <w:sz w:val="24"/>
          <w:szCs w:val="24"/>
        </w:rPr>
        <w:t>data warehouse</w:t>
      </w:r>
      <w:r>
        <w:rPr>
          <w:rFonts w:ascii="Arial" w:hAnsi="Arial" w:cs="Arial"/>
          <w:sz w:val="24"/>
          <w:szCs w:val="24"/>
        </w:rPr>
        <w:t xml:space="preserve">. Dessa forma, na medida que o data warehouse vai sendo carregado com tais visões, pode-se realizar análise de tendências a partir dos dados. </w:t>
      </w:r>
    </w:p>
    <w:p w:rsidR="00910D28" w:rsidRDefault="00910D28" w:rsidP="00910D28">
      <w:pPr>
        <w:pStyle w:val="PargrafodaLista"/>
        <w:numPr>
          <w:ilvl w:val="0"/>
          <w:numId w:val="5"/>
        </w:numPr>
        <w:jc w:val="both"/>
        <w:rPr>
          <w:rFonts w:ascii="Arial" w:hAnsi="Arial" w:cs="Arial"/>
          <w:sz w:val="24"/>
          <w:szCs w:val="24"/>
        </w:rPr>
      </w:pPr>
      <w:r w:rsidRPr="007E23D3">
        <w:rPr>
          <w:rFonts w:ascii="Arial" w:hAnsi="Arial" w:cs="Arial"/>
          <w:b/>
          <w:sz w:val="24"/>
          <w:szCs w:val="24"/>
        </w:rPr>
        <w:t>Não volátil</w:t>
      </w:r>
      <w:r>
        <w:rPr>
          <w:rFonts w:ascii="Arial" w:hAnsi="Arial" w:cs="Arial"/>
          <w:sz w:val="24"/>
          <w:szCs w:val="24"/>
        </w:rPr>
        <w:t xml:space="preserve">. Uma vez inserido um dado no </w:t>
      </w:r>
      <w:r w:rsidRPr="00B7065D">
        <w:rPr>
          <w:rFonts w:ascii="Arial" w:hAnsi="Arial" w:cs="Arial"/>
          <w:i/>
          <w:sz w:val="24"/>
          <w:szCs w:val="24"/>
        </w:rPr>
        <w:t>data warehouse</w:t>
      </w:r>
      <w:r>
        <w:rPr>
          <w:rFonts w:ascii="Arial" w:hAnsi="Arial" w:cs="Arial"/>
          <w:sz w:val="24"/>
          <w:szCs w:val="24"/>
        </w:rPr>
        <w:t xml:space="preserve">, ele nunca será removido. Uma vez que ele representa o histórico da empresa. Por este fato, o </w:t>
      </w:r>
      <w:r w:rsidRPr="00B7065D">
        <w:rPr>
          <w:rFonts w:ascii="Arial" w:hAnsi="Arial" w:cs="Arial"/>
          <w:i/>
          <w:sz w:val="24"/>
          <w:szCs w:val="24"/>
        </w:rPr>
        <w:t>data warehouse</w:t>
      </w:r>
      <w:r>
        <w:rPr>
          <w:rFonts w:ascii="Arial" w:hAnsi="Arial" w:cs="Arial"/>
          <w:sz w:val="24"/>
          <w:szCs w:val="24"/>
        </w:rPr>
        <w:t xml:space="preserve"> está sempre crescendo. Portanto, o </w:t>
      </w:r>
      <w:r w:rsidR="00A96FC3">
        <w:rPr>
          <w:rFonts w:ascii="Arial" w:hAnsi="Arial" w:cs="Arial"/>
          <w:sz w:val="24"/>
          <w:szCs w:val="24"/>
        </w:rPr>
        <w:t>Sistema Gerenciador de Bancos de Dados (</w:t>
      </w:r>
      <w:r w:rsidRPr="00A96FC3">
        <w:rPr>
          <w:rFonts w:ascii="Arial" w:hAnsi="Arial" w:cs="Arial"/>
          <w:b/>
          <w:sz w:val="24"/>
          <w:szCs w:val="24"/>
        </w:rPr>
        <w:t>SGBD</w:t>
      </w:r>
      <w:r w:rsidR="00A96FC3">
        <w:rPr>
          <w:rFonts w:ascii="Arial" w:hAnsi="Arial" w:cs="Arial"/>
          <w:sz w:val="24"/>
          <w:szCs w:val="24"/>
        </w:rPr>
        <w:t>)</w:t>
      </w:r>
      <w:r>
        <w:rPr>
          <w:rFonts w:ascii="Arial" w:hAnsi="Arial" w:cs="Arial"/>
          <w:sz w:val="24"/>
          <w:szCs w:val="24"/>
        </w:rPr>
        <w:t xml:space="preserve">, que dá suporte a ele, deve ser capaz de suportar vários gigabytes de dados, ou até mesmo tera-bytes, operando com hardware com diversos processadores. </w:t>
      </w:r>
    </w:p>
    <w:p w:rsidR="001757A3" w:rsidRDefault="001757A3" w:rsidP="00910D28">
      <w:pPr>
        <w:jc w:val="both"/>
        <w:rPr>
          <w:rFonts w:ascii="Arial" w:hAnsi="Arial" w:cs="Arial"/>
          <w:sz w:val="24"/>
          <w:szCs w:val="24"/>
        </w:rPr>
      </w:pPr>
    </w:p>
    <w:p w:rsidR="00910D28" w:rsidRDefault="00910D28" w:rsidP="00910D28">
      <w:pPr>
        <w:jc w:val="both"/>
        <w:rPr>
          <w:rFonts w:ascii="Arial" w:hAnsi="Arial" w:cs="Arial"/>
          <w:sz w:val="24"/>
          <w:szCs w:val="24"/>
        </w:rPr>
      </w:pPr>
      <w:r>
        <w:rPr>
          <w:rFonts w:ascii="Arial" w:hAnsi="Arial" w:cs="Arial"/>
          <w:sz w:val="24"/>
          <w:szCs w:val="24"/>
        </w:rPr>
        <w:tab/>
        <w:t xml:space="preserve">Resumindo, o </w:t>
      </w:r>
      <w:r w:rsidRPr="00D540D1">
        <w:rPr>
          <w:rFonts w:ascii="Arial" w:hAnsi="Arial" w:cs="Arial"/>
          <w:i/>
          <w:sz w:val="24"/>
          <w:szCs w:val="24"/>
        </w:rPr>
        <w:t>data warehouse</w:t>
      </w:r>
      <w:r>
        <w:rPr>
          <w:rFonts w:ascii="Arial" w:hAnsi="Arial" w:cs="Arial"/>
          <w:sz w:val="24"/>
          <w:szCs w:val="24"/>
        </w:rPr>
        <w:t xml:space="preserve"> é um </w:t>
      </w:r>
      <w:r w:rsidR="00FA18D6">
        <w:rPr>
          <w:rFonts w:ascii="Arial" w:hAnsi="Arial" w:cs="Arial"/>
          <w:sz w:val="24"/>
          <w:szCs w:val="24"/>
        </w:rPr>
        <w:t>repositório</w:t>
      </w:r>
      <w:r>
        <w:rPr>
          <w:rFonts w:ascii="Arial" w:hAnsi="Arial" w:cs="Arial"/>
          <w:sz w:val="24"/>
          <w:szCs w:val="24"/>
        </w:rPr>
        <w:t xml:space="preserve"> de dados semanticamente consistente, que serve como uma implementação física de um modelo de dados de apoio a decisões. Ele armazena as informações que uma empresa necessita para tomar decisões (Han &amp; Kamber, 2011). Normalmente é um banco de dados apenas de leitura, otimizado para processamento de análises e consultas. Em geral, os dados são extraídos de diversas fontes e, em seguida, transformados e integrados, antes de serem carregados no </w:t>
      </w:r>
      <w:r w:rsidRPr="00D540D1">
        <w:rPr>
          <w:rFonts w:ascii="Arial" w:hAnsi="Arial" w:cs="Arial"/>
          <w:i/>
          <w:sz w:val="24"/>
          <w:szCs w:val="24"/>
        </w:rPr>
        <w:t>data warehouse</w:t>
      </w:r>
      <w:r>
        <w:rPr>
          <w:rFonts w:ascii="Arial" w:hAnsi="Arial" w:cs="Arial"/>
          <w:sz w:val="24"/>
          <w:szCs w:val="24"/>
        </w:rPr>
        <w:t xml:space="preserve"> (Inmon, 1994). A Figura 2.2 ilustra como o data warehouse é criado a partir dos dados contidos em um banco operacional.</w:t>
      </w:r>
    </w:p>
    <w:p w:rsidR="00910D28" w:rsidRDefault="00910D28" w:rsidP="00910D28">
      <w:pPr>
        <w:jc w:val="both"/>
        <w:rPr>
          <w:rFonts w:ascii="Arial" w:hAnsi="Arial" w:cs="Arial"/>
          <w:sz w:val="24"/>
          <w:szCs w:val="24"/>
        </w:rPr>
      </w:pPr>
      <w:r w:rsidRPr="00D131FD">
        <w:rPr>
          <w:rFonts w:ascii="Arial" w:hAnsi="Arial" w:cs="Arial"/>
          <w:noProof/>
          <w:sz w:val="24"/>
          <w:szCs w:val="24"/>
          <w:lang w:eastAsia="pt-BR"/>
        </w:rPr>
        <mc:AlternateContent>
          <mc:Choice Requires="wps">
            <w:drawing>
              <wp:anchor distT="45720" distB="45720" distL="114300" distR="114300" simplePos="0" relativeHeight="251664384" behindDoc="0" locked="0" layoutInCell="1" allowOverlap="1" wp14:anchorId="1C5B31E2" wp14:editId="719564DE">
                <wp:simplePos x="0" y="0"/>
                <wp:positionH relativeFrom="column">
                  <wp:posOffset>529590</wp:posOffset>
                </wp:positionH>
                <wp:positionV relativeFrom="paragraph">
                  <wp:posOffset>13335</wp:posOffset>
                </wp:positionV>
                <wp:extent cx="4438650" cy="3533775"/>
                <wp:effectExtent l="0" t="0" r="0" b="9525"/>
                <wp:wrapSquare wrapText="bothSides"/>
                <wp:docPr id="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8650" cy="3533775"/>
                        </a:xfrm>
                        <a:prstGeom prst="rect">
                          <a:avLst/>
                        </a:prstGeom>
                        <a:solidFill>
                          <a:srgbClr val="FFFFFF"/>
                        </a:solidFill>
                        <a:ln w="9525">
                          <a:noFill/>
                          <a:miter lim="800000"/>
                          <a:headEnd/>
                          <a:tailEnd/>
                        </a:ln>
                      </wps:spPr>
                      <wps:txbx>
                        <w:txbxContent>
                          <w:p w:rsidR="008E3CA1" w:rsidRDefault="008E3CA1" w:rsidP="00910D28">
                            <w:r>
                              <w:rPr>
                                <w:noProof/>
                                <w:lang w:eastAsia="pt-BR"/>
                              </w:rPr>
                              <w:drawing>
                                <wp:inline distT="0" distB="0" distL="0" distR="0" wp14:anchorId="759C3147" wp14:editId="041B5C78">
                                  <wp:extent cx="4371975" cy="3448050"/>
                                  <wp:effectExtent l="0" t="0" r="952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71975" cy="344805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5B31E2" id="_x0000_s1029" type="#_x0000_t202" style="position:absolute;left:0;text-align:left;margin-left:41.7pt;margin-top:1.05pt;width:349.5pt;height:278.2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" stroked="f">
                <v:textbox>
                  <w:txbxContent>
                    <w:p w:rsidR="008E3CA1" w:rsidRDefault="008E3CA1" w:rsidP="00910D28">
                      <w:r>
                        <w:rPr>
                          <w:noProof/>
                          <w:lang w:eastAsia="pt-BR"/>
                        </w:rPr>
                        <w:drawing>
                          <wp:inline distT="0" distB="0" distL="0" distR="0" wp14:anchorId="759C3147" wp14:editId="041B5C78">
                            <wp:extent cx="4371975" cy="3448050"/>
                            <wp:effectExtent l="0" t="0" r="952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71975" cy="3448050"/>
                                    </a:xfrm>
                                    <a:prstGeom prst="rect">
                                      <a:avLst/>
                                    </a:prstGeom>
                                  </pic:spPr>
                                </pic:pic>
                              </a:graphicData>
                            </a:graphic>
                          </wp:inline>
                        </w:drawing>
                      </w:r>
                    </w:p>
                  </w:txbxContent>
                </v:textbox>
                <w10:wrap type="square"/>
              </v:shape>
            </w:pict>
          </mc:Fallback>
        </mc:AlternateContent>
      </w:r>
    </w:p>
    <w:p w:rsidR="00910D28" w:rsidRDefault="00910D28" w:rsidP="00910D28">
      <w:pPr>
        <w:jc w:val="both"/>
        <w:rPr>
          <w:rFonts w:ascii="Arial" w:hAnsi="Arial" w:cs="Arial"/>
          <w:sz w:val="24"/>
          <w:szCs w:val="24"/>
        </w:rPr>
      </w:pPr>
    </w:p>
    <w:p w:rsidR="00910D28" w:rsidRDefault="00910D28" w:rsidP="00910D28">
      <w:pPr>
        <w:jc w:val="both"/>
        <w:rPr>
          <w:rFonts w:ascii="Arial" w:hAnsi="Arial" w:cs="Arial"/>
          <w:sz w:val="24"/>
          <w:szCs w:val="24"/>
        </w:rPr>
      </w:pPr>
    </w:p>
    <w:p w:rsidR="00910D28" w:rsidRDefault="00910D28" w:rsidP="00910D28">
      <w:pPr>
        <w:jc w:val="both"/>
        <w:rPr>
          <w:rFonts w:ascii="Arial" w:hAnsi="Arial" w:cs="Arial"/>
          <w:sz w:val="24"/>
          <w:szCs w:val="24"/>
        </w:rPr>
      </w:pPr>
    </w:p>
    <w:p w:rsidR="00910D28" w:rsidRDefault="00910D28" w:rsidP="00910D28">
      <w:pPr>
        <w:jc w:val="both"/>
        <w:rPr>
          <w:rFonts w:ascii="Arial" w:hAnsi="Arial" w:cs="Arial"/>
          <w:sz w:val="24"/>
          <w:szCs w:val="24"/>
        </w:rPr>
      </w:pPr>
    </w:p>
    <w:p w:rsidR="00910D28" w:rsidRDefault="00910D28" w:rsidP="00910D28">
      <w:pPr>
        <w:jc w:val="both"/>
        <w:rPr>
          <w:rFonts w:ascii="Arial" w:hAnsi="Arial" w:cs="Arial"/>
          <w:sz w:val="24"/>
          <w:szCs w:val="24"/>
        </w:rPr>
      </w:pPr>
    </w:p>
    <w:p w:rsidR="00910D28" w:rsidRDefault="00910D28" w:rsidP="00910D28">
      <w:pPr>
        <w:jc w:val="both"/>
        <w:rPr>
          <w:rFonts w:ascii="Arial" w:hAnsi="Arial" w:cs="Arial"/>
          <w:sz w:val="24"/>
          <w:szCs w:val="24"/>
        </w:rPr>
      </w:pPr>
    </w:p>
    <w:p w:rsidR="00910D28" w:rsidRDefault="00910D28" w:rsidP="00910D28">
      <w:pPr>
        <w:jc w:val="both"/>
        <w:rPr>
          <w:rFonts w:ascii="Arial" w:hAnsi="Arial" w:cs="Arial"/>
          <w:sz w:val="24"/>
          <w:szCs w:val="24"/>
        </w:rPr>
      </w:pPr>
    </w:p>
    <w:p w:rsidR="00910D28" w:rsidRDefault="00910D28" w:rsidP="00910D28">
      <w:pPr>
        <w:jc w:val="both"/>
        <w:rPr>
          <w:rFonts w:ascii="Arial" w:hAnsi="Arial" w:cs="Arial"/>
          <w:sz w:val="24"/>
          <w:szCs w:val="24"/>
        </w:rPr>
      </w:pPr>
    </w:p>
    <w:p w:rsidR="00910D28" w:rsidRDefault="00910D28" w:rsidP="00910D28">
      <w:pPr>
        <w:jc w:val="both"/>
        <w:rPr>
          <w:rFonts w:ascii="Arial" w:hAnsi="Arial" w:cs="Arial"/>
          <w:sz w:val="24"/>
          <w:szCs w:val="24"/>
        </w:rPr>
      </w:pPr>
    </w:p>
    <w:p w:rsidR="00910D28" w:rsidRDefault="00910D28" w:rsidP="00910D28">
      <w:pPr>
        <w:jc w:val="both"/>
        <w:rPr>
          <w:rFonts w:ascii="Arial" w:hAnsi="Arial" w:cs="Arial"/>
          <w:sz w:val="24"/>
          <w:szCs w:val="24"/>
        </w:rPr>
      </w:pPr>
    </w:p>
    <w:p w:rsidR="00910D28" w:rsidRDefault="00910D28" w:rsidP="00910D28">
      <w:pPr>
        <w:jc w:val="both"/>
        <w:rPr>
          <w:rFonts w:ascii="Arial" w:hAnsi="Arial" w:cs="Arial"/>
          <w:sz w:val="24"/>
          <w:szCs w:val="24"/>
        </w:rPr>
      </w:pPr>
    </w:p>
    <w:p w:rsidR="00910D28" w:rsidRDefault="00910D28" w:rsidP="00910D28">
      <w:pPr>
        <w:jc w:val="both"/>
        <w:rPr>
          <w:rFonts w:ascii="Arial" w:hAnsi="Arial" w:cs="Arial"/>
          <w:sz w:val="24"/>
          <w:szCs w:val="24"/>
        </w:rPr>
      </w:pPr>
    </w:p>
    <w:p w:rsidR="001757A3" w:rsidRPr="00D07580" w:rsidRDefault="001757A3" w:rsidP="001757A3">
      <w:pPr>
        <w:autoSpaceDE w:val="0"/>
        <w:autoSpaceDN w:val="0"/>
        <w:adjustRightInd w:val="0"/>
        <w:spacing w:line="240" w:lineRule="auto"/>
        <w:jc w:val="both"/>
        <w:rPr>
          <w:rFonts w:ascii="Arial" w:hAnsi="Arial" w:cs="Arial"/>
          <w:sz w:val="24"/>
          <w:szCs w:val="24"/>
        </w:rPr>
      </w:pPr>
      <w:r w:rsidRPr="00D1199E">
        <w:rPr>
          <w:rFonts w:ascii="Arial" w:hAnsi="Arial" w:cs="Arial"/>
          <w:b/>
          <w:sz w:val="24"/>
          <w:szCs w:val="24"/>
        </w:rPr>
        <w:t>Figura 2.2</w:t>
      </w:r>
      <w:r>
        <w:rPr>
          <w:rFonts w:ascii="Arial" w:hAnsi="Arial" w:cs="Arial"/>
          <w:sz w:val="24"/>
          <w:szCs w:val="24"/>
        </w:rPr>
        <w:t xml:space="preserve">. Criação de um </w:t>
      </w:r>
      <w:r w:rsidRPr="005D73BE">
        <w:rPr>
          <w:rFonts w:ascii="Arial" w:hAnsi="Arial" w:cs="Arial"/>
          <w:b/>
          <w:sz w:val="24"/>
          <w:szCs w:val="24"/>
        </w:rPr>
        <w:t>data warehouse</w:t>
      </w:r>
      <w:r>
        <w:rPr>
          <w:rFonts w:ascii="Arial" w:hAnsi="Arial" w:cs="Arial"/>
          <w:sz w:val="24"/>
          <w:szCs w:val="24"/>
        </w:rPr>
        <w:t xml:space="preserve">. </w:t>
      </w:r>
      <w:r w:rsidRPr="0097757F">
        <w:rPr>
          <w:rFonts w:ascii="Arial" w:hAnsi="Arial" w:cs="Arial"/>
          <w:b/>
          <w:sz w:val="24"/>
          <w:szCs w:val="24"/>
        </w:rPr>
        <w:t>Fonte</w:t>
      </w:r>
      <w:r>
        <w:rPr>
          <w:rFonts w:ascii="Arial" w:hAnsi="Arial" w:cs="Arial"/>
          <w:sz w:val="24"/>
          <w:szCs w:val="24"/>
        </w:rPr>
        <w:t xml:space="preserve">: </w:t>
      </w:r>
      <w:r w:rsidRPr="00D07580">
        <w:rPr>
          <w:rFonts w:ascii="Arial" w:hAnsi="Arial" w:cs="Arial"/>
          <w:sz w:val="24"/>
          <w:szCs w:val="24"/>
        </w:rPr>
        <w:t>Rob, Peter; Coronel, Carlos. Database Systems: Design, Implementation, and Management by Peter Rob and Carlos Coronel 8th Edtion. Thomson Place, Boston, Massachusetts, 2009.</w:t>
      </w:r>
    </w:p>
    <w:p w:rsidR="00910D28" w:rsidRPr="00723675" w:rsidRDefault="00910D28" w:rsidP="00910D28">
      <w:pPr>
        <w:jc w:val="both"/>
        <w:rPr>
          <w:rFonts w:ascii="Arial" w:hAnsi="Arial" w:cs="Arial"/>
          <w:b/>
          <w:sz w:val="24"/>
          <w:szCs w:val="24"/>
        </w:rPr>
      </w:pPr>
      <w:r w:rsidRPr="00723675">
        <w:rPr>
          <w:rFonts w:ascii="Arial" w:hAnsi="Arial" w:cs="Arial"/>
          <w:b/>
          <w:sz w:val="24"/>
          <w:szCs w:val="24"/>
        </w:rPr>
        <w:lastRenderedPageBreak/>
        <w:t>2.2.1 Arquitetura de Data Warehouse</w:t>
      </w:r>
    </w:p>
    <w:p w:rsidR="00910D28" w:rsidRDefault="00910D28" w:rsidP="00910D28">
      <w:pPr>
        <w:jc w:val="both"/>
        <w:rPr>
          <w:rFonts w:ascii="Arial" w:hAnsi="Arial" w:cs="Arial"/>
          <w:sz w:val="24"/>
          <w:szCs w:val="24"/>
        </w:rPr>
      </w:pPr>
      <w:r>
        <w:rPr>
          <w:rFonts w:ascii="Arial" w:hAnsi="Arial" w:cs="Arial"/>
          <w:sz w:val="24"/>
          <w:szCs w:val="24"/>
        </w:rPr>
        <w:t xml:space="preserve"> </w:t>
      </w:r>
      <w:r>
        <w:rPr>
          <w:rFonts w:ascii="Arial" w:hAnsi="Arial" w:cs="Arial"/>
          <w:sz w:val="24"/>
          <w:szCs w:val="24"/>
        </w:rPr>
        <w:tab/>
        <w:t xml:space="preserve">Segundo Han &amp; Kamber (2011), um </w:t>
      </w:r>
      <w:r w:rsidRPr="00066BC1">
        <w:rPr>
          <w:rFonts w:ascii="Arial" w:hAnsi="Arial" w:cs="Arial"/>
          <w:b/>
          <w:sz w:val="24"/>
          <w:szCs w:val="24"/>
        </w:rPr>
        <w:t>data warehouse</w:t>
      </w:r>
      <w:r>
        <w:rPr>
          <w:rFonts w:ascii="Arial" w:hAnsi="Arial" w:cs="Arial"/>
          <w:sz w:val="24"/>
          <w:szCs w:val="24"/>
        </w:rPr>
        <w:t xml:space="preserve"> adota uma arquitetura em três camadas, como ilustra a Figura 2.3.</w:t>
      </w:r>
    </w:p>
    <w:p w:rsidR="00910D28" w:rsidRDefault="00E31771" w:rsidP="00910D28">
      <w:pPr>
        <w:jc w:val="both"/>
        <w:rPr>
          <w:rFonts w:ascii="Arial" w:hAnsi="Arial" w:cs="Arial"/>
          <w:sz w:val="24"/>
          <w:szCs w:val="24"/>
        </w:rPr>
      </w:pPr>
      <w:r w:rsidRPr="00F57D11">
        <w:rPr>
          <w:rFonts w:ascii="Arial" w:hAnsi="Arial" w:cs="Arial"/>
          <w:noProof/>
          <w:sz w:val="24"/>
          <w:szCs w:val="24"/>
          <w:lang w:eastAsia="pt-BR"/>
        </w:rPr>
        <mc:AlternateContent>
          <mc:Choice Requires="wps">
            <w:drawing>
              <wp:anchor distT="45720" distB="45720" distL="114300" distR="114300" simplePos="0" relativeHeight="251728896" behindDoc="0" locked="0" layoutInCell="1" allowOverlap="1" wp14:anchorId="6481E571" wp14:editId="664C08B9">
                <wp:simplePos x="0" y="0"/>
                <wp:positionH relativeFrom="margin">
                  <wp:posOffset>0</wp:posOffset>
                </wp:positionH>
                <wp:positionV relativeFrom="paragraph">
                  <wp:posOffset>4294505</wp:posOffset>
                </wp:positionV>
                <wp:extent cx="5372100" cy="476250"/>
                <wp:effectExtent l="0" t="0" r="0" b="0"/>
                <wp:wrapSquare wrapText="bothSides"/>
                <wp:docPr id="21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476250"/>
                        </a:xfrm>
                        <a:prstGeom prst="rect">
                          <a:avLst/>
                        </a:prstGeom>
                        <a:solidFill>
                          <a:srgbClr val="FFFFFF"/>
                        </a:solidFill>
                        <a:ln w="9525">
                          <a:noFill/>
                          <a:miter lim="800000"/>
                          <a:headEnd/>
                          <a:tailEnd/>
                        </a:ln>
                      </wps:spPr>
                      <wps:txbx>
                        <w:txbxContent>
                          <w:p w:rsidR="008E3CA1" w:rsidRPr="00F57D11" w:rsidRDefault="008E3CA1" w:rsidP="00E31771">
                            <w:pPr>
                              <w:jc w:val="both"/>
                              <w:rPr>
                                <w:rFonts w:ascii="Arial" w:hAnsi="Arial" w:cs="Arial"/>
                                <w:sz w:val="24"/>
                                <w:szCs w:val="24"/>
                              </w:rPr>
                            </w:pPr>
                            <w:r w:rsidRPr="00F57D11">
                              <w:rPr>
                                <w:rFonts w:ascii="Arial" w:hAnsi="Arial" w:cs="Arial"/>
                                <w:b/>
                                <w:sz w:val="24"/>
                                <w:szCs w:val="24"/>
                              </w:rPr>
                              <w:t>Figura 2.</w:t>
                            </w:r>
                            <w:r>
                              <w:rPr>
                                <w:rFonts w:ascii="Arial" w:hAnsi="Arial" w:cs="Arial"/>
                                <w:b/>
                                <w:sz w:val="24"/>
                                <w:szCs w:val="24"/>
                              </w:rPr>
                              <w:t>3</w:t>
                            </w:r>
                            <w:r>
                              <w:rPr>
                                <w:rFonts w:ascii="Arial" w:hAnsi="Arial" w:cs="Arial"/>
                                <w:sz w:val="24"/>
                                <w:szCs w:val="24"/>
                              </w:rPr>
                              <w:t>. Uma arquitetura de data warehouse em três camadas. Fonte: Han &amp; Kamber. Data Mining: Concepts and Techniques. 3nd, 2011.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81E571" id="_x0000_s1030" type="#_x0000_t202" style="position:absolute;left:0;text-align:left;margin-left:0;margin-top:338.15pt;width:423pt;height:37.5pt;z-index:25172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" stroked="f">
                <v:textbox>
                  <w:txbxContent>
                    <w:p w:rsidR="008E3CA1" w:rsidRPr="00F57D11" w:rsidRDefault="008E3CA1" w:rsidP="00E31771">
                      <w:pPr>
                        <w:jc w:val="both"/>
                        <w:rPr>
                          <w:rFonts w:ascii="Arial" w:hAnsi="Arial" w:cs="Arial"/>
                          <w:sz w:val="24"/>
                          <w:szCs w:val="24"/>
                        </w:rPr>
                      </w:pPr>
                      <w:r w:rsidRPr="00F57D11">
                        <w:rPr>
                          <w:rFonts w:ascii="Arial" w:hAnsi="Arial" w:cs="Arial"/>
                          <w:b/>
                          <w:sz w:val="24"/>
                          <w:szCs w:val="24"/>
                        </w:rPr>
                        <w:t>Figura 2.</w:t>
                      </w:r>
                      <w:r>
                        <w:rPr>
                          <w:rFonts w:ascii="Arial" w:hAnsi="Arial" w:cs="Arial"/>
                          <w:b/>
                          <w:sz w:val="24"/>
                          <w:szCs w:val="24"/>
                        </w:rPr>
                        <w:t>3</w:t>
                      </w:r>
                      <w:r>
                        <w:rPr>
                          <w:rFonts w:ascii="Arial" w:hAnsi="Arial" w:cs="Arial"/>
                          <w:sz w:val="24"/>
                          <w:szCs w:val="24"/>
                        </w:rPr>
                        <w:t>. Uma arquitetura de data warehouse em três camadas. Fonte: Han &amp; Kamber. Data Mining: Concepts and Techniques. 3nd, 2011.</w:t>
                      </w:r>
                    </w:p>
                  </w:txbxContent>
                </v:textbox>
                <w10:wrap type="square" anchorx="margin"/>
              </v:shape>
            </w:pict>
          </mc:Fallback>
        </mc:AlternateContent>
      </w:r>
      <w:r w:rsidR="00910D28">
        <w:rPr>
          <w:noProof/>
          <w:lang w:eastAsia="pt-BR"/>
        </w:rPr>
        <w:drawing>
          <wp:inline distT="0" distB="0" distL="0" distR="0" wp14:anchorId="19010022" wp14:editId="566EE873">
            <wp:extent cx="4953000" cy="4152900"/>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53000" cy="4152900"/>
                    </a:xfrm>
                    <a:prstGeom prst="rect">
                      <a:avLst/>
                    </a:prstGeom>
                  </pic:spPr>
                </pic:pic>
              </a:graphicData>
            </a:graphic>
          </wp:inline>
        </w:drawing>
      </w:r>
    </w:p>
    <w:p w:rsidR="00E31771" w:rsidRDefault="00E31771" w:rsidP="00910D28">
      <w:pPr>
        <w:jc w:val="both"/>
        <w:rPr>
          <w:rFonts w:ascii="Arial" w:hAnsi="Arial" w:cs="Arial"/>
          <w:sz w:val="24"/>
          <w:szCs w:val="24"/>
        </w:rPr>
      </w:pPr>
    </w:p>
    <w:p w:rsidR="00910D28" w:rsidRDefault="00910D28" w:rsidP="00910D28">
      <w:pPr>
        <w:pStyle w:val="PargrafodaLista"/>
        <w:numPr>
          <w:ilvl w:val="0"/>
          <w:numId w:val="6"/>
        </w:numPr>
        <w:jc w:val="both"/>
        <w:rPr>
          <w:rFonts w:ascii="Arial" w:hAnsi="Arial" w:cs="Arial"/>
          <w:sz w:val="24"/>
          <w:szCs w:val="24"/>
        </w:rPr>
      </w:pPr>
      <w:r>
        <w:rPr>
          <w:rFonts w:ascii="Arial" w:hAnsi="Arial" w:cs="Arial"/>
          <w:sz w:val="24"/>
          <w:szCs w:val="24"/>
        </w:rPr>
        <w:t>A camada inferior (</w:t>
      </w:r>
      <w:r w:rsidRPr="008868E4">
        <w:rPr>
          <w:rFonts w:ascii="Arial" w:hAnsi="Arial" w:cs="Arial"/>
          <w:i/>
          <w:sz w:val="24"/>
          <w:szCs w:val="24"/>
        </w:rPr>
        <w:t>bottom</w:t>
      </w:r>
      <w:r>
        <w:rPr>
          <w:rFonts w:ascii="Arial" w:hAnsi="Arial" w:cs="Arial"/>
          <w:sz w:val="24"/>
          <w:szCs w:val="24"/>
        </w:rPr>
        <w:t xml:space="preserve">) é um servidor de </w:t>
      </w:r>
      <w:r w:rsidRPr="00AC1229">
        <w:rPr>
          <w:rFonts w:ascii="Arial" w:hAnsi="Arial" w:cs="Arial"/>
          <w:i/>
          <w:sz w:val="24"/>
          <w:szCs w:val="24"/>
        </w:rPr>
        <w:t>data warehouse</w:t>
      </w:r>
      <w:r>
        <w:rPr>
          <w:rFonts w:ascii="Arial" w:hAnsi="Arial" w:cs="Arial"/>
          <w:sz w:val="24"/>
          <w:szCs w:val="24"/>
        </w:rPr>
        <w:t xml:space="preserve">, que quase sempre, é um sistema de banco de dados relacional. Segundo Han &amp; Kamber (2011), são usadas ferramentas de back-end e utilitários para extrair dados dessa camada e alimentar a camada superior. Ainda segundo Han &amp; Kamber (2011), os dados são extraídos usando interface de programação de aplicativo, conhecidos como </w:t>
      </w:r>
      <w:r w:rsidRPr="00AC1229">
        <w:rPr>
          <w:rFonts w:ascii="Arial" w:hAnsi="Arial" w:cs="Arial"/>
          <w:b/>
          <w:i/>
          <w:sz w:val="24"/>
          <w:szCs w:val="24"/>
        </w:rPr>
        <w:t>gateways</w:t>
      </w:r>
      <w:r>
        <w:rPr>
          <w:rFonts w:ascii="Arial" w:hAnsi="Arial" w:cs="Arial"/>
          <w:sz w:val="24"/>
          <w:szCs w:val="24"/>
        </w:rPr>
        <w:t xml:space="preserve">. Um </w:t>
      </w:r>
      <w:r w:rsidRPr="00AC1229">
        <w:rPr>
          <w:rFonts w:ascii="Arial" w:hAnsi="Arial" w:cs="Arial"/>
          <w:i/>
          <w:sz w:val="24"/>
          <w:szCs w:val="24"/>
        </w:rPr>
        <w:t>gateway</w:t>
      </w:r>
      <w:r>
        <w:rPr>
          <w:rFonts w:ascii="Arial" w:hAnsi="Arial" w:cs="Arial"/>
          <w:sz w:val="24"/>
          <w:szCs w:val="24"/>
        </w:rPr>
        <w:t xml:space="preserve"> permite que clientes gerem código SQL, para ser executado no servidor. Pode-se citar como exemplos de </w:t>
      </w:r>
      <w:r w:rsidRPr="00AC1229">
        <w:rPr>
          <w:rFonts w:ascii="Arial" w:hAnsi="Arial" w:cs="Arial"/>
          <w:i/>
          <w:sz w:val="24"/>
          <w:szCs w:val="24"/>
        </w:rPr>
        <w:t>gateways</w:t>
      </w:r>
      <w:r>
        <w:rPr>
          <w:rFonts w:ascii="Arial" w:hAnsi="Arial" w:cs="Arial"/>
          <w:sz w:val="24"/>
          <w:szCs w:val="24"/>
        </w:rPr>
        <w:t xml:space="preserve"> ODBC (</w:t>
      </w:r>
      <w:r w:rsidRPr="00AC1229">
        <w:rPr>
          <w:rFonts w:ascii="Arial" w:hAnsi="Arial" w:cs="Arial"/>
          <w:i/>
          <w:sz w:val="24"/>
          <w:szCs w:val="24"/>
        </w:rPr>
        <w:t>Open Database Connection</w:t>
      </w:r>
      <w:r>
        <w:rPr>
          <w:rFonts w:ascii="Arial" w:hAnsi="Arial" w:cs="Arial"/>
          <w:sz w:val="24"/>
          <w:szCs w:val="24"/>
        </w:rPr>
        <w:t>) e OLEDB (</w:t>
      </w:r>
      <w:r w:rsidRPr="00AC1229">
        <w:rPr>
          <w:rFonts w:ascii="Arial" w:hAnsi="Arial" w:cs="Arial"/>
          <w:i/>
          <w:sz w:val="24"/>
          <w:szCs w:val="24"/>
        </w:rPr>
        <w:t>Object Linking and Embedding Database</w:t>
      </w:r>
      <w:r>
        <w:rPr>
          <w:rFonts w:ascii="Arial" w:hAnsi="Arial" w:cs="Arial"/>
          <w:sz w:val="24"/>
          <w:szCs w:val="24"/>
        </w:rPr>
        <w:t>) da Microsoft e JDBC (</w:t>
      </w:r>
      <w:r w:rsidRPr="00AC1229">
        <w:rPr>
          <w:rFonts w:ascii="Arial" w:hAnsi="Arial" w:cs="Arial"/>
          <w:i/>
          <w:sz w:val="24"/>
          <w:szCs w:val="24"/>
        </w:rPr>
        <w:t>Java Database Connection</w:t>
      </w:r>
      <w:r>
        <w:rPr>
          <w:rFonts w:ascii="Arial" w:hAnsi="Arial" w:cs="Arial"/>
          <w:sz w:val="24"/>
          <w:szCs w:val="24"/>
        </w:rPr>
        <w:t xml:space="preserve">). Essa camada também contém um repositório metadata, o qual armazena informações sobre o </w:t>
      </w:r>
      <w:r w:rsidRPr="00AC1229">
        <w:rPr>
          <w:rFonts w:ascii="Arial" w:hAnsi="Arial" w:cs="Arial"/>
          <w:i/>
          <w:sz w:val="24"/>
          <w:szCs w:val="24"/>
        </w:rPr>
        <w:t>data warehouse</w:t>
      </w:r>
      <w:r>
        <w:rPr>
          <w:rFonts w:ascii="Arial" w:hAnsi="Arial" w:cs="Arial"/>
          <w:sz w:val="24"/>
          <w:szCs w:val="24"/>
        </w:rPr>
        <w:t xml:space="preserve"> e seus conteúdos. </w:t>
      </w:r>
    </w:p>
    <w:p w:rsidR="00910D28" w:rsidRDefault="00910D28" w:rsidP="00910D28">
      <w:pPr>
        <w:pStyle w:val="PargrafodaLista"/>
        <w:numPr>
          <w:ilvl w:val="0"/>
          <w:numId w:val="6"/>
        </w:numPr>
        <w:jc w:val="both"/>
        <w:rPr>
          <w:rFonts w:ascii="Arial" w:hAnsi="Arial" w:cs="Arial"/>
          <w:sz w:val="24"/>
          <w:szCs w:val="24"/>
        </w:rPr>
      </w:pPr>
      <w:r>
        <w:rPr>
          <w:rFonts w:ascii="Arial" w:hAnsi="Arial" w:cs="Arial"/>
          <w:sz w:val="24"/>
          <w:szCs w:val="24"/>
        </w:rPr>
        <w:t>A camada intermediária (</w:t>
      </w:r>
      <w:r w:rsidRPr="008868E4">
        <w:rPr>
          <w:rFonts w:ascii="Arial" w:hAnsi="Arial" w:cs="Arial"/>
          <w:i/>
          <w:sz w:val="24"/>
          <w:szCs w:val="24"/>
        </w:rPr>
        <w:t>middle tier</w:t>
      </w:r>
      <w:r>
        <w:rPr>
          <w:rFonts w:ascii="Arial" w:hAnsi="Arial" w:cs="Arial"/>
          <w:sz w:val="24"/>
          <w:szCs w:val="24"/>
        </w:rPr>
        <w:t xml:space="preserve">), segundo Han &amp; Kamber (2011), é um servidor OLAP que geralmente é implementado usando (1) um modelo relacional </w:t>
      </w:r>
      <w:r w:rsidRPr="009E19D8">
        <w:rPr>
          <w:rFonts w:ascii="Arial" w:hAnsi="Arial" w:cs="Arial"/>
          <w:b/>
          <w:sz w:val="24"/>
          <w:szCs w:val="24"/>
        </w:rPr>
        <w:t>OLAP</w:t>
      </w:r>
      <w:r>
        <w:rPr>
          <w:rFonts w:ascii="Arial" w:hAnsi="Arial" w:cs="Arial"/>
          <w:sz w:val="24"/>
          <w:szCs w:val="24"/>
        </w:rPr>
        <w:t xml:space="preserve"> (</w:t>
      </w:r>
      <w:r w:rsidRPr="009E19D8">
        <w:rPr>
          <w:rFonts w:ascii="Arial" w:hAnsi="Arial" w:cs="Arial"/>
          <w:b/>
          <w:sz w:val="24"/>
          <w:szCs w:val="24"/>
        </w:rPr>
        <w:t>ROLAP</w:t>
      </w:r>
      <w:r>
        <w:rPr>
          <w:rFonts w:ascii="Arial" w:hAnsi="Arial" w:cs="Arial"/>
          <w:sz w:val="24"/>
          <w:szCs w:val="24"/>
        </w:rPr>
        <w:t xml:space="preserve">) (fornece recursos de OLAP utilizando bancos </w:t>
      </w:r>
      <w:r>
        <w:rPr>
          <w:rFonts w:ascii="Arial" w:hAnsi="Arial" w:cs="Arial"/>
          <w:sz w:val="24"/>
          <w:szCs w:val="24"/>
        </w:rPr>
        <w:lastRenderedPageBreak/>
        <w:t xml:space="preserve">de dados relacionais e ferramentas familiares de consulta relacional para armazenar dados multidimensionais; ou (2) um modelo multidimensional </w:t>
      </w:r>
      <w:r w:rsidRPr="009E19D8">
        <w:rPr>
          <w:rFonts w:ascii="Arial" w:hAnsi="Arial" w:cs="Arial"/>
          <w:b/>
          <w:sz w:val="24"/>
          <w:szCs w:val="24"/>
        </w:rPr>
        <w:t>OLAP</w:t>
      </w:r>
      <w:r>
        <w:rPr>
          <w:rFonts w:ascii="Arial" w:hAnsi="Arial" w:cs="Arial"/>
          <w:sz w:val="24"/>
          <w:szCs w:val="24"/>
        </w:rPr>
        <w:t xml:space="preserve"> (</w:t>
      </w:r>
      <w:r w:rsidRPr="009E19D8">
        <w:rPr>
          <w:rFonts w:ascii="Arial" w:hAnsi="Arial" w:cs="Arial"/>
          <w:b/>
          <w:sz w:val="24"/>
          <w:szCs w:val="24"/>
        </w:rPr>
        <w:t>MOLAP</w:t>
      </w:r>
      <w:r>
        <w:rPr>
          <w:rFonts w:ascii="Arial" w:hAnsi="Arial" w:cs="Arial"/>
          <w:sz w:val="24"/>
          <w:szCs w:val="24"/>
        </w:rPr>
        <w:t>) (amplia os recursos de OLAP para sistemas de gerenciamento de banco de dados multidimensionais (</w:t>
      </w:r>
      <w:r w:rsidRPr="00260AF3">
        <w:rPr>
          <w:rFonts w:ascii="Arial" w:hAnsi="Arial" w:cs="Arial"/>
          <w:b/>
          <w:sz w:val="24"/>
          <w:szCs w:val="24"/>
        </w:rPr>
        <w:t>SGBDM</w:t>
      </w:r>
      <w:r>
        <w:rPr>
          <w:rFonts w:ascii="Arial" w:hAnsi="Arial" w:cs="Arial"/>
          <w:sz w:val="24"/>
          <w:szCs w:val="24"/>
        </w:rPr>
        <w:t>s). O SGBDM utiliza técnicas especiais para armazenar dados em matrizes de n dimensões. O pressuposto do MOLAP é que os bancos de dados multidimensionais são os mais adequados para gerenciar, armazenar e analisar dados multidimensionais (Rob, 2011).</w:t>
      </w:r>
    </w:p>
    <w:p w:rsidR="00910D28" w:rsidRDefault="00910D28" w:rsidP="00910D28">
      <w:pPr>
        <w:pStyle w:val="PargrafodaLista"/>
        <w:numPr>
          <w:ilvl w:val="0"/>
          <w:numId w:val="6"/>
        </w:numPr>
        <w:jc w:val="both"/>
        <w:rPr>
          <w:rFonts w:ascii="Arial" w:hAnsi="Arial" w:cs="Arial"/>
          <w:sz w:val="24"/>
          <w:szCs w:val="24"/>
        </w:rPr>
      </w:pPr>
      <w:r>
        <w:rPr>
          <w:rFonts w:ascii="Arial" w:hAnsi="Arial" w:cs="Arial"/>
          <w:sz w:val="24"/>
          <w:szCs w:val="24"/>
        </w:rPr>
        <w:t>A terceira camada (top), segundo Han &amp; Kamber (2011), é o fronte-end do cliente, a qual contém as ferramentas de consulta, de relatório, de análise e mineração de dados (por exemplo, análise de tendência, previsão, e assim por diante.).</w:t>
      </w:r>
    </w:p>
    <w:p w:rsidR="00910D28" w:rsidRDefault="00910D28" w:rsidP="00910D28">
      <w:pPr>
        <w:jc w:val="both"/>
        <w:rPr>
          <w:rFonts w:ascii="Arial" w:hAnsi="Arial" w:cs="Arial"/>
          <w:sz w:val="24"/>
          <w:szCs w:val="24"/>
        </w:rPr>
      </w:pPr>
    </w:p>
    <w:p w:rsidR="00910D28" w:rsidRPr="00C629B6" w:rsidRDefault="00910D28" w:rsidP="00910D28">
      <w:pPr>
        <w:jc w:val="both"/>
        <w:rPr>
          <w:rFonts w:ascii="Arial" w:hAnsi="Arial" w:cs="Arial"/>
          <w:sz w:val="24"/>
          <w:szCs w:val="24"/>
        </w:rPr>
      </w:pPr>
      <w:r>
        <w:rPr>
          <w:rFonts w:ascii="Arial" w:hAnsi="Arial" w:cs="Arial"/>
          <w:sz w:val="24"/>
          <w:szCs w:val="24"/>
        </w:rPr>
        <w:tab/>
        <w:t>Segundo Han &amp; Kamber, do ponto de vista da arquitetura, há três modelos de data warehouse: o warehouse empresarial, o data mart e warehouse virtual.</w:t>
      </w:r>
    </w:p>
    <w:p w:rsidR="00910D28" w:rsidRDefault="00910D28" w:rsidP="00910D28">
      <w:pPr>
        <w:jc w:val="both"/>
        <w:rPr>
          <w:rFonts w:ascii="Arial" w:hAnsi="Arial" w:cs="Arial"/>
          <w:sz w:val="24"/>
          <w:szCs w:val="24"/>
        </w:rPr>
      </w:pPr>
    </w:p>
    <w:p w:rsidR="00910D28" w:rsidRPr="00723675" w:rsidRDefault="00910D28" w:rsidP="00910D28">
      <w:pPr>
        <w:jc w:val="both"/>
        <w:rPr>
          <w:rFonts w:ascii="Arial" w:hAnsi="Arial" w:cs="Arial"/>
          <w:b/>
          <w:sz w:val="24"/>
          <w:szCs w:val="24"/>
        </w:rPr>
      </w:pPr>
      <w:r>
        <w:rPr>
          <w:rFonts w:ascii="Arial" w:hAnsi="Arial" w:cs="Arial"/>
          <w:b/>
          <w:sz w:val="24"/>
          <w:szCs w:val="24"/>
        </w:rPr>
        <w:t>2.2.2 Data Warehouse Empresarial</w:t>
      </w:r>
    </w:p>
    <w:p w:rsidR="00910D28" w:rsidRDefault="00910D28" w:rsidP="00910D28">
      <w:pPr>
        <w:jc w:val="both"/>
        <w:rPr>
          <w:rFonts w:ascii="Arial" w:hAnsi="Arial" w:cs="Arial"/>
          <w:sz w:val="24"/>
          <w:szCs w:val="24"/>
        </w:rPr>
      </w:pPr>
      <w:r>
        <w:rPr>
          <w:rFonts w:ascii="Arial" w:hAnsi="Arial" w:cs="Arial"/>
          <w:sz w:val="24"/>
          <w:szCs w:val="24"/>
        </w:rPr>
        <w:tab/>
        <w:t>Um data warehouse empresarial, segundo Han &amp; Kamber (2011), coleta todas as informações sobre todos os assuntos da organização. Ele fornece informações de dados de toda empresa, geralmente, oriundas de um ou mais sistemas operacionais ou informações obtidas externamente. Ele contém dados detalhados e/ou sumarizados, e pode variar em tamanho de poucos gigabytes para centenas de gigabytes, terabytes ou superiores. A sua implementação pode ser em um mainframe, supercomputador, em uma plataforma de arquitetura paralela. Requer</w:t>
      </w:r>
      <w:r>
        <w:t xml:space="preserve"> </w:t>
      </w:r>
      <w:r>
        <w:rPr>
          <w:rFonts w:ascii="Arial" w:hAnsi="Arial" w:cs="Arial"/>
          <w:sz w:val="24"/>
          <w:szCs w:val="24"/>
        </w:rPr>
        <w:t>uma modelagem comercial extensiva e pode levar muitos anos para ser projetado e construído (Han &amp; Kamber, 2011).</w:t>
      </w:r>
    </w:p>
    <w:p w:rsidR="00910D28" w:rsidRDefault="00910D28" w:rsidP="00910D28">
      <w:pPr>
        <w:jc w:val="both"/>
        <w:rPr>
          <w:rFonts w:ascii="Arial" w:hAnsi="Arial" w:cs="Arial"/>
          <w:sz w:val="24"/>
          <w:szCs w:val="24"/>
        </w:rPr>
      </w:pPr>
      <w:r>
        <w:rPr>
          <w:rFonts w:ascii="Arial" w:hAnsi="Arial" w:cs="Arial"/>
          <w:sz w:val="24"/>
          <w:szCs w:val="24"/>
        </w:rPr>
        <w:t xml:space="preserve"> </w:t>
      </w:r>
    </w:p>
    <w:p w:rsidR="00910D28" w:rsidRDefault="00910D28" w:rsidP="00910D28">
      <w:pPr>
        <w:jc w:val="both"/>
        <w:rPr>
          <w:rFonts w:ascii="Arial" w:hAnsi="Arial" w:cs="Arial"/>
          <w:b/>
          <w:sz w:val="24"/>
          <w:szCs w:val="24"/>
        </w:rPr>
      </w:pPr>
      <w:r>
        <w:rPr>
          <w:rFonts w:ascii="Arial" w:hAnsi="Arial" w:cs="Arial"/>
          <w:b/>
          <w:sz w:val="24"/>
          <w:szCs w:val="24"/>
        </w:rPr>
        <w:t>2.2.3</w:t>
      </w:r>
      <w:r w:rsidRPr="00723675">
        <w:rPr>
          <w:rFonts w:ascii="Arial" w:hAnsi="Arial" w:cs="Arial"/>
          <w:b/>
          <w:sz w:val="24"/>
          <w:szCs w:val="24"/>
        </w:rPr>
        <w:t xml:space="preserve"> Data Mart</w:t>
      </w:r>
    </w:p>
    <w:p w:rsidR="00910D28" w:rsidRDefault="00910D28" w:rsidP="00910D28">
      <w:pPr>
        <w:jc w:val="both"/>
        <w:rPr>
          <w:rFonts w:ascii="Arial" w:hAnsi="Arial" w:cs="Arial"/>
          <w:sz w:val="24"/>
          <w:szCs w:val="24"/>
        </w:rPr>
      </w:pPr>
      <w:r>
        <w:rPr>
          <w:rFonts w:ascii="Arial" w:hAnsi="Arial" w:cs="Arial"/>
          <w:sz w:val="24"/>
          <w:szCs w:val="24"/>
        </w:rPr>
        <w:tab/>
        <w:t xml:space="preserve">De acordo com Inmon (1994), embora o </w:t>
      </w:r>
      <w:r w:rsidRPr="005C71E2">
        <w:rPr>
          <w:rFonts w:ascii="Arial" w:hAnsi="Arial" w:cs="Arial"/>
          <w:i/>
          <w:sz w:val="24"/>
          <w:szCs w:val="24"/>
        </w:rPr>
        <w:t>data warehouse</w:t>
      </w:r>
      <w:r>
        <w:rPr>
          <w:rFonts w:ascii="Arial" w:hAnsi="Arial" w:cs="Arial"/>
          <w:sz w:val="24"/>
          <w:szCs w:val="24"/>
        </w:rPr>
        <w:t xml:space="preserve">, seja uma proposta muito atraente, que traga muitos benefícios, os gerentes podem relutar em adotar essa estratégia, pelo fato de que, a criação de um </w:t>
      </w:r>
      <w:r w:rsidRPr="005C71E2">
        <w:rPr>
          <w:rFonts w:ascii="Arial" w:hAnsi="Arial" w:cs="Arial"/>
          <w:i/>
          <w:sz w:val="24"/>
          <w:szCs w:val="24"/>
        </w:rPr>
        <w:t>data warehouse</w:t>
      </w:r>
      <w:r>
        <w:rPr>
          <w:rFonts w:ascii="Arial" w:hAnsi="Arial" w:cs="Arial"/>
          <w:sz w:val="24"/>
          <w:szCs w:val="24"/>
        </w:rPr>
        <w:t xml:space="preserve"> exige tempo, dinheiro e considerável esforço gerencial. Estes fatos, fazem com que muitas empresas iniciem na criação de </w:t>
      </w:r>
      <w:r w:rsidRPr="005C71E2">
        <w:rPr>
          <w:rFonts w:ascii="Arial" w:hAnsi="Arial" w:cs="Arial"/>
          <w:i/>
          <w:sz w:val="24"/>
          <w:szCs w:val="24"/>
        </w:rPr>
        <w:t>data warehouse</w:t>
      </w:r>
      <w:r>
        <w:rPr>
          <w:rFonts w:ascii="Arial" w:hAnsi="Arial" w:cs="Arial"/>
          <w:sz w:val="24"/>
          <w:szCs w:val="24"/>
        </w:rPr>
        <w:t xml:space="preserve">, focando em conjuntos de dados gerenciais, orientados a atender pequenas áreas de negócio, dentro da empresa. Esses armazenamentos menores são chamados de </w:t>
      </w:r>
      <w:r w:rsidRPr="005C71E2">
        <w:rPr>
          <w:rFonts w:ascii="Arial" w:hAnsi="Arial" w:cs="Arial"/>
          <w:b/>
          <w:i/>
          <w:sz w:val="24"/>
          <w:szCs w:val="24"/>
        </w:rPr>
        <w:t>data marts</w:t>
      </w:r>
      <w:r>
        <w:rPr>
          <w:rFonts w:ascii="Arial" w:hAnsi="Arial" w:cs="Arial"/>
          <w:sz w:val="24"/>
          <w:szCs w:val="24"/>
        </w:rPr>
        <w:t xml:space="preserve">. Um </w:t>
      </w:r>
      <w:r w:rsidRPr="005C71E2">
        <w:rPr>
          <w:rFonts w:ascii="Arial" w:hAnsi="Arial" w:cs="Arial"/>
          <w:b/>
          <w:i/>
          <w:sz w:val="24"/>
          <w:szCs w:val="24"/>
        </w:rPr>
        <w:t>data mart</w:t>
      </w:r>
      <w:r>
        <w:rPr>
          <w:rFonts w:ascii="Arial" w:hAnsi="Arial" w:cs="Arial"/>
          <w:sz w:val="24"/>
          <w:szCs w:val="24"/>
        </w:rPr>
        <w:t xml:space="preserve"> é portanto, segundo Inmon (1994), um pequeno subconjunto de um </w:t>
      </w:r>
      <w:r w:rsidRPr="005C71E2">
        <w:rPr>
          <w:rFonts w:ascii="Arial" w:hAnsi="Arial" w:cs="Arial"/>
          <w:i/>
          <w:sz w:val="24"/>
          <w:szCs w:val="24"/>
        </w:rPr>
        <w:t>data warehouse</w:t>
      </w:r>
      <w:r>
        <w:rPr>
          <w:rFonts w:ascii="Arial" w:hAnsi="Arial" w:cs="Arial"/>
          <w:sz w:val="24"/>
          <w:szCs w:val="24"/>
        </w:rPr>
        <w:t xml:space="preserve">, sobre um único assunto, que fornece suporte às decisões de um pequeno grupo de pessoas. No entanto, pode-se criar um </w:t>
      </w:r>
      <w:r w:rsidRPr="005C71E2">
        <w:rPr>
          <w:rFonts w:ascii="Arial" w:hAnsi="Arial" w:cs="Arial"/>
          <w:i/>
          <w:sz w:val="24"/>
          <w:szCs w:val="24"/>
        </w:rPr>
        <w:t>data mart</w:t>
      </w:r>
      <w:r>
        <w:rPr>
          <w:rFonts w:ascii="Arial" w:hAnsi="Arial" w:cs="Arial"/>
          <w:sz w:val="24"/>
          <w:szCs w:val="24"/>
        </w:rPr>
        <w:t xml:space="preserve"> a partir de dados extraídos de um </w:t>
      </w:r>
      <w:r w:rsidRPr="005C71E2">
        <w:rPr>
          <w:rFonts w:ascii="Arial" w:hAnsi="Arial" w:cs="Arial"/>
          <w:i/>
          <w:sz w:val="24"/>
          <w:szCs w:val="24"/>
        </w:rPr>
        <w:t>data warehouse</w:t>
      </w:r>
      <w:r>
        <w:rPr>
          <w:rFonts w:ascii="Arial" w:hAnsi="Arial" w:cs="Arial"/>
          <w:sz w:val="24"/>
          <w:szCs w:val="24"/>
        </w:rPr>
        <w:t xml:space="preserve">, com a finalidade especifica de dar suporte a um acesso mais rápido a determinado grupo ou função. Dessa forma, os </w:t>
      </w:r>
      <w:r w:rsidRPr="005C71E2">
        <w:rPr>
          <w:rFonts w:ascii="Arial" w:hAnsi="Arial" w:cs="Arial"/>
          <w:i/>
          <w:sz w:val="24"/>
          <w:szCs w:val="24"/>
        </w:rPr>
        <w:t>data marts</w:t>
      </w:r>
      <w:r>
        <w:rPr>
          <w:rFonts w:ascii="Arial" w:hAnsi="Arial" w:cs="Arial"/>
          <w:sz w:val="24"/>
          <w:szCs w:val="24"/>
        </w:rPr>
        <w:t xml:space="preserve"> e o </w:t>
      </w:r>
      <w:r w:rsidRPr="005C71E2">
        <w:rPr>
          <w:rFonts w:ascii="Arial" w:hAnsi="Arial" w:cs="Arial"/>
          <w:i/>
          <w:sz w:val="24"/>
          <w:szCs w:val="24"/>
        </w:rPr>
        <w:t>data warehouse</w:t>
      </w:r>
      <w:r>
        <w:rPr>
          <w:rFonts w:ascii="Arial" w:hAnsi="Arial" w:cs="Arial"/>
          <w:sz w:val="24"/>
          <w:szCs w:val="24"/>
        </w:rPr>
        <w:t xml:space="preserve"> podem coexistir em um ambiente de business </w:t>
      </w:r>
      <w:r w:rsidRPr="005C71E2">
        <w:rPr>
          <w:rFonts w:ascii="Arial" w:hAnsi="Arial" w:cs="Arial"/>
          <w:i/>
          <w:sz w:val="24"/>
          <w:szCs w:val="24"/>
        </w:rPr>
        <w:t>intelligence</w:t>
      </w:r>
      <w:r>
        <w:rPr>
          <w:rFonts w:ascii="Arial" w:hAnsi="Arial" w:cs="Arial"/>
          <w:sz w:val="24"/>
          <w:szCs w:val="24"/>
        </w:rPr>
        <w:t xml:space="preserve"> (Inmon, 1994). </w:t>
      </w:r>
    </w:p>
    <w:p w:rsidR="00910D28" w:rsidRDefault="00910D28" w:rsidP="00910D28">
      <w:pPr>
        <w:jc w:val="both"/>
        <w:rPr>
          <w:rFonts w:ascii="Arial" w:hAnsi="Arial" w:cs="Arial"/>
          <w:b/>
          <w:sz w:val="24"/>
          <w:szCs w:val="24"/>
        </w:rPr>
      </w:pPr>
    </w:p>
    <w:p w:rsidR="00910D28" w:rsidRDefault="00910D28" w:rsidP="00910D28">
      <w:pPr>
        <w:jc w:val="both"/>
        <w:rPr>
          <w:rFonts w:ascii="Arial" w:hAnsi="Arial" w:cs="Arial"/>
          <w:b/>
          <w:sz w:val="24"/>
          <w:szCs w:val="24"/>
        </w:rPr>
      </w:pPr>
      <w:r>
        <w:rPr>
          <w:rFonts w:ascii="Arial" w:hAnsi="Arial" w:cs="Arial"/>
          <w:b/>
          <w:sz w:val="24"/>
          <w:szCs w:val="24"/>
        </w:rPr>
        <w:t>2.2.4 Virtual Data Warehouse</w:t>
      </w:r>
    </w:p>
    <w:p w:rsidR="00910D28" w:rsidRPr="00122C9A" w:rsidRDefault="00910D28" w:rsidP="00910D28">
      <w:pPr>
        <w:jc w:val="both"/>
        <w:rPr>
          <w:rFonts w:ascii="Arial" w:hAnsi="Arial" w:cs="Arial"/>
          <w:sz w:val="24"/>
          <w:szCs w:val="24"/>
        </w:rPr>
      </w:pPr>
      <w:r>
        <w:rPr>
          <w:rFonts w:ascii="Arial" w:hAnsi="Arial" w:cs="Arial"/>
          <w:sz w:val="24"/>
          <w:szCs w:val="24"/>
        </w:rPr>
        <w:tab/>
        <w:t xml:space="preserve">De acordo com Han &amp; Kamber (2011), um warehouse virtual é um conjunto de visões sobre bases de dados operacionais. Você pode materializar algumas visões operacionais, para obter um processamento de consultas eficientes.  </w:t>
      </w:r>
      <w:r w:rsidRPr="00DE3908">
        <w:rPr>
          <w:rStyle w:val="hps"/>
          <w:rFonts w:ascii="Arial" w:hAnsi="Arial" w:cs="Arial"/>
          <w:color w:val="222222"/>
          <w:sz w:val="24"/>
          <w:szCs w:val="24"/>
          <w:lang w:val="pt-PT"/>
        </w:rPr>
        <w:t>O</w:t>
      </w:r>
      <w:r w:rsidRPr="00DE3908">
        <w:rPr>
          <w:rStyle w:val="longtext"/>
          <w:rFonts w:ascii="Arial" w:hAnsi="Arial" w:cs="Arial"/>
          <w:color w:val="222222"/>
          <w:sz w:val="24"/>
          <w:szCs w:val="24"/>
          <w:lang w:val="pt-PT"/>
        </w:rPr>
        <w:t xml:space="preserve"> </w:t>
      </w:r>
      <w:r>
        <w:rPr>
          <w:rStyle w:val="longtext"/>
          <w:rFonts w:ascii="Arial" w:hAnsi="Arial" w:cs="Arial"/>
          <w:color w:val="222222"/>
          <w:sz w:val="24"/>
          <w:szCs w:val="24"/>
          <w:lang w:val="pt-PT"/>
        </w:rPr>
        <w:t xml:space="preserve">warehouse virtual </w:t>
      </w:r>
      <w:r w:rsidRPr="00DE3908">
        <w:rPr>
          <w:rStyle w:val="hps"/>
          <w:rFonts w:ascii="Arial" w:hAnsi="Arial" w:cs="Arial"/>
          <w:color w:val="222222"/>
          <w:sz w:val="24"/>
          <w:szCs w:val="24"/>
          <w:lang w:val="pt-PT"/>
        </w:rPr>
        <w:t>é o estado</w:t>
      </w:r>
      <w:r w:rsidRPr="00DE3908">
        <w:rPr>
          <w:rStyle w:val="longtext"/>
          <w:rFonts w:ascii="Arial" w:hAnsi="Arial" w:cs="Arial"/>
          <w:color w:val="222222"/>
          <w:sz w:val="24"/>
          <w:szCs w:val="24"/>
          <w:lang w:val="pt-PT"/>
        </w:rPr>
        <w:t xml:space="preserve"> </w:t>
      </w:r>
      <w:r w:rsidRPr="00DE3908">
        <w:rPr>
          <w:rStyle w:val="hps"/>
          <w:rFonts w:ascii="Arial" w:hAnsi="Arial" w:cs="Arial"/>
          <w:color w:val="222222"/>
          <w:sz w:val="24"/>
          <w:szCs w:val="24"/>
          <w:lang w:val="pt-PT"/>
        </w:rPr>
        <w:t>de visibilidade</w:t>
      </w:r>
      <w:r w:rsidRPr="00DE3908">
        <w:rPr>
          <w:rStyle w:val="longtext"/>
          <w:rFonts w:ascii="Arial" w:hAnsi="Arial" w:cs="Arial"/>
          <w:color w:val="222222"/>
          <w:sz w:val="24"/>
          <w:szCs w:val="24"/>
          <w:lang w:val="pt-PT"/>
        </w:rPr>
        <w:t xml:space="preserve"> </w:t>
      </w:r>
      <w:r w:rsidRPr="00DE3908">
        <w:rPr>
          <w:rStyle w:val="hps"/>
          <w:rFonts w:ascii="Arial" w:hAnsi="Arial" w:cs="Arial"/>
          <w:color w:val="222222"/>
          <w:sz w:val="24"/>
          <w:szCs w:val="24"/>
          <w:lang w:val="pt-PT"/>
        </w:rPr>
        <w:t>global de recursos</w:t>
      </w:r>
      <w:r w:rsidRPr="00DE3908">
        <w:rPr>
          <w:rStyle w:val="longtext"/>
          <w:rFonts w:ascii="Arial" w:hAnsi="Arial" w:cs="Arial"/>
          <w:color w:val="222222"/>
          <w:sz w:val="24"/>
          <w:szCs w:val="24"/>
          <w:lang w:val="pt-PT"/>
        </w:rPr>
        <w:t xml:space="preserve">, com base na </w:t>
      </w:r>
      <w:r w:rsidRPr="00DE3908">
        <w:rPr>
          <w:rStyle w:val="hps"/>
          <w:rFonts w:ascii="Arial" w:hAnsi="Arial" w:cs="Arial"/>
          <w:color w:val="222222"/>
          <w:sz w:val="24"/>
          <w:szCs w:val="24"/>
          <w:lang w:val="pt-PT"/>
        </w:rPr>
        <w:t>aquisição e processamento de</w:t>
      </w:r>
      <w:r w:rsidRPr="00DE3908">
        <w:rPr>
          <w:rStyle w:val="longtext"/>
          <w:rFonts w:ascii="Arial" w:hAnsi="Arial" w:cs="Arial"/>
          <w:color w:val="222222"/>
          <w:sz w:val="24"/>
          <w:szCs w:val="24"/>
          <w:lang w:val="pt-PT"/>
        </w:rPr>
        <w:t xml:space="preserve"> </w:t>
      </w:r>
      <w:r w:rsidRPr="00DE3908">
        <w:rPr>
          <w:rStyle w:val="hps"/>
          <w:rFonts w:ascii="Arial" w:hAnsi="Arial" w:cs="Arial"/>
          <w:color w:val="222222"/>
          <w:sz w:val="24"/>
          <w:szCs w:val="24"/>
          <w:lang w:val="pt-PT"/>
        </w:rPr>
        <w:t>dados operacionais</w:t>
      </w:r>
      <w:r w:rsidRPr="00DE3908">
        <w:rPr>
          <w:rStyle w:val="longtext"/>
          <w:rFonts w:ascii="Arial" w:hAnsi="Arial" w:cs="Arial"/>
          <w:color w:val="222222"/>
          <w:sz w:val="24"/>
          <w:szCs w:val="24"/>
          <w:lang w:val="pt-PT"/>
        </w:rPr>
        <w:t xml:space="preserve"> </w:t>
      </w:r>
      <w:r w:rsidRPr="00DE3908">
        <w:rPr>
          <w:rStyle w:val="hps"/>
          <w:rFonts w:ascii="Arial" w:hAnsi="Arial" w:cs="Arial"/>
          <w:color w:val="222222"/>
          <w:sz w:val="24"/>
          <w:szCs w:val="24"/>
          <w:lang w:val="pt-PT"/>
        </w:rPr>
        <w:t>em tempo</w:t>
      </w:r>
      <w:r w:rsidRPr="00DE3908">
        <w:rPr>
          <w:rStyle w:val="longtext"/>
          <w:rFonts w:ascii="Arial" w:hAnsi="Arial" w:cs="Arial"/>
          <w:color w:val="222222"/>
          <w:sz w:val="24"/>
          <w:szCs w:val="24"/>
          <w:lang w:val="pt-PT"/>
        </w:rPr>
        <w:t xml:space="preserve"> </w:t>
      </w:r>
      <w:r w:rsidRPr="00DE3908">
        <w:rPr>
          <w:rStyle w:val="hps"/>
          <w:rFonts w:ascii="Arial" w:hAnsi="Arial" w:cs="Arial"/>
          <w:color w:val="222222"/>
          <w:sz w:val="24"/>
          <w:szCs w:val="24"/>
          <w:lang w:val="pt-PT"/>
        </w:rPr>
        <w:t>real.</w:t>
      </w:r>
      <w:r>
        <w:rPr>
          <w:rStyle w:val="hps"/>
          <w:rFonts w:ascii="Arial" w:hAnsi="Arial" w:cs="Arial"/>
          <w:color w:val="222222"/>
          <w:sz w:val="24"/>
          <w:szCs w:val="24"/>
          <w:lang w:val="pt-PT"/>
        </w:rPr>
        <w:t xml:space="preserve"> </w:t>
      </w:r>
      <w:r w:rsidRPr="00122C9A">
        <w:rPr>
          <w:rStyle w:val="hps"/>
          <w:rFonts w:ascii="Arial" w:hAnsi="Arial" w:cs="Arial"/>
          <w:color w:val="222222"/>
          <w:sz w:val="24"/>
          <w:szCs w:val="24"/>
          <w:lang w:val="pt-PT"/>
        </w:rPr>
        <w:t>Informações disponíveis</w:t>
      </w:r>
      <w:r w:rsidRPr="00122C9A">
        <w:rPr>
          <w:rStyle w:val="longtext"/>
          <w:rFonts w:ascii="Arial" w:hAnsi="Arial" w:cs="Arial"/>
          <w:color w:val="222222"/>
          <w:sz w:val="24"/>
          <w:szCs w:val="24"/>
          <w:lang w:val="pt-PT"/>
        </w:rPr>
        <w:t xml:space="preserve"> </w:t>
      </w:r>
      <w:r w:rsidRPr="00122C9A">
        <w:rPr>
          <w:rStyle w:val="hps"/>
          <w:rFonts w:ascii="Arial" w:hAnsi="Arial" w:cs="Arial"/>
          <w:color w:val="222222"/>
          <w:sz w:val="24"/>
          <w:szCs w:val="24"/>
          <w:lang w:val="pt-PT"/>
        </w:rPr>
        <w:t>no armazém</w:t>
      </w:r>
      <w:r w:rsidRPr="00122C9A">
        <w:rPr>
          <w:rStyle w:val="longtext"/>
          <w:rFonts w:ascii="Arial" w:hAnsi="Arial" w:cs="Arial"/>
          <w:color w:val="222222"/>
          <w:sz w:val="24"/>
          <w:szCs w:val="24"/>
          <w:lang w:val="pt-PT"/>
        </w:rPr>
        <w:t xml:space="preserve"> </w:t>
      </w:r>
      <w:r w:rsidRPr="00122C9A">
        <w:rPr>
          <w:rStyle w:val="hps"/>
          <w:rFonts w:ascii="Arial" w:hAnsi="Arial" w:cs="Arial"/>
          <w:color w:val="222222"/>
          <w:sz w:val="24"/>
          <w:szCs w:val="24"/>
          <w:lang w:val="pt-PT"/>
        </w:rPr>
        <w:t>virtual tem</w:t>
      </w:r>
      <w:r w:rsidRPr="00122C9A">
        <w:rPr>
          <w:rStyle w:val="longtext"/>
          <w:rFonts w:ascii="Arial" w:hAnsi="Arial" w:cs="Arial"/>
          <w:color w:val="222222"/>
          <w:sz w:val="24"/>
          <w:szCs w:val="24"/>
          <w:lang w:val="pt-PT"/>
        </w:rPr>
        <w:t xml:space="preserve"> </w:t>
      </w:r>
      <w:r w:rsidRPr="00122C9A">
        <w:rPr>
          <w:rStyle w:val="hps"/>
          <w:rFonts w:ascii="Arial" w:hAnsi="Arial" w:cs="Arial"/>
          <w:color w:val="222222"/>
          <w:sz w:val="24"/>
          <w:szCs w:val="24"/>
          <w:lang w:val="pt-PT"/>
        </w:rPr>
        <w:t>o potencial de reduzir</w:t>
      </w:r>
      <w:r w:rsidRPr="00122C9A">
        <w:rPr>
          <w:rStyle w:val="longtext"/>
          <w:rFonts w:ascii="Arial" w:hAnsi="Arial" w:cs="Arial"/>
          <w:color w:val="222222"/>
          <w:sz w:val="24"/>
          <w:szCs w:val="24"/>
          <w:lang w:val="pt-PT"/>
        </w:rPr>
        <w:t xml:space="preserve"> </w:t>
      </w:r>
      <w:r w:rsidRPr="00122C9A">
        <w:rPr>
          <w:rStyle w:val="hps"/>
          <w:rFonts w:ascii="Arial" w:hAnsi="Arial" w:cs="Arial"/>
          <w:color w:val="222222"/>
          <w:sz w:val="24"/>
          <w:szCs w:val="24"/>
          <w:lang w:val="pt-PT"/>
        </w:rPr>
        <w:t>custos e melhorar</w:t>
      </w:r>
      <w:r w:rsidRPr="00122C9A">
        <w:rPr>
          <w:rStyle w:val="longtext"/>
          <w:rFonts w:ascii="Arial" w:hAnsi="Arial" w:cs="Arial"/>
          <w:color w:val="222222"/>
          <w:sz w:val="24"/>
          <w:szCs w:val="24"/>
          <w:lang w:val="pt-PT"/>
        </w:rPr>
        <w:t xml:space="preserve"> </w:t>
      </w:r>
      <w:r w:rsidRPr="00122C9A">
        <w:rPr>
          <w:rStyle w:val="hps"/>
          <w:rFonts w:ascii="Arial" w:hAnsi="Arial" w:cs="Arial"/>
          <w:color w:val="222222"/>
          <w:sz w:val="24"/>
          <w:szCs w:val="24"/>
          <w:lang w:val="pt-PT"/>
        </w:rPr>
        <w:t>o serviço ao cliente</w:t>
      </w:r>
      <w:r>
        <w:rPr>
          <w:rStyle w:val="hps"/>
          <w:rFonts w:ascii="Arial" w:hAnsi="Arial" w:cs="Arial"/>
          <w:color w:val="222222"/>
          <w:sz w:val="24"/>
          <w:szCs w:val="24"/>
          <w:lang w:val="pt-PT"/>
        </w:rPr>
        <w:t xml:space="preserve">. </w:t>
      </w:r>
      <w:r w:rsidRPr="008446E3">
        <w:rPr>
          <w:rStyle w:val="hps"/>
          <w:rFonts w:ascii="Arial" w:hAnsi="Arial" w:cs="Arial"/>
          <w:color w:val="222222"/>
          <w:sz w:val="24"/>
          <w:szCs w:val="24"/>
          <w:lang w:val="pt-PT"/>
        </w:rPr>
        <w:t>A</w:t>
      </w:r>
      <w:r w:rsidRPr="008446E3">
        <w:rPr>
          <w:rStyle w:val="longtext"/>
          <w:rFonts w:ascii="Arial" w:hAnsi="Arial" w:cs="Arial"/>
          <w:color w:val="222222"/>
          <w:sz w:val="24"/>
          <w:szCs w:val="24"/>
          <w:lang w:val="pt-PT"/>
        </w:rPr>
        <w:t xml:space="preserve"> </w:t>
      </w:r>
      <w:r w:rsidRPr="008446E3">
        <w:rPr>
          <w:rStyle w:val="hps"/>
          <w:rFonts w:ascii="Arial" w:hAnsi="Arial" w:cs="Arial"/>
          <w:color w:val="222222"/>
          <w:sz w:val="24"/>
          <w:szCs w:val="24"/>
          <w:lang w:val="pt-PT"/>
        </w:rPr>
        <w:t>infraestrutura</w:t>
      </w:r>
      <w:r w:rsidRPr="008446E3">
        <w:rPr>
          <w:rStyle w:val="longtext"/>
          <w:rFonts w:ascii="Arial" w:hAnsi="Arial" w:cs="Arial"/>
          <w:color w:val="222222"/>
          <w:sz w:val="24"/>
          <w:szCs w:val="24"/>
          <w:lang w:val="pt-PT"/>
        </w:rPr>
        <w:t xml:space="preserve"> </w:t>
      </w:r>
      <w:r w:rsidRPr="008446E3">
        <w:rPr>
          <w:rStyle w:val="hps"/>
          <w:rFonts w:ascii="Arial" w:hAnsi="Arial" w:cs="Arial"/>
          <w:color w:val="222222"/>
          <w:sz w:val="24"/>
          <w:szCs w:val="24"/>
          <w:lang w:val="pt-PT"/>
        </w:rPr>
        <w:t>já está disponível para</w:t>
      </w:r>
      <w:r w:rsidRPr="008446E3">
        <w:rPr>
          <w:rStyle w:val="longtext"/>
          <w:rFonts w:ascii="Arial" w:hAnsi="Arial" w:cs="Arial"/>
          <w:color w:val="222222"/>
          <w:sz w:val="24"/>
          <w:szCs w:val="24"/>
          <w:lang w:val="pt-PT"/>
        </w:rPr>
        <w:t xml:space="preserve"> </w:t>
      </w:r>
      <w:r w:rsidRPr="008446E3">
        <w:rPr>
          <w:rStyle w:val="hps"/>
          <w:rFonts w:ascii="Arial" w:hAnsi="Arial" w:cs="Arial"/>
          <w:color w:val="222222"/>
          <w:sz w:val="24"/>
          <w:szCs w:val="24"/>
          <w:lang w:val="pt-PT"/>
        </w:rPr>
        <w:t>captura de</w:t>
      </w:r>
      <w:r w:rsidRPr="008446E3">
        <w:rPr>
          <w:rStyle w:val="longtext"/>
          <w:rFonts w:ascii="Arial" w:hAnsi="Arial" w:cs="Arial"/>
          <w:color w:val="222222"/>
          <w:sz w:val="24"/>
          <w:szCs w:val="24"/>
          <w:lang w:val="pt-PT"/>
        </w:rPr>
        <w:t xml:space="preserve"> </w:t>
      </w:r>
      <w:r w:rsidRPr="008446E3">
        <w:rPr>
          <w:rStyle w:val="hps"/>
          <w:rFonts w:ascii="Arial" w:hAnsi="Arial" w:cs="Arial"/>
          <w:color w:val="222222"/>
          <w:sz w:val="24"/>
          <w:szCs w:val="24"/>
          <w:lang w:val="pt-PT"/>
        </w:rPr>
        <w:t>dados em tempo real</w:t>
      </w:r>
      <w:r w:rsidRPr="008446E3">
        <w:rPr>
          <w:rStyle w:val="longtext"/>
          <w:rFonts w:ascii="Arial" w:hAnsi="Arial" w:cs="Arial"/>
          <w:color w:val="222222"/>
          <w:sz w:val="24"/>
          <w:szCs w:val="24"/>
          <w:lang w:val="pt-PT"/>
        </w:rPr>
        <w:t>, e</w:t>
      </w:r>
      <w:r>
        <w:rPr>
          <w:rStyle w:val="longtext"/>
          <w:rFonts w:ascii="Arial" w:hAnsi="Arial" w:cs="Arial"/>
          <w:color w:val="222222"/>
          <w:sz w:val="24"/>
          <w:szCs w:val="24"/>
          <w:lang w:val="pt-PT"/>
        </w:rPr>
        <w:t xml:space="preserve"> </w:t>
      </w:r>
      <w:r w:rsidRPr="008446E3">
        <w:rPr>
          <w:rStyle w:val="longtext"/>
          <w:rFonts w:ascii="Arial" w:hAnsi="Arial" w:cs="Arial"/>
          <w:color w:val="222222"/>
          <w:sz w:val="24"/>
          <w:szCs w:val="24"/>
          <w:lang w:val="pt-PT"/>
        </w:rPr>
        <w:t xml:space="preserve">o custo </w:t>
      </w:r>
      <w:r w:rsidRPr="008446E3">
        <w:rPr>
          <w:rStyle w:val="hps"/>
          <w:rFonts w:ascii="Arial" w:hAnsi="Arial" w:cs="Arial"/>
          <w:color w:val="222222"/>
          <w:sz w:val="24"/>
          <w:szCs w:val="24"/>
          <w:lang w:val="pt-PT"/>
        </w:rPr>
        <w:t>de</w:t>
      </w:r>
      <w:r w:rsidRPr="008446E3">
        <w:rPr>
          <w:rStyle w:val="longtext"/>
          <w:rFonts w:ascii="Arial" w:hAnsi="Arial" w:cs="Arial"/>
          <w:color w:val="222222"/>
          <w:sz w:val="24"/>
          <w:szCs w:val="24"/>
          <w:lang w:val="pt-PT"/>
        </w:rPr>
        <w:t xml:space="preserve"> </w:t>
      </w:r>
      <w:r w:rsidRPr="008446E3">
        <w:rPr>
          <w:rStyle w:val="hps"/>
          <w:rFonts w:ascii="Arial" w:hAnsi="Arial" w:cs="Arial"/>
          <w:color w:val="222222"/>
          <w:sz w:val="24"/>
          <w:szCs w:val="24"/>
          <w:lang w:val="pt-PT"/>
        </w:rPr>
        <w:t>aquisição de dados</w:t>
      </w:r>
      <w:r w:rsidRPr="008446E3">
        <w:rPr>
          <w:rStyle w:val="longtext"/>
          <w:rFonts w:ascii="Arial" w:hAnsi="Arial" w:cs="Arial"/>
          <w:color w:val="222222"/>
          <w:sz w:val="24"/>
          <w:szCs w:val="24"/>
          <w:lang w:val="pt-PT"/>
        </w:rPr>
        <w:t xml:space="preserve"> </w:t>
      </w:r>
      <w:r w:rsidRPr="008446E3">
        <w:rPr>
          <w:rStyle w:val="hps"/>
          <w:rFonts w:ascii="Arial" w:hAnsi="Arial" w:cs="Arial"/>
          <w:color w:val="222222"/>
          <w:sz w:val="24"/>
          <w:szCs w:val="24"/>
          <w:lang w:val="pt-PT"/>
        </w:rPr>
        <w:t>continuará a reduzir</w:t>
      </w:r>
      <w:r>
        <w:rPr>
          <w:rStyle w:val="hps"/>
          <w:rFonts w:ascii="Arial" w:hAnsi="Arial" w:cs="Arial"/>
          <w:color w:val="222222"/>
          <w:sz w:val="24"/>
          <w:szCs w:val="24"/>
          <w:lang w:val="pt-PT"/>
        </w:rPr>
        <w:t xml:space="preserve">. </w:t>
      </w:r>
    </w:p>
    <w:p w:rsidR="00910D28" w:rsidRDefault="00910D28" w:rsidP="00910D28">
      <w:pPr>
        <w:jc w:val="both"/>
        <w:rPr>
          <w:rFonts w:ascii="Arial" w:hAnsi="Arial" w:cs="Arial"/>
          <w:sz w:val="24"/>
          <w:szCs w:val="24"/>
        </w:rPr>
      </w:pPr>
    </w:p>
    <w:p w:rsidR="00910D28" w:rsidRPr="00B469BA" w:rsidRDefault="00910D28" w:rsidP="00910D28">
      <w:pPr>
        <w:jc w:val="both"/>
        <w:rPr>
          <w:rFonts w:ascii="Arial" w:hAnsi="Arial" w:cs="Arial"/>
          <w:b/>
          <w:sz w:val="24"/>
          <w:szCs w:val="24"/>
        </w:rPr>
      </w:pPr>
      <w:r w:rsidRPr="00B469BA">
        <w:rPr>
          <w:rFonts w:ascii="Arial" w:hAnsi="Arial" w:cs="Arial"/>
          <w:b/>
          <w:sz w:val="24"/>
          <w:szCs w:val="24"/>
        </w:rPr>
        <w:t>2.3 PROCESSAMENTO ANÁLITICO ON-LINE</w:t>
      </w:r>
    </w:p>
    <w:p w:rsidR="00910D28" w:rsidRDefault="00910D28" w:rsidP="00910D28">
      <w:pPr>
        <w:jc w:val="both"/>
        <w:rPr>
          <w:rFonts w:ascii="Arial" w:hAnsi="Arial" w:cs="Arial"/>
          <w:sz w:val="24"/>
          <w:szCs w:val="24"/>
        </w:rPr>
      </w:pPr>
      <w:r>
        <w:rPr>
          <w:rFonts w:ascii="Arial" w:hAnsi="Arial" w:cs="Arial"/>
          <w:sz w:val="24"/>
          <w:szCs w:val="24"/>
        </w:rPr>
        <w:tab/>
        <w:t xml:space="preserve">De acordo com Rob (2011), a necessidade de suporte a decisões mais intensivo, levou à introdução de uma nova geração de ferramentas. Tais ferramentas, foram denominadas de </w:t>
      </w:r>
      <w:r w:rsidRPr="005121C0">
        <w:rPr>
          <w:rFonts w:ascii="Arial" w:hAnsi="Arial" w:cs="Arial"/>
          <w:b/>
          <w:sz w:val="24"/>
          <w:szCs w:val="24"/>
        </w:rPr>
        <w:t>processamento analítico on-line</w:t>
      </w:r>
      <w:r>
        <w:rPr>
          <w:rFonts w:ascii="Arial" w:hAnsi="Arial" w:cs="Arial"/>
          <w:sz w:val="24"/>
          <w:szCs w:val="24"/>
        </w:rPr>
        <w:t xml:space="preserve"> (</w:t>
      </w:r>
      <w:r w:rsidRPr="005121C0">
        <w:rPr>
          <w:rFonts w:ascii="Arial" w:hAnsi="Arial" w:cs="Arial"/>
          <w:b/>
          <w:sz w:val="24"/>
          <w:szCs w:val="24"/>
        </w:rPr>
        <w:t>OLAP</w:t>
      </w:r>
      <w:r>
        <w:rPr>
          <w:rFonts w:ascii="Arial" w:hAnsi="Arial" w:cs="Arial"/>
          <w:sz w:val="24"/>
          <w:szCs w:val="24"/>
        </w:rPr>
        <w:t xml:space="preserve"> – </w:t>
      </w:r>
      <w:r w:rsidRPr="005121C0">
        <w:rPr>
          <w:rFonts w:ascii="Arial" w:hAnsi="Arial" w:cs="Arial"/>
          <w:i/>
          <w:sz w:val="24"/>
          <w:szCs w:val="24"/>
        </w:rPr>
        <w:t>Online Analytical Processing</w:t>
      </w:r>
      <w:r>
        <w:rPr>
          <w:rFonts w:ascii="Arial" w:hAnsi="Arial" w:cs="Arial"/>
          <w:sz w:val="24"/>
          <w:szCs w:val="24"/>
        </w:rPr>
        <w:t>). Essa nova ferramenta cria um ambiente avançado de análise de dados que dá suporte à tomada de decisões, modelagem comercial e pesquisa operacional. Ainda segundo Rob (2011), esses sistemas comportam quatro características principais:</w:t>
      </w:r>
    </w:p>
    <w:p w:rsidR="00910D28" w:rsidRDefault="00910D28" w:rsidP="00910D28">
      <w:pPr>
        <w:pStyle w:val="PargrafodaLista"/>
        <w:numPr>
          <w:ilvl w:val="0"/>
          <w:numId w:val="7"/>
        </w:numPr>
        <w:jc w:val="both"/>
        <w:rPr>
          <w:rFonts w:ascii="Arial" w:hAnsi="Arial" w:cs="Arial"/>
          <w:sz w:val="24"/>
          <w:szCs w:val="24"/>
        </w:rPr>
      </w:pPr>
      <w:r>
        <w:rPr>
          <w:rFonts w:ascii="Arial" w:hAnsi="Arial" w:cs="Arial"/>
          <w:sz w:val="24"/>
          <w:szCs w:val="24"/>
        </w:rPr>
        <w:t>Utilizam técnicas de análise de dados multidimensionais.</w:t>
      </w:r>
    </w:p>
    <w:p w:rsidR="00910D28" w:rsidRDefault="00910D28" w:rsidP="00910D28">
      <w:pPr>
        <w:pStyle w:val="PargrafodaLista"/>
        <w:numPr>
          <w:ilvl w:val="0"/>
          <w:numId w:val="7"/>
        </w:numPr>
        <w:jc w:val="both"/>
        <w:rPr>
          <w:rFonts w:ascii="Arial" w:hAnsi="Arial" w:cs="Arial"/>
          <w:sz w:val="24"/>
          <w:szCs w:val="24"/>
        </w:rPr>
      </w:pPr>
      <w:r>
        <w:rPr>
          <w:rFonts w:ascii="Arial" w:hAnsi="Arial" w:cs="Arial"/>
          <w:sz w:val="24"/>
          <w:szCs w:val="24"/>
        </w:rPr>
        <w:t>Proporcionam suporte avançado a bancos de dados.</w:t>
      </w:r>
    </w:p>
    <w:p w:rsidR="00910D28" w:rsidRDefault="00910D28" w:rsidP="00910D28">
      <w:pPr>
        <w:pStyle w:val="PargrafodaLista"/>
        <w:numPr>
          <w:ilvl w:val="0"/>
          <w:numId w:val="7"/>
        </w:numPr>
        <w:jc w:val="both"/>
        <w:rPr>
          <w:rFonts w:ascii="Arial" w:hAnsi="Arial" w:cs="Arial"/>
          <w:sz w:val="24"/>
          <w:szCs w:val="24"/>
        </w:rPr>
      </w:pPr>
      <w:r>
        <w:rPr>
          <w:rFonts w:ascii="Arial" w:hAnsi="Arial" w:cs="Arial"/>
          <w:sz w:val="24"/>
          <w:szCs w:val="24"/>
        </w:rPr>
        <w:t>Fornecem interface fácil de utilizar para o usuário final.</w:t>
      </w:r>
    </w:p>
    <w:p w:rsidR="00910D28" w:rsidRDefault="00910D28" w:rsidP="00910D28">
      <w:pPr>
        <w:pStyle w:val="PargrafodaLista"/>
        <w:numPr>
          <w:ilvl w:val="0"/>
          <w:numId w:val="7"/>
        </w:numPr>
        <w:jc w:val="both"/>
        <w:rPr>
          <w:rFonts w:ascii="Arial" w:hAnsi="Arial" w:cs="Arial"/>
          <w:sz w:val="24"/>
          <w:szCs w:val="24"/>
        </w:rPr>
      </w:pPr>
      <w:r>
        <w:rPr>
          <w:rFonts w:ascii="Arial" w:hAnsi="Arial" w:cs="Arial"/>
          <w:sz w:val="24"/>
          <w:szCs w:val="24"/>
        </w:rPr>
        <w:t>Dão suporte a arquitetura cliente/servidor.</w:t>
      </w:r>
    </w:p>
    <w:p w:rsidR="00910D28" w:rsidRDefault="00910D28" w:rsidP="00910D28">
      <w:pPr>
        <w:jc w:val="both"/>
        <w:rPr>
          <w:rFonts w:ascii="Arial" w:hAnsi="Arial" w:cs="Arial"/>
          <w:sz w:val="24"/>
          <w:szCs w:val="24"/>
        </w:rPr>
      </w:pPr>
    </w:p>
    <w:p w:rsidR="00910D28" w:rsidRPr="00B469BA" w:rsidRDefault="00910D28" w:rsidP="00910D28">
      <w:pPr>
        <w:jc w:val="both"/>
        <w:rPr>
          <w:rFonts w:ascii="Arial" w:hAnsi="Arial" w:cs="Arial"/>
          <w:b/>
          <w:sz w:val="24"/>
          <w:szCs w:val="24"/>
        </w:rPr>
      </w:pPr>
      <w:r w:rsidRPr="00B469BA">
        <w:rPr>
          <w:rFonts w:ascii="Arial" w:hAnsi="Arial" w:cs="Arial"/>
          <w:b/>
          <w:sz w:val="24"/>
          <w:szCs w:val="24"/>
        </w:rPr>
        <w:t>2.3.1 Técnicas de análise de dados multidimensionais</w:t>
      </w:r>
    </w:p>
    <w:p w:rsidR="00910D28" w:rsidRDefault="00910D28" w:rsidP="00910D28">
      <w:pPr>
        <w:jc w:val="both"/>
        <w:rPr>
          <w:rFonts w:ascii="Arial" w:hAnsi="Arial" w:cs="Arial"/>
          <w:sz w:val="24"/>
          <w:szCs w:val="24"/>
        </w:rPr>
      </w:pPr>
      <w:r>
        <w:rPr>
          <w:rFonts w:ascii="Arial" w:hAnsi="Arial" w:cs="Arial"/>
          <w:sz w:val="24"/>
          <w:szCs w:val="24"/>
        </w:rPr>
        <w:tab/>
        <w:t xml:space="preserve">De acordo com Rob (2011), a característica mais evidente das modernas ferramentas </w:t>
      </w:r>
      <w:r w:rsidRPr="00277398">
        <w:rPr>
          <w:rFonts w:ascii="Arial" w:hAnsi="Arial" w:cs="Arial"/>
          <w:b/>
          <w:sz w:val="24"/>
          <w:szCs w:val="24"/>
        </w:rPr>
        <w:t>OLAP</w:t>
      </w:r>
      <w:r>
        <w:rPr>
          <w:rFonts w:ascii="Arial" w:hAnsi="Arial" w:cs="Arial"/>
          <w:sz w:val="24"/>
          <w:szCs w:val="24"/>
        </w:rPr>
        <w:t>, é a capacidade de análise multidimensional, onde, os dados são processados e visualizados como parte de uma estrutura multidimensional. Essas técnicas de análise de dados multidimensionais, utilizam as seguintes funções:</w:t>
      </w:r>
    </w:p>
    <w:p w:rsidR="00910D28" w:rsidRDefault="00910D28" w:rsidP="00910D28">
      <w:pPr>
        <w:pStyle w:val="PargrafodaLista"/>
        <w:numPr>
          <w:ilvl w:val="0"/>
          <w:numId w:val="8"/>
        </w:numPr>
        <w:jc w:val="both"/>
        <w:rPr>
          <w:rFonts w:ascii="Arial" w:hAnsi="Arial" w:cs="Arial"/>
          <w:sz w:val="24"/>
          <w:szCs w:val="24"/>
        </w:rPr>
      </w:pPr>
      <w:r>
        <w:rPr>
          <w:rFonts w:ascii="Arial" w:hAnsi="Arial" w:cs="Arial"/>
          <w:sz w:val="24"/>
          <w:szCs w:val="24"/>
        </w:rPr>
        <w:t>Funções avançadas de apresentação de dados. Gráficos 3D, pivô, tabulações cruzadas, rotação de dados e cubos tridimensionais.</w:t>
      </w:r>
    </w:p>
    <w:p w:rsidR="00910D28" w:rsidRDefault="00910D28" w:rsidP="00910D28">
      <w:pPr>
        <w:pStyle w:val="PargrafodaLista"/>
        <w:numPr>
          <w:ilvl w:val="0"/>
          <w:numId w:val="8"/>
        </w:numPr>
        <w:jc w:val="both"/>
        <w:rPr>
          <w:rFonts w:ascii="Arial" w:hAnsi="Arial" w:cs="Arial"/>
          <w:sz w:val="24"/>
          <w:szCs w:val="24"/>
        </w:rPr>
      </w:pPr>
      <w:r>
        <w:rPr>
          <w:rFonts w:ascii="Arial" w:hAnsi="Arial" w:cs="Arial"/>
          <w:sz w:val="24"/>
          <w:szCs w:val="24"/>
        </w:rPr>
        <w:t xml:space="preserve">Funções avançadas de agregação, consolidação e classificação de dados. Permitem que o analista de dados crie vários níveis de agregação, detalhamento de dados, </w:t>
      </w:r>
      <w:r w:rsidRPr="003523B7">
        <w:rPr>
          <w:rFonts w:ascii="Arial" w:hAnsi="Arial" w:cs="Arial"/>
          <w:i/>
          <w:sz w:val="24"/>
          <w:szCs w:val="24"/>
        </w:rPr>
        <w:t>drill down</w:t>
      </w:r>
      <w:r>
        <w:rPr>
          <w:rFonts w:ascii="Arial" w:hAnsi="Arial" w:cs="Arial"/>
          <w:sz w:val="24"/>
          <w:szCs w:val="24"/>
        </w:rPr>
        <w:t xml:space="preserve"> e </w:t>
      </w:r>
      <w:r w:rsidRPr="003523B7">
        <w:rPr>
          <w:rFonts w:ascii="Arial" w:hAnsi="Arial" w:cs="Arial"/>
          <w:i/>
          <w:sz w:val="24"/>
          <w:szCs w:val="24"/>
        </w:rPr>
        <w:t>roll up</w:t>
      </w:r>
      <w:r>
        <w:rPr>
          <w:rFonts w:ascii="Arial" w:hAnsi="Arial" w:cs="Arial"/>
          <w:sz w:val="24"/>
          <w:szCs w:val="24"/>
        </w:rPr>
        <w:t xml:space="preserve"> de dados em diferentes dimensões e níveis.</w:t>
      </w:r>
    </w:p>
    <w:p w:rsidR="00910D28" w:rsidRDefault="00910D28" w:rsidP="00910D28">
      <w:pPr>
        <w:pStyle w:val="PargrafodaLista"/>
        <w:numPr>
          <w:ilvl w:val="0"/>
          <w:numId w:val="8"/>
        </w:numPr>
        <w:jc w:val="both"/>
        <w:rPr>
          <w:rFonts w:ascii="Arial" w:hAnsi="Arial" w:cs="Arial"/>
          <w:sz w:val="24"/>
          <w:szCs w:val="24"/>
        </w:rPr>
      </w:pPr>
      <w:r>
        <w:rPr>
          <w:rFonts w:ascii="Arial" w:hAnsi="Arial" w:cs="Arial"/>
          <w:sz w:val="24"/>
          <w:szCs w:val="24"/>
        </w:rPr>
        <w:t>Funções computacionais avançadas. Incluem variáveis orientadas para negócio (tais como participação de mercado, margem de vendas, etc.), relações financeiras e contábeis (tais como lucratividade, despesas gerais, alocação de custos e retorno), funções estatísticas e de previsão.</w:t>
      </w:r>
    </w:p>
    <w:p w:rsidR="00910D28" w:rsidRDefault="00910D28" w:rsidP="00910D28">
      <w:pPr>
        <w:pStyle w:val="PargrafodaLista"/>
        <w:numPr>
          <w:ilvl w:val="0"/>
          <w:numId w:val="8"/>
        </w:numPr>
        <w:jc w:val="both"/>
        <w:rPr>
          <w:rFonts w:ascii="Arial" w:hAnsi="Arial" w:cs="Arial"/>
          <w:sz w:val="24"/>
          <w:szCs w:val="24"/>
        </w:rPr>
      </w:pPr>
      <w:r>
        <w:rPr>
          <w:rFonts w:ascii="Arial" w:hAnsi="Arial" w:cs="Arial"/>
          <w:sz w:val="24"/>
          <w:szCs w:val="24"/>
        </w:rPr>
        <w:lastRenderedPageBreak/>
        <w:t>Funções avançadas de modelagem de dados. Dão suporte para cenários de simulação, avaliação de variáveis, contribuições de variáveis para o resultado, programação linear, dentre outras, ferramentas de modelagem.</w:t>
      </w:r>
    </w:p>
    <w:p w:rsidR="00910D28" w:rsidRPr="00EF50B9" w:rsidRDefault="00910D28" w:rsidP="00910D28">
      <w:pPr>
        <w:jc w:val="both"/>
        <w:rPr>
          <w:rFonts w:ascii="Arial" w:hAnsi="Arial" w:cs="Arial"/>
          <w:b/>
          <w:sz w:val="24"/>
          <w:szCs w:val="24"/>
        </w:rPr>
      </w:pPr>
      <w:r w:rsidRPr="00EF50B9">
        <w:rPr>
          <w:rFonts w:ascii="Arial" w:hAnsi="Arial" w:cs="Arial"/>
          <w:b/>
          <w:sz w:val="24"/>
          <w:szCs w:val="24"/>
        </w:rPr>
        <w:t>2.3.2 Suporte Avançado de Banco de Dados</w:t>
      </w:r>
    </w:p>
    <w:p w:rsidR="00910D28" w:rsidRDefault="00910D28" w:rsidP="00910D28">
      <w:pPr>
        <w:jc w:val="both"/>
        <w:rPr>
          <w:rFonts w:ascii="Arial" w:hAnsi="Arial" w:cs="Arial"/>
          <w:sz w:val="24"/>
          <w:szCs w:val="24"/>
        </w:rPr>
      </w:pPr>
      <w:r w:rsidRPr="00EF50B9">
        <w:rPr>
          <w:rFonts w:ascii="Arial" w:hAnsi="Arial" w:cs="Arial"/>
          <w:sz w:val="24"/>
          <w:szCs w:val="24"/>
        </w:rPr>
        <w:t xml:space="preserve">  </w:t>
      </w:r>
      <w:r>
        <w:rPr>
          <w:rFonts w:ascii="Arial" w:hAnsi="Arial" w:cs="Arial"/>
          <w:sz w:val="24"/>
          <w:szCs w:val="24"/>
        </w:rPr>
        <w:tab/>
        <w:t>As ferramentas OLAP, para apresentar suporte eficiente a decisões, deve ter recursos avançados de acesso a dados. Tais recursos incluem (Rob, 2011):</w:t>
      </w:r>
    </w:p>
    <w:p w:rsidR="00910D28" w:rsidRDefault="00910D28" w:rsidP="00910D28">
      <w:pPr>
        <w:pStyle w:val="PargrafodaLista"/>
        <w:numPr>
          <w:ilvl w:val="0"/>
          <w:numId w:val="9"/>
        </w:numPr>
        <w:jc w:val="both"/>
        <w:rPr>
          <w:rFonts w:ascii="Arial" w:hAnsi="Arial" w:cs="Arial"/>
          <w:sz w:val="24"/>
          <w:szCs w:val="24"/>
        </w:rPr>
      </w:pPr>
      <w:r>
        <w:rPr>
          <w:rFonts w:ascii="Arial" w:hAnsi="Arial" w:cs="Arial"/>
          <w:sz w:val="24"/>
          <w:szCs w:val="24"/>
        </w:rPr>
        <w:t>Acesso a vários tipos de SGBDs, arquivos fora do banco de dados (flat-file) e fontes de dados internas e externas.</w:t>
      </w:r>
    </w:p>
    <w:p w:rsidR="00910D28" w:rsidRDefault="00910D28" w:rsidP="00910D28">
      <w:pPr>
        <w:pStyle w:val="PargrafodaLista"/>
        <w:numPr>
          <w:ilvl w:val="0"/>
          <w:numId w:val="9"/>
        </w:numPr>
        <w:jc w:val="both"/>
        <w:rPr>
          <w:rFonts w:ascii="Arial" w:hAnsi="Arial" w:cs="Arial"/>
          <w:sz w:val="24"/>
          <w:szCs w:val="24"/>
        </w:rPr>
      </w:pPr>
      <w:r>
        <w:rPr>
          <w:rFonts w:ascii="Arial" w:hAnsi="Arial" w:cs="Arial"/>
          <w:sz w:val="24"/>
          <w:szCs w:val="24"/>
        </w:rPr>
        <w:t xml:space="preserve">Acesso a dados agregados de </w:t>
      </w:r>
      <w:r w:rsidRPr="009819A4">
        <w:rPr>
          <w:rFonts w:ascii="Arial" w:hAnsi="Arial" w:cs="Arial"/>
          <w:i/>
          <w:sz w:val="24"/>
          <w:szCs w:val="24"/>
        </w:rPr>
        <w:t>data warehouse</w:t>
      </w:r>
      <w:r>
        <w:rPr>
          <w:rFonts w:ascii="Arial" w:hAnsi="Arial" w:cs="Arial"/>
          <w:sz w:val="24"/>
          <w:szCs w:val="24"/>
        </w:rPr>
        <w:t>.</w:t>
      </w:r>
    </w:p>
    <w:p w:rsidR="00910D28" w:rsidRDefault="00910D28" w:rsidP="00910D28">
      <w:pPr>
        <w:pStyle w:val="PargrafodaLista"/>
        <w:numPr>
          <w:ilvl w:val="0"/>
          <w:numId w:val="9"/>
        </w:numPr>
        <w:jc w:val="both"/>
        <w:rPr>
          <w:rFonts w:ascii="Arial" w:hAnsi="Arial" w:cs="Arial"/>
          <w:sz w:val="24"/>
          <w:szCs w:val="24"/>
        </w:rPr>
      </w:pPr>
      <w:r>
        <w:rPr>
          <w:rFonts w:ascii="Arial" w:hAnsi="Arial" w:cs="Arial"/>
          <w:sz w:val="24"/>
          <w:szCs w:val="24"/>
        </w:rPr>
        <w:t xml:space="preserve">Recursos avançados de navegação de dados, como </w:t>
      </w:r>
      <w:r w:rsidRPr="009819A4">
        <w:rPr>
          <w:rFonts w:ascii="Arial" w:hAnsi="Arial" w:cs="Arial"/>
          <w:i/>
          <w:sz w:val="24"/>
          <w:szCs w:val="24"/>
        </w:rPr>
        <w:t>drill down</w:t>
      </w:r>
      <w:r>
        <w:rPr>
          <w:rFonts w:ascii="Arial" w:hAnsi="Arial" w:cs="Arial"/>
          <w:sz w:val="24"/>
          <w:szCs w:val="24"/>
        </w:rPr>
        <w:t xml:space="preserve"> e </w:t>
      </w:r>
      <w:r w:rsidRPr="009819A4">
        <w:rPr>
          <w:rFonts w:ascii="Arial" w:hAnsi="Arial" w:cs="Arial"/>
          <w:i/>
          <w:sz w:val="24"/>
          <w:szCs w:val="24"/>
        </w:rPr>
        <w:t>roll up</w:t>
      </w:r>
      <w:r>
        <w:rPr>
          <w:rFonts w:ascii="Arial" w:hAnsi="Arial" w:cs="Arial"/>
          <w:sz w:val="24"/>
          <w:szCs w:val="24"/>
        </w:rPr>
        <w:t>.</w:t>
      </w:r>
    </w:p>
    <w:p w:rsidR="00910D28" w:rsidRDefault="00910D28" w:rsidP="00910D28">
      <w:pPr>
        <w:pStyle w:val="PargrafodaLista"/>
        <w:numPr>
          <w:ilvl w:val="0"/>
          <w:numId w:val="9"/>
        </w:numPr>
        <w:jc w:val="both"/>
        <w:rPr>
          <w:rFonts w:ascii="Arial" w:hAnsi="Arial" w:cs="Arial"/>
          <w:sz w:val="24"/>
          <w:szCs w:val="24"/>
        </w:rPr>
      </w:pPr>
      <w:r>
        <w:rPr>
          <w:rFonts w:ascii="Arial" w:hAnsi="Arial" w:cs="Arial"/>
          <w:sz w:val="24"/>
          <w:szCs w:val="24"/>
        </w:rPr>
        <w:t>Tempo rápido e consistente de resposta a consultas.</w:t>
      </w:r>
    </w:p>
    <w:p w:rsidR="00910D28" w:rsidRDefault="00910D28" w:rsidP="00910D28">
      <w:pPr>
        <w:pStyle w:val="PargrafodaLista"/>
        <w:numPr>
          <w:ilvl w:val="0"/>
          <w:numId w:val="9"/>
        </w:numPr>
        <w:jc w:val="both"/>
        <w:rPr>
          <w:rFonts w:ascii="Arial" w:hAnsi="Arial" w:cs="Arial"/>
          <w:sz w:val="24"/>
          <w:szCs w:val="24"/>
        </w:rPr>
      </w:pPr>
      <w:r>
        <w:rPr>
          <w:rFonts w:ascii="Arial" w:hAnsi="Arial" w:cs="Arial"/>
          <w:sz w:val="24"/>
          <w:szCs w:val="24"/>
        </w:rPr>
        <w:t xml:space="preserve">Capacidade de mapear solicitações de usuários finais, para a fonte adequada de dados e, em seguida, para a linguagem adequada de acesso aos dados (normalmente SQL). Segundo Rob (2011), as ferramentas OLAP mapeiam os elementos de dados do </w:t>
      </w:r>
      <w:r w:rsidRPr="009819A4">
        <w:rPr>
          <w:rFonts w:ascii="Arial" w:hAnsi="Arial" w:cs="Arial"/>
          <w:i/>
          <w:sz w:val="24"/>
          <w:szCs w:val="24"/>
        </w:rPr>
        <w:t>data warehouse</w:t>
      </w:r>
      <w:r>
        <w:rPr>
          <w:rFonts w:ascii="Arial" w:hAnsi="Arial" w:cs="Arial"/>
          <w:sz w:val="24"/>
          <w:szCs w:val="24"/>
        </w:rPr>
        <w:t xml:space="preserve"> e do banco de dados operacional em seus próprios dicionários. Esses metadados são utilizados para traduzir as solicitações de análise de dados do usuário final em código de consulta (otimizados) adequados que são, em seguida, direcionados para a(s) fonte(s) de dados correta(s).</w:t>
      </w:r>
    </w:p>
    <w:p w:rsidR="00910D28" w:rsidRDefault="00910D28" w:rsidP="00910D28">
      <w:pPr>
        <w:pStyle w:val="PargrafodaLista"/>
        <w:numPr>
          <w:ilvl w:val="0"/>
          <w:numId w:val="9"/>
        </w:numPr>
        <w:jc w:val="both"/>
        <w:rPr>
          <w:rFonts w:ascii="Arial" w:hAnsi="Arial" w:cs="Arial"/>
          <w:sz w:val="24"/>
          <w:szCs w:val="24"/>
        </w:rPr>
      </w:pPr>
      <w:r>
        <w:rPr>
          <w:rFonts w:ascii="Arial" w:hAnsi="Arial" w:cs="Arial"/>
          <w:sz w:val="24"/>
          <w:szCs w:val="24"/>
        </w:rPr>
        <w:t xml:space="preserve">Suporte a bancos de dados muito grandes. Pois como já foi falado, o </w:t>
      </w:r>
      <w:r w:rsidRPr="009819A4">
        <w:rPr>
          <w:rFonts w:ascii="Arial" w:hAnsi="Arial" w:cs="Arial"/>
          <w:i/>
          <w:sz w:val="24"/>
          <w:szCs w:val="24"/>
        </w:rPr>
        <w:t>data warehouse</w:t>
      </w:r>
      <w:r>
        <w:rPr>
          <w:rFonts w:ascii="Arial" w:hAnsi="Arial" w:cs="Arial"/>
          <w:sz w:val="24"/>
          <w:szCs w:val="24"/>
        </w:rPr>
        <w:t xml:space="preserve"> pode crescer rapidamente e atingir facilmente gigabytes ou até mesmo terabytes.</w:t>
      </w:r>
    </w:p>
    <w:p w:rsidR="00910D28" w:rsidRPr="009819A4" w:rsidRDefault="00910D28" w:rsidP="00910D28">
      <w:pPr>
        <w:jc w:val="both"/>
        <w:rPr>
          <w:rFonts w:ascii="Arial" w:hAnsi="Arial" w:cs="Arial"/>
          <w:b/>
          <w:sz w:val="24"/>
          <w:szCs w:val="24"/>
        </w:rPr>
      </w:pPr>
      <w:r w:rsidRPr="009819A4">
        <w:rPr>
          <w:rFonts w:ascii="Arial" w:hAnsi="Arial" w:cs="Arial"/>
          <w:b/>
          <w:sz w:val="24"/>
          <w:szCs w:val="24"/>
        </w:rPr>
        <w:t>2.3.3 Interface fácil de utilizar para os usuários finais</w:t>
      </w:r>
    </w:p>
    <w:p w:rsidR="00910D28" w:rsidRDefault="00910D28" w:rsidP="00910D28">
      <w:pPr>
        <w:jc w:val="both"/>
        <w:rPr>
          <w:rFonts w:ascii="Arial" w:hAnsi="Arial" w:cs="Arial"/>
          <w:sz w:val="24"/>
          <w:szCs w:val="24"/>
        </w:rPr>
      </w:pPr>
      <w:r>
        <w:rPr>
          <w:rFonts w:ascii="Arial" w:hAnsi="Arial" w:cs="Arial"/>
          <w:sz w:val="24"/>
          <w:szCs w:val="24"/>
        </w:rPr>
        <w:tab/>
        <w:t>De acordo com Rob (2011), os recursos avançados OLAP são mais úteis quando o acesso a eles são simples. Então, os fornecedores conhecedores dessas necessidades, supriram suas ferramentas OLAP, com interfaces gráficas fáceis de utilizar. Muitos desses recursos foram herdados de ferramentas de análise de dados anteriores, já familiares aos usuários finais.</w:t>
      </w:r>
    </w:p>
    <w:p w:rsidR="00910D28" w:rsidRDefault="00910D28" w:rsidP="00910D28">
      <w:pPr>
        <w:jc w:val="both"/>
        <w:rPr>
          <w:rFonts w:ascii="Arial" w:hAnsi="Arial" w:cs="Arial"/>
          <w:sz w:val="24"/>
          <w:szCs w:val="24"/>
        </w:rPr>
      </w:pPr>
    </w:p>
    <w:p w:rsidR="00910D28" w:rsidRPr="000523EE" w:rsidRDefault="00910D28" w:rsidP="00910D28">
      <w:pPr>
        <w:jc w:val="both"/>
        <w:rPr>
          <w:rFonts w:ascii="Arial" w:hAnsi="Arial" w:cs="Arial"/>
          <w:b/>
          <w:sz w:val="24"/>
          <w:szCs w:val="24"/>
        </w:rPr>
      </w:pPr>
      <w:r w:rsidRPr="000523EE">
        <w:rPr>
          <w:rFonts w:ascii="Arial" w:hAnsi="Arial" w:cs="Arial"/>
          <w:b/>
          <w:sz w:val="24"/>
          <w:szCs w:val="24"/>
        </w:rPr>
        <w:t>2.3.4 Arquit</w:t>
      </w:r>
      <w:r>
        <w:rPr>
          <w:rFonts w:ascii="Arial" w:hAnsi="Arial" w:cs="Arial"/>
          <w:b/>
          <w:sz w:val="24"/>
          <w:szCs w:val="24"/>
        </w:rPr>
        <w:t>etura Cliente</w:t>
      </w:r>
      <w:r w:rsidRPr="000523EE">
        <w:rPr>
          <w:rFonts w:ascii="Arial" w:hAnsi="Arial" w:cs="Arial"/>
          <w:b/>
          <w:sz w:val="24"/>
          <w:szCs w:val="24"/>
        </w:rPr>
        <w:t>/S</w:t>
      </w:r>
      <w:r>
        <w:rPr>
          <w:rFonts w:ascii="Arial" w:hAnsi="Arial" w:cs="Arial"/>
          <w:b/>
          <w:sz w:val="24"/>
          <w:szCs w:val="24"/>
        </w:rPr>
        <w:t>ervidor</w:t>
      </w:r>
    </w:p>
    <w:p w:rsidR="00910D28" w:rsidRDefault="00910D28" w:rsidP="00910D28">
      <w:pPr>
        <w:jc w:val="both"/>
        <w:rPr>
          <w:rFonts w:ascii="Arial" w:hAnsi="Arial" w:cs="Arial"/>
          <w:sz w:val="24"/>
          <w:szCs w:val="24"/>
        </w:rPr>
      </w:pPr>
      <w:r>
        <w:rPr>
          <w:rFonts w:ascii="Arial" w:hAnsi="Arial" w:cs="Arial"/>
          <w:sz w:val="24"/>
          <w:szCs w:val="24"/>
        </w:rPr>
        <w:t xml:space="preserve"> </w:t>
      </w:r>
      <w:r>
        <w:rPr>
          <w:rFonts w:ascii="Arial" w:hAnsi="Arial" w:cs="Arial"/>
          <w:sz w:val="24"/>
          <w:szCs w:val="24"/>
        </w:rPr>
        <w:tab/>
        <w:t xml:space="preserve">Um ambiente cliente/servidor possibilita que um sistema OLAP seja dividido em vários componentes que definem sua arquitetura. Esses componentes podem, então, ser colocados no mesmo computador ou distribuídos entre diversas máquinas. Assim, segundo Rob (2011), o OLAP é projetado para atender a exigências de facilidades de utilização, ao mesmo tempo em que mantém a flexibilidade do sistema. </w:t>
      </w:r>
    </w:p>
    <w:p w:rsidR="00910D28" w:rsidRPr="00765C2F" w:rsidRDefault="00910D28" w:rsidP="00910D28">
      <w:pPr>
        <w:jc w:val="both"/>
        <w:rPr>
          <w:rFonts w:ascii="Arial" w:hAnsi="Arial" w:cs="Arial"/>
          <w:b/>
          <w:sz w:val="24"/>
          <w:szCs w:val="24"/>
        </w:rPr>
      </w:pPr>
      <w:r w:rsidRPr="00765C2F">
        <w:rPr>
          <w:rFonts w:ascii="Arial" w:hAnsi="Arial" w:cs="Arial"/>
          <w:b/>
          <w:sz w:val="24"/>
          <w:szCs w:val="24"/>
        </w:rPr>
        <w:t>2.3.5 Arquitetura OLAP</w:t>
      </w:r>
    </w:p>
    <w:p w:rsidR="00910D28" w:rsidRDefault="00910D28" w:rsidP="00910D28">
      <w:pPr>
        <w:jc w:val="both"/>
        <w:rPr>
          <w:rFonts w:ascii="Arial" w:hAnsi="Arial" w:cs="Arial"/>
          <w:sz w:val="24"/>
          <w:szCs w:val="24"/>
        </w:rPr>
      </w:pPr>
      <w:r>
        <w:rPr>
          <w:rFonts w:ascii="Arial" w:hAnsi="Arial" w:cs="Arial"/>
          <w:sz w:val="24"/>
          <w:szCs w:val="24"/>
        </w:rPr>
        <w:tab/>
        <w:t xml:space="preserve">Segundo Rob (2011), os sistemas OLAP são projetados para utilizar tanto dados operacionais como de </w:t>
      </w:r>
      <w:r w:rsidRPr="00765C2F">
        <w:rPr>
          <w:rFonts w:ascii="Arial" w:hAnsi="Arial" w:cs="Arial"/>
          <w:b/>
          <w:sz w:val="24"/>
          <w:szCs w:val="24"/>
        </w:rPr>
        <w:t>data warehouse</w:t>
      </w:r>
      <w:r>
        <w:rPr>
          <w:rFonts w:ascii="Arial" w:hAnsi="Arial" w:cs="Arial"/>
          <w:sz w:val="24"/>
          <w:szCs w:val="24"/>
        </w:rPr>
        <w:t xml:space="preserve">. Para isso, existem várias arquiteturas de instalação de sistema OLAP, baseados nas regras de negócio </w:t>
      </w:r>
      <w:r>
        <w:rPr>
          <w:rFonts w:ascii="Arial" w:hAnsi="Arial" w:cs="Arial"/>
          <w:sz w:val="24"/>
          <w:szCs w:val="24"/>
        </w:rPr>
        <w:lastRenderedPageBreak/>
        <w:t xml:space="preserve">de cada empresa. Por exemplo, existe situação onde o sistema OLAP é instalado em um único computador, o problema nessa arquitetura, é que, o computador deve ser potente para armazenar o sistema OLAP e executar localmente todos os processamentos de dados. Uma outra arquitetura é, aquela em que o GUI do OLAP executa em estações de trabalho clientes, enquanto o mecanismo OLAP, ou servidor, composto da lógica de processamento analítico e de processamento de dados, é executado em computador compartilhado. Nesse caso, o servidor será um </w:t>
      </w:r>
      <w:r w:rsidRPr="00277398">
        <w:rPr>
          <w:rFonts w:ascii="Arial" w:hAnsi="Arial" w:cs="Arial"/>
          <w:i/>
          <w:sz w:val="24"/>
          <w:szCs w:val="24"/>
        </w:rPr>
        <w:t>front end</w:t>
      </w:r>
      <w:r>
        <w:rPr>
          <w:rFonts w:ascii="Arial" w:hAnsi="Arial" w:cs="Arial"/>
          <w:sz w:val="24"/>
          <w:szCs w:val="24"/>
        </w:rPr>
        <w:t xml:space="preserve"> para todos os dados de suporte a decisões do </w:t>
      </w:r>
      <w:r w:rsidRPr="00B55F61">
        <w:rPr>
          <w:rFonts w:ascii="Arial" w:hAnsi="Arial" w:cs="Arial"/>
          <w:i/>
          <w:sz w:val="24"/>
          <w:szCs w:val="24"/>
        </w:rPr>
        <w:t>data warehouse</w:t>
      </w:r>
      <w:r>
        <w:rPr>
          <w:rFonts w:ascii="Arial" w:hAnsi="Arial" w:cs="Arial"/>
          <w:sz w:val="24"/>
          <w:szCs w:val="24"/>
        </w:rPr>
        <w:t xml:space="preserve">.  </w:t>
      </w:r>
    </w:p>
    <w:p w:rsidR="00910D28" w:rsidRDefault="00D464CB" w:rsidP="00910D28">
      <w:pPr>
        <w:jc w:val="both"/>
        <w:rPr>
          <w:rFonts w:ascii="Arial" w:hAnsi="Arial" w:cs="Arial"/>
          <w:sz w:val="24"/>
          <w:szCs w:val="24"/>
        </w:rPr>
      </w:pPr>
      <w:r w:rsidRPr="00E03769">
        <w:rPr>
          <w:rFonts w:ascii="Arial" w:hAnsi="Arial" w:cs="Arial"/>
          <w:noProof/>
          <w:sz w:val="24"/>
          <w:szCs w:val="24"/>
          <w:lang w:eastAsia="pt-BR"/>
        </w:rPr>
        <mc:AlternateContent>
          <mc:Choice Requires="wps">
            <w:drawing>
              <wp:anchor distT="45720" distB="45720" distL="114300" distR="114300" simplePos="0" relativeHeight="251665408" behindDoc="0" locked="0" layoutInCell="1" allowOverlap="1" wp14:anchorId="4CE3DD5C" wp14:editId="5CAFFA7F">
                <wp:simplePos x="0" y="0"/>
                <wp:positionH relativeFrom="column">
                  <wp:posOffset>158115</wp:posOffset>
                </wp:positionH>
                <wp:positionV relativeFrom="paragraph">
                  <wp:posOffset>1539875</wp:posOffset>
                </wp:positionV>
                <wp:extent cx="5133975" cy="4191000"/>
                <wp:effectExtent l="0" t="0" r="9525" b="0"/>
                <wp:wrapSquare wrapText="bothSides"/>
                <wp:docPr id="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3975" cy="4191000"/>
                        </a:xfrm>
                        <a:prstGeom prst="rect">
                          <a:avLst/>
                        </a:prstGeom>
                        <a:solidFill>
                          <a:srgbClr val="FFFFFF"/>
                        </a:solidFill>
                        <a:ln w="9525">
                          <a:noFill/>
                          <a:miter lim="800000"/>
                          <a:headEnd/>
                          <a:tailEnd/>
                        </a:ln>
                      </wps:spPr>
                      <wps:txbx>
                        <w:txbxContent>
                          <w:p w:rsidR="008E3CA1" w:rsidRDefault="008E3CA1" w:rsidP="00910D28">
                            <w:r>
                              <w:rPr>
                                <w:noProof/>
                                <w:lang w:eastAsia="pt-BR"/>
                              </w:rPr>
                              <w:drawing>
                                <wp:inline distT="0" distB="0" distL="0" distR="0" wp14:anchorId="7CCCADB5" wp14:editId="5330FEF3">
                                  <wp:extent cx="5048250" cy="4105275"/>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8250" cy="410527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E3DD5C" id="_x0000_s1031" type="#_x0000_t202" style="position:absolute;left:0;text-align:left;margin-left:12.45pt;margin-top:121.25pt;width:404.25pt;height:330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" stroked="f">
                <v:textbox>
                  <w:txbxContent>
                    <w:p w:rsidR="008E3CA1" w:rsidRDefault="008E3CA1" w:rsidP="00910D28">
                      <w:r>
                        <w:rPr>
                          <w:noProof/>
                          <w:lang w:eastAsia="pt-BR"/>
                        </w:rPr>
                        <w:drawing>
                          <wp:inline distT="0" distB="0" distL="0" distR="0" wp14:anchorId="7CCCADB5" wp14:editId="5330FEF3">
                            <wp:extent cx="5048250" cy="4105275"/>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48250" cy="4105275"/>
                                    </a:xfrm>
                                    <a:prstGeom prst="rect">
                                      <a:avLst/>
                                    </a:prstGeom>
                                  </pic:spPr>
                                </pic:pic>
                              </a:graphicData>
                            </a:graphic>
                          </wp:inline>
                        </w:drawing>
                      </w:r>
                    </w:p>
                  </w:txbxContent>
                </v:textbox>
                <w10:wrap type="square"/>
              </v:shape>
            </w:pict>
          </mc:Fallback>
        </mc:AlternateContent>
      </w:r>
      <w:r w:rsidR="00910D28">
        <w:rPr>
          <w:rFonts w:ascii="Arial" w:hAnsi="Arial" w:cs="Arial"/>
          <w:sz w:val="24"/>
          <w:szCs w:val="24"/>
        </w:rPr>
        <w:tab/>
        <w:t xml:space="preserve">O fato é, segundo Rob (2011), que um sistema OLAP pode acessar ambos tipos de armazenamento de dados (operacional ou </w:t>
      </w:r>
      <w:r w:rsidR="00910D28" w:rsidRPr="005C345E">
        <w:rPr>
          <w:rFonts w:ascii="Arial" w:hAnsi="Arial" w:cs="Arial"/>
          <w:i/>
          <w:sz w:val="24"/>
          <w:szCs w:val="24"/>
        </w:rPr>
        <w:t>data warehouse</w:t>
      </w:r>
      <w:r w:rsidR="00910D28">
        <w:rPr>
          <w:rFonts w:ascii="Arial" w:hAnsi="Arial" w:cs="Arial"/>
          <w:sz w:val="24"/>
          <w:szCs w:val="24"/>
        </w:rPr>
        <w:t>) ou apenas um, dependendo da implementação que se deseje configurar. Em todo caso, a análise multidimensional de dados exige algum tipo de representação de dados multidimensionais, o que normalmente é fornecido pelo mecanismo OLAP. A Figura 2.4 ilustra uma arquitetura OLAP com organização de armazenagem de dados multidimensionais.</w:t>
      </w:r>
    </w:p>
    <w:p w:rsidR="00910D28" w:rsidRDefault="00D464CB" w:rsidP="00D464CB">
      <w:pPr>
        <w:autoSpaceDE w:val="0"/>
        <w:autoSpaceDN w:val="0"/>
        <w:adjustRightInd w:val="0"/>
        <w:spacing w:line="240" w:lineRule="auto"/>
        <w:jc w:val="both"/>
        <w:rPr>
          <w:rFonts w:ascii="Arial" w:hAnsi="Arial" w:cs="Arial"/>
          <w:sz w:val="24"/>
          <w:szCs w:val="24"/>
        </w:rPr>
      </w:pPr>
      <w:r w:rsidRPr="004B3DC3">
        <w:rPr>
          <w:rFonts w:ascii="Arial" w:hAnsi="Arial" w:cs="Arial"/>
          <w:b/>
          <w:sz w:val="24"/>
          <w:szCs w:val="24"/>
        </w:rPr>
        <w:t>Figura 2.4</w:t>
      </w:r>
      <w:r>
        <w:rPr>
          <w:rFonts w:ascii="Arial" w:hAnsi="Arial" w:cs="Arial"/>
          <w:sz w:val="24"/>
          <w:szCs w:val="24"/>
        </w:rPr>
        <w:t xml:space="preserve"> Servidor OLAP</w:t>
      </w:r>
      <w:r w:rsidRPr="00D1199E">
        <w:rPr>
          <w:rFonts w:ascii="Arial" w:hAnsi="Arial" w:cs="Arial"/>
          <w:sz w:val="24"/>
          <w:szCs w:val="24"/>
        </w:rPr>
        <w:t xml:space="preserve"> </w:t>
      </w:r>
      <w:r>
        <w:rPr>
          <w:rFonts w:ascii="Arial" w:hAnsi="Arial" w:cs="Arial"/>
          <w:sz w:val="24"/>
          <w:szCs w:val="24"/>
        </w:rPr>
        <w:t xml:space="preserve">com organização de armazenagem de dados multidimensionais. </w:t>
      </w:r>
      <w:r w:rsidRPr="0097757F">
        <w:rPr>
          <w:rFonts w:ascii="Arial" w:hAnsi="Arial" w:cs="Arial"/>
          <w:b/>
          <w:sz w:val="24"/>
          <w:szCs w:val="24"/>
        </w:rPr>
        <w:t>Fonte</w:t>
      </w:r>
      <w:r>
        <w:rPr>
          <w:rFonts w:ascii="Arial" w:hAnsi="Arial" w:cs="Arial"/>
          <w:sz w:val="24"/>
          <w:szCs w:val="24"/>
        </w:rPr>
        <w:t xml:space="preserve">: </w:t>
      </w:r>
      <w:r w:rsidRPr="00D07580">
        <w:rPr>
          <w:rFonts w:ascii="Arial" w:hAnsi="Arial" w:cs="Arial"/>
          <w:sz w:val="24"/>
          <w:szCs w:val="24"/>
        </w:rPr>
        <w:t>Rob, Peter; Coronel, Carlos. Database Systems: Design, Implementation, and Management by Peter Rob and Carlos Coronel 8th Edtion. Thomson Place, Boston, Massachusetts, 2009.</w:t>
      </w:r>
    </w:p>
    <w:p w:rsidR="00910D28" w:rsidRDefault="00910D28" w:rsidP="00910D28">
      <w:pPr>
        <w:jc w:val="both"/>
        <w:rPr>
          <w:rFonts w:ascii="Arial" w:hAnsi="Arial" w:cs="Arial"/>
          <w:sz w:val="24"/>
          <w:szCs w:val="24"/>
        </w:rPr>
      </w:pPr>
    </w:p>
    <w:p w:rsidR="00910D28" w:rsidRDefault="00910D28" w:rsidP="00910D28">
      <w:pPr>
        <w:jc w:val="both"/>
        <w:rPr>
          <w:rFonts w:ascii="Arial" w:hAnsi="Arial" w:cs="Arial"/>
          <w:sz w:val="24"/>
          <w:szCs w:val="24"/>
        </w:rPr>
      </w:pPr>
    </w:p>
    <w:p w:rsidR="00910D28" w:rsidRDefault="00910D28" w:rsidP="00910D28">
      <w:pPr>
        <w:jc w:val="both"/>
        <w:rPr>
          <w:rFonts w:ascii="Arial" w:hAnsi="Arial" w:cs="Arial"/>
          <w:sz w:val="24"/>
          <w:szCs w:val="24"/>
        </w:rPr>
      </w:pPr>
      <w:r>
        <w:rPr>
          <w:rFonts w:ascii="Arial" w:hAnsi="Arial" w:cs="Arial"/>
          <w:sz w:val="24"/>
          <w:szCs w:val="24"/>
        </w:rPr>
        <w:lastRenderedPageBreak/>
        <w:tab/>
        <w:t>De acordo com Rob (2011), há diversas formas de gerenciar e armazenar os dados em um sistema OLAP, como já foi visto anteriormente, o OLAP relacional (</w:t>
      </w:r>
      <w:r w:rsidRPr="004B3DC3">
        <w:rPr>
          <w:rFonts w:ascii="Arial" w:hAnsi="Arial" w:cs="Arial"/>
          <w:b/>
          <w:sz w:val="24"/>
          <w:szCs w:val="24"/>
        </w:rPr>
        <w:t>ROLAP</w:t>
      </w:r>
      <w:r>
        <w:rPr>
          <w:rFonts w:ascii="Arial" w:hAnsi="Arial" w:cs="Arial"/>
          <w:sz w:val="24"/>
          <w:szCs w:val="24"/>
        </w:rPr>
        <w:t>) e o OLAP multidimensional (</w:t>
      </w:r>
      <w:r w:rsidRPr="004B3DC3">
        <w:rPr>
          <w:rFonts w:ascii="Arial" w:hAnsi="Arial" w:cs="Arial"/>
          <w:b/>
          <w:sz w:val="24"/>
          <w:szCs w:val="24"/>
        </w:rPr>
        <w:t>MOLAP</w:t>
      </w:r>
      <w:r>
        <w:rPr>
          <w:rFonts w:ascii="Arial" w:hAnsi="Arial" w:cs="Arial"/>
          <w:sz w:val="24"/>
          <w:szCs w:val="24"/>
        </w:rPr>
        <w:t>).</w:t>
      </w:r>
    </w:p>
    <w:p w:rsidR="00D1712D" w:rsidRDefault="00D1712D" w:rsidP="00910D28">
      <w:pPr>
        <w:jc w:val="both"/>
        <w:rPr>
          <w:rFonts w:ascii="Arial" w:hAnsi="Arial" w:cs="Arial"/>
          <w:b/>
          <w:sz w:val="24"/>
          <w:szCs w:val="24"/>
        </w:rPr>
      </w:pPr>
    </w:p>
    <w:p w:rsidR="00910D28" w:rsidRDefault="00910D28" w:rsidP="00910D28">
      <w:pPr>
        <w:jc w:val="both"/>
        <w:rPr>
          <w:rFonts w:ascii="Arial" w:hAnsi="Arial" w:cs="Arial"/>
          <w:sz w:val="24"/>
          <w:szCs w:val="24"/>
        </w:rPr>
      </w:pPr>
      <w:r w:rsidRPr="00CD038D">
        <w:rPr>
          <w:rFonts w:ascii="Arial" w:hAnsi="Arial" w:cs="Arial"/>
          <w:b/>
          <w:sz w:val="24"/>
          <w:szCs w:val="24"/>
        </w:rPr>
        <w:t>2.3.5.1</w:t>
      </w:r>
      <w:r>
        <w:rPr>
          <w:rFonts w:ascii="Arial" w:hAnsi="Arial" w:cs="Arial"/>
          <w:sz w:val="24"/>
          <w:szCs w:val="24"/>
        </w:rPr>
        <w:t xml:space="preserve"> </w:t>
      </w:r>
      <w:r w:rsidRPr="00E709C0">
        <w:rPr>
          <w:rFonts w:ascii="Arial" w:hAnsi="Arial" w:cs="Arial"/>
          <w:b/>
          <w:sz w:val="24"/>
          <w:szCs w:val="24"/>
        </w:rPr>
        <w:t>O processamento analítico on-line relacional</w:t>
      </w:r>
      <w:r>
        <w:rPr>
          <w:rFonts w:ascii="Arial" w:hAnsi="Arial" w:cs="Arial"/>
          <w:sz w:val="24"/>
          <w:szCs w:val="24"/>
        </w:rPr>
        <w:t xml:space="preserve"> (</w:t>
      </w:r>
      <w:r w:rsidRPr="00E709C0">
        <w:rPr>
          <w:rFonts w:ascii="Arial" w:hAnsi="Arial" w:cs="Arial"/>
          <w:b/>
          <w:sz w:val="24"/>
          <w:szCs w:val="24"/>
        </w:rPr>
        <w:t>ROLAP</w:t>
      </w:r>
      <w:r>
        <w:rPr>
          <w:rFonts w:ascii="Arial" w:hAnsi="Arial" w:cs="Arial"/>
          <w:sz w:val="24"/>
          <w:szCs w:val="24"/>
        </w:rPr>
        <w:t xml:space="preserve">, sigla em inglês para </w:t>
      </w:r>
      <w:r>
        <w:rPr>
          <w:rFonts w:ascii="Arial" w:hAnsi="Arial" w:cs="Arial"/>
          <w:i/>
          <w:sz w:val="24"/>
          <w:szCs w:val="24"/>
        </w:rPr>
        <w:t>Relational Online Analytical P</w:t>
      </w:r>
      <w:r w:rsidRPr="00BE342F">
        <w:rPr>
          <w:rFonts w:ascii="Arial" w:hAnsi="Arial" w:cs="Arial"/>
          <w:i/>
          <w:sz w:val="24"/>
          <w:szCs w:val="24"/>
        </w:rPr>
        <w:t>rocessing</w:t>
      </w:r>
      <w:r>
        <w:rPr>
          <w:rFonts w:ascii="Arial" w:hAnsi="Arial" w:cs="Arial"/>
          <w:sz w:val="24"/>
          <w:szCs w:val="24"/>
        </w:rPr>
        <w:t xml:space="preserve">). </w:t>
      </w:r>
    </w:p>
    <w:p w:rsidR="00910D28" w:rsidRDefault="00910D28" w:rsidP="00910D28">
      <w:pPr>
        <w:jc w:val="both"/>
        <w:rPr>
          <w:rFonts w:ascii="Arial" w:hAnsi="Arial" w:cs="Arial"/>
          <w:sz w:val="24"/>
          <w:szCs w:val="24"/>
        </w:rPr>
      </w:pPr>
      <w:r>
        <w:rPr>
          <w:rFonts w:ascii="Arial" w:hAnsi="Arial" w:cs="Arial"/>
          <w:sz w:val="24"/>
          <w:szCs w:val="24"/>
        </w:rPr>
        <w:tab/>
        <w:t>Segundo Rob (2011), essa abordagem se estrutura a partir de tecnologias relacionais existentes e representa uma extensão natural para todas as empresas que já utilizem sistemas de gerenciamento de banco de dados relacionais. O ROLAP utiliza uma técnica especial de projeto que permite à tecnologia SGBDR dar suporte a representações de dados multidimensionais, conhecida como “Esquema estrela”. O esquema estrela é essencial para o sistema ROLAP, uma vez que, a tecnologia relacional utiliza a normalização como metodologia de projetos de banco de dados e, isso é visto como um obstáculo em sistemas OLAP. Como se sabe, a normalização divide as entidades de negócio em partes menores para produzir tabelas normalizadas. O motivo de se usar tabelas normalizadas é reduzir as redundâncias, eliminando as anomalias. No entanto, para sistemas de suporte a decisões, é mais fácil compreender os dados, quando os mesmos, são vistos em relação a outros dados.</w:t>
      </w:r>
    </w:p>
    <w:p w:rsidR="00910D28" w:rsidRDefault="00910D28" w:rsidP="00910D28">
      <w:pPr>
        <w:jc w:val="both"/>
        <w:rPr>
          <w:rFonts w:ascii="Arial" w:hAnsi="Arial" w:cs="Arial"/>
          <w:sz w:val="24"/>
          <w:szCs w:val="24"/>
        </w:rPr>
      </w:pPr>
      <w:r>
        <w:rPr>
          <w:rFonts w:ascii="Arial" w:hAnsi="Arial" w:cs="Arial"/>
          <w:sz w:val="24"/>
          <w:szCs w:val="24"/>
        </w:rPr>
        <w:tab/>
        <w:t xml:space="preserve">Um outro fator dos sistemas relacionais é que a SQL não é adequada para executar análise avançada de dados. Segundo Rob (2011), a maioria das solicitações de dados de suporte a decisões, exige o uso de consultas de SQL </w:t>
      </w:r>
      <w:r w:rsidRPr="00502B84">
        <w:rPr>
          <w:rFonts w:ascii="Arial" w:hAnsi="Arial" w:cs="Arial"/>
          <w:i/>
          <w:sz w:val="24"/>
          <w:szCs w:val="24"/>
        </w:rPr>
        <w:t>multiple pass</w:t>
      </w:r>
      <w:r>
        <w:rPr>
          <w:rFonts w:ascii="Arial" w:hAnsi="Arial" w:cs="Arial"/>
          <w:sz w:val="24"/>
          <w:szCs w:val="24"/>
        </w:rPr>
        <w:t xml:space="preserve"> (capaz de fazer várias passagens de processamento) ou vários comandos de SQL integrada. Portanto, segundo Rob (2011), para resolver este problema, as tecnologias ROLAP estende a SQL de modo que ela possa diferenciar entre exigências de acesso a dados de data warehouse (baseado em esquema estrela) e dados operacionais (tabelas normalizadas). Desse modo, o sistema ROLAP é capaz de gerar o código SQL necessário para acessar dados de esquema estrela.</w:t>
      </w:r>
    </w:p>
    <w:p w:rsidR="00910D28" w:rsidRDefault="00910D28" w:rsidP="00910D28">
      <w:pPr>
        <w:jc w:val="both"/>
        <w:rPr>
          <w:rFonts w:ascii="Arial" w:hAnsi="Arial" w:cs="Arial"/>
          <w:sz w:val="24"/>
          <w:szCs w:val="24"/>
        </w:rPr>
      </w:pPr>
      <w:r>
        <w:rPr>
          <w:rFonts w:ascii="Arial" w:hAnsi="Arial" w:cs="Arial"/>
          <w:sz w:val="24"/>
          <w:szCs w:val="24"/>
        </w:rPr>
        <w:tab/>
        <w:t>As ferramentas de ROLAP são produtos Cliente/Servidor em que a interface do usuário final, o processamento analítico e o processamento de dados ocorrem em computadores diferentes. A Figura 2.5 ilustra a interação dos componentes de ROLAP cliente/servidor.</w:t>
      </w:r>
    </w:p>
    <w:p w:rsidR="00910D28" w:rsidRDefault="00910D28" w:rsidP="00910D28">
      <w:pPr>
        <w:jc w:val="both"/>
        <w:rPr>
          <w:rFonts w:ascii="Arial" w:hAnsi="Arial" w:cs="Arial"/>
          <w:sz w:val="24"/>
          <w:szCs w:val="24"/>
        </w:rPr>
      </w:pPr>
    </w:p>
    <w:p w:rsidR="00910D28" w:rsidRDefault="00910D28" w:rsidP="00910D28">
      <w:pPr>
        <w:jc w:val="both"/>
        <w:rPr>
          <w:rFonts w:ascii="Arial" w:hAnsi="Arial" w:cs="Arial"/>
          <w:sz w:val="24"/>
          <w:szCs w:val="24"/>
        </w:rPr>
      </w:pPr>
      <w:r>
        <w:rPr>
          <w:rFonts w:ascii="Arial" w:hAnsi="Arial" w:cs="Arial"/>
          <w:sz w:val="24"/>
          <w:szCs w:val="24"/>
        </w:rPr>
        <w:t xml:space="preserve">2.3.5.2 </w:t>
      </w:r>
      <w:r w:rsidRPr="00E709C0">
        <w:rPr>
          <w:rFonts w:ascii="Arial" w:hAnsi="Arial" w:cs="Arial"/>
          <w:b/>
          <w:sz w:val="24"/>
          <w:szCs w:val="24"/>
        </w:rPr>
        <w:t>O proc</w:t>
      </w:r>
      <w:r>
        <w:rPr>
          <w:rFonts w:ascii="Arial" w:hAnsi="Arial" w:cs="Arial"/>
          <w:b/>
          <w:sz w:val="24"/>
          <w:szCs w:val="24"/>
        </w:rPr>
        <w:t>essamento analítico on-line multidimens</w:t>
      </w:r>
      <w:r w:rsidRPr="00E709C0">
        <w:rPr>
          <w:rFonts w:ascii="Arial" w:hAnsi="Arial" w:cs="Arial"/>
          <w:b/>
          <w:sz w:val="24"/>
          <w:szCs w:val="24"/>
        </w:rPr>
        <w:t>ional</w:t>
      </w:r>
      <w:r>
        <w:rPr>
          <w:rFonts w:ascii="Arial" w:hAnsi="Arial" w:cs="Arial"/>
          <w:sz w:val="24"/>
          <w:szCs w:val="24"/>
        </w:rPr>
        <w:t xml:space="preserve"> (</w:t>
      </w:r>
      <w:r>
        <w:rPr>
          <w:rFonts w:ascii="Arial" w:hAnsi="Arial" w:cs="Arial"/>
          <w:b/>
          <w:sz w:val="24"/>
          <w:szCs w:val="24"/>
        </w:rPr>
        <w:t>M</w:t>
      </w:r>
      <w:r w:rsidRPr="00E709C0">
        <w:rPr>
          <w:rFonts w:ascii="Arial" w:hAnsi="Arial" w:cs="Arial"/>
          <w:b/>
          <w:sz w:val="24"/>
          <w:szCs w:val="24"/>
        </w:rPr>
        <w:t>OLAP</w:t>
      </w:r>
      <w:r>
        <w:rPr>
          <w:rFonts w:ascii="Arial" w:hAnsi="Arial" w:cs="Arial"/>
          <w:sz w:val="24"/>
          <w:szCs w:val="24"/>
        </w:rPr>
        <w:t>, sigla em inglês para Multidimensional</w:t>
      </w:r>
      <w:r>
        <w:rPr>
          <w:rFonts w:ascii="Arial" w:hAnsi="Arial" w:cs="Arial"/>
          <w:i/>
          <w:sz w:val="24"/>
          <w:szCs w:val="24"/>
        </w:rPr>
        <w:t xml:space="preserve"> Online Analytical P</w:t>
      </w:r>
      <w:r w:rsidRPr="00BE342F">
        <w:rPr>
          <w:rFonts w:ascii="Arial" w:hAnsi="Arial" w:cs="Arial"/>
          <w:i/>
          <w:sz w:val="24"/>
          <w:szCs w:val="24"/>
        </w:rPr>
        <w:t>rocessing</w:t>
      </w:r>
      <w:r>
        <w:rPr>
          <w:rFonts w:ascii="Arial" w:hAnsi="Arial" w:cs="Arial"/>
          <w:sz w:val="24"/>
          <w:szCs w:val="24"/>
        </w:rPr>
        <w:t>).</w:t>
      </w:r>
    </w:p>
    <w:p w:rsidR="00910D28" w:rsidRDefault="00910D28" w:rsidP="00910D28">
      <w:pPr>
        <w:jc w:val="both"/>
        <w:rPr>
          <w:rFonts w:ascii="Arial" w:hAnsi="Arial" w:cs="Arial"/>
          <w:sz w:val="24"/>
          <w:szCs w:val="24"/>
        </w:rPr>
      </w:pPr>
      <w:r>
        <w:rPr>
          <w:rFonts w:ascii="Arial" w:hAnsi="Arial" w:cs="Arial"/>
          <w:sz w:val="24"/>
          <w:szCs w:val="24"/>
        </w:rPr>
        <w:tab/>
        <w:t>De acordo com Rob (2011), o MOLAP amplia os recursos de OLAP para sistemas de gerenciamento de banco de dados multidimensionais (</w:t>
      </w:r>
      <w:r w:rsidRPr="003B078D">
        <w:rPr>
          <w:rFonts w:ascii="Arial" w:hAnsi="Arial" w:cs="Arial"/>
          <w:b/>
          <w:sz w:val="24"/>
          <w:szCs w:val="24"/>
        </w:rPr>
        <w:t>SGBDMs</w:t>
      </w:r>
      <w:r>
        <w:rPr>
          <w:rFonts w:ascii="Arial" w:hAnsi="Arial" w:cs="Arial"/>
          <w:sz w:val="24"/>
          <w:szCs w:val="24"/>
        </w:rPr>
        <w:t xml:space="preserve">). O pressuposto do MOLAP é que os bancos de dados multidimensionais são os mais adequados para gerenciar, armazenar e analisar dados multidimensionais. </w:t>
      </w:r>
    </w:p>
    <w:p w:rsidR="00910D28" w:rsidRDefault="00910D28" w:rsidP="00910D28">
      <w:pPr>
        <w:jc w:val="both"/>
        <w:rPr>
          <w:rFonts w:ascii="Arial" w:hAnsi="Arial" w:cs="Arial"/>
          <w:sz w:val="24"/>
          <w:szCs w:val="24"/>
        </w:rPr>
      </w:pPr>
      <w:r>
        <w:rPr>
          <w:rFonts w:ascii="Arial" w:hAnsi="Arial" w:cs="Arial"/>
          <w:sz w:val="24"/>
          <w:szCs w:val="24"/>
        </w:rPr>
        <w:lastRenderedPageBreak/>
        <w:tab/>
        <w:t xml:space="preserve">Conceitualmente, os usuários finais de SGBDM visualizam os dados armazenados como um </w:t>
      </w:r>
      <w:r w:rsidRPr="003B078D">
        <w:rPr>
          <w:rFonts w:ascii="Arial" w:hAnsi="Arial" w:cs="Arial"/>
          <w:b/>
          <w:sz w:val="24"/>
          <w:szCs w:val="24"/>
        </w:rPr>
        <w:t>cubo de dados</w:t>
      </w:r>
      <w:r>
        <w:rPr>
          <w:rFonts w:ascii="Arial" w:hAnsi="Arial" w:cs="Arial"/>
          <w:sz w:val="24"/>
          <w:szCs w:val="24"/>
        </w:rPr>
        <w:t xml:space="preserve">. Em um cubo de dados, a localização de cada valor de dado, é uma função dos eixos x, y e z em um espaço tridimensional. Os eixos x, y e z representam as dimensões do valor do dados. Os cubos podem crescer até um número de n dimensões, tornando-se, assim, </w:t>
      </w:r>
      <w:r w:rsidRPr="003B078D">
        <w:rPr>
          <w:rFonts w:ascii="Arial" w:hAnsi="Arial" w:cs="Arial"/>
          <w:i/>
          <w:sz w:val="24"/>
          <w:szCs w:val="24"/>
        </w:rPr>
        <w:t>hipercubos</w:t>
      </w:r>
      <w:r>
        <w:rPr>
          <w:rFonts w:ascii="Arial" w:hAnsi="Arial" w:cs="Arial"/>
          <w:sz w:val="24"/>
          <w:szCs w:val="24"/>
        </w:rPr>
        <w:t xml:space="preserve">. De acordo com Rob (2011), uma característica importante dos cubos é que são estáticos, ou seja, não estão sujeitos a alterações e devem ser criados antes de sua utilização. Um outro fato é, que eles não podem ser criados por consultas ad hoc. Em vez disso, a consulta é feita em cubos pré-criados com eixos definidos. Por exemplo, um cubo de vendas terá as dimensões de produto, localização e tempo, permitindo a consulta apenas dessas dimensões. A Figura </w:t>
      </w:r>
      <w:r w:rsidR="002C5068" w:rsidRPr="00C60E8D">
        <w:rPr>
          <w:rFonts w:ascii="Arial" w:hAnsi="Arial" w:cs="Arial"/>
          <w:b/>
          <w:noProof/>
          <w:sz w:val="24"/>
          <w:szCs w:val="24"/>
          <w:lang w:eastAsia="pt-BR"/>
        </w:rPr>
        <mc:AlternateContent>
          <mc:Choice Requires="wps">
            <w:drawing>
              <wp:anchor distT="45720" distB="45720" distL="114300" distR="114300" simplePos="0" relativeHeight="251666432" behindDoc="0" locked="0" layoutInCell="1" allowOverlap="1" wp14:anchorId="3C124F4A" wp14:editId="2578A91E">
                <wp:simplePos x="0" y="0"/>
                <wp:positionH relativeFrom="column">
                  <wp:posOffset>34290</wp:posOffset>
                </wp:positionH>
                <wp:positionV relativeFrom="paragraph">
                  <wp:posOffset>1995170</wp:posOffset>
                </wp:positionV>
                <wp:extent cx="5286375" cy="4352925"/>
                <wp:effectExtent l="0" t="0" r="9525" b="9525"/>
                <wp:wrapSquare wrapText="bothSides"/>
                <wp:docPr id="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6375" cy="4352925"/>
                        </a:xfrm>
                        <a:prstGeom prst="rect">
                          <a:avLst/>
                        </a:prstGeom>
                        <a:solidFill>
                          <a:srgbClr val="FFFFFF"/>
                        </a:solidFill>
                        <a:ln w="9525">
                          <a:noFill/>
                          <a:miter lim="800000"/>
                          <a:headEnd/>
                          <a:tailEnd/>
                        </a:ln>
                      </wps:spPr>
                      <wps:txbx>
                        <w:txbxContent>
                          <w:p w:rsidR="008E3CA1" w:rsidRDefault="008E3CA1" w:rsidP="00910D28">
                            <w:r>
                              <w:rPr>
                                <w:noProof/>
                                <w:lang w:eastAsia="pt-BR"/>
                              </w:rPr>
                              <w:drawing>
                                <wp:inline distT="0" distB="0" distL="0" distR="0" wp14:anchorId="7DE2F8F0" wp14:editId="07750BF2">
                                  <wp:extent cx="5114925" cy="4210050"/>
                                  <wp:effectExtent l="0" t="0" r="952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14925" cy="421005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124F4A" id="_x0000_s1032" type="#_x0000_t202" style="position:absolute;left:0;text-align:left;margin-left:2.7pt;margin-top:157.1pt;width:416.25pt;height:342.7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" stroked="f">
                <v:textbox>
                  <w:txbxContent>
                    <w:p w:rsidR="008E3CA1" w:rsidRDefault="008E3CA1" w:rsidP="00910D28">
                      <w:r>
                        <w:rPr>
                          <w:noProof/>
                          <w:lang w:eastAsia="pt-BR"/>
                        </w:rPr>
                        <w:drawing>
                          <wp:inline distT="0" distB="0" distL="0" distR="0" wp14:anchorId="7DE2F8F0" wp14:editId="07750BF2">
                            <wp:extent cx="5114925" cy="4210050"/>
                            <wp:effectExtent l="0" t="0" r="952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14925" cy="4210050"/>
                                    </a:xfrm>
                                    <a:prstGeom prst="rect">
                                      <a:avLst/>
                                    </a:prstGeom>
                                  </pic:spPr>
                                </pic:pic>
                              </a:graphicData>
                            </a:graphic>
                          </wp:inline>
                        </w:drawing>
                      </w:r>
                    </w:p>
                  </w:txbxContent>
                </v:textbox>
                <w10:wrap type="square"/>
              </v:shape>
            </w:pict>
          </mc:Fallback>
        </mc:AlternateContent>
      </w:r>
      <w:r>
        <w:rPr>
          <w:rFonts w:ascii="Arial" w:hAnsi="Arial" w:cs="Arial"/>
          <w:sz w:val="24"/>
          <w:szCs w:val="24"/>
        </w:rPr>
        <w:t xml:space="preserve">2.6 ilustra uma arquitetura cliente/servidor de MOLAP. </w:t>
      </w:r>
    </w:p>
    <w:p w:rsidR="00910D28" w:rsidRDefault="002C5068" w:rsidP="00910D28">
      <w:pPr>
        <w:jc w:val="both"/>
        <w:rPr>
          <w:rFonts w:ascii="Arial" w:hAnsi="Arial" w:cs="Arial"/>
          <w:sz w:val="24"/>
          <w:szCs w:val="24"/>
        </w:rPr>
      </w:pPr>
      <w:r>
        <w:rPr>
          <w:rFonts w:ascii="Arial" w:hAnsi="Arial" w:cs="Arial"/>
          <w:b/>
          <w:sz w:val="24"/>
          <w:szCs w:val="24"/>
        </w:rPr>
        <w:t>Figura 2.5</w:t>
      </w:r>
      <w:r>
        <w:rPr>
          <w:rFonts w:ascii="Arial" w:hAnsi="Arial" w:cs="Arial"/>
          <w:sz w:val="24"/>
          <w:szCs w:val="24"/>
        </w:rPr>
        <w:t xml:space="preserve"> Arquitetura ROLAP</w:t>
      </w:r>
      <w:r w:rsidRPr="00D1199E">
        <w:rPr>
          <w:rFonts w:ascii="Arial" w:hAnsi="Arial" w:cs="Arial"/>
          <w:sz w:val="24"/>
          <w:szCs w:val="24"/>
        </w:rPr>
        <w:t xml:space="preserve"> </w:t>
      </w:r>
      <w:r>
        <w:rPr>
          <w:rFonts w:ascii="Arial" w:hAnsi="Arial" w:cs="Arial"/>
          <w:sz w:val="24"/>
          <w:szCs w:val="24"/>
        </w:rPr>
        <w:t xml:space="preserve">de cliente/servidor. </w:t>
      </w:r>
      <w:r w:rsidRPr="0097757F">
        <w:rPr>
          <w:rFonts w:ascii="Arial" w:hAnsi="Arial" w:cs="Arial"/>
          <w:b/>
          <w:sz w:val="24"/>
          <w:szCs w:val="24"/>
        </w:rPr>
        <w:t>Fonte</w:t>
      </w:r>
      <w:r>
        <w:rPr>
          <w:rFonts w:ascii="Arial" w:hAnsi="Arial" w:cs="Arial"/>
          <w:sz w:val="24"/>
          <w:szCs w:val="24"/>
        </w:rPr>
        <w:t xml:space="preserve">: </w:t>
      </w:r>
      <w:r w:rsidRPr="00D07580">
        <w:rPr>
          <w:rFonts w:ascii="Arial" w:hAnsi="Arial" w:cs="Arial"/>
          <w:sz w:val="24"/>
          <w:szCs w:val="24"/>
        </w:rPr>
        <w:t>Rob, Peter; Coronel, Carlos. Database Systems: Design, Implementation, and Management by Peter Rob and Carlos Coronel 8th Edtion. Thomson Place, Boston, Massachusetts, 2009.</w:t>
      </w:r>
    </w:p>
    <w:p w:rsidR="00910D28" w:rsidRDefault="00910D28" w:rsidP="00910D28">
      <w:pPr>
        <w:jc w:val="both"/>
        <w:rPr>
          <w:rFonts w:ascii="Arial" w:hAnsi="Arial" w:cs="Arial"/>
          <w:sz w:val="24"/>
          <w:szCs w:val="24"/>
        </w:rPr>
      </w:pPr>
    </w:p>
    <w:p w:rsidR="00910D28" w:rsidRDefault="00910D28" w:rsidP="00910D28">
      <w:pPr>
        <w:jc w:val="both"/>
        <w:rPr>
          <w:rFonts w:ascii="Arial" w:hAnsi="Arial" w:cs="Arial"/>
          <w:sz w:val="24"/>
          <w:szCs w:val="24"/>
        </w:rPr>
      </w:pPr>
    </w:p>
    <w:p w:rsidR="00910D28" w:rsidRDefault="00910D28" w:rsidP="00910D28">
      <w:pPr>
        <w:jc w:val="both"/>
        <w:rPr>
          <w:rFonts w:ascii="Arial" w:hAnsi="Arial" w:cs="Arial"/>
          <w:sz w:val="24"/>
          <w:szCs w:val="24"/>
        </w:rPr>
      </w:pPr>
    </w:p>
    <w:p w:rsidR="00910D28" w:rsidRDefault="00910D28" w:rsidP="00910D28">
      <w:pPr>
        <w:jc w:val="both"/>
        <w:rPr>
          <w:rFonts w:ascii="Arial" w:hAnsi="Arial" w:cs="Arial"/>
          <w:sz w:val="24"/>
          <w:szCs w:val="24"/>
        </w:rPr>
      </w:pPr>
    </w:p>
    <w:p w:rsidR="00910D28" w:rsidRDefault="00910D28" w:rsidP="00910D28">
      <w:pPr>
        <w:jc w:val="both"/>
        <w:rPr>
          <w:rFonts w:ascii="Arial" w:hAnsi="Arial" w:cs="Arial"/>
          <w:sz w:val="24"/>
          <w:szCs w:val="24"/>
        </w:rPr>
      </w:pPr>
    </w:p>
    <w:p w:rsidR="00910D28" w:rsidRDefault="002C5068" w:rsidP="00910D28">
      <w:pPr>
        <w:jc w:val="both"/>
        <w:rPr>
          <w:rFonts w:ascii="Arial" w:hAnsi="Arial" w:cs="Arial"/>
          <w:sz w:val="24"/>
          <w:szCs w:val="24"/>
        </w:rPr>
      </w:pPr>
      <w:r>
        <w:rPr>
          <w:rFonts w:ascii="Arial" w:hAnsi="Arial" w:cs="Arial"/>
          <w:b/>
          <w:sz w:val="24"/>
          <w:szCs w:val="24"/>
        </w:rPr>
        <w:t>Figura 2.6</w:t>
      </w:r>
      <w:r>
        <w:rPr>
          <w:rFonts w:ascii="Arial" w:hAnsi="Arial" w:cs="Arial"/>
          <w:sz w:val="24"/>
          <w:szCs w:val="24"/>
        </w:rPr>
        <w:t xml:space="preserve"> Arquitetura MOLAP</w:t>
      </w:r>
      <w:r w:rsidRPr="00D1199E">
        <w:rPr>
          <w:rFonts w:ascii="Arial" w:hAnsi="Arial" w:cs="Arial"/>
          <w:sz w:val="24"/>
          <w:szCs w:val="24"/>
        </w:rPr>
        <w:t xml:space="preserve"> </w:t>
      </w:r>
      <w:r>
        <w:rPr>
          <w:rFonts w:ascii="Arial" w:hAnsi="Arial" w:cs="Arial"/>
          <w:sz w:val="24"/>
          <w:szCs w:val="24"/>
        </w:rPr>
        <w:t xml:space="preserve">de cliente/servidor. </w:t>
      </w:r>
      <w:r w:rsidRPr="0097757F">
        <w:rPr>
          <w:rFonts w:ascii="Arial" w:hAnsi="Arial" w:cs="Arial"/>
          <w:b/>
          <w:sz w:val="24"/>
          <w:szCs w:val="24"/>
        </w:rPr>
        <w:t>Fonte</w:t>
      </w:r>
      <w:r w:rsidRPr="00C60E8D">
        <w:rPr>
          <w:rFonts w:ascii="Arial" w:hAnsi="Arial" w:cs="Arial"/>
          <w:sz w:val="24"/>
          <w:szCs w:val="24"/>
        </w:rPr>
        <w:t xml:space="preserve"> </w:t>
      </w:r>
      <w:r w:rsidRPr="00D07580">
        <w:rPr>
          <w:rFonts w:ascii="Arial" w:hAnsi="Arial" w:cs="Arial"/>
          <w:sz w:val="24"/>
          <w:szCs w:val="24"/>
        </w:rPr>
        <w:t>Rob, Peter; Coronel, Carlos. Database Systems: Design, Implementation, and Management by Peter Rob and Carlos Coronel 8th Edtion. Thomson Place, Boston, Massachusetts, 2009.</w:t>
      </w:r>
      <w:r w:rsidRPr="009058CE">
        <w:rPr>
          <w:rFonts w:ascii="Arial" w:hAnsi="Arial" w:cs="Arial"/>
          <w:noProof/>
          <w:sz w:val="24"/>
          <w:szCs w:val="24"/>
          <w:lang w:eastAsia="pt-BR"/>
        </w:rPr>
        <mc:AlternateContent>
          <mc:Choice Requires="wps">
            <w:drawing>
              <wp:anchor distT="45720" distB="45720" distL="114300" distR="114300" simplePos="0" relativeHeight="251667456" behindDoc="0" locked="0" layoutInCell="1" allowOverlap="1" wp14:anchorId="6E127EBA" wp14:editId="5694967C">
                <wp:simplePos x="0" y="0"/>
                <wp:positionH relativeFrom="column">
                  <wp:posOffset>62865</wp:posOffset>
                </wp:positionH>
                <wp:positionV relativeFrom="paragraph">
                  <wp:posOffset>147955</wp:posOffset>
                </wp:positionV>
                <wp:extent cx="5248275" cy="4305300"/>
                <wp:effectExtent l="0" t="0" r="9525" b="0"/>
                <wp:wrapSquare wrapText="bothSides"/>
                <wp:docPr id="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8275" cy="4305300"/>
                        </a:xfrm>
                        <a:prstGeom prst="rect">
                          <a:avLst/>
                        </a:prstGeom>
                        <a:solidFill>
                          <a:srgbClr val="FFFFFF"/>
                        </a:solidFill>
                        <a:ln w="9525">
                          <a:noFill/>
                          <a:miter lim="800000"/>
                          <a:headEnd/>
                          <a:tailEnd/>
                        </a:ln>
                      </wps:spPr>
                      <wps:txbx>
                        <w:txbxContent>
                          <w:p w:rsidR="008E3CA1" w:rsidRDefault="008E3CA1" w:rsidP="00910D28">
                            <w:r>
                              <w:rPr>
                                <w:noProof/>
                                <w:lang w:eastAsia="pt-BR"/>
                              </w:rPr>
                              <w:drawing>
                                <wp:inline distT="0" distB="0" distL="0" distR="0" wp14:anchorId="348CD664" wp14:editId="1A09936C">
                                  <wp:extent cx="5076825" cy="4171950"/>
                                  <wp:effectExtent l="0" t="0" r="952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6825" cy="417195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127EBA" id="_x0000_s1033" type="#_x0000_t202" style="position:absolute;left:0;text-align:left;margin-left:4.95pt;margin-top:11.65pt;width:413.25pt;height:339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" stroked="f">
                <v:textbox>
                  <w:txbxContent>
                    <w:p w:rsidR="008E3CA1" w:rsidRDefault="008E3CA1" w:rsidP="00910D28">
                      <w:r>
                        <w:rPr>
                          <w:noProof/>
                          <w:lang w:eastAsia="pt-BR"/>
                        </w:rPr>
                        <w:drawing>
                          <wp:inline distT="0" distB="0" distL="0" distR="0" wp14:anchorId="348CD664" wp14:editId="1A09936C">
                            <wp:extent cx="5076825" cy="4171950"/>
                            <wp:effectExtent l="0" t="0" r="952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76825" cy="4171950"/>
                                    </a:xfrm>
                                    <a:prstGeom prst="rect">
                                      <a:avLst/>
                                    </a:prstGeom>
                                  </pic:spPr>
                                </pic:pic>
                              </a:graphicData>
                            </a:graphic>
                          </wp:inline>
                        </w:drawing>
                      </w:r>
                    </w:p>
                  </w:txbxContent>
                </v:textbox>
                <w10:wrap type="square"/>
              </v:shape>
            </w:pict>
          </mc:Fallback>
        </mc:AlternateContent>
      </w:r>
    </w:p>
    <w:p w:rsidR="002C5068" w:rsidRDefault="002C5068" w:rsidP="00910D28">
      <w:pPr>
        <w:jc w:val="both"/>
        <w:rPr>
          <w:rFonts w:ascii="Arial" w:hAnsi="Arial" w:cs="Arial"/>
          <w:b/>
          <w:sz w:val="24"/>
          <w:szCs w:val="24"/>
        </w:rPr>
      </w:pPr>
    </w:p>
    <w:p w:rsidR="00910D28" w:rsidRPr="00C60E8D" w:rsidRDefault="00910D28" w:rsidP="00910D28">
      <w:pPr>
        <w:jc w:val="both"/>
        <w:rPr>
          <w:rFonts w:ascii="Arial" w:hAnsi="Arial" w:cs="Arial"/>
          <w:b/>
          <w:sz w:val="24"/>
          <w:szCs w:val="24"/>
        </w:rPr>
      </w:pPr>
      <w:r w:rsidRPr="00207C61">
        <w:rPr>
          <w:rFonts w:ascii="Arial" w:hAnsi="Arial" w:cs="Arial"/>
          <w:b/>
          <w:sz w:val="24"/>
          <w:szCs w:val="24"/>
        </w:rPr>
        <w:t>Tabela 2.1</w:t>
      </w:r>
      <w:r>
        <w:rPr>
          <w:rFonts w:ascii="Arial" w:hAnsi="Arial" w:cs="Arial"/>
          <w:sz w:val="24"/>
          <w:szCs w:val="24"/>
        </w:rPr>
        <w:t xml:space="preserve"> Resume algumas das principais diferenças entre OLAP e MOLAP. </w:t>
      </w:r>
    </w:p>
    <w:tbl>
      <w:tblPr>
        <w:tblStyle w:val="Tabelacomgrade"/>
        <w:tblW w:w="0" w:type="auto"/>
        <w:tblLook w:val="04A0" w:firstRow="1" w:lastRow="0" w:firstColumn="1" w:lastColumn="0" w:noHBand="0" w:noVBand="1"/>
      </w:tblPr>
      <w:tblGrid>
        <w:gridCol w:w="2831"/>
        <w:gridCol w:w="2831"/>
        <w:gridCol w:w="2832"/>
      </w:tblGrid>
      <w:tr w:rsidR="00910D28" w:rsidTr="00E31771">
        <w:tc>
          <w:tcPr>
            <w:tcW w:w="2831" w:type="dxa"/>
            <w:shd w:val="clear" w:color="auto" w:fill="D0CECE" w:themeFill="background2" w:themeFillShade="E6"/>
          </w:tcPr>
          <w:p w:rsidR="00910D28" w:rsidRDefault="00910D28" w:rsidP="00E31771">
            <w:pPr>
              <w:jc w:val="both"/>
              <w:rPr>
                <w:rFonts w:ascii="Arial" w:hAnsi="Arial" w:cs="Arial"/>
                <w:sz w:val="24"/>
                <w:szCs w:val="24"/>
              </w:rPr>
            </w:pPr>
            <w:r>
              <w:rPr>
                <w:rFonts w:ascii="Arial" w:hAnsi="Arial" w:cs="Arial"/>
                <w:sz w:val="24"/>
                <w:szCs w:val="24"/>
              </w:rPr>
              <w:t>CARACTERISTICA</w:t>
            </w:r>
          </w:p>
        </w:tc>
        <w:tc>
          <w:tcPr>
            <w:tcW w:w="2831" w:type="dxa"/>
            <w:shd w:val="clear" w:color="auto" w:fill="D0CECE" w:themeFill="background2" w:themeFillShade="E6"/>
          </w:tcPr>
          <w:p w:rsidR="00910D28" w:rsidRDefault="00910D28" w:rsidP="00E31771">
            <w:pPr>
              <w:jc w:val="center"/>
              <w:rPr>
                <w:rFonts w:ascii="Arial" w:hAnsi="Arial" w:cs="Arial"/>
                <w:sz w:val="24"/>
                <w:szCs w:val="24"/>
              </w:rPr>
            </w:pPr>
            <w:r>
              <w:rPr>
                <w:rFonts w:ascii="Arial" w:hAnsi="Arial" w:cs="Arial"/>
                <w:sz w:val="24"/>
                <w:szCs w:val="24"/>
              </w:rPr>
              <w:t>ROLAP</w:t>
            </w:r>
          </w:p>
        </w:tc>
        <w:tc>
          <w:tcPr>
            <w:tcW w:w="2832" w:type="dxa"/>
            <w:shd w:val="clear" w:color="auto" w:fill="D0CECE" w:themeFill="background2" w:themeFillShade="E6"/>
          </w:tcPr>
          <w:p w:rsidR="00910D28" w:rsidRDefault="00910D28" w:rsidP="00E31771">
            <w:pPr>
              <w:jc w:val="center"/>
              <w:rPr>
                <w:rFonts w:ascii="Arial" w:hAnsi="Arial" w:cs="Arial"/>
                <w:sz w:val="24"/>
                <w:szCs w:val="24"/>
              </w:rPr>
            </w:pPr>
            <w:r>
              <w:rPr>
                <w:rFonts w:ascii="Arial" w:hAnsi="Arial" w:cs="Arial"/>
                <w:sz w:val="24"/>
                <w:szCs w:val="24"/>
              </w:rPr>
              <w:t>MOLAP</w:t>
            </w:r>
          </w:p>
        </w:tc>
      </w:tr>
      <w:tr w:rsidR="00910D28" w:rsidTr="00E31771">
        <w:tc>
          <w:tcPr>
            <w:tcW w:w="2831" w:type="dxa"/>
          </w:tcPr>
          <w:p w:rsidR="00910D28" w:rsidRDefault="00910D28" w:rsidP="00E31771">
            <w:pPr>
              <w:jc w:val="both"/>
              <w:rPr>
                <w:rFonts w:ascii="Arial" w:hAnsi="Arial" w:cs="Arial"/>
                <w:sz w:val="24"/>
                <w:szCs w:val="24"/>
              </w:rPr>
            </w:pPr>
            <w:r>
              <w:rPr>
                <w:rFonts w:ascii="Arial" w:hAnsi="Arial" w:cs="Arial"/>
                <w:sz w:val="24"/>
                <w:szCs w:val="24"/>
              </w:rPr>
              <w:t>Esquema</w:t>
            </w:r>
          </w:p>
        </w:tc>
        <w:tc>
          <w:tcPr>
            <w:tcW w:w="2831" w:type="dxa"/>
          </w:tcPr>
          <w:p w:rsidR="00910D28" w:rsidRDefault="00910D28" w:rsidP="00E31771">
            <w:pPr>
              <w:jc w:val="both"/>
              <w:rPr>
                <w:rFonts w:ascii="Arial" w:hAnsi="Arial" w:cs="Arial"/>
                <w:sz w:val="24"/>
                <w:szCs w:val="24"/>
              </w:rPr>
            </w:pPr>
            <w:r>
              <w:rPr>
                <w:rFonts w:ascii="Arial" w:hAnsi="Arial" w:cs="Arial"/>
                <w:sz w:val="24"/>
                <w:szCs w:val="24"/>
              </w:rPr>
              <w:t>Utiliza esquema estrela</w:t>
            </w:r>
          </w:p>
          <w:p w:rsidR="00910D28" w:rsidRDefault="00910D28" w:rsidP="00E31771">
            <w:pPr>
              <w:jc w:val="both"/>
              <w:rPr>
                <w:rFonts w:ascii="Arial" w:hAnsi="Arial" w:cs="Arial"/>
                <w:sz w:val="24"/>
                <w:szCs w:val="24"/>
              </w:rPr>
            </w:pPr>
          </w:p>
          <w:p w:rsidR="00910D28" w:rsidRDefault="00910D28" w:rsidP="00E31771">
            <w:pPr>
              <w:jc w:val="both"/>
              <w:rPr>
                <w:rFonts w:ascii="Arial" w:hAnsi="Arial" w:cs="Arial"/>
                <w:sz w:val="24"/>
                <w:szCs w:val="24"/>
              </w:rPr>
            </w:pPr>
            <w:r>
              <w:rPr>
                <w:rFonts w:ascii="Arial" w:hAnsi="Arial" w:cs="Arial"/>
                <w:sz w:val="24"/>
                <w:szCs w:val="24"/>
              </w:rPr>
              <w:t>É possível acrescentar novas dimensões dinamicamente.</w:t>
            </w:r>
          </w:p>
        </w:tc>
        <w:tc>
          <w:tcPr>
            <w:tcW w:w="2832" w:type="dxa"/>
          </w:tcPr>
          <w:p w:rsidR="00910D28" w:rsidRDefault="00910D28" w:rsidP="00E31771">
            <w:pPr>
              <w:jc w:val="both"/>
              <w:rPr>
                <w:rFonts w:ascii="Arial" w:hAnsi="Arial" w:cs="Arial"/>
                <w:sz w:val="24"/>
                <w:szCs w:val="24"/>
              </w:rPr>
            </w:pPr>
            <w:r>
              <w:rPr>
                <w:rFonts w:ascii="Arial" w:hAnsi="Arial" w:cs="Arial"/>
                <w:sz w:val="24"/>
                <w:szCs w:val="24"/>
              </w:rPr>
              <w:t>Utiliza cubos de dados</w:t>
            </w:r>
          </w:p>
          <w:p w:rsidR="00910D28" w:rsidRDefault="00910D28" w:rsidP="00E31771">
            <w:pPr>
              <w:jc w:val="both"/>
              <w:rPr>
                <w:rFonts w:ascii="Arial" w:hAnsi="Arial" w:cs="Arial"/>
                <w:sz w:val="24"/>
                <w:szCs w:val="24"/>
              </w:rPr>
            </w:pPr>
          </w:p>
          <w:p w:rsidR="00910D28" w:rsidRDefault="00910D28" w:rsidP="00E31771">
            <w:pPr>
              <w:jc w:val="both"/>
              <w:rPr>
                <w:rFonts w:ascii="Arial" w:hAnsi="Arial" w:cs="Arial"/>
                <w:sz w:val="24"/>
                <w:szCs w:val="24"/>
              </w:rPr>
            </w:pPr>
            <w:r>
              <w:rPr>
                <w:rFonts w:ascii="Arial" w:hAnsi="Arial" w:cs="Arial"/>
                <w:sz w:val="24"/>
                <w:szCs w:val="24"/>
              </w:rPr>
              <w:t xml:space="preserve">Dimensões adicionais exigem a recriação do cubo de dados. </w:t>
            </w:r>
          </w:p>
        </w:tc>
      </w:tr>
      <w:tr w:rsidR="00910D28" w:rsidTr="00E31771">
        <w:tc>
          <w:tcPr>
            <w:tcW w:w="2831" w:type="dxa"/>
          </w:tcPr>
          <w:p w:rsidR="00910D28" w:rsidRDefault="00910D28" w:rsidP="00E31771">
            <w:pPr>
              <w:jc w:val="both"/>
              <w:rPr>
                <w:rFonts w:ascii="Arial" w:hAnsi="Arial" w:cs="Arial"/>
                <w:sz w:val="24"/>
                <w:szCs w:val="24"/>
              </w:rPr>
            </w:pPr>
            <w:r>
              <w:rPr>
                <w:rFonts w:ascii="Arial" w:hAnsi="Arial" w:cs="Arial"/>
                <w:sz w:val="24"/>
                <w:szCs w:val="24"/>
              </w:rPr>
              <w:t>Tamanho do banco de dados</w:t>
            </w:r>
          </w:p>
        </w:tc>
        <w:tc>
          <w:tcPr>
            <w:tcW w:w="2831" w:type="dxa"/>
          </w:tcPr>
          <w:p w:rsidR="00910D28" w:rsidRDefault="00910D28" w:rsidP="00E31771">
            <w:pPr>
              <w:jc w:val="both"/>
              <w:rPr>
                <w:rFonts w:ascii="Arial" w:hAnsi="Arial" w:cs="Arial"/>
                <w:sz w:val="24"/>
                <w:szCs w:val="24"/>
              </w:rPr>
            </w:pPr>
            <w:r>
              <w:rPr>
                <w:rFonts w:ascii="Arial" w:hAnsi="Arial" w:cs="Arial"/>
                <w:sz w:val="24"/>
                <w:szCs w:val="24"/>
              </w:rPr>
              <w:t>Médio a grande</w:t>
            </w:r>
          </w:p>
        </w:tc>
        <w:tc>
          <w:tcPr>
            <w:tcW w:w="2832" w:type="dxa"/>
          </w:tcPr>
          <w:p w:rsidR="00910D28" w:rsidRDefault="00910D28" w:rsidP="00E31771">
            <w:pPr>
              <w:jc w:val="both"/>
              <w:rPr>
                <w:rFonts w:ascii="Arial" w:hAnsi="Arial" w:cs="Arial"/>
                <w:sz w:val="24"/>
                <w:szCs w:val="24"/>
              </w:rPr>
            </w:pPr>
            <w:r>
              <w:rPr>
                <w:rFonts w:ascii="Arial" w:hAnsi="Arial" w:cs="Arial"/>
                <w:sz w:val="24"/>
                <w:szCs w:val="24"/>
              </w:rPr>
              <w:t>Pequeno a médio</w:t>
            </w:r>
          </w:p>
        </w:tc>
      </w:tr>
      <w:tr w:rsidR="00910D28" w:rsidTr="00E31771">
        <w:tc>
          <w:tcPr>
            <w:tcW w:w="2831" w:type="dxa"/>
          </w:tcPr>
          <w:p w:rsidR="00910D28" w:rsidRDefault="00910D28" w:rsidP="00E31771">
            <w:pPr>
              <w:jc w:val="both"/>
              <w:rPr>
                <w:rFonts w:ascii="Arial" w:hAnsi="Arial" w:cs="Arial"/>
                <w:sz w:val="24"/>
                <w:szCs w:val="24"/>
              </w:rPr>
            </w:pPr>
            <w:r>
              <w:rPr>
                <w:rFonts w:ascii="Arial" w:hAnsi="Arial" w:cs="Arial"/>
                <w:sz w:val="24"/>
                <w:szCs w:val="24"/>
              </w:rPr>
              <w:t>Arquitetura</w:t>
            </w:r>
          </w:p>
        </w:tc>
        <w:tc>
          <w:tcPr>
            <w:tcW w:w="2831" w:type="dxa"/>
          </w:tcPr>
          <w:p w:rsidR="00910D28" w:rsidRDefault="00910D28" w:rsidP="00E31771">
            <w:pPr>
              <w:jc w:val="both"/>
              <w:rPr>
                <w:rFonts w:ascii="Arial" w:hAnsi="Arial" w:cs="Arial"/>
                <w:sz w:val="24"/>
                <w:szCs w:val="24"/>
              </w:rPr>
            </w:pPr>
            <w:r>
              <w:rPr>
                <w:rFonts w:ascii="Arial" w:hAnsi="Arial" w:cs="Arial"/>
                <w:sz w:val="24"/>
                <w:szCs w:val="24"/>
              </w:rPr>
              <w:t>Cliente/Servidor com base em padrões aberto</w:t>
            </w:r>
          </w:p>
        </w:tc>
        <w:tc>
          <w:tcPr>
            <w:tcW w:w="2832" w:type="dxa"/>
          </w:tcPr>
          <w:p w:rsidR="00910D28" w:rsidRDefault="00910D28" w:rsidP="00E31771">
            <w:pPr>
              <w:jc w:val="both"/>
              <w:rPr>
                <w:rFonts w:ascii="Arial" w:hAnsi="Arial" w:cs="Arial"/>
                <w:sz w:val="24"/>
                <w:szCs w:val="24"/>
              </w:rPr>
            </w:pPr>
            <w:r>
              <w:rPr>
                <w:rFonts w:ascii="Arial" w:hAnsi="Arial" w:cs="Arial"/>
                <w:sz w:val="24"/>
                <w:szCs w:val="24"/>
              </w:rPr>
              <w:t>Cliente/Servidor</w:t>
            </w:r>
          </w:p>
          <w:p w:rsidR="00910D28" w:rsidRDefault="00910D28" w:rsidP="00E31771">
            <w:pPr>
              <w:jc w:val="both"/>
              <w:rPr>
                <w:rFonts w:ascii="Arial" w:hAnsi="Arial" w:cs="Arial"/>
                <w:sz w:val="24"/>
                <w:szCs w:val="24"/>
              </w:rPr>
            </w:pPr>
            <w:r>
              <w:rPr>
                <w:rFonts w:ascii="Arial" w:hAnsi="Arial" w:cs="Arial"/>
                <w:sz w:val="24"/>
                <w:szCs w:val="24"/>
              </w:rPr>
              <w:t>Proprietário</w:t>
            </w:r>
          </w:p>
        </w:tc>
      </w:tr>
      <w:tr w:rsidR="00910D28" w:rsidTr="00E31771">
        <w:tc>
          <w:tcPr>
            <w:tcW w:w="2831" w:type="dxa"/>
          </w:tcPr>
          <w:p w:rsidR="00910D28" w:rsidRDefault="00910D28" w:rsidP="00E31771">
            <w:pPr>
              <w:jc w:val="both"/>
              <w:rPr>
                <w:rFonts w:ascii="Arial" w:hAnsi="Arial" w:cs="Arial"/>
                <w:sz w:val="24"/>
                <w:szCs w:val="24"/>
              </w:rPr>
            </w:pPr>
            <w:r>
              <w:rPr>
                <w:rFonts w:ascii="Arial" w:hAnsi="Arial" w:cs="Arial"/>
                <w:sz w:val="24"/>
                <w:szCs w:val="24"/>
              </w:rPr>
              <w:t>Acesso</w:t>
            </w:r>
          </w:p>
        </w:tc>
        <w:tc>
          <w:tcPr>
            <w:tcW w:w="2831" w:type="dxa"/>
          </w:tcPr>
          <w:p w:rsidR="00910D28" w:rsidRDefault="00910D28" w:rsidP="00E31771">
            <w:pPr>
              <w:jc w:val="both"/>
              <w:rPr>
                <w:rFonts w:ascii="Arial" w:hAnsi="Arial" w:cs="Arial"/>
                <w:sz w:val="24"/>
                <w:szCs w:val="24"/>
              </w:rPr>
            </w:pPr>
            <w:r>
              <w:rPr>
                <w:rFonts w:ascii="Arial" w:hAnsi="Arial" w:cs="Arial"/>
                <w:sz w:val="24"/>
                <w:szCs w:val="24"/>
              </w:rPr>
              <w:t>Suporte a solicitações ad hoc</w:t>
            </w:r>
          </w:p>
          <w:p w:rsidR="00910D28" w:rsidRDefault="00910D28" w:rsidP="00E31771">
            <w:pPr>
              <w:jc w:val="both"/>
              <w:rPr>
                <w:rFonts w:ascii="Arial" w:hAnsi="Arial" w:cs="Arial"/>
                <w:sz w:val="24"/>
                <w:szCs w:val="24"/>
              </w:rPr>
            </w:pPr>
            <w:r>
              <w:rPr>
                <w:rFonts w:ascii="Arial" w:hAnsi="Arial" w:cs="Arial"/>
                <w:sz w:val="24"/>
                <w:szCs w:val="24"/>
              </w:rPr>
              <w:t>Dimensões ilimitadas</w:t>
            </w:r>
          </w:p>
        </w:tc>
        <w:tc>
          <w:tcPr>
            <w:tcW w:w="2832" w:type="dxa"/>
          </w:tcPr>
          <w:p w:rsidR="00910D28" w:rsidRDefault="00910D28" w:rsidP="00E31771">
            <w:pPr>
              <w:jc w:val="both"/>
              <w:rPr>
                <w:rFonts w:ascii="Arial" w:hAnsi="Arial" w:cs="Arial"/>
                <w:sz w:val="24"/>
                <w:szCs w:val="24"/>
              </w:rPr>
            </w:pPr>
            <w:r>
              <w:rPr>
                <w:rFonts w:ascii="Arial" w:hAnsi="Arial" w:cs="Arial"/>
                <w:sz w:val="24"/>
                <w:szCs w:val="24"/>
              </w:rPr>
              <w:t>Limitado a dimensões predefinidas</w:t>
            </w:r>
          </w:p>
        </w:tc>
      </w:tr>
      <w:tr w:rsidR="00910D28" w:rsidTr="00E31771">
        <w:tc>
          <w:tcPr>
            <w:tcW w:w="2831" w:type="dxa"/>
          </w:tcPr>
          <w:p w:rsidR="00910D28" w:rsidRDefault="00910D28" w:rsidP="00E31771">
            <w:pPr>
              <w:jc w:val="both"/>
              <w:rPr>
                <w:rFonts w:ascii="Arial" w:hAnsi="Arial" w:cs="Arial"/>
                <w:sz w:val="24"/>
                <w:szCs w:val="24"/>
              </w:rPr>
            </w:pPr>
            <w:r>
              <w:rPr>
                <w:rFonts w:ascii="Arial" w:hAnsi="Arial" w:cs="Arial"/>
                <w:sz w:val="24"/>
                <w:szCs w:val="24"/>
              </w:rPr>
              <w:t>Recursos</w:t>
            </w:r>
          </w:p>
        </w:tc>
        <w:tc>
          <w:tcPr>
            <w:tcW w:w="2831" w:type="dxa"/>
          </w:tcPr>
          <w:p w:rsidR="00910D28" w:rsidRDefault="00910D28" w:rsidP="00E31771">
            <w:pPr>
              <w:jc w:val="both"/>
              <w:rPr>
                <w:rFonts w:ascii="Arial" w:hAnsi="Arial" w:cs="Arial"/>
                <w:sz w:val="24"/>
                <w:szCs w:val="24"/>
              </w:rPr>
            </w:pPr>
            <w:r>
              <w:rPr>
                <w:rFonts w:ascii="Arial" w:hAnsi="Arial" w:cs="Arial"/>
                <w:sz w:val="24"/>
                <w:szCs w:val="24"/>
              </w:rPr>
              <w:t>Altos</w:t>
            </w:r>
          </w:p>
        </w:tc>
        <w:tc>
          <w:tcPr>
            <w:tcW w:w="2832" w:type="dxa"/>
          </w:tcPr>
          <w:p w:rsidR="00910D28" w:rsidRDefault="00910D28" w:rsidP="00E31771">
            <w:pPr>
              <w:jc w:val="both"/>
              <w:rPr>
                <w:rFonts w:ascii="Arial" w:hAnsi="Arial" w:cs="Arial"/>
                <w:sz w:val="24"/>
                <w:szCs w:val="24"/>
              </w:rPr>
            </w:pPr>
            <w:r>
              <w:rPr>
                <w:rFonts w:ascii="Arial" w:hAnsi="Arial" w:cs="Arial"/>
                <w:sz w:val="24"/>
                <w:szCs w:val="24"/>
              </w:rPr>
              <w:t>Muito altos</w:t>
            </w:r>
          </w:p>
        </w:tc>
      </w:tr>
      <w:tr w:rsidR="00910D28" w:rsidTr="00E31771">
        <w:tc>
          <w:tcPr>
            <w:tcW w:w="2831" w:type="dxa"/>
          </w:tcPr>
          <w:p w:rsidR="00910D28" w:rsidRDefault="00910D28" w:rsidP="00E31771">
            <w:pPr>
              <w:jc w:val="both"/>
              <w:rPr>
                <w:rFonts w:ascii="Arial" w:hAnsi="Arial" w:cs="Arial"/>
                <w:sz w:val="24"/>
                <w:szCs w:val="24"/>
              </w:rPr>
            </w:pPr>
            <w:r>
              <w:rPr>
                <w:rFonts w:ascii="Arial" w:hAnsi="Arial" w:cs="Arial"/>
                <w:sz w:val="24"/>
                <w:szCs w:val="24"/>
              </w:rPr>
              <w:lastRenderedPageBreak/>
              <w:t>Flexibilidade</w:t>
            </w:r>
          </w:p>
        </w:tc>
        <w:tc>
          <w:tcPr>
            <w:tcW w:w="2831" w:type="dxa"/>
          </w:tcPr>
          <w:p w:rsidR="00910D28" w:rsidRDefault="00910D28" w:rsidP="00E31771">
            <w:pPr>
              <w:jc w:val="both"/>
              <w:rPr>
                <w:rFonts w:ascii="Arial" w:hAnsi="Arial" w:cs="Arial"/>
                <w:sz w:val="24"/>
                <w:szCs w:val="24"/>
              </w:rPr>
            </w:pPr>
            <w:r>
              <w:rPr>
                <w:rFonts w:ascii="Arial" w:hAnsi="Arial" w:cs="Arial"/>
                <w:sz w:val="24"/>
                <w:szCs w:val="24"/>
              </w:rPr>
              <w:t>Alta</w:t>
            </w:r>
          </w:p>
        </w:tc>
        <w:tc>
          <w:tcPr>
            <w:tcW w:w="2832" w:type="dxa"/>
          </w:tcPr>
          <w:p w:rsidR="00910D28" w:rsidRDefault="00910D28" w:rsidP="00E31771">
            <w:pPr>
              <w:jc w:val="both"/>
              <w:rPr>
                <w:rFonts w:ascii="Arial" w:hAnsi="Arial" w:cs="Arial"/>
                <w:sz w:val="24"/>
                <w:szCs w:val="24"/>
              </w:rPr>
            </w:pPr>
            <w:r>
              <w:rPr>
                <w:rFonts w:ascii="Arial" w:hAnsi="Arial" w:cs="Arial"/>
                <w:sz w:val="24"/>
                <w:szCs w:val="24"/>
              </w:rPr>
              <w:t>Baixa</w:t>
            </w:r>
          </w:p>
        </w:tc>
      </w:tr>
      <w:tr w:rsidR="00910D28" w:rsidTr="00E31771">
        <w:tc>
          <w:tcPr>
            <w:tcW w:w="2831" w:type="dxa"/>
          </w:tcPr>
          <w:p w:rsidR="00910D28" w:rsidRDefault="00910D28" w:rsidP="00E31771">
            <w:pPr>
              <w:jc w:val="both"/>
              <w:rPr>
                <w:rFonts w:ascii="Arial" w:hAnsi="Arial" w:cs="Arial"/>
                <w:sz w:val="24"/>
                <w:szCs w:val="24"/>
              </w:rPr>
            </w:pPr>
            <w:r>
              <w:rPr>
                <w:rFonts w:ascii="Arial" w:hAnsi="Arial" w:cs="Arial"/>
                <w:sz w:val="24"/>
                <w:szCs w:val="24"/>
              </w:rPr>
              <w:t>Escalabilidade</w:t>
            </w:r>
          </w:p>
        </w:tc>
        <w:tc>
          <w:tcPr>
            <w:tcW w:w="2831" w:type="dxa"/>
          </w:tcPr>
          <w:p w:rsidR="00910D28" w:rsidRDefault="00910D28" w:rsidP="00E31771">
            <w:pPr>
              <w:jc w:val="both"/>
              <w:rPr>
                <w:rFonts w:ascii="Arial" w:hAnsi="Arial" w:cs="Arial"/>
                <w:sz w:val="24"/>
                <w:szCs w:val="24"/>
              </w:rPr>
            </w:pPr>
            <w:r>
              <w:rPr>
                <w:rFonts w:ascii="Arial" w:hAnsi="Arial" w:cs="Arial"/>
                <w:sz w:val="24"/>
                <w:szCs w:val="24"/>
              </w:rPr>
              <w:t>Alta</w:t>
            </w:r>
          </w:p>
        </w:tc>
        <w:tc>
          <w:tcPr>
            <w:tcW w:w="2832" w:type="dxa"/>
          </w:tcPr>
          <w:p w:rsidR="00910D28" w:rsidRDefault="00910D28" w:rsidP="00E31771">
            <w:pPr>
              <w:jc w:val="both"/>
              <w:rPr>
                <w:rFonts w:ascii="Arial" w:hAnsi="Arial" w:cs="Arial"/>
                <w:sz w:val="24"/>
                <w:szCs w:val="24"/>
              </w:rPr>
            </w:pPr>
            <w:r>
              <w:rPr>
                <w:rFonts w:ascii="Arial" w:hAnsi="Arial" w:cs="Arial"/>
                <w:sz w:val="24"/>
                <w:szCs w:val="24"/>
              </w:rPr>
              <w:t>Baixa</w:t>
            </w:r>
          </w:p>
        </w:tc>
      </w:tr>
      <w:tr w:rsidR="00910D28" w:rsidTr="00E31771">
        <w:tc>
          <w:tcPr>
            <w:tcW w:w="2831" w:type="dxa"/>
          </w:tcPr>
          <w:p w:rsidR="00910D28" w:rsidRDefault="00910D28" w:rsidP="00E31771">
            <w:pPr>
              <w:jc w:val="both"/>
              <w:rPr>
                <w:rFonts w:ascii="Arial" w:hAnsi="Arial" w:cs="Arial"/>
                <w:sz w:val="24"/>
                <w:szCs w:val="24"/>
              </w:rPr>
            </w:pPr>
            <w:r>
              <w:rPr>
                <w:rFonts w:ascii="Arial" w:hAnsi="Arial" w:cs="Arial"/>
                <w:sz w:val="24"/>
                <w:szCs w:val="24"/>
              </w:rPr>
              <w:t>Velocidade</w:t>
            </w:r>
          </w:p>
        </w:tc>
        <w:tc>
          <w:tcPr>
            <w:tcW w:w="2831" w:type="dxa"/>
          </w:tcPr>
          <w:p w:rsidR="00910D28" w:rsidRDefault="00910D28" w:rsidP="00E31771">
            <w:pPr>
              <w:jc w:val="both"/>
              <w:rPr>
                <w:rFonts w:ascii="Arial" w:hAnsi="Arial" w:cs="Arial"/>
                <w:sz w:val="24"/>
                <w:szCs w:val="24"/>
              </w:rPr>
            </w:pPr>
            <w:r>
              <w:rPr>
                <w:rFonts w:ascii="Arial" w:hAnsi="Arial" w:cs="Arial"/>
                <w:sz w:val="24"/>
                <w:szCs w:val="24"/>
              </w:rPr>
              <w:t>Boa com pequenos Data Sets;</w:t>
            </w:r>
          </w:p>
          <w:p w:rsidR="00910D28" w:rsidRDefault="00910D28" w:rsidP="00E31771">
            <w:pPr>
              <w:jc w:val="both"/>
              <w:rPr>
                <w:rFonts w:ascii="Arial" w:hAnsi="Arial" w:cs="Arial"/>
                <w:sz w:val="24"/>
                <w:szCs w:val="24"/>
              </w:rPr>
            </w:pPr>
            <w:r>
              <w:rPr>
                <w:rFonts w:ascii="Arial" w:hAnsi="Arial" w:cs="Arial"/>
                <w:sz w:val="24"/>
                <w:szCs w:val="24"/>
              </w:rPr>
              <w:t>Razoável para data sets médios ou grandes</w:t>
            </w:r>
          </w:p>
        </w:tc>
        <w:tc>
          <w:tcPr>
            <w:tcW w:w="2832" w:type="dxa"/>
          </w:tcPr>
          <w:p w:rsidR="00910D28" w:rsidRDefault="00910D28" w:rsidP="00E31771">
            <w:pPr>
              <w:jc w:val="both"/>
              <w:rPr>
                <w:rFonts w:ascii="Arial" w:hAnsi="Arial" w:cs="Arial"/>
                <w:sz w:val="24"/>
                <w:szCs w:val="24"/>
              </w:rPr>
            </w:pPr>
            <w:r>
              <w:rPr>
                <w:rFonts w:ascii="Arial" w:hAnsi="Arial" w:cs="Arial"/>
                <w:sz w:val="24"/>
                <w:szCs w:val="24"/>
              </w:rPr>
              <w:t>Mais rápido com data sets pequenos ou médios;</w:t>
            </w:r>
          </w:p>
        </w:tc>
      </w:tr>
    </w:tbl>
    <w:p w:rsidR="00910D28" w:rsidRDefault="00910D28" w:rsidP="00910D28">
      <w:pPr>
        <w:jc w:val="both"/>
        <w:rPr>
          <w:rFonts w:ascii="Arial" w:hAnsi="Arial" w:cs="Arial"/>
          <w:sz w:val="24"/>
          <w:szCs w:val="24"/>
        </w:rPr>
      </w:pPr>
    </w:p>
    <w:p w:rsidR="00910D28" w:rsidRPr="003E5509" w:rsidRDefault="00910D28" w:rsidP="00910D28">
      <w:pPr>
        <w:jc w:val="both"/>
        <w:rPr>
          <w:rFonts w:ascii="Arial" w:hAnsi="Arial" w:cs="Arial"/>
          <w:b/>
          <w:sz w:val="24"/>
          <w:szCs w:val="24"/>
        </w:rPr>
      </w:pPr>
      <w:r>
        <w:rPr>
          <w:rFonts w:ascii="Arial" w:hAnsi="Arial" w:cs="Arial"/>
          <w:b/>
          <w:sz w:val="24"/>
          <w:szCs w:val="24"/>
        </w:rPr>
        <w:t>2.4</w:t>
      </w:r>
      <w:r w:rsidRPr="003E5509">
        <w:rPr>
          <w:rFonts w:ascii="Arial" w:hAnsi="Arial" w:cs="Arial"/>
          <w:b/>
          <w:sz w:val="24"/>
          <w:szCs w:val="24"/>
        </w:rPr>
        <w:t xml:space="preserve"> MODELAGEM MULTIDIMENSIONAL</w:t>
      </w:r>
    </w:p>
    <w:p w:rsidR="00910D28" w:rsidRDefault="00910D28" w:rsidP="00910D28">
      <w:pPr>
        <w:jc w:val="both"/>
        <w:rPr>
          <w:rFonts w:ascii="Arial" w:hAnsi="Arial" w:cs="Arial"/>
          <w:sz w:val="24"/>
          <w:szCs w:val="24"/>
        </w:rPr>
      </w:pPr>
      <w:r>
        <w:rPr>
          <w:rFonts w:ascii="Arial" w:hAnsi="Arial" w:cs="Arial"/>
          <w:sz w:val="24"/>
          <w:szCs w:val="24"/>
        </w:rPr>
        <w:tab/>
        <w:t>A modelagem multidimensional é uma forma de Modelagem de Dados voltada para concepção e visualização de conjunto de medidas que descrevem aspectos comuns de um determinado assunto. É utilizada especialmente para sumarizar e reestruturar dados, apresentando-os em visões que suportem a análise dos dados envolvidos (Passos &amp; Goldschimdt, 2005).</w:t>
      </w:r>
    </w:p>
    <w:p w:rsidR="00910D28" w:rsidRDefault="00910D28" w:rsidP="00910D28">
      <w:pPr>
        <w:jc w:val="both"/>
        <w:rPr>
          <w:rFonts w:ascii="Arial" w:hAnsi="Arial" w:cs="Arial"/>
          <w:sz w:val="24"/>
          <w:szCs w:val="24"/>
        </w:rPr>
      </w:pPr>
      <w:r>
        <w:rPr>
          <w:rFonts w:ascii="Arial" w:hAnsi="Arial" w:cs="Arial"/>
          <w:sz w:val="24"/>
          <w:szCs w:val="24"/>
        </w:rPr>
        <w:tab/>
        <w:t xml:space="preserve">De acordo com Han &amp; Kamber (2011), o </w:t>
      </w:r>
      <w:r w:rsidRPr="00D818BB">
        <w:rPr>
          <w:rFonts w:ascii="Arial" w:hAnsi="Arial" w:cs="Arial"/>
          <w:i/>
          <w:sz w:val="24"/>
          <w:szCs w:val="24"/>
        </w:rPr>
        <w:t>data warehouse</w:t>
      </w:r>
      <w:r>
        <w:rPr>
          <w:rFonts w:ascii="Arial" w:hAnsi="Arial" w:cs="Arial"/>
          <w:sz w:val="24"/>
          <w:szCs w:val="24"/>
        </w:rPr>
        <w:t xml:space="preserve"> e as ferramentas </w:t>
      </w:r>
      <w:r w:rsidRPr="00D818BB">
        <w:rPr>
          <w:rFonts w:ascii="Arial" w:hAnsi="Arial" w:cs="Arial"/>
          <w:b/>
          <w:sz w:val="24"/>
          <w:szCs w:val="24"/>
        </w:rPr>
        <w:t>OLAP</w:t>
      </w:r>
      <w:r>
        <w:rPr>
          <w:rFonts w:ascii="Arial" w:hAnsi="Arial" w:cs="Arial"/>
          <w:sz w:val="24"/>
          <w:szCs w:val="24"/>
        </w:rPr>
        <w:t xml:space="preserve"> são baseadas em um </w:t>
      </w:r>
      <w:r w:rsidRPr="00D818BB">
        <w:rPr>
          <w:rFonts w:ascii="Arial" w:hAnsi="Arial" w:cs="Arial"/>
          <w:b/>
          <w:sz w:val="24"/>
          <w:szCs w:val="24"/>
        </w:rPr>
        <w:t>modelo de dados multidimensional</w:t>
      </w:r>
      <w:r>
        <w:rPr>
          <w:rFonts w:ascii="Arial" w:hAnsi="Arial" w:cs="Arial"/>
          <w:sz w:val="24"/>
          <w:szCs w:val="24"/>
        </w:rPr>
        <w:t>. Nesse modelos, os dados são visto na forma de um cubo de dados. Um modelo multidimensional possui três componentes básicos: Fatos (</w:t>
      </w:r>
      <w:r w:rsidRPr="00D65DFA">
        <w:rPr>
          <w:rFonts w:ascii="Arial" w:hAnsi="Arial" w:cs="Arial"/>
          <w:b/>
          <w:i/>
          <w:sz w:val="24"/>
          <w:szCs w:val="24"/>
        </w:rPr>
        <w:t>facts tables</w:t>
      </w:r>
      <w:r>
        <w:rPr>
          <w:rFonts w:ascii="Arial" w:hAnsi="Arial" w:cs="Arial"/>
          <w:sz w:val="24"/>
          <w:szCs w:val="24"/>
        </w:rPr>
        <w:t>), Dimensões (</w:t>
      </w:r>
      <w:r w:rsidRPr="00D65DFA">
        <w:rPr>
          <w:rFonts w:ascii="Arial" w:hAnsi="Arial" w:cs="Arial"/>
          <w:b/>
          <w:i/>
          <w:sz w:val="24"/>
          <w:szCs w:val="24"/>
        </w:rPr>
        <w:t>dimensions</w:t>
      </w:r>
      <w:r>
        <w:rPr>
          <w:rFonts w:ascii="Arial" w:hAnsi="Arial" w:cs="Arial"/>
          <w:sz w:val="24"/>
          <w:szCs w:val="24"/>
        </w:rPr>
        <w:t>) e Medidas (</w:t>
      </w:r>
      <w:r w:rsidRPr="00D65DFA">
        <w:rPr>
          <w:rFonts w:ascii="Arial" w:hAnsi="Arial" w:cs="Arial"/>
          <w:b/>
          <w:i/>
          <w:sz w:val="24"/>
          <w:szCs w:val="24"/>
        </w:rPr>
        <w:t>measures</w:t>
      </w:r>
      <w:r>
        <w:rPr>
          <w:rFonts w:ascii="Arial" w:hAnsi="Arial" w:cs="Arial"/>
          <w:sz w:val="24"/>
          <w:szCs w:val="24"/>
        </w:rPr>
        <w:t>). E existem diversas formas de modelagem física de um data warehouse, incluindo esquema estrela (</w:t>
      </w:r>
      <w:r w:rsidRPr="00D818BB">
        <w:rPr>
          <w:rFonts w:ascii="Arial" w:hAnsi="Arial" w:cs="Arial"/>
          <w:b/>
          <w:i/>
          <w:sz w:val="24"/>
          <w:szCs w:val="24"/>
        </w:rPr>
        <w:t>star schema</w:t>
      </w:r>
      <w:r>
        <w:rPr>
          <w:rFonts w:ascii="Arial" w:hAnsi="Arial" w:cs="Arial"/>
          <w:sz w:val="24"/>
          <w:szCs w:val="24"/>
        </w:rPr>
        <w:t>), esquema floco de neves (</w:t>
      </w:r>
      <w:r w:rsidRPr="00D818BB">
        <w:rPr>
          <w:rFonts w:ascii="Arial" w:hAnsi="Arial" w:cs="Arial"/>
          <w:b/>
          <w:i/>
          <w:sz w:val="24"/>
          <w:szCs w:val="24"/>
        </w:rPr>
        <w:t>snowflake</w:t>
      </w:r>
      <w:r>
        <w:rPr>
          <w:rFonts w:ascii="Arial" w:hAnsi="Arial" w:cs="Arial"/>
          <w:sz w:val="24"/>
          <w:szCs w:val="24"/>
        </w:rPr>
        <w:t>) e constelação de fatos (</w:t>
      </w:r>
      <w:r w:rsidRPr="00D818BB">
        <w:rPr>
          <w:rFonts w:ascii="Arial" w:hAnsi="Arial" w:cs="Arial"/>
          <w:b/>
          <w:i/>
          <w:sz w:val="24"/>
          <w:szCs w:val="24"/>
        </w:rPr>
        <w:t>fact constellation</w:t>
      </w:r>
      <w:r>
        <w:rPr>
          <w:rFonts w:ascii="Arial" w:hAnsi="Arial" w:cs="Arial"/>
          <w:sz w:val="24"/>
          <w:szCs w:val="24"/>
        </w:rPr>
        <w:t>). A seguir serão discutidas cada uma desses conceitos.</w:t>
      </w:r>
    </w:p>
    <w:p w:rsidR="00910D28" w:rsidRDefault="00910D28" w:rsidP="00910D28">
      <w:pPr>
        <w:jc w:val="both"/>
        <w:rPr>
          <w:rFonts w:ascii="Arial" w:hAnsi="Arial" w:cs="Arial"/>
          <w:sz w:val="24"/>
          <w:szCs w:val="24"/>
        </w:rPr>
      </w:pPr>
    </w:p>
    <w:p w:rsidR="00910D28" w:rsidRPr="00D818BB" w:rsidRDefault="00910D28" w:rsidP="00910D28">
      <w:pPr>
        <w:jc w:val="both"/>
        <w:rPr>
          <w:rFonts w:ascii="Arial" w:hAnsi="Arial" w:cs="Arial"/>
          <w:b/>
          <w:sz w:val="24"/>
          <w:szCs w:val="24"/>
        </w:rPr>
      </w:pPr>
      <w:r>
        <w:rPr>
          <w:rFonts w:ascii="Arial" w:hAnsi="Arial" w:cs="Arial"/>
          <w:b/>
          <w:sz w:val="24"/>
          <w:szCs w:val="24"/>
        </w:rPr>
        <w:t>2.4</w:t>
      </w:r>
      <w:r w:rsidRPr="00D818BB">
        <w:rPr>
          <w:rFonts w:ascii="Arial" w:hAnsi="Arial" w:cs="Arial"/>
          <w:b/>
          <w:sz w:val="24"/>
          <w:szCs w:val="24"/>
        </w:rPr>
        <w:t>.1 Esquema Estrela</w:t>
      </w:r>
    </w:p>
    <w:p w:rsidR="00910D28" w:rsidRDefault="00910D28" w:rsidP="00910D28">
      <w:pPr>
        <w:jc w:val="both"/>
        <w:rPr>
          <w:rFonts w:ascii="Arial" w:hAnsi="Arial" w:cs="Arial"/>
          <w:sz w:val="24"/>
          <w:szCs w:val="24"/>
        </w:rPr>
      </w:pPr>
      <w:r>
        <w:rPr>
          <w:rFonts w:ascii="Arial" w:hAnsi="Arial" w:cs="Arial"/>
          <w:sz w:val="24"/>
          <w:szCs w:val="24"/>
        </w:rPr>
        <w:tab/>
        <w:t>O esquema estrela, segundo Rob (2011), é uma técnica de modelagem de dados multidimensionais de suporte a decisões em um banco de dados relacional. Ainda segundo, Rob (2011), o esquema estrela foi desenvolvido, pois as técnicas de modelagem relacional, entidade relacionamento (</w:t>
      </w:r>
      <w:r w:rsidRPr="00527D6B">
        <w:rPr>
          <w:rFonts w:ascii="Arial" w:hAnsi="Arial" w:cs="Arial"/>
          <w:b/>
          <w:sz w:val="24"/>
          <w:szCs w:val="24"/>
        </w:rPr>
        <w:t>ER</w:t>
      </w:r>
      <w:r>
        <w:rPr>
          <w:rFonts w:ascii="Arial" w:hAnsi="Arial" w:cs="Arial"/>
          <w:sz w:val="24"/>
          <w:szCs w:val="24"/>
        </w:rPr>
        <w:t xml:space="preserve">) e normalização existentes não produziam uma estrutura que atendesse às necessidades de análise avançada de dados. </w:t>
      </w:r>
    </w:p>
    <w:p w:rsidR="00910D28" w:rsidRDefault="00910D28" w:rsidP="00910D28">
      <w:pPr>
        <w:jc w:val="both"/>
        <w:rPr>
          <w:rFonts w:ascii="Arial" w:hAnsi="Arial" w:cs="Arial"/>
          <w:sz w:val="24"/>
          <w:szCs w:val="24"/>
        </w:rPr>
      </w:pPr>
      <w:r>
        <w:rPr>
          <w:rFonts w:ascii="Arial" w:hAnsi="Arial" w:cs="Arial"/>
          <w:sz w:val="24"/>
          <w:szCs w:val="24"/>
        </w:rPr>
        <w:tab/>
        <w:t>O modelo estrela é fácil de implementar e, ao mesmo tempo em que preserva as estruturas relacionais, em que o banco operacional criado. O esquema estrela básico possui quatro componentes: fatos, dimensões, atributos e hierarquias de atributos.</w:t>
      </w:r>
    </w:p>
    <w:p w:rsidR="00910D28" w:rsidRDefault="00910D28" w:rsidP="00910D28">
      <w:pPr>
        <w:jc w:val="both"/>
        <w:rPr>
          <w:rFonts w:ascii="Arial" w:hAnsi="Arial" w:cs="Arial"/>
          <w:sz w:val="24"/>
          <w:szCs w:val="24"/>
        </w:rPr>
      </w:pPr>
    </w:p>
    <w:p w:rsidR="00910D28" w:rsidRPr="00A16B31" w:rsidRDefault="00910D28" w:rsidP="00910D28">
      <w:pPr>
        <w:jc w:val="both"/>
        <w:rPr>
          <w:rFonts w:ascii="Arial" w:hAnsi="Arial" w:cs="Arial"/>
          <w:b/>
          <w:sz w:val="24"/>
          <w:szCs w:val="24"/>
        </w:rPr>
      </w:pPr>
      <w:r>
        <w:rPr>
          <w:rFonts w:ascii="Arial" w:hAnsi="Arial" w:cs="Arial"/>
          <w:b/>
          <w:sz w:val="24"/>
          <w:szCs w:val="24"/>
        </w:rPr>
        <w:t>2.4</w:t>
      </w:r>
      <w:r w:rsidRPr="00A16B31">
        <w:rPr>
          <w:rFonts w:ascii="Arial" w:hAnsi="Arial" w:cs="Arial"/>
          <w:b/>
          <w:sz w:val="24"/>
          <w:szCs w:val="24"/>
        </w:rPr>
        <w:t>.1.1 Fatos</w:t>
      </w:r>
    </w:p>
    <w:p w:rsidR="00910D28" w:rsidRDefault="00910D28" w:rsidP="00910D28">
      <w:pPr>
        <w:jc w:val="both"/>
        <w:rPr>
          <w:rFonts w:ascii="Arial" w:hAnsi="Arial" w:cs="Arial"/>
          <w:sz w:val="24"/>
          <w:szCs w:val="24"/>
        </w:rPr>
      </w:pPr>
      <w:r>
        <w:rPr>
          <w:rFonts w:ascii="Arial" w:hAnsi="Arial" w:cs="Arial"/>
          <w:sz w:val="24"/>
          <w:szCs w:val="24"/>
        </w:rPr>
        <w:t xml:space="preserve"> </w:t>
      </w:r>
      <w:r>
        <w:rPr>
          <w:rFonts w:ascii="Arial" w:hAnsi="Arial" w:cs="Arial"/>
          <w:sz w:val="24"/>
          <w:szCs w:val="24"/>
        </w:rPr>
        <w:tab/>
        <w:t xml:space="preserve">Um </w:t>
      </w:r>
      <w:r w:rsidRPr="00C23CAC">
        <w:rPr>
          <w:rFonts w:ascii="Arial" w:hAnsi="Arial" w:cs="Arial"/>
          <w:b/>
          <w:sz w:val="24"/>
          <w:szCs w:val="24"/>
        </w:rPr>
        <w:t>fato</w:t>
      </w:r>
      <w:r>
        <w:rPr>
          <w:rFonts w:ascii="Arial" w:hAnsi="Arial" w:cs="Arial"/>
          <w:sz w:val="24"/>
          <w:szCs w:val="24"/>
        </w:rPr>
        <w:t xml:space="preserve"> é uma coleção de itens de dados, composta de dados de medidas e de contexto. Representa um item, ou uma transação ou um evento associado ao tema da modelagem. São medidas numéricas (valores) que representam um aspecto ou atividade específica dos negócios. Os fatos normalmente utilizados em análise de dados comerciais são unidades, custos, preços e receitas. Os fatos são armazenados em tabelas de fatos que constituem o centro do esquema </w:t>
      </w:r>
      <w:r>
        <w:rPr>
          <w:rFonts w:ascii="Arial" w:hAnsi="Arial" w:cs="Arial"/>
          <w:sz w:val="24"/>
          <w:szCs w:val="24"/>
        </w:rPr>
        <w:lastRenderedPageBreak/>
        <w:t xml:space="preserve">estrela. A </w:t>
      </w:r>
      <w:r w:rsidRPr="00C23CAC">
        <w:rPr>
          <w:rFonts w:ascii="Arial" w:hAnsi="Arial" w:cs="Arial"/>
          <w:b/>
          <w:sz w:val="24"/>
          <w:szCs w:val="24"/>
        </w:rPr>
        <w:t>tabela de fatos</w:t>
      </w:r>
      <w:r>
        <w:rPr>
          <w:rFonts w:ascii="Arial" w:hAnsi="Arial" w:cs="Arial"/>
          <w:sz w:val="24"/>
          <w:szCs w:val="24"/>
        </w:rPr>
        <w:t xml:space="preserve"> (</w:t>
      </w:r>
      <w:r w:rsidRPr="00527D6B">
        <w:rPr>
          <w:rFonts w:ascii="Arial" w:hAnsi="Arial" w:cs="Arial"/>
          <w:b/>
          <w:i/>
          <w:sz w:val="24"/>
          <w:szCs w:val="24"/>
        </w:rPr>
        <w:t>fact table</w:t>
      </w:r>
      <w:r>
        <w:rPr>
          <w:rFonts w:ascii="Arial" w:hAnsi="Arial" w:cs="Arial"/>
          <w:sz w:val="24"/>
          <w:szCs w:val="24"/>
        </w:rPr>
        <w:t>) contém fatos vinculados por meio de suas dimensões (Kimball, 2002, Passos &amp; Goldschimdt, 2005).</w:t>
      </w:r>
    </w:p>
    <w:p w:rsidR="00910D28" w:rsidRDefault="00910D28" w:rsidP="00910D28">
      <w:pPr>
        <w:jc w:val="both"/>
        <w:rPr>
          <w:rFonts w:ascii="Arial" w:hAnsi="Arial" w:cs="Arial"/>
          <w:sz w:val="24"/>
          <w:szCs w:val="24"/>
        </w:rPr>
      </w:pPr>
      <w:r>
        <w:rPr>
          <w:rFonts w:ascii="Arial" w:hAnsi="Arial" w:cs="Arial"/>
          <w:sz w:val="24"/>
          <w:szCs w:val="24"/>
        </w:rPr>
        <w:tab/>
        <w:t>Segundo Rob (2011), os fatos também podem ser computados ou derivados no momento da execução. Esses as vezes são chamados de métricas para diferenciá-los dos fatos armazenados.</w:t>
      </w:r>
    </w:p>
    <w:p w:rsidR="00910D28" w:rsidRDefault="00910D28" w:rsidP="00910D28">
      <w:pPr>
        <w:jc w:val="both"/>
        <w:rPr>
          <w:rFonts w:ascii="Arial" w:hAnsi="Arial" w:cs="Arial"/>
          <w:sz w:val="24"/>
          <w:szCs w:val="24"/>
        </w:rPr>
      </w:pPr>
    </w:p>
    <w:p w:rsidR="00910D28" w:rsidRPr="003E0BEF" w:rsidRDefault="00910D28" w:rsidP="00910D28">
      <w:pPr>
        <w:jc w:val="both"/>
        <w:rPr>
          <w:rFonts w:ascii="Arial" w:hAnsi="Arial" w:cs="Arial"/>
          <w:b/>
          <w:sz w:val="24"/>
          <w:szCs w:val="24"/>
        </w:rPr>
      </w:pPr>
      <w:r>
        <w:rPr>
          <w:rFonts w:ascii="Arial" w:hAnsi="Arial" w:cs="Arial"/>
          <w:b/>
          <w:sz w:val="24"/>
          <w:szCs w:val="24"/>
        </w:rPr>
        <w:t>2.4</w:t>
      </w:r>
      <w:r w:rsidRPr="003E0BEF">
        <w:rPr>
          <w:rFonts w:ascii="Arial" w:hAnsi="Arial" w:cs="Arial"/>
          <w:b/>
          <w:sz w:val="24"/>
          <w:szCs w:val="24"/>
        </w:rPr>
        <w:t>.1.2 Dimensões</w:t>
      </w:r>
    </w:p>
    <w:p w:rsidR="00910D28" w:rsidRDefault="00C316E0" w:rsidP="00910D28">
      <w:pPr>
        <w:jc w:val="both"/>
        <w:rPr>
          <w:rFonts w:ascii="Arial" w:hAnsi="Arial" w:cs="Arial"/>
          <w:sz w:val="24"/>
          <w:szCs w:val="24"/>
        </w:rPr>
      </w:pPr>
      <w:r w:rsidRPr="003D4AC0">
        <w:rPr>
          <w:rFonts w:ascii="Arial" w:hAnsi="Arial" w:cs="Arial"/>
          <w:noProof/>
          <w:sz w:val="24"/>
          <w:szCs w:val="24"/>
          <w:lang w:eastAsia="pt-BR"/>
        </w:rPr>
        <mc:AlternateContent>
          <mc:Choice Requires="wps">
            <w:drawing>
              <wp:anchor distT="45720" distB="45720" distL="114300" distR="114300" simplePos="0" relativeHeight="251668480" behindDoc="0" locked="0" layoutInCell="1" allowOverlap="1" wp14:anchorId="119F3047" wp14:editId="230BC805">
                <wp:simplePos x="0" y="0"/>
                <wp:positionH relativeFrom="column">
                  <wp:posOffset>129540</wp:posOffset>
                </wp:positionH>
                <wp:positionV relativeFrom="paragraph">
                  <wp:posOffset>2326640</wp:posOffset>
                </wp:positionV>
                <wp:extent cx="5153025" cy="3362325"/>
                <wp:effectExtent l="0" t="0" r="9525" b="9525"/>
                <wp:wrapSquare wrapText="bothSides"/>
                <wp:docPr id="1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3025" cy="3362325"/>
                        </a:xfrm>
                        <a:prstGeom prst="rect">
                          <a:avLst/>
                        </a:prstGeom>
                        <a:solidFill>
                          <a:srgbClr val="FFFFFF"/>
                        </a:solidFill>
                        <a:ln w="9525">
                          <a:noFill/>
                          <a:miter lim="800000"/>
                          <a:headEnd/>
                          <a:tailEnd/>
                        </a:ln>
                      </wps:spPr>
                      <wps:txbx>
                        <w:txbxContent>
                          <w:p w:rsidR="008E3CA1" w:rsidRDefault="008E3CA1" w:rsidP="00910D28">
                            <w:r>
                              <w:rPr>
                                <w:noProof/>
                                <w:lang w:eastAsia="pt-BR"/>
                              </w:rPr>
                              <w:drawing>
                                <wp:inline distT="0" distB="0" distL="0" distR="0" wp14:anchorId="75F26D8F" wp14:editId="7061F205">
                                  <wp:extent cx="5000625" cy="3200400"/>
                                  <wp:effectExtent l="0" t="0" r="952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00625" cy="320040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9F3047" id="_x0000_s1034" type="#_x0000_t202" style="position:absolute;left:0;text-align:left;margin-left:10.2pt;margin-top:183.2pt;width:405.75pt;height:264.7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" stroked="f">
                <v:textbox>
                  <w:txbxContent>
                    <w:p w:rsidR="008E3CA1" w:rsidRDefault="008E3CA1" w:rsidP="00910D28">
                      <w:r>
                        <w:rPr>
                          <w:noProof/>
                          <w:lang w:eastAsia="pt-BR"/>
                        </w:rPr>
                        <w:drawing>
                          <wp:inline distT="0" distB="0" distL="0" distR="0" wp14:anchorId="75F26D8F" wp14:editId="7061F205">
                            <wp:extent cx="5000625" cy="3200400"/>
                            <wp:effectExtent l="0" t="0" r="952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00625" cy="3200400"/>
                                    </a:xfrm>
                                    <a:prstGeom prst="rect">
                                      <a:avLst/>
                                    </a:prstGeom>
                                  </pic:spPr>
                                </pic:pic>
                              </a:graphicData>
                            </a:graphic>
                          </wp:inline>
                        </w:drawing>
                      </w:r>
                    </w:p>
                  </w:txbxContent>
                </v:textbox>
                <w10:wrap type="square"/>
              </v:shape>
            </w:pict>
          </mc:Fallback>
        </mc:AlternateContent>
      </w:r>
      <w:r w:rsidR="00910D28">
        <w:rPr>
          <w:rFonts w:ascii="Arial" w:hAnsi="Arial" w:cs="Arial"/>
          <w:sz w:val="24"/>
          <w:szCs w:val="24"/>
        </w:rPr>
        <w:tab/>
        <w:t xml:space="preserve">Uma dimensão é um tipo de informação que participa da definição de um fato. As dimensões determinam o contexto do assunto. As </w:t>
      </w:r>
      <w:r w:rsidR="00910D28" w:rsidRPr="003E0BEF">
        <w:rPr>
          <w:rFonts w:ascii="Arial" w:hAnsi="Arial" w:cs="Arial"/>
          <w:b/>
          <w:sz w:val="24"/>
          <w:szCs w:val="24"/>
        </w:rPr>
        <w:t>dimensões</w:t>
      </w:r>
      <w:r w:rsidR="00910D28">
        <w:rPr>
          <w:rFonts w:ascii="Arial" w:hAnsi="Arial" w:cs="Arial"/>
          <w:sz w:val="24"/>
          <w:szCs w:val="24"/>
        </w:rPr>
        <w:t xml:space="preserve"> são características de qualificação que fornecem perspectivas adicionais a um determinado fato. Os dados de suporte a decisões são quase sempre vistos relacionados a outros dados, por isso, as dimensões são interessantes. Por exemplo, pode-se, em um sistema de suporte a decisões, querer comprar as vendas de certos produtos, entre regiões e entre períodos. Nesse exemplo, teríamos as vendas, as dimensões produto, localização e tempo. Segundo Rob (2011), as dimensões ampliam a visão dos fatos. Essa dimensões são armazenadas em </w:t>
      </w:r>
      <w:r w:rsidR="00910D28" w:rsidRPr="00527D6B">
        <w:rPr>
          <w:rFonts w:ascii="Arial" w:hAnsi="Arial" w:cs="Arial"/>
          <w:b/>
          <w:sz w:val="24"/>
          <w:szCs w:val="24"/>
        </w:rPr>
        <w:t>tabelas de dimensões</w:t>
      </w:r>
      <w:r w:rsidR="00910D28">
        <w:rPr>
          <w:rFonts w:ascii="Arial" w:hAnsi="Arial" w:cs="Arial"/>
          <w:sz w:val="24"/>
          <w:szCs w:val="24"/>
        </w:rPr>
        <w:t>.  A Figura 2.7 ilustra um esquema estrela para vendas com as dimensões de produto, localização e tempo.</w:t>
      </w:r>
    </w:p>
    <w:p w:rsidR="00910D28" w:rsidRDefault="00C316E0" w:rsidP="00910D28">
      <w:pPr>
        <w:jc w:val="both"/>
        <w:rPr>
          <w:rFonts w:ascii="Arial" w:hAnsi="Arial" w:cs="Arial"/>
          <w:sz w:val="24"/>
          <w:szCs w:val="24"/>
        </w:rPr>
      </w:pPr>
      <w:r w:rsidRPr="00EC49AD">
        <w:rPr>
          <w:rFonts w:ascii="Arial" w:hAnsi="Arial" w:cs="Arial"/>
          <w:b/>
          <w:sz w:val="24"/>
          <w:szCs w:val="24"/>
        </w:rPr>
        <w:t>Figura 2.7</w:t>
      </w:r>
      <w:r>
        <w:rPr>
          <w:rFonts w:ascii="Arial" w:hAnsi="Arial" w:cs="Arial"/>
          <w:sz w:val="24"/>
          <w:szCs w:val="24"/>
        </w:rPr>
        <w:t xml:space="preserve"> </w:t>
      </w:r>
      <w:r w:rsidRPr="00EC49AD">
        <w:rPr>
          <w:rFonts w:ascii="Arial" w:hAnsi="Arial" w:cs="Arial"/>
          <w:b/>
          <w:sz w:val="24"/>
          <w:szCs w:val="24"/>
        </w:rPr>
        <w:t>Esquema estrela</w:t>
      </w:r>
      <w:r>
        <w:rPr>
          <w:rFonts w:ascii="Arial" w:hAnsi="Arial" w:cs="Arial"/>
          <w:sz w:val="24"/>
          <w:szCs w:val="24"/>
        </w:rPr>
        <w:t xml:space="preserve">. </w:t>
      </w:r>
      <w:r w:rsidRPr="0097757F">
        <w:rPr>
          <w:rFonts w:ascii="Arial" w:hAnsi="Arial" w:cs="Arial"/>
          <w:b/>
          <w:sz w:val="24"/>
          <w:szCs w:val="24"/>
        </w:rPr>
        <w:t>Fonte</w:t>
      </w:r>
      <w:r>
        <w:rPr>
          <w:rFonts w:ascii="Arial" w:hAnsi="Arial" w:cs="Arial"/>
          <w:b/>
          <w:sz w:val="24"/>
          <w:szCs w:val="24"/>
        </w:rPr>
        <w:t xml:space="preserve">: </w:t>
      </w:r>
      <w:r w:rsidRPr="00D07580">
        <w:rPr>
          <w:rFonts w:ascii="Arial" w:hAnsi="Arial" w:cs="Arial"/>
          <w:sz w:val="24"/>
          <w:szCs w:val="24"/>
        </w:rPr>
        <w:t>Rob, Peter; Coronel, Carlos. Database Systems: Design, Implementation, and Management by Peter Rob and Carlos Coronel 8th Edtion. Thomson Place, Boston, Massachusetts, 2009.</w:t>
      </w:r>
    </w:p>
    <w:p w:rsidR="00910D28" w:rsidRDefault="00910D28" w:rsidP="00910D28">
      <w:pPr>
        <w:jc w:val="both"/>
        <w:rPr>
          <w:rFonts w:ascii="Arial" w:hAnsi="Arial" w:cs="Arial"/>
          <w:sz w:val="24"/>
          <w:szCs w:val="24"/>
        </w:rPr>
      </w:pPr>
    </w:p>
    <w:p w:rsidR="00D1712D" w:rsidRDefault="00D1712D" w:rsidP="00910D28">
      <w:pPr>
        <w:jc w:val="both"/>
        <w:rPr>
          <w:rFonts w:ascii="Arial" w:hAnsi="Arial" w:cs="Arial"/>
          <w:sz w:val="24"/>
          <w:szCs w:val="24"/>
        </w:rPr>
      </w:pPr>
    </w:p>
    <w:p w:rsidR="00910D28" w:rsidRDefault="00910D28" w:rsidP="00910D28">
      <w:pPr>
        <w:jc w:val="both"/>
        <w:rPr>
          <w:rFonts w:ascii="Arial" w:hAnsi="Arial" w:cs="Arial"/>
          <w:b/>
          <w:sz w:val="24"/>
          <w:szCs w:val="24"/>
        </w:rPr>
      </w:pPr>
      <w:r>
        <w:rPr>
          <w:rFonts w:ascii="Arial" w:hAnsi="Arial" w:cs="Arial"/>
          <w:b/>
          <w:sz w:val="24"/>
          <w:szCs w:val="24"/>
        </w:rPr>
        <w:lastRenderedPageBreak/>
        <w:t>2.4.1.3 Medidas</w:t>
      </w:r>
    </w:p>
    <w:p w:rsidR="00910D28" w:rsidRPr="007B5A6B" w:rsidRDefault="00910D28" w:rsidP="00910D28">
      <w:pPr>
        <w:jc w:val="both"/>
        <w:rPr>
          <w:rFonts w:ascii="Arial" w:hAnsi="Arial" w:cs="Arial"/>
          <w:sz w:val="24"/>
          <w:szCs w:val="24"/>
        </w:rPr>
      </w:pPr>
      <w:r>
        <w:rPr>
          <w:rFonts w:ascii="Arial" w:hAnsi="Arial" w:cs="Arial"/>
          <w:sz w:val="24"/>
          <w:szCs w:val="24"/>
        </w:rPr>
        <w:tab/>
        <w:t>Uma medida é um atributo ou variável numérica que representa um fato. Exemplos: valor da ação, número de evasões escolares, quantidade de produtos vendidos, valor total de venda, etc.</w:t>
      </w:r>
    </w:p>
    <w:p w:rsidR="00910D28" w:rsidRDefault="00910D28" w:rsidP="00910D28">
      <w:pPr>
        <w:jc w:val="both"/>
        <w:rPr>
          <w:rFonts w:ascii="Arial" w:hAnsi="Arial" w:cs="Arial"/>
          <w:b/>
          <w:sz w:val="24"/>
          <w:szCs w:val="24"/>
        </w:rPr>
      </w:pPr>
    </w:p>
    <w:p w:rsidR="00910D28" w:rsidRPr="00882DBC" w:rsidRDefault="00910D28" w:rsidP="00910D28">
      <w:pPr>
        <w:jc w:val="both"/>
        <w:rPr>
          <w:rFonts w:ascii="Arial" w:hAnsi="Arial" w:cs="Arial"/>
          <w:b/>
          <w:sz w:val="24"/>
          <w:szCs w:val="24"/>
        </w:rPr>
      </w:pPr>
      <w:r>
        <w:rPr>
          <w:rFonts w:ascii="Arial" w:hAnsi="Arial" w:cs="Arial"/>
          <w:b/>
          <w:sz w:val="24"/>
          <w:szCs w:val="24"/>
        </w:rPr>
        <w:t>2.4.1.4</w:t>
      </w:r>
      <w:r w:rsidRPr="00882DBC">
        <w:rPr>
          <w:rFonts w:ascii="Arial" w:hAnsi="Arial" w:cs="Arial"/>
          <w:b/>
          <w:sz w:val="24"/>
          <w:szCs w:val="24"/>
        </w:rPr>
        <w:t xml:space="preserve"> Atributos</w:t>
      </w:r>
    </w:p>
    <w:p w:rsidR="00910D28" w:rsidRDefault="00910D28" w:rsidP="00910D28">
      <w:pPr>
        <w:jc w:val="both"/>
        <w:rPr>
          <w:rFonts w:ascii="Arial" w:hAnsi="Arial" w:cs="Arial"/>
          <w:sz w:val="24"/>
          <w:szCs w:val="24"/>
        </w:rPr>
      </w:pPr>
      <w:r>
        <w:rPr>
          <w:rFonts w:ascii="Arial" w:hAnsi="Arial" w:cs="Arial"/>
          <w:sz w:val="24"/>
          <w:szCs w:val="24"/>
        </w:rPr>
        <w:tab/>
        <w:t xml:space="preserve">De acordo com Kimball (2002), cada tabela de dimensão contém atributos. Os atributos costumam ser utilizados para buscar, filtrar e classificar fatos. As dimensões fornecem características descritivas sobre os fatos por meio de seus atributos. </w:t>
      </w:r>
    </w:p>
    <w:p w:rsidR="00910D28" w:rsidRDefault="00897A81" w:rsidP="00910D28">
      <w:pPr>
        <w:jc w:val="both"/>
        <w:rPr>
          <w:rFonts w:ascii="Arial" w:hAnsi="Arial" w:cs="Arial"/>
          <w:sz w:val="24"/>
          <w:szCs w:val="24"/>
        </w:rPr>
      </w:pPr>
      <w:r w:rsidRPr="00ED47C5">
        <w:rPr>
          <w:rFonts w:ascii="Arial" w:hAnsi="Arial" w:cs="Arial"/>
          <w:noProof/>
          <w:sz w:val="24"/>
          <w:szCs w:val="24"/>
          <w:lang w:eastAsia="pt-BR"/>
        </w:rPr>
        <mc:AlternateContent>
          <mc:Choice Requires="wps">
            <w:drawing>
              <wp:anchor distT="45720" distB="45720" distL="114300" distR="114300" simplePos="0" relativeHeight="251669504" behindDoc="0" locked="0" layoutInCell="1" allowOverlap="1" wp14:anchorId="1EF1BBAA" wp14:editId="3AB91F62">
                <wp:simplePos x="0" y="0"/>
                <wp:positionH relativeFrom="column">
                  <wp:posOffset>129540</wp:posOffset>
                </wp:positionH>
                <wp:positionV relativeFrom="paragraph">
                  <wp:posOffset>1729740</wp:posOffset>
                </wp:positionV>
                <wp:extent cx="5153025" cy="3638550"/>
                <wp:effectExtent l="0" t="0" r="9525" b="0"/>
                <wp:wrapSquare wrapText="bothSides"/>
                <wp:docPr id="1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3025" cy="3638550"/>
                        </a:xfrm>
                        <a:prstGeom prst="rect">
                          <a:avLst/>
                        </a:prstGeom>
                        <a:solidFill>
                          <a:srgbClr val="FFFFFF"/>
                        </a:solidFill>
                        <a:ln w="9525">
                          <a:noFill/>
                          <a:miter lim="800000"/>
                          <a:headEnd/>
                          <a:tailEnd/>
                        </a:ln>
                      </wps:spPr>
                      <wps:txbx>
                        <w:txbxContent>
                          <w:p w:rsidR="008E3CA1" w:rsidRDefault="008E3CA1" w:rsidP="00910D28">
                            <w:r>
                              <w:rPr>
                                <w:noProof/>
                                <w:lang w:eastAsia="pt-BR"/>
                              </w:rPr>
                              <w:drawing>
                                <wp:inline distT="0" distB="0" distL="0" distR="0" wp14:anchorId="2CD4E513" wp14:editId="7E64C697">
                                  <wp:extent cx="5038725" cy="3533775"/>
                                  <wp:effectExtent l="0" t="0" r="9525"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38725" cy="353377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F1BBAA" id="_x0000_s1035" type="#_x0000_t202" style="position:absolute;left:0;text-align:left;margin-left:10.2pt;margin-top:136.2pt;width:405.75pt;height:286.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" stroked="f">
                <v:textbox>
                  <w:txbxContent>
                    <w:p w:rsidR="008E3CA1" w:rsidRDefault="008E3CA1" w:rsidP="00910D28">
                      <w:r>
                        <w:rPr>
                          <w:noProof/>
                          <w:lang w:eastAsia="pt-BR"/>
                        </w:rPr>
                        <w:drawing>
                          <wp:inline distT="0" distB="0" distL="0" distR="0" wp14:anchorId="2CD4E513" wp14:editId="7E64C697">
                            <wp:extent cx="5038725" cy="3533775"/>
                            <wp:effectExtent l="0" t="0" r="9525"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38725" cy="3533775"/>
                                    </a:xfrm>
                                    <a:prstGeom prst="rect">
                                      <a:avLst/>
                                    </a:prstGeom>
                                  </pic:spPr>
                                </pic:pic>
                              </a:graphicData>
                            </a:graphic>
                          </wp:inline>
                        </w:drawing>
                      </w:r>
                    </w:p>
                  </w:txbxContent>
                </v:textbox>
                <w10:wrap type="square"/>
              </v:shape>
            </w:pict>
          </mc:Fallback>
        </mc:AlternateContent>
      </w:r>
      <w:r w:rsidR="00910D28">
        <w:rPr>
          <w:rFonts w:ascii="Arial" w:hAnsi="Arial" w:cs="Arial"/>
          <w:sz w:val="24"/>
          <w:szCs w:val="24"/>
        </w:rPr>
        <w:tab/>
        <w:t>Segundo Rob (2011), conceitualmente, o modelo de dados multidimensional do exemplo de vendas, é melhor representado por um cubo tridimensional. Isso, não significa que haja um limite para o número de dimensões, que podem ser associadas a uma tabela de fatos. Não há limite matemático para o número de dimensões utilizadas. Usar um modelo tridimensional, torna mais fácil a visualização do problema. A Figura 2.8 ilustra uma visão das vendas dimensionadas por produto, localização e tempo, na terminologia de análise de dados multidimensional.</w:t>
      </w:r>
    </w:p>
    <w:p w:rsidR="00910D28" w:rsidRDefault="00897A81" w:rsidP="00910D28">
      <w:pPr>
        <w:jc w:val="both"/>
        <w:rPr>
          <w:rFonts w:ascii="Arial" w:hAnsi="Arial" w:cs="Arial"/>
          <w:sz w:val="24"/>
          <w:szCs w:val="24"/>
        </w:rPr>
      </w:pPr>
      <w:r w:rsidRPr="00DA26F5">
        <w:rPr>
          <w:rFonts w:ascii="Arial" w:hAnsi="Arial" w:cs="Arial"/>
          <w:b/>
          <w:sz w:val="24"/>
          <w:szCs w:val="24"/>
        </w:rPr>
        <w:t>Figura 2.8</w:t>
      </w:r>
      <w:r>
        <w:rPr>
          <w:rFonts w:ascii="Arial" w:hAnsi="Arial" w:cs="Arial"/>
          <w:b/>
          <w:sz w:val="24"/>
          <w:szCs w:val="24"/>
        </w:rPr>
        <w:t xml:space="preserve"> </w:t>
      </w:r>
      <w:r w:rsidRPr="00DA26F5">
        <w:rPr>
          <w:rFonts w:ascii="Arial" w:hAnsi="Arial" w:cs="Arial"/>
          <w:b/>
          <w:sz w:val="24"/>
          <w:szCs w:val="24"/>
        </w:rPr>
        <w:t>Visão tridimensional de vendas</w:t>
      </w:r>
      <w:r>
        <w:rPr>
          <w:rFonts w:ascii="Arial" w:hAnsi="Arial" w:cs="Arial"/>
          <w:sz w:val="24"/>
          <w:szCs w:val="24"/>
        </w:rPr>
        <w:t xml:space="preserve">. </w:t>
      </w:r>
      <w:r w:rsidRPr="0097757F">
        <w:rPr>
          <w:rFonts w:ascii="Arial" w:hAnsi="Arial" w:cs="Arial"/>
          <w:b/>
          <w:sz w:val="24"/>
          <w:szCs w:val="24"/>
        </w:rPr>
        <w:t>Fonte</w:t>
      </w:r>
      <w:r>
        <w:rPr>
          <w:rFonts w:ascii="Arial" w:hAnsi="Arial" w:cs="Arial"/>
          <w:sz w:val="24"/>
          <w:szCs w:val="24"/>
        </w:rPr>
        <w:t xml:space="preserve">: </w:t>
      </w:r>
      <w:r w:rsidRPr="00D07580">
        <w:rPr>
          <w:rFonts w:ascii="Arial" w:hAnsi="Arial" w:cs="Arial"/>
          <w:sz w:val="24"/>
          <w:szCs w:val="24"/>
        </w:rPr>
        <w:t>Rob, Peter; Coronel, Carlos. Database Systems: Design, Implementation, and Management by Peter Rob and Carlos Coronel 8th Edtion. Thomson Place, Boston, Massachusetts, 2009.</w:t>
      </w:r>
    </w:p>
    <w:p w:rsidR="00910D28" w:rsidRDefault="00910D28" w:rsidP="00910D28">
      <w:pPr>
        <w:jc w:val="both"/>
        <w:rPr>
          <w:rFonts w:ascii="Arial" w:hAnsi="Arial" w:cs="Arial"/>
          <w:sz w:val="24"/>
          <w:szCs w:val="24"/>
        </w:rPr>
      </w:pPr>
    </w:p>
    <w:p w:rsidR="00910D28" w:rsidRDefault="00910D28" w:rsidP="00910D28">
      <w:pPr>
        <w:jc w:val="both"/>
        <w:rPr>
          <w:rFonts w:ascii="Arial" w:hAnsi="Arial" w:cs="Arial"/>
          <w:sz w:val="24"/>
          <w:szCs w:val="24"/>
        </w:rPr>
      </w:pPr>
      <w:r>
        <w:rPr>
          <w:rFonts w:ascii="Arial" w:hAnsi="Arial" w:cs="Arial"/>
          <w:sz w:val="24"/>
          <w:szCs w:val="24"/>
        </w:rPr>
        <w:t xml:space="preserve"> </w:t>
      </w:r>
      <w:r>
        <w:rPr>
          <w:rFonts w:ascii="Arial" w:hAnsi="Arial" w:cs="Arial"/>
          <w:sz w:val="24"/>
          <w:szCs w:val="24"/>
        </w:rPr>
        <w:tab/>
        <w:t xml:space="preserve">Observe que cada valor de venda armazenado no cubo da Figura 2.8 está associado às dimensões de localização, produto e tempo. Lembre-se que isso é apenas uma representação conceitual de dados multidimensional e não mostra como os dados estão fisicamente armazenados no </w:t>
      </w:r>
      <w:r w:rsidRPr="00E754DF">
        <w:rPr>
          <w:rFonts w:ascii="Arial" w:hAnsi="Arial" w:cs="Arial"/>
          <w:i/>
          <w:sz w:val="24"/>
          <w:szCs w:val="24"/>
        </w:rPr>
        <w:t>data warehouse</w:t>
      </w:r>
      <w:r>
        <w:rPr>
          <w:rFonts w:ascii="Arial" w:hAnsi="Arial" w:cs="Arial"/>
          <w:sz w:val="24"/>
          <w:szCs w:val="24"/>
        </w:rPr>
        <w:t xml:space="preserve">. Os mecanismos </w:t>
      </w:r>
      <w:r w:rsidRPr="00E754DF">
        <w:rPr>
          <w:rFonts w:ascii="Arial" w:hAnsi="Arial" w:cs="Arial"/>
          <w:b/>
          <w:sz w:val="24"/>
          <w:szCs w:val="24"/>
        </w:rPr>
        <w:t>ROLAP</w:t>
      </w:r>
      <w:r>
        <w:rPr>
          <w:rFonts w:ascii="Arial" w:hAnsi="Arial" w:cs="Arial"/>
          <w:sz w:val="24"/>
          <w:szCs w:val="24"/>
        </w:rPr>
        <w:t xml:space="preserve"> e </w:t>
      </w:r>
      <w:r w:rsidRPr="00E754DF">
        <w:rPr>
          <w:rFonts w:ascii="Arial" w:hAnsi="Arial" w:cs="Arial"/>
          <w:b/>
          <w:sz w:val="24"/>
          <w:szCs w:val="24"/>
        </w:rPr>
        <w:t>MOLAP</w:t>
      </w:r>
      <w:r>
        <w:rPr>
          <w:rFonts w:ascii="Arial" w:hAnsi="Arial" w:cs="Arial"/>
          <w:sz w:val="24"/>
          <w:szCs w:val="24"/>
        </w:rPr>
        <w:t xml:space="preserve"> têm suas próprias tecnologias para simular esse cubo multidimensional (Rob, 2011).</w:t>
      </w:r>
    </w:p>
    <w:p w:rsidR="00910D28" w:rsidRDefault="00910D28" w:rsidP="00910D28">
      <w:pPr>
        <w:jc w:val="both"/>
        <w:rPr>
          <w:rFonts w:ascii="Arial" w:hAnsi="Arial" w:cs="Arial"/>
          <w:sz w:val="24"/>
          <w:szCs w:val="24"/>
        </w:rPr>
      </w:pPr>
      <w:r>
        <w:rPr>
          <w:rFonts w:ascii="Arial" w:hAnsi="Arial" w:cs="Arial"/>
          <w:sz w:val="24"/>
          <w:szCs w:val="24"/>
        </w:rPr>
        <w:tab/>
        <w:t>Um dos principais recursos da análise multidimensional, segundo Rob (2011), é a sua capacidade de focar em “fatias” específicas dos cubo. Em termos, multidimensionais, essa capacidade do cubo em executar uma análise mais detalhada é conhecida com detalhamento. A Figura 2.9 ilustra esse conceito. Observando-se a Figura 2.9, ver-se que cada corte através do cubo produz uma fatia. A interseção de fatias produz pequenos cubos de dados.</w:t>
      </w:r>
    </w:p>
    <w:p w:rsidR="00910D28" w:rsidRDefault="00910D28" w:rsidP="00910D28">
      <w:pPr>
        <w:jc w:val="both"/>
        <w:rPr>
          <w:rFonts w:ascii="Arial" w:hAnsi="Arial" w:cs="Arial"/>
          <w:sz w:val="24"/>
          <w:szCs w:val="24"/>
        </w:rPr>
      </w:pPr>
      <w:r w:rsidRPr="00497F18">
        <w:rPr>
          <w:rFonts w:ascii="Arial" w:hAnsi="Arial" w:cs="Arial"/>
          <w:noProof/>
          <w:sz w:val="24"/>
          <w:szCs w:val="24"/>
          <w:lang w:eastAsia="pt-BR"/>
        </w:rPr>
        <mc:AlternateContent>
          <mc:Choice Requires="wps">
            <w:drawing>
              <wp:anchor distT="45720" distB="45720" distL="114300" distR="114300" simplePos="0" relativeHeight="251670528" behindDoc="0" locked="0" layoutInCell="1" allowOverlap="1" wp14:anchorId="4F809F70" wp14:editId="1471599E">
                <wp:simplePos x="0" y="0"/>
                <wp:positionH relativeFrom="column">
                  <wp:posOffset>577215</wp:posOffset>
                </wp:positionH>
                <wp:positionV relativeFrom="paragraph">
                  <wp:posOffset>184150</wp:posOffset>
                </wp:positionV>
                <wp:extent cx="3981450" cy="2847975"/>
                <wp:effectExtent l="0" t="0" r="0" b="9525"/>
                <wp:wrapSquare wrapText="bothSides"/>
                <wp:docPr id="1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1450" cy="2847975"/>
                        </a:xfrm>
                        <a:prstGeom prst="rect">
                          <a:avLst/>
                        </a:prstGeom>
                        <a:solidFill>
                          <a:srgbClr val="FFFFFF"/>
                        </a:solidFill>
                        <a:ln w="9525">
                          <a:noFill/>
                          <a:miter lim="800000"/>
                          <a:headEnd/>
                          <a:tailEnd/>
                        </a:ln>
                      </wps:spPr>
                      <wps:txbx>
                        <w:txbxContent>
                          <w:p w:rsidR="008E3CA1" w:rsidRDefault="008E3CA1" w:rsidP="00910D28">
                            <w:r>
                              <w:rPr>
                                <w:noProof/>
                                <w:lang w:eastAsia="pt-BR"/>
                              </w:rPr>
                              <w:drawing>
                                <wp:inline distT="0" distB="0" distL="0" distR="0" wp14:anchorId="322D3894" wp14:editId="0BE04456">
                                  <wp:extent cx="3781425" cy="2790825"/>
                                  <wp:effectExtent l="0" t="0" r="9525"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81425" cy="279082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809F70" id="_x0000_s1036" type="#_x0000_t202" style="position:absolute;left:0;text-align:left;margin-left:45.45pt;margin-top:14.5pt;width:313.5pt;height:224.2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" stroked="f">
                <v:textbox>
                  <w:txbxContent>
                    <w:p w:rsidR="008E3CA1" w:rsidRDefault="008E3CA1" w:rsidP="00910D28">
                      <w:r>
                        <w:rPr>
                          <w:noProof/>
                          <w:lang w:eastAsia="pt-BR"/>
                        </w:rPr>
                        <w:drawing>
                          <wp:inline distT="0" distB="0" distL="0" distR="0" wp14:anchorId="322D3894" wp14:editId="0BE04456">
                            <wp:extent cx="3781425" cy="2790825"/>
                            <wp:effectExtent l="0" t="0" r="9525"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81425" cy="2790825"/>
                                    </a:xfrm>
                                    <a:prstGeom prst="rect">
                                      <a:avLst/>
                                    </a:prstGeom>
                                  </pic:spPr>
                                </pic:pic>
                              </a:graphicData>
                            </a:graphic>
                          </wp:inline>
                        </w:drawing>
                      </w:r>
                    </w:p>
                  </w:txbxContent>
                </v:textbox>
                <w10:wrap type="square"/>
              </v:shape>
            </w:pict>
          </mc:Fallback>
        </mc:AlternateContent>
      </w:r>
    </w:p>
    <w:p w:rsidR="00910D28" w:rsidRDefault="00910D28" w:rsidP="00910D28">
      <w:pPr>
        <w:jc w:val="both"/>
        <w:rPr>
          <w:rFonts w:ascii="Arial" w:hAnsi="Arial" w:cs="Arial"/>
          <w:sz w:val="24"/>
          <w:szCs w:val="24"/>
        </w:rPr>
      </w:pPr>
    </w:p>
    <w:p w:rsidR="00910D28" w:rsidRDefault="00910D28" w:rsidP="00910D28">
      <w:pPr>
        <w:jc w:val="both"/>
        <w:rPr>
          <w:rFonts w:ascii="Arial" w:hAnsi="Arial" w:cs="Arial"/>
          <w:sz w:val="24"/>
          <w:szCs w:val="24"/>
        </w:rPr>
      </w:pPr>
    </w:p>
    <w:p w:rsidR="00910D28" w:rsidRDefault="00910D28" w:rsidP="00910D28">
      <w:pPr>
        <w:jc w:val="both"/>
        <w:rPr>
          <w:rFonts w:ascii="Arial" w:hAnsi="Arial" w:cs="Arial"/>
          <w:sz w:val="24"/>
          <w:szCs w:val="24"/>
        </w:rPr>
      </w:pPr>
    </w:p>
    <w:p w:rsidR="00910D28" w:rsidRDefault="00910D28" w:rsidP="00910D28">
      <w:pPr>
        <w:jc w:val="both"/>
        <w:rPr>
          <w:rFonts w:ascii="Arial" w:hAnsi="Arial" w:cs="Arial"/>
          <w:sz w:val="24"/>
          <w:szCs w:val="24"/>
        </w:rPr>
      </w:pPr>
    </w:p>
    <w:p w:rsidR="00910D28" w:rsidRDefault="00910D28" w:rsidP="00910D28">
      <w:pPr>
        <w:jc w:val="both"/>
        <w:rPr>
          <w:rFonts w:ascii="Arial" w:hAnsi="Arial" w:cs="Arial"/>
          <w:sz w:val="24"/>
          <w:szCs w:val="24"/>
        </w:rPr>
      </w:pPr>
    </w:p>
    <w:p w:rsidR="00910D28" w:rsidRDefault="00910D28" w:rsidP="00910D28">
      <w:pPr>
        <w:jc w:val="both"/>
        <w:rPr>
          <w:rFonts w:ascii="Arial" w:hAnsi="Arial" w:cs="Arial"/>
          <w:sz w:val="24"/>
          <w:szCs w:val="24"/>
        </w:rPr>
      </w:pPr>
    </w:p>
    <w:p w:rsidR="00910D28" w:rsidRDefault="00910D28" w:rsidP="00910D28">
      <w:pPr>
        <w:jc w:val="both"/>
        <w:rPr>
          <w:rFonts w:ascii="Arial" w:hAnsi="Arial" w:cs="Arial"/>
          <w:sz w:val="24"/>
          <w:szCs w:val="24"/>
        </w:rPr>
      </w:pPr>
    </w:p>
    <w:p w:rsidR="00910D28" w:rsidRDefault="00910D28" w:rsidP="00910D28">
      <w:pPr>
        <w:jc w:val="both"/>
        <w:rPr>
          <w:rFonts w:ascii="Arial" w:hAnsi="Arial" w:cs="Arial"/>
          <w:sz w:val="24"/>
          <w:szCs w:val="24"/>
        </w:rPr>
      </w:pPr>
    </w:p>
    <w:p w:rsidR="00910D28" w:rsidRDefault="00910D28" w:rsidP="00910D28">
      <w:pPr>
        <w:jc w:val="both"/>
        <w:rPr>
          <w:rFonts w:ascii="Arial" w:hAnsi="Arial" w:cs="Arial"/>
          <w:sz w:val="24"/>
          <w:szCs w:val="24"/>
        </w:rPr>
      </w:pPr>
    </w:p>
    <w:p w:rsidR="00FC5F54" w:rsidRDefault="00FC5F54" w:rsidP="00FC5F54">
      <w:pPr>
        <w:jc w:val="both"/>
        <w:rPr>
          <w:rFonts w:ascii="Arial" w:hAnsi="Arial" w:cs="Arial"/>
          <w:b/>
          <w:sz w:val="24"/>
          <w:szCs w:val="24"/>
        </w:rPr>
      </w:pPr>
    </w:p>
    <w:p w:rsidR="00FC5F54" w:rsidRDefault="00FC5F54" w:rsidP="00FC5F54">
      <w:pPr>
        <w:jc w:val="both"/>
        <w:rPr>
          <w:rFonts w:ascii="Arial" w:hAnsi="Arial" w:cs="Arial"/>
          <w:sz w:val="24"/>
          <w:szCs w:val="24"/>
        </w:rPr>
      </w:pPr>
      <w:r w:rsidRPr="00B11DD0">
        <w:rPr>
          <w:rFonts w:ascii="Arial" w:hAnsi="Arial" w:cs="Arial"/>
          <w:b/>
          <w:sz w:val="24"/>
          <w:szCs w:val="24"/>
        </w:rPr>
        <w:t>Figura 2.9</w:t>
      </w:r>
      <w:r>
        <w:rPr>
          <w:rFonts w:ascii="Arial" w:hAnsi="Arial" w:cs="Arial"/>
          <w:sz w:val="24"/>
          <w:szCs w:val="24"/>
        </w:rPr>
        <w:t xml:space="preserve"> </w:t>
      </w:r>
      <w:r w:rsidRPr="00B11DD0">
        <w:rPr>
          <w:rFonts w:ascii="Arial" w:hAnsi="Arial" w:cs="Arial"/>
          <w:b/>
          <w:sz w:val="24"/>
          <w:szCs w:val="24"/>
        </w:rPr>
        <w:t>Visão de detalhamento de vendas</w:t>
      </w:r>
      <w:r>
        <w:rPr>
          <w:rFonts w:ascii="Arial" w:hAnsi="Arial" w:cs="Arial"/>
          <w:sz w:val="24"/>
          <w:szCs w:val="24"/>
        </w:rPr>
        <w:t>.</w:t>
      </w:r>
      <w:r w:rsidRPr="002F07AA">
        <w:rPr>
          <w:rFonts w:ascii="Arial" w:hAnsi="Arial" w:cs="Arial"/>
          <w:b/>
          <w:sz w:val="24"/>
          <w:szCs w:val="24"/>
        </w:rPr>
        <w:t xml:space="preserve"> </w:t>
      </w:r>
      <w:r w:rsidRPr="0097757F">
        <w:rPr>
          <w:rFonts w:ascii="Arial" w:hAnsi="Arial" w:cs="Arial"/>
          <w:b/>
          <w:sz w:val="24"/>
          <w:szCs w:val="24"/>
        </w:rPr>
        <w:t>Fonte</w:t>
      </w:r>
      <w:r>
        <w:rPr>
          <w:rFonts w:ascii="Arial" w:hAnsi="Arial" w:cs="Arial"/>
          <w:sz w:val="24"/>
          <w:szCs w:val="24"/>
        </w:rPr>
        <w:t xml:space="preserve">: </w:t>
      </w:r>
      <w:r w:rsidRPr="00D07580">
        <w:rPr>
          <w:rFonts w:ascii="Arial" w:hAnsi="Arial" w:cs="Arial"/>
          <w:sz w:val="24"/>
          <w:szCs w:val="24"/>
        </w:rPr>
        <w:t>Rob, Peter; Coronel, Carlos. Database Systems: Design, Implementation, and Management by Peter Rob and Carlos Coronel 8th Edtion. Thomson Place, Boston, Massachusetts, 2009.</w:t>
      </w:r>
    </w:p>
    <w:p w:rsidR="00FC5F54" w:rsidRDefault="00FC5F54" w:rsidP="00910D28">
      <w:pPr>
        <w:jc w:val="both"/>
        <w:rPr>
          <w:rFonts w:ascii="Arial" w:hAnsi="Arial" w:cs="Arial"/>
          <w:sz w:val="24"/>
          <w:szCs w:val="24"/>
        </w:rPr>
      </w:pPr>
    </w:p>
    <w:p w:rsidR="00910D28" w:rsidRPr="00B11DD0" w:rsidRDefault="00910D28" w:rsidP="00910D28">
      <w:pPr>
        <w:jc w:val="both"/>
        <w:rPr>
          <w:rFonts w:ascii="Arial" w:hAnsi="Arial" w:cs="Arial"/>
          <w:b/>
          <w:sz w:val="24"/>
          <w:szCs w:val="24"/>
        </w:rPr>
      </w:pPr>
      <w:r>
        <w:rPr>
          <w:rFonts w:ascii="Arial" w:hAnsi="Arial" w:cs="Arial"/>
          <w:b/>
          <w:sz w:val="24"/>
          <w:szCs w:val="24"/>
        </w:rPr>
        <w:t>2.4.1.5</w:t>
      </w:r>
      <w:r w:rsidRPr="00B11DD0">
        <w:rPr>
          <w:rFonts w:ascii="Arial" w:hAnsi="Arial" w:cs="Arial"/>
          <w:b/>
          <w:sz w:val="24"/>
          <w:szCs w:val="24"/>
        </w:rPr>
        <w:t xml:space="preserve"> Hierarquias de Atributos</w:t>
      </w:r>
    </w:p>
    <w:p w:rsidR="00910D28" w:rsidRDefault="00910D28" w:rsidP="00910D28">
      <w:pPr>
        <w:jc w:val="both"/>
        <w:rPr>
          <w:rFonts w:ascii="Arial" w:hAnsi="Arial" w:cs="Arial"/>
          <w:sz w:val="24"/>
          <w:szCs w:val="24"/>
        </w:rPr>
      </w:pPr>
      <w:r>
        <w:rPr>
          <w:rFonts w:ascii="Arial" w:hAnsi="Arial" w:cs="Arial"/>
          <w:sz w:val="24"/>
          <w:szCs w:val="24"/>
        </w:rPr>
        <w:tab/>
        <w:t xml:space="preserve">De acordo com Kimball (2002), os atributos no interior de dimensões podem ser ordenados em hierarquias bem definidas. A hierarquia de atributos fornecem uma organização vertical utilizada para duas finalidades principais: agregação e análise de dados por </w:t>
      </w:r>
      <w:r w:rsidRPr="000677D7">
        <w:rPr>
          <w:rFonts w:ascii="Arial" w:hAnsi="Arial" w:cs="Arial"/>
          <w:b/>
          <w:i/>
          <w:sz w:val="24"/>
          <w:szCs w:val="24"/>
        </w:rPr>
        <w:t>drill down</w:t>
      </w:r>
      <w:r>
        <w:rPr>
          <w:rFonts w:ascii="Arial" w:hAnsi="Arial" w:cs="Arial"/>
          <w:sz w:val="24"/>
          <w:szCs w:val="24"/>
        </w:rPr>
        <w:t xml:space="preserve"> e </w:t>
      </w:r>
      <w:r w:rsidRPr="000677D7">
        <w:rPr>
          <w:rFonts w:ascii="Arial" w:hAnsi="Arial" w:cs="Arial"/>
          <w:b/>
          <w:i/>
          <w:sz w:val="24"/>
          <w:szCs w:val="24"/>
        </w:rPr>
        <w:t>roll up</w:t>
      </w:r>
      <w:r>
        <w:rPr>
          <w:rFonts w:ascii="Arial" w:hAnsi="Arial" w:cs="Arial"/>
          <w:sz w:val="24"/>
          <w:szCs w:val="24"/>
        </w:rPr>
        <w:t>. A Figura 2.10 ilustra como os atributos da dimensão de localização podem ser organizados em uma hierarquia por região, estado, cidade e loja.</w:t>
      </w:r>
    </w:p>
    <w:p w:rsidR="00910D28" w:rsidRDefault="00910D28" w:rsidP="00910D28">
      <w:pPr>
        <w:jc w:val="both"/>
        <w:rPr>
          <w:rFonts w:ascii="Arial" w:hAnsi="Arial" w:cs="Arial"/>
          <w:sz w:val="24"/>
          <w:szCs w:val="24"/>
        </w:rPr>
      </w:pPr>
    </w:p>
    <w:p w:rsidR="00910D28" w:rsidRDefault="00910D28" w:rsidP="00910D28">
      <w:pPr>
        <w:jc w:val="both"/>
        <w:rPr>
          <w:rFonts w:ascii="Arial" w:hAnsi="Arial" w:cs="Arial"/>
          <w:b/>
          <w:sz w:val="24"/>
          <w:szCs w:val="24"/>
        </w:rPr>
      </w:pPr>
    </w:p>
    <w:p w:rsidR="00910D28" w:rsidRDefault="00910D28" w:rsidP="00910D28">
      <w:pPr>
        <w:jc w:val="both"/>
        <w:rPr>
          <w:rFonts w:ascii="Arial" w:hAnsi="Arial" w:cs="Arial"/>
          <w:sz w:val="24"/>
          <w:szCs w:val="24"/>
        </w:rPr>
      </w:pPr>
      <w:r>
        <w:rPr>
          <w:rFonts w:ascii="Arial" w:hAnsi="Arial" w:cs="Arial"/>
          <w:sz w:val="24"/>
          <w:szCs w:val="24"/>
        </w:rPr>
        <w:tab/>
      </w:r>
    </w:p>
    <w:p w:rsidR="00910D28" w:rsidRDefault="00910D28" w:rsidP="00910D28">
      <w:pPr>
        <w:jc w:val="both"/>
        <w:rPr>
          <w:rFonts w:ascii="Arial" w:hAnsi="Arial" w:cs="Arial"/>
          <w:sz w:val="24"/>
          <w:szCs w:val="24"/>
        </w:rPr>
      </w:pPr>
      <w:r w:rsidRPr="00270FB8">
        <w:rPr>
          <w:rFonts w:ascii="Arial" w:hAnsi="Arial" w:cs="Arial"/>
          <w:noProof/>
          <w:sz w:val="24"/>
          <w:szCs w:val="24"/>
          <w:lang w:eastAsia="pt-BR"/>
        </w:rPr>
        <mc:AlternateContent>
          <mc:Choice Requires="wps">
            <w:drawing>
              <wp:anchor distT="45720" distB="45720" distL="114300" distR="114300" simplePos="0" relativeHeight="251671552" behindDoc="0" locked="0" layoutInCell="1" allowOverlap="1" wp14:anchorId="5B87B247" wp14:editId="7FCF2A40">
                <wp:simplePos x="0" y="0"/>
                <wp:positionH relativeFrom="column">
                  <wp:posOffset>1062990</wp:posOffset>
                </wp:positionH>
                <wp:positionV relativeFrom="paragraph">
                  <wp:posOffset>185420</wp:posOffset>
                </wp:positionV>
                <wp:extent cx="2990850" cy="2924175"/>
                <wp:effectExtent l="0" t="0" r="0" b="9525"/>
                <wp:wrapSquare wrapText="bothSides"/>
                <wp:docPr id="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924175"/>
                        </a:xfrm>
                        <a:prstGeom prst="rect">
                          <a:avLst/>
                        </a:prstGeom>
                        <a:solidFill>
                          <a:srgbClr val="FFFFFF"/>
                        </a:solidFill>
                        <a:ln w="9525">
                          <a:noFill/>
                          <a:miter lim="800000"/>
                          <a:headEnd/>
                          <a:tailEnd/>
                        </a:ln>
                      </wps:spPr>
                      <wps:txbx>
                        <w:txbxContent>
                          <w:p w:rsidR="008E3CA1" w:rsidRDefault="008E3CA1" w:rsidP="00910D28">
                            <w:r>
                              <w:rPr>
                                <w:noProof/>
                                <w:lang w:eastAsia="pt-BR"/>
                              </w:rPr>
                              <w:drawing>
                                <wp:inline distT="0" distB="0" distL="0" distR="0" wp14:anchorId="3C7F27D2" wp14:editId="75277EEC">
                                  <wp:extent cx="2838450" cy="281940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38450" cy="281940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87B247" id="_x0000_s1037" type="#_x0000_t202" style="position:absolute;left:0;text-align:left;margin-left:83.7pt;margin-top:14.6pt;width:235.5pt;height:230.2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" stroked="f">
                <v:textbox>
                  <w:txbxContent>
                    <w:p w:rsidR="008E3CA1" w:rsidRDefault="008E3CA1" w:rsidP="00910D28">
                      <w:r>
                        <w:rPr>
                          <w:noProof/>
                          <w:lang w:eastAsia="pt-BR"/>
                        </w:rPr>
                        <w:drawing>
                          <wp:inline distT="0" distB="0" distL="0" distR="0" wp14:anchorId="3C7F27D2" wp14:editId="75277EEC">
                            <wp:extent cx="2838450" cy="281940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38450" cy="2819400"/>
                                    </a:xfrm>
                                    <a:prstGeom prst="rect">
                                      <a:avLst/>
                                    </a:prstGeom>
                                  </pic:spPr>
                                </pic:pic>
                              </a:graphicData>
                            </a:graphic>
                          </wp:inline>
                        </w:drawing>
                      </w:r>
                    </w:p>
                  </w:txbxContent>
                </v:textbox>
                <w10:wrap type="square"/>
              </v:shape>
            </w:pict>
          </mc:Fallback>
        </mc:AlternateContent>
      </w:r>
    </w:p>
    <w:p w:rsidR="00910D28" w:rsidRDefault="00910D28" w:rsidP="00910D28">
      <w:pPr>
        <w:jc w:val="both"/>
        <w:rPr>
          <w:rFonts w:ascii="Arial" w:hAnsi="Arial" w:cs="Arial"/>
          <w:sz w:val="24"/>
          <w:szCs w:val="24"/>
        </w:rPr>
      </w:pPr>
    </w:p>
    <w:p w:rsidR="00910D28" w:rsidRDefault="00910D28" w:rsidP="00910D28">
      <w:pPr>
        <w:jc w:val="both"/>
        <w:rPr>
          <w:rFonts w:ascii="Arial" w:hAnsi="Arial" w:cs="Arial"/>
          <w:sz w:val="24"/>
          <w:szCs w:val="24"/>
        </w:rPr>
      </w:pPr>
    </w:p>
    <w:p w:rsidR="00910D28" w:rsidRDefault="00910D28" w:rsidP="00910D28">
      <w:pPr>
        <w:jc w:val="both"/>
        <w:rPr>
          <w:rFonts w:ascii="Arial" w:hAnsi="Arial" w:cs="Arial"/>
          <w:sz w:val="24"/>
          <w:szCs w:val="24"/>
        </w:rPr>
      </w:pPr>
    </w:p>
    <w:p w:rsidR="00910D28" w:rsidRDefault="00910D28" w:rsidP="00910D28">
      <w:pPr>
        <w:jc w:val="both"/>
        <w:rPr>
          <w:rFonts w:ascii="Arial" w:hAnsi="Arial" w:cs="Arial"/>
          <w:sz w:val="24"/>
          <w:szCs w:val="24"/>
        </w:rPr>
      </w:pPr>
    </w:p>
    <w:p w:rsidR="00910D28" w:rsidRDefault="00910D28" w:rsidP="00910D28">
      <w:pPr>
        <w:jc w:val="both"/>
        <w:rPr>
          <w:rFonts w:ascii="Arial" w:hAnsi="Arial" w:cs="Arial"/>
          <w:sz w:val="24"/>
          <w:szCs w:val="24"/>
        </w:rPr>
      </w:pPr>
    </w:p>
    <w:p w:rsidR="00910D28" w:rsidRDefault="00910D28" w:rsidP="00910D28">
      <w:pPr>
        <w:jc w:val="both"/>
        <w:rPr>
          <w:rFonts w:ascii="Arial" w:hAnsi="Arial" w:cs="Arial"/>
          <w:sz w:val="24"/>
          <w:szCs w:val="24"/>
        </w:rPr>
      </w:pPr>
    </w:p>
    <w:p w:rsidR="00910D28" w:rsidRDefault="00910D28" w:rsidP="00910D28">
      <w:pPr>
        <w:jc w:val="both"/>
        <w:rPr>
          <w:rFonts w:ascii="Arial" w:hAnsi="Arial" w:cs="Arial"/>
          <w:sz w:val="24"/>
          <w:szCs w:val="24"/>
        </w:rPr>
      </w:pPr>
    </w:p>
    <w:p w:rsidR="00910D28" w:rsidRDefault="00910D28" w:rsidP="00910D28">
      <w:pPr>
        <w:jc w:val="both"/>
        <w:rPr>
          <w:rFonts w:ascii="Arial" w:hAnsi="Arial" w:cs="Arial"/>
          <w:sz w:val="24"/>
          <w:szCs w:val="24"/>
        </w:rPr>
      </w:pPr>
    </w:p>
    <w:p w:rsidR="00910D28" w:rsidRDefault="00910D28" w:rsidP="00910D28">
      <w:pPr>
        <w:jc w:val="both"/>
        <w:rPr>
          <w:rFonts w:ascii="Arial" w:hAnsi="Arial" w:cs="Arial"/>
          <w:sz w:val="24"/>
          <w:szCs w:val="24"/>
        </w:rPr>
      </w:pPr>
    </w:p>
    <w:p w:rsidR="00910D28" w:rsidRDefault="00910D28" w:rsidP="00910D28">
      <w:pPr>
        <w:jc w:val="both"/>
        <w:rPr>
          <w:rFonts w:ascii="Arial" w:hAnsi="Arial" w:cs="Arial"/>
          <w:sz w:val="24"/>
          <w:szCs w:val="24"/>
        </w:rPr>
      </w:pPr>
    </w:p>
    <w:p w:rsidR="00910D28" w:rsidRDefault="00F57910" w:rsidP="00910D28">
      <w:pPr>
        <w:jc w:val="both"/>
        <w:rPr>
          <w:rFonts w:ascii="Arial" w:hAnsi="Arial" w:cs="Arial"/>
          <w:sz w:val="24"/>
          <w:szCs w:val="24"/>
        </w:rPr>
      </w:pPr>
      <w:r w:rsidRPr="00662436">
        <w:rPr>
          <w:rFonts w:ascii="Arial" w:hAnsi="Arial" w:cs="Arial"/>
          <w:b/>
          <w:sz w:val="24"/>
          <w:szCs w:val="24"/>
        </w:rPr>
        <w:t>Figura 2.10</w:t>
      </w:r>
      <w:r>
        <w:rPr>
          <w:rFonts w:ascii="Arial" w:hAnsi="Arial" w:cs="Arial"/>
          <w:sz w:val="24"/>
          <w:szCs w:val="24"/>
        </w:rPr>
        <w:t xml:space="preserve"> </w:t>
      </w:r>
      <w:r w:rsidRPr="00270FB8">
        <w:rPr>
          <w:rFonts w:ascii="Arial" w:hAnsi="Arial" w:cs="Arial"/>
          <w:sz w:val="24"/>
          <w:szCs w:val="24"/>
        </w:rPr>
        <w:t>Hierarquia de atributo de localização</w:t>
      </w:r>
      <w:r>
        <w:rPr>
          <w:rFonts w:ascii="Arial" w:hAnsi="Arial" w:cs="Arial"/>
          <w:sz w:val="24"/>
          <w:szCs w:val="24"/>
        </w:rPr>
        <w:t xml:space="preserve">. </w:t>
      </w:r>
      <w:r w:rsidRPr="0097757F">
        <w:rPr>
          <w:rFonts w:ascii="Arial" w:hAnsi="Arial" w:cs="Arial"/>
          <w:b/>
          <w:sz w:val="24"/>
          <w:szCs w:val="24"/>
        </w:rPr>
        <w:t>Fonte</w:t>
      </w:r>
      <w:r>
        <w:rPr>
          <w:rFonts w:ascii="Arial" w:hAnsi="Arial" w:cs="Arial"/>
          <w:sz w:val="24"/>
          <w:szCs w:val="24"/>
        </w:rPr>
        <w:t>:</w:t>
      </w:r>
      <w:r w:rsidRPr="00096078">
        <w:rPr>
          <w:rFonts w:ascii="Arial" w:hAnsi="Arial" w:cs="Arial"/>
          <w:sz w:val="24"/>
          <w:szCs w:val="24"/>
        </w:rPr>
        <w:t xml:space="preserve"> </w:t>
      </w:r>
      <w:r w:rsidRPr="00D07580">
        <w:rPr>
          <w:rFonts w:ascii="Arial" w:hAnsi="Arial" w:cs="Arial"/>
          <w:sz w:val="24"/>
          <w:szCs w:val="24"/>
        </w:rPr>
        <w:t>Rob, Peter; Coronel, Carlos. Database Systems: Design, Implementation, and Management by Peter Rob and Carlos Coronel 8th Edtion. Thomson Place, Boston, Massachusetts, 2009.</w:t>
      </w:r>
    </w:p>
    <w:p w:rsidR="00910D28" w:rsidRDefault="00910D28" w:rsidP="00910D28">
      <w:pPr>
        <w:jc w:val="both"/>
        <w:rPr>
          <w:rFonts w:ascii="Arial" w:hAnsi="Arial" w:cs="Arial"/>
          <w:sz w:val="24"/>
          <w:szCs w:val="24"/>
        </w:rPr>
      </w:pPr>
      <w:r>
        <w:rPr>
          <w:rFonts w:ascii="Arial" w:hAnsi="Arial" w:cs="Arial"/>
          <w:sz w:val="24"/>
          <w:szCs w:val="24"/>
        </w:rPr>
        <w:tab/>
        <w:t xml:space="preserve">De acordo com Rob (2011), a hierarquia de atributos fornece a possibilidade de executar buscas de </w:t>
      </w:r>
      <w:r w:rsidRPr="000677D7">
        <w:rPr>
          <w:rFonts w:ascii="Arial" w:hAnsi="Arial" w:cs="Arial"/>
          <w:i/>
          <w:sz w:val="24"/>
          <w:szCs w:val="24"/>
        </w:rPr>
        <w:t>drill down</w:t>
      </w:r>
      <w:r>
        <w:rPr>
          <w:rFonts w:ascii="Arial" w:hAnsi="Arial" w:cs="Arial"/>
          <w:sz w:val="24"/>
          <w:szCs w:val="24"/>
        </w:rPr>
        <w:t xml:space="preserve"> e </w:t>
      </w:r>
      <w:r w:rsidRPr="000677D7">
        <w:rPr>
          <w:rFonts w:ascii="Arial" w:hAnsi="Arial" w:cs="Arial"/>
          <w:i/>
          <w:sz w:val="24"/>
          <w:szCs w:val="24"/>
        </w:rPr>
        <w:t>roll up</w:t>
      </w:r>
      <w:r>
        <w:rPr>
          <w:rFonts w:ascii="Arial" w:hAnsi="Arial" w:cs="Arial"/>
          <w:sz w:val="24"/>
          <w:szCs w:val="24"/>
        </w:rPr>
        <w:t xml:space="preserve"> no </w:t>
      </w:r>
      <w:r w:rsidRPr="000677D7">
        <w:rPr>
          <w:rFonts w:ascii="Arial" w:hAnsi="Arial" w:cs="Arial"/>
          <w:i/>
          <w:sz w:val="24"/>
          <w:szCs w:val="24"/>
        </w:rPr>
        <w:t>data warehouse</w:t>
      </w:r>
      <w:r>
        <w:rPr>
          <w:rFonts w:ascii="Arial" w:hAnsi="Arial" w:cs="Arial"/>
          <w:sz w:val="24"/>
          <w:szCs w:val="24"/>
        </w:rPr>
        <w:t>. A Figura 2.11 ilustra um cenário em que o analista de dados estuda fatos de vendas utilizando as dimensões de produto, tempo e localização. Nesse exemplo, a dimensão de produto é estabelecida como “Todos os produtos”, o que significa que o analista de dados verá todos os produtos no eixo y. a dimensão de tempo (eixo x) é estabelecida com “Trimestre”, indicando que os dados estão agregados por trimestre (por exemplo, vendas totais dos produtos A, B e C em T1, T2, T3 e T4). Finalmente, a dimensão de localização é inicialmente estabelecida para “Região”, garantindo, assim, que cada célula contenha as vendas regionais totais de determinado produto em determinado trimestre.</w:t>
      </w:r>
    </w:p>
    <w:p w:rsidR="00910D28" w:rsidRDefault="00910D28" w:rsidP="00910D28">
      <w:pPr>
        <w:jc w:val="both"/>
        <w:rPr>
          <w:rFonts w:ascii="Arial" w:hAnsi="Arial" w:cs="Arial"/>
          <w:sz w:val="24"/>
          <w:szCs w:val="24"/>
        </w:rPr>
      </w:pPr>
      <w:r>
        <w:rPr>
          <w:rFonts w:ascii="Arial" w:hAnsi="Arial" w:cs="Arial"/>
          <w:sz w:val="24"/>
          <w:szCs w:val="24"/>
        </w:rPr>
        <w:tab/>
        <w:t xml:space="preserve">A tabela de fatos é relacionada com cada tabela de dimensões em um relacionamento de “muitos para um” (M:1). Dito de outra forma, várias linhas de fatos se relacionam a cada linha de dimensão. Deve-se ser lembrado que, os fatos e as dimensões são normalmente representadas por tabelas físicas no banco de dados do </w:t>
      </w:r>
      <w:r w:rsidRPr="002F78FC">
        <w:rPr>
          <w:rFonts w:ascii="Arial" w:hAnsi="Arial" w:cs="Arial"/>
          <w:i/>
          <w:sz w:val="24"/>
          <w:szCs w:val="24"/>
        </w:rPr>
        <w:t>data warehouse</w:t>
      </w:r>
      <w:r>
        <w:rPr>
          <w:rFonts w:ascii="Arial" w:hAnsi="Arial" w:cs="Arial"/>
          <w:sz w:val="24"/>
          <w:szCs w:val="24"/>
        </w:rPr>
        <w:t>. A Figura 2.12 ilustra os relacionamentos entre as tabelas de fatos de vendas e as tabelas das dimensões de produto, localização e tempo. Além dos mais, foi adicionada uma dimensão de cliente ao modelo, para mostrar como o esquema estrela pode ser expandido facilmente.</w:t>
      </w:r>
    </w:p>
    <w:p w:rsidR="00910D28" w:rsidRDefault="00910D28" w:rsidP="00910D28">
      <w:pPr>
        <w:jc w:val="both"/>
        <w:rPr>
          <w:rFonts w:ascii="Arial" w:hAnsi="Arial" w:cs="Arial"/>
          <w:sz w:val="24"/>
          <w:szCs w:val="24"/>
        </w:rPr>
      </w:pPr>
    </w:p>
    <w:p w:rsidR="00910D28" w:rsidRDefault="00910D28" w:rsidP="00910D28">
      <w:pPr>
        <w:jc w:val="both"/>
        <w:rPr>
          <w:rFonts w:ascii="Arial" w:hAnsi="Arial" w:cs="Arial"/>
          <w:b/>
          <w:sz w:val="24"/>
          <w:szCs w:val="24"/>
        </w:rPr>
      </w:pPr>
    </w:p>
    <w:p w:rsidR="00910D28" w:rsidRDefault="00910D28" w:rsidP="00910D28">
      <w:pPr>
        <w:jc w:val="both"/>
        <w:rPr>
          <w:rFonts w:ascii="Arial" w:hAnsi="Arial" w:cs="Arial"/>
          <w:sz w:val="24"/>
          <w:szCs w:val="24"/>
        </w:rPr>
      </w:pPr>
      <w:r>
        <w:rPr>
          <w:rFonts w:ascii="Arial" w:hAnsi="Arial" w:cs="Arial"/>
          <w:sz w:val="24"/>
          <w:szCs w:val="24"/>
        </w:rPr>
        <w:tab/>
      </w:r>
    </w:p>
    <w:p w:rsidR="00910D28" w:rsidRDefault="00F57910" w:rsidP="00910D28">
      <w:pPr>
        <w:jc w:val="both"/>
        <w:rPr>
          <w:rFonts w:ascii="Arial" w:hAnsi="Arial" w:cs="Arial"/>
          <w:b/>
          <w:sz w:val="24"/>
          <w:szCs w:val="24"/>
        </w:rPr>
      </w:pPr>
      <w:r w:rsidRPr="0069432A">
        <w:rPr>
          <w:rFonts w:ascii="Arial" w:hAnsi="Arial" w:cs="Arial"/>
          <w:b/>
          <w:sz w:val="24"/>
          <w:szCs w:val="24"/>
        </w:rPr>
        <w:t>Figura 2.11</w:t>
      </w:r>
      <w:r>
        <w:rPr>
          <w:rFonts w:ascii="Arial" w:hAnsi="Arial" w:cs="Arial"/>
          <w:sz w:val="24"/>
          <w:szCs w:val="24"/>
        </w:rPr>
        <w:t xml:space="preserve"> </w:t>
      </w:r>
      <w:r w:rsidRPr="00A141D3">
        <w:rPr>
          <w:rFonts w:ascii="Arial" w:hAnsi="Arial" w:cs="Arial"/>
          <w:sz w:val="24"/>
          <w:szCs w:val="24"/>
        </w:rPr>
        <w:t>Hierarquias de atributos em análise multidimensional</w:t>
      </w:r>
      <w:r>
        <w:rPr>
          <w:rFonts w:ascii="Arial" w:hAnsi="Arial" w:cs="Arial"/>
          <w:sz w:val="24"/>
          <w:szCs w:val="24"/>
        </w:rPr>
        <w:t xml:space="preserve">. </w:t>
      </w:r>
      <w:r w:rsidRPr="0097757F">
        <w:rPr>
          <w:rFonts w:ascii="Arial" w:hAnsi="Arial" w:cs="Arial"/>
          <w:b/>
          <w:sz w:val="24"/>
          <w:szCs w:val="24"/>
        </w:rPr>
        <w:t>Fonte</w:t>
      </w:r>
      <w:r>
        <w:rPr>
          <w:rFonts w:ascii="Arial" w:hAnsi="Arial" w:cs="Arial"/>
          <w:sz w:val="24"/>
          <w:szCs w:val="24"/>
        </w:rPr>
        <w:t xml:space="preserve">: </w:t>
      </w:r>
      <w:r w:rsidRPr="00D07580">
        <w:rPr>
          <w:rFonts w:ascii="Arial" w:hAnsi="Arial" w:cs="Arial"/>
          <w:sz w:val="24"/>
          <w:szCs w:val="24"/>
        </w:rPr>
        <w:t>Rob, Peter; Coronel, Carlos. Database Systems: Design, Implementation, and Management by Peter Rob and Carlos Coronel 8th Edtion. Thomson Place, Boston, Massachusetts, 2009.</w:t>
      </w:r>
      <w:r w:rsidRPr="00A1372D">
        <w:rPr>
          <w:rFonts w:ascii="Arial" w:hAnsi="Arial" w:cs="Arial"/>
          <w:b/>
          <w:noProof/>
          <w:sz w:val="24"/>
          <w:szCs w:val="24"/>
          <w:lang w:eastAsia="pt-BR"/>
        </w:rPr>
        <mc:AlternateContent>
          <mc:Choice Requires="wps">
            <w:drawing>
              <wp:anchor distT="45720" distB="45720" distL="114300" distR="114300" simplePos="0" relativeHeight="251672576" behindDoc="0" locked="0" layoutInCell="1" allowOverlap="1" wp14:anchorId="0CE42BF7" wp14:editId="28775981">
                <wp:simplePos x="0" y="0"/>
                <wp:positionH relativeFrom="margin">
                  <wp:posOffset>66040</wp:posOffset>
                </wp:positionH>
                <wp:positionV relativeFrom="paragraph">
                  <wp:posOffset>205105</wp:posOffset>
                </wp:positionV>
                <wp:extent cx="5334000" cy="4086225"/>
                <wp:effectExtent l="0" t="0" r="0" b="9525"/>
                <wp:wrapSquare wrapText="bothSides"/>
                <wp:docPr id="1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0" cy="4086225"/>
                        </a:xfrm>
                        <a:prstGeom prst="rect">
                          <a:avLst/>
                        </a:prstGeom>
                        <a:solidFill>
                          <a:srgbClr val="FFFFFF"/>
                        </a:solidFill>
                        <a:ln w="9525">
                          <a:noFill/>
                          <a:miter lim="800000"/>
                          <a:headEnd/>
                          <a:tailEnd/>
                        </a:ln>
                      </wps:spPr>
                      <wps:txbx>
                        <w:txbxContent>
                          <w:p w:rsidR="008E3CA1" w:rsidRDefault="008E3CA1" w:rsidP="00910D28">
                            <w:r>
                              <w:rPr>
                                <w:noProof/>
                                <w:lang w:eastAsia="pt-BR"/>
                              </w:rPr>
                              <w:drawing>
                                <wp:inline distT="0" distB="0" distL="0" distR="0" wp14:anchorId="17AEB6D9" wp14:editId="24A9704F">
                                  <wp:extent cx="5191125" cy="4010025"/>
                                  <wp:effectExtent l="0" t="0" r="952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91125" cy="401002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E42BF7" id="_x0000_s1038" type="#_x0000_t202" style="position:absolute;left:0;text-align:left;margin-left:5.2pt;margin-top:16.15pt;width:420pt;height:321.75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" stroked="f">
                <v:textbox>
                  <w:txbxContent>
                    <w:p w:rsidR="008E3CA1" w:rsidRDefault="008E3CA1" w:rsidP="00910D28">
                      <w:r>
                        <w:rPr>
                          <w:noProof/>
                          <w:lang w:eastAsia="pt-BR"/>
                        </w:rPr>
                        <w:drawing>
                          <wp:inline distT="0" distB="0" distL="0" distR="0" wp14:anchorId="17AEB6D9" wp14:editId="24A9704F">
                            <wp:extent cx="5191125" cy="4010025"/>
                            <wp:effectExtent l="0" t="0" r="952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91125" cy="4010025"/>
                                    </a:xfrm>
                                    <a:prstGeom prst="rect">
                                      <a:avLst/>
                                    </a:prstGeom>
                                  </pic:spPr>
                                </pic:pic>
                              </a:graphicData>
                            </a:graphic>
                          </wp:inline>
                        </w:drawing>
                      </w:r>
                    </w:p>
                  </w:txbxContent>
                </v:textbox>
                <w10:wrap type="square" anchorx="margin"/>
              </v:shape>
            </w:pict>
          </mc:Fallback>
        </mc:AlternateContent>
      </w:r>
    </w:p>
    <w:p w:rsidR="00910D28" w:rsidRDefault="00910D28" w:rsidP="00910D28">
      <w:pPr>
        <w:jc w:val="both"/>
        <w:rPr>
          <w:rFonts w:ascii="Arial" w:hAnsi="Arial" w:cs="Arial"/>
          <w:sz w:val="24"/>
          <w:szCs w:val="24"/>
        </w:rPr>
      </w:pPr>
    </w:p>
    <w:p w:rsidR="00910D28" w:rsidRDefault="00910D28" w:rsidP="00910D28">
      <w:pPr>
        <w:jc w:val="both"/>
        <w:rPr>
          <w:rFonts w:ascii="Arial" w:hAnsi="Arial" w:cs="Arial"/>
          <w:sz w:val="24"/>
          <w:szCs w:val="24"/>
        </w:rPr>
      </w:pPr>
      <w:r>
        <w:rPr>
          <w:rFonts w:ascii="Arial" w:hAnsi="Arial" w:cs="Arial"/>
          <w:sz w:val="24"/>
          <w:szCs w:val="24"/>
        </w:rPr>
        <w:tab/>
        <w:t xml:space="preserve">De acordo com Kimball (2002), a criação de um banco de dados que forneça respostas rápidas e precisas a consultas de análise de dados, é o principal objetivo do </w:t>
      </w:r>
      <w:r w:rsidRPr="00207C61">
        <w:rPr>
          <w:rFonts w:ascii="Arial" w:hAnsi="Arial" w:cs="Arial"/>
          <w:i/>
          <w:sz w:val="24"/>
          <w:szCs w:val="24"/>
        </w:rPr>
        <w:t>data warehouse</w:t>
      </w:r>
      <w:r>
        <w:rPr>
          <w:rFonts w:ascii="Arial" w:hAnsi="Arial" w:cs="Arial"/>
          <w:sz w:val="24"/>
          <w:szCs w:val="24"/>
        </w:rPr>
        <w:t xml:space="preserve">. Dessa forma, existem medidas de aprimoramento de desempenho que objetivam a velocidade das consultas, facilitando o código SQL e melhorando a representação semântica das dimensões de negócio. Segundo Kimball (2002), costuma-se utilizar quatro técnicas para otimizar o projeto de </w:t>
      </w:r>
      <w:r w:rsidRPr="00207C61">
        <w:rPr>
          <w:rFonts w:ascii="Arial" w:hAnsi="Arial" w:cs="Arial"/>
          <w:i/>
          <w:sz w:val="24"/>
          <w:szCs w:val="24"/>
        </w:rPr>
        <w:t>data warehouse</w:t>
      </w:r>
      <w:r>
        <w:rPr>
          <w:rFonts w:ascii="Arial" w:hAnsi="Arial" w:cs="Arial"/>
          <w:sz w:val="24"/>
          <w:szCs w:val="24"/>
        </w:rPr>
        <w:t>:</w:t>
      </w:r>
    </w:p>
    <w:p w:rsidR="00910D28" w:rsidRDefault="00910D28" w:rsidP="00910D28">
      <w:pPr>
        <w:pStyle w:val="PargrafodaLista"/>
        <w:numPr>
          <w:ilvl w:val="0"/>
          <w:numId w:val="10"/>
        </w:numPr>
        <w:jc w:val="both"/>
        <w:rPr>
          <w:rFonts w:ascii="Arial" w:hAnsi="Arial" w:cs="Arial"/>
          <w:sz w:val="24"/>
          <w:szCs w:val="24"/>
        </w:rPr>
      </w:pPr>
      <w:r>
        <w:rPr>
          <w:rFonts w:ascii="Arial" w:hAnsi="Arial" w:cs="Arial"/>
          <w:sz w:val="24"/>
          <w:szCs w:val="24"/>
        </w:rPr>
        <w:t>Normalização de tabelas dimensionais.</w:t>
      </w:r>
    </w:p>
    <w:p w:rsidR="00910D28" w:rsidRDefault="00910D28" w:rsidP="00910D28">
      <w:pPr>
        <w:pStyle w:val="PargrafodaLista"/>
        <w:numPr>
          <w:ilvl w:val="0"/>
          <w:numId w:val="10"/>
        </w:numPr>
        <w:jc w:val="both"/>
        <w:rPr>
          <w:rFonts w:ascii="Arial" w:hAnsi="Arial" w:cs="Arial"/>
          <w:sz w:val="24"/>
          <w:szCs w:val="24"/>
        </w:rPr>
      </w:pPr>
      <w:r>
        <w:rPr>
          <w:rFonts w:ascii="Arial" w:hAnsi="Arial" w:cs="Arial"/>
          <w:sz w:val="24"/>
          <w:szCs w:val="24"/>
        </w:rPr>
        <w:t>Manutenção de várias tabelas de fatos para representar diferentes níveis de agregação.</w:t>
      </w:r>
    </w:p>
    <w:p w:rsidR="00910D28" w:rsidRDefault="00910D28" w:rsidP="00910D28">
      <w:pPr>
        <w:pStyle w:val="PargrafodaLista"/>
        <w:numPr>
          <w:ilvl w:val="0"/>
          <w:numId w:val="10"/>
        </w:numPr>
        <w:jc w:val="both"/>
        <w:rPr>
          <w:rFonts w:ascii="Arial" w:hAnsi="Arial" w:cs="Arial"/>
          <w:sz w:val="24"/>
          <w:szCs w:val="24"/>
        </w:rPr>
      </w:pPr>
      <w:r>
        <w:rPr>
          <w:rFonts w:ascii="Arial" w:hAnsi="Arial" w:cs="Arial"/>
          <w:sz w:val="24"/>
          <w:szCs w:val="24"/>
        </w:rPr>
        <w:t>Desnormalização de tabelas de fatos.</w:t>
      </w:r>
    </w:p>
    <w:p w:rsidR="00910D28" w:rsidRDefault="00910D28" w:rsidP="00910D28">
      <w:pPr>
        <w:pStyle w:val="PargrafodaLista"/>
        <w:numPr>
          <w:ilvl w:val="0"/>
          <w:numId w:val="10"/>
        </w:numPr>
        <w:jc w:val="both"/>
        <w:rPr>
          <w:rFonts w:ascii="Arial" w:hAnsi="Arial" w:cs="Arial"/>
          <w:sz w:val="24"/>
          <w:szCs w:val="24"/>
        </w:rPr>
      </w:pPr>
      <w:r>
        <w:rPr>
          <w:rFonts w:ascii="Arial" w:hAnsi="Arial" w:cs="Arial"/>
          <w:sz w:val="24"/>
          <w:szCs w:val="24"/>
        </w:rPr>
        <w:t>Particionamento e replicação de tabelas.</w:t>
      </w:r>
    </w:p>
    <w:p w:rsidR="00910D28" w:rsidRDefault="00910D28" w:rsidP="00910D28">
      <w:pPr>
        <w:jc w:val="both"/>
        <w:rPr>
          <w:rFonts w:ascii="Arial" w:hAnsi="Arial" w:cs="Arial"/>
          <w:b/>
          <w:sz w:val="24"/>
          <w:szCs w:val="24"/>
        </w:rPr>
      </w:pPr>
    </w:p>
    <w:p w:rsidR="00910D28" w:rsidRDefault="00910D28" w:rsidP="00910D28">
      <w:pPr>
        <w:jc w:val="both"/>
        <w:rPr>
          <w:rFonts w:ascii="Arial" w:hAnsi="Arial" w:cs="Arial"/>
          <w:b/>
          <w:sz w:val="24"/>
          <w:szCs w:val="24"/>
        </w:rPr>
      </w:pPr>
    </w:p>
    <w:p w:rsidR="00910D28" w:rsidRDefault="00910D28" w:rsidP="00910D28">
      <w:pPr>
        <w:jc w:val="both"/>
        <w:rPr>
          <w:rFonts w:ascii="Arial" w:hAnsi="Arial" w:cs="Arial"/>
          <w:b/>
          <w:sz w:val="24"/>
          <w:szCs w:val="24"/>
        </w:rPr>
      </w:pPr>
    </w:p>
    <w:p w:rsidR="00910D28" w:rsidRDefault="00F57910" w:rsidP="00910D28">
      <w:pPr>
        <w:jc w:val="both"/>
        <w:rPr>
          <w:rFonts w:ascii="Arial" w:hAnsi="Arial" w:cs="Arial"/>
          <w:sz w:val="24"/>
          <w:szCs w:val="24"/>
        </w:rPr>
      </w:pPr>
      <w:r w:rsidRPr="00D70DC5">
        <w:rPr>
          <w:rFonts w:ascii="Arial" w:hAnsi="Arial" w:cs="Arial"/>
          <w:b/>
          <w:sz w:val="24"/>
          <w:szCs w:val="24"/>
        </w:rPr>
        <w:t>Figura 2.</w:t>
      </w:r>
      <w:r w:rsidRPr="00A141D3">
        <w:rPr>
          <w:rFonts w:ascii="Arial" w:hAnsi="Arial" w:cs="Arial"/>
          <w:sz w:val="24"/>
          <w:szCs w:val="24"/>
        </w:rPr>
        <w:t>12 Esquema estrela para Vendas</w:t>
      </w:r>
      <w:r>
        <w:rPr>
          <w:rFonts w:ascii="Arial" w:hAnsi="Arial" w:cs="Arial"/>
          <w:sz w:val="24"/>
          <w:szCs w:val="24"/>
        </w:rPr>
        <w:t xml:space="preserve">. </w:t>
      </w:r>
      <w:r w:rsidRPr="0097757F">
        <w:rPr>
          <w:rFonts w:ascii="Arial" w:hAnsi="Arial" w:cs="Arial"/>
          <w:b/>
          <w:sz w:val="24"/>
          <w:szCs w:val="24"/>
        </w:rPr>
        <w:t>Fonte</w:t>
      </w:r>
      <w:r>
        <w:rPr>
          <w:rFonts w:ascii="Arial" w:hAnsi="Arial" w:cs="Arial"/>
          <w:sz w:val="24"/>
          <w:szCs w:val="24"/>
        </w:rPr>
        <w:t xml:space="preserve">: </w:t>
      </w:r>
      <w:r w:rsidRPr="00D07580">
        <w:rPr>
          <w:rFonts w:ascii="Arial" w:hAnsi="Arial" w:cs="Arial"/>
          <w:sz w:val="24"/>
          <w:szCs w:val="24"/>
        </w:rPr>
        <w:t>Rob, Peter; Coronel, Carlos. Database Systems: Design, Implementation, and Management by Peter Rob and Carlos Coronel 8th Edtion. Thomson Place, Boston, Massachusetts, 2009</w:t>
      </w:r>
      <w:r w:rsidRPr="000F687F">
        <w:rPr>
          <w:rFonts w:ascii="Arial" w:hAnsi="Arial" w:cs="Arial"/>
          <w:noProof/>
          <w:sz w:val="24"/>
          <w:szCs w:val="24"/>
          <w:lang w:eastAsia="pt-BR"/>
        </w:rPr>
        <mc:AlternateContent>
          <mc:Choice Requires="wps">
            <w:drawing>
              <wp:anchor distT="45720" distB="45720" distL="114300" distR="114300" simplePos="0" relativeHeight="251673600" behindDoc="0" locked="0" layoutInCell="1" allowOverlap="1" wp14:anchorId="317A221C" wp14:editId="357B54EE">
                <wp:simplePos x="0" y="0"/>
                <wp:positionH relativeFrom="margin">
                  <wp:posOffset>66040</wp:posOffset>
                </wp:positionH>
                <wp:positionV relativeFrom="paragraph">
                  <wp:posOffset>128905</wp:posOffset>
                </wp:positionV>
                <wp:extent cx="5334000" cy="4067175"/>
                <wp:effectExtent l="0" t="0" r="0" b="9525"/>
                <wp:wrapSquare wrapText="bothSides"/>
                <wp:docPr id="2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0" cy="4067175"/>
                        </a:xfrm>
                        <a:prstGeom prst="rect">
                          <a:avLst/>
                        </a:prstGeom>
                        <a:solidFill>
                          <a:srgbClr val="FFFFFF"/>
                        </a:solidFill>
                        <a:ln w="9525">
                          <a:noFill/>
                          <a:miter lim="800000"/>
                          <a:headEnd/>
                          <a:tailEnd/>
                        </a:ln>
                      </wps:spPr>
                      <wps:txbx>
                        <w:txbxContent>
                          <w:p w:rsidR="008E3CA1" w:rsidRDefault="008E3CA1" w:rsidP="00910D28">
                            <w:r>
                              <w:rPr>
                                <w:noProof/>
                                <w:lang w:eastAsia="pt-BR"/>
                              </w:rPr>
                              <w:drawing>
                                <wp:inline distT="0" distB="0" distL="0" distR="0" wp14:anchorId="0EDCFABB" wp14:editId="4E8B82A4">
                                  <wp:extent cx="5191125" cy="3933825"/>
                                  <wp:effectExtent l="0" t="0" r="9525"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91125" cy="393382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7A221C" id="_x0000_s1039" type="#_x0000_t202" style="position:absolute;left:0;text-align:left;margin-left:5.2pt;margin-top:10.15pt;width:420pt;height:320.25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" stroked="f">
                <v:textbox>
                  <w:txbxContent>
                    <w:p w:rsidR="008E3CA1" w:rsidRDefault="008E3CA1" w:rsidP="00910D28">
                      <w:r>
                        <w:rPr>
                          <w:noProof/>
                          <w:lang w:eastAsia="pt-BR"/>
                        </w:rPr>
                        <w:drawing>
                          <wp:inline distT="0" distB="0" distL="0" distR="0" wp14:anchorId="0EDCFABB" wp14:editId="4E8B82A4">
                            <wp:extent cx="5191125" cy="3933825"/>
                            <wp:effectExtent l="0" t="0" r="9525"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91125" cy="3933825"/>
                                    </a:xfrm>
                                    <a:prstGeom prst="rect">
                                      <a:avLst/>
                                    </a:prstGeom>
                                  </pic:spPr>
                                </pic:pic>
                              </a:graphicData>
                            </a:graphic>
                          </wp:inline>
                        </w:drawing>
                      </w:r>
                    </w:p>
                  </w:txbxContent>
                </v:textbox>
                <w10:wrap type="square" anchorx="margin"/>
              </v:shape>
            </w:pict>
          </mc:Fallback>
        </mc:AlternateContent>
      </w:r>
      <w:r>
        <w:rPr>
          <w:rFonts w:ascii="Arial" w:hAnsi="Arial" w:cs="Arial"/>
          <w:sz w:val="24"/>
          <w:szCs w:val="24"/>
        </w:rPr>
        <w:t>.</w:t>
      </w:r>
      <w:r w:rsidR="00910D28">
        <w:rPr>
          <w:rFonts w:ascii="Arial" w:hAnsi="Arial" w:cs="Arial"/>
          <w:sz w:val="24"/>
          <w:szCs w:val="24"/>
        </w:rPr>
        <w:tab/>
      </w:r>
    </w:p>
    <w:p w:rsidR="00910D28" w:rsidRDefault="00910D28" w:rsidP="00910D28">
      <w:pPr>
        <w:jc w:val="both"/>
        <w:rPr>
          <w:rFonts w:ascii="Arial" w:hAnsi="Arial" w:cs="Arial"/>
          <w:b/>
          <w:sz w:val="24"/>
          <w:szCs w:val="24"/>
        </w:rPr>
      </w:pPr>
    </w:p>
    <w:p w:rsidR="00910D28" w:rsidRDefault="00910D28" w:rsidP="00910D28">
      <w:pPr>
        <w:jc w:val="both"/>
        <w:rPr>
          <w:rFonts w:ascii="Arial" w:hAnsi="Arial" w:cs="Arial"/>
          <w:b/>
          <w:sz w:val="24"/>
          <w:szCs w:val="24"/>
        </w:rPr>
      </w:pPr>
      <w:r>
        <w:rPr>
          <w:rFonts w:ascii="Arial" w:hAnsi="Arial" w:cs="Arial"/>
          <w:b/>
          <w:sz w:val="24"/>
          <w:szCs w:val="24"/>
        </w:rPr>
        <w:t>2.4</w:t>
      </w:r>
      <w:r w:rsidRPr="00336B33">
        <w:rPr>
          <w:rFonts w:ascii="Arial" w:hAnsi="Arial" w:cs="Arial"/>
          <w:b/>
          <w:sz w:val="24"/>
          <w:szCs w:val="24"/>
        </w:rPr>
        <w:t>.2 Esquema Floco de Neves</w:t>
      </w:r>
    </w:p>
    <w:p w:rsidR="00910D28" w:rsidRDefault="00910D28" w:rsidP="00910D28">
      <w:pPr>
        <w:jc w:val="both"/>
        <w:rPr>
          <w:rFonts w:ascii="Arial" w:hAnsi="Arial" w:cs="Arial"/>
          <w:sz w:val="24"/>
          <w:szCs w:val="24"/>
        </w:rPr>
      </w:pPr>
      <w:r>
        <w:rPr>
          <w:rFonts w:ascii="Arial" w:hAnsi="Arial" w:cs="Arial"/>
          <w:b/>
          <w:sz w:val="24"/>
          <w:szCs w:val="24"/>
        </w:rPr>
        <w:tab/>
      </w:r>
      <w:r>
        <w:rPr>
          <w:rFonts w:ascii="Arial" w:hAnsi="Arial" w:cs="Arial"/>
          <w:sz w:val="24"/>
          <w:szCs w:val="24"/>
        </w:rPr>
        <w:t>Segundo Rob (2011), para facilitar a navegação do usuário final, utiliza-se a técnica de normalização das tabelas dimensionais. Esse esquema normalizado é conhecido como esquema floco de neves, que nada mais é do que, um tipo de esquema estrela, no qual as tabelas de dimensões podem ter suas próprias tabelas de dimensões. Resumindo, o esquema floco de neve resulta normalmente da normalização de tabelas de dimensão. Por exemplo, se a tabela da dimensão de localização contém dependência transitivas entre região, estado e cidade, é possível normalizar esta tabela dimensão para a 3FN (terceira forma normal). A Figura 2.13 ilustra essa normalização.</w:t>
      </w:r>
    </w:p>
    <w:p w:rsidR="00910D28" w:rsidRDefault="00910D28" w:rsidP="00910D28">
      <w:pPr>
        <w:jc w:val="both"/>
        <w:rPr>
          <w:rFonts w:ascii="Arial" w:hAnsi="Arial" w:cs="Arial"/>
          <w:sz w:val="24"/>
          <w:szCs w:val="24"/>
        </w:rPr>
      </w:pPr>
    </w:p>
    <w:p w:rsidR="00910D28" w:rsidRDefault="00910D28" w:rsidP="00910D28">
      <w:pPr>
        <w:jc w:val="both"/>
        <w:rPr>
          <w:rFonts w:ascii="Arial" w:hAnsi="Arial" w:cs="Arial"/>
          <w:b/>
          <w:sz w:val="24"/>
          <w:szCs w:val="24"/>
        </w:rPr>
      </w:pPr>
    </w:p>
    <w:p w:rsidR="00910D28" w:rsidRDefault="00910D28" w:rsidP="00910D28">
      <w:pPr>
        <w:jc w:val="both"/>
        <w:rPr>
          <w:rFonts w:ascii="Arial" w:hAnsi="Arial" w:cs="Arial"/>
          <w:b/>
          <w:sz w:val="24"/>
          <w:szCs w:val="24"/>
        </w:rPr>
      </w:pPr>
    </w:p>
    <w:p w:rsidR="00910D28" w:rsidRDefault="00910D28" w:rsidP="00910D28">
      <w:pPr>
        <w:jc w:val="both"/>
        <w:rPr>
          <w:rFonts w:ascii="Arial" w:hAnsi="Arial" w:cs="Arial"/>
          <w:sz w:val="24"/>
          <w:szCs w:val="24"/>
        </w:rPr>
      </w:pPr>
      <w:r w:rsidRPr="00F30F3F">
        <w:rPr>
          <w:rFonts w:ascii="Arial" w:hAnsi="Arial" w:cs="Arial"/>
          <w:noProof/>
          <w:sz w:val="24"/>
          <w:szCs w:val="24"/>
          <w:lang w:eastAsia="pt-BR"/>
        </w:rPr>
        <w:lastRenderedPageBreak/>
        <mc:AlternateContent>
          <mc:Choice Requires="wps">
            <w:drawing>
              <wp:anchor distT="45720" distB="45720" distL="114300" distR="114300" simplePos="0" relativeHeight="251674624" behindDoc="0" locked="0" layoutInCell="1" allowOverlap="1" wp14:anchorId="4CA213E9" wp14:editId="00E2A3D8">
                <wp:simplePos x="0" y="0"/>
                <wp:positionH relativeFrom="column">
                  <wp:posOffset>100965</wp:posOffset>
                </wp:positionH>
                <wp:positionV relativeFrom="paragraph">
                  <wp:posOffset>1043305</wp:posOffset>
                </wp:positionV>
                <wp:extent cx="5219700" cy="3981450"/>
                <wp:effectExtent l="0" t="0" r="0" b="0"/>
                <wp:wrapSquare wrapText="bothSides"/>
                <wp:docPr id="2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3981450"/>
                        </a:xfrm>
                        <a:prstGeom prst="rect">
                          <a:avLst/>
                        </a:prstGeom>
                        <a:solidFill>
                          <a:srgbClr val="FFFFFF"/>
                        </a:solidFill>
                        <a:ln w="9525">
                          <a:noFill/>
                          <a:miter lim="800000"/>
                          <a:headEnd/>
                          <a:tailEnd/>
                        </a:ln>
                      </wps:spPr>
                      <wps:txbx>
                        <w:txbxContent>
                          <w:p w:rsidR="008E3CA1" w:rsidRDefault="008E3CA1" w:rsidP="00910D28">
                            <w:r>
                              <w:rPr>
                                <w:noProof/>
                                <w:lang w:eastAsia="pt-BR"/>
                              </w:rPr>
                              <w:drawing>
                                <wp:inline distT="0" distB="0" distL="0" distR="0" wp14:anchorId="4B9187BF" wp14:editId="291186ED">
                                  <wp:extent cx="5076825" cy="3876675"/>
                                  <wp:effectExtent l="0" t="0" r="9525"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6825" cy="387667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A213E9" id="_x0000_s1040" type="#_x0000_t202" style="position:absolute;left:0;text-align:left;margin-left:7.95pt;margin-top:82.15pt;width:411pt;height:313.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" stroked="f">
                <v:textbox>
                  <w:txbxContent>
                    <w:p w:rsidR="008E3CA1" w:rsidRDefault="008E3CA1" w:rsidP="00910D28">
                      <w:r>
                        <w:rPr>
                          <w:noProof/>
                          <w:lang w:eastAsia="pt-BR"/>
                        </w:rPr>
                        <w:drawing>
                          <wp:inline distT="0" distB="0" distL="0" distR="0" wp14:anchorId="4B9187BF" wp14:editId="291186ED">
                            <wp:extent cx="5076825" cy="3876675"/>
                            <wp:effectExtent l="0" t="0" r="9525"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76825" cy="3876675"/>
                                    </a:xfrm>
                                    <a:prstGeom prst="rect">
                                      <a:avLst/>
                                    </a:prstGeom>
                                  </pic:spPr>
                                </pic:pic>
                              </a:graphicData>
                            </a:graphic>
                          </wp:inline>
                        </w:drawing>
                      </w:r>
                    </w:p>
                  </w:txbxContent>
                </v:textbox>
                <w10:wrap type="square"/>
              </v:shape>
            </w:pict>
          </mc:Fallback>
        </mc:AlternateContent>
      </w:r>
      <w:r w:rsidR="00D57413">
        <w:rPr>
          <w:rFonts w:ascii="Arial" w:hAnsi="Arial" w:cs="Arial"/>
          <w:sz w:val="24"/>
          <w:szCs w:val="24"/>
        </w:rPr>
        <w:tab/>
      </w:r>
      <w:r>
        <w:rPr>
          <w:rFonts w:ascii="Arial" w:hAnsi="Arial" w:cs="Arial"/>
          <w:sz w:val="24"/>
          <w:szCs w:val="24"/>
        </w:rPr>
        <w:t xml:space="preserve">Essa normalização, simplifica as operações de filtragem de dados relacionados a dimensão. No entanto, há um preço a pagar por ela, pois aumenta-se a complexidade das consultas </w:t>
      </w:r>
      <w:proofErr w:type="gramStart"/>
      <w:r w:rsidRPr="00FA18D6">
        <w:rPr>
          <w:rFonts w:ascii="Arial" w:hAnsi="Arial" w:cs="Arial"/>
          <w:b/>
          <w:sz w:val="24"/>
          <w:szCs w:val="24"/>
        </w:rPr>
        <w:t>SQL</w:t>
      </w:r>
      <w:r w:rsidR="00FA18D6">
        <w:rPr>
          <w:rFonts w:ascii="Arial" w:hAnsi="Arial" w:cs="Arial"/>
          <w:sz w:val="24"/>
          <w:szCs w:val="24"/>
        </w:rPr>
        <w:t>(</w:t>
      </w:r>
      <w:proofErr w:type="gramEnd"/>
      <w:r w:rsidR="00FA18D6">
        <w:rPr>
          <w:rFonts w:ascii="Arial" w:hAnsi="Arial" w:cs="Arial"/>
          <w:sz w:val="24"/>
          <w:szCs w:val="24"/>
        </w:rPr>
        <w:t>Structurered Query Language)</w:t>
      </w:r>
      <w:r>
        <w:rPr>
          <w:rFonts w:ascii="Arial" w:hAnsi="Arial" w:cs="Arial"/>
          <w:sz w:val="24"/>
          <w:szCs w:val="24"/>
        </w:rPr>
        <w:t>. Por exemplo, caso se deseje agregar os dados por região, deve-se utilizar uma junção de quatro tabelas.</w:t>
      </w:r>
    </w:p>
    <w:p w:rsidR="00D57413" w:rsidRDefault="00D57413" w:rsidP="00910D28">
      <w:pPr>
        <w:jc w:val="both"/>
        <w:rPr>
          <w:rFonts w:ascii="Arial" w:hAnsi="Arial" w:cs="Arial"/>
          <w:sz w:val="24"/>
          <w:szCs w:val="24"/>
        </w:rPr>
      </w:pPr>
      <w:r w:rsidRPr="00E24F69">
        <w:rPr>
          <w:rFonts w:ascii="Arial" w:hAnsi="Arial" w:cs="Arial"/>
          <w:b/>
          <w:sz w:val="24"/>
          <w:szCs w:val="24"/>
        </w:rPr>
        <w:t>Figura 2.13</w:t>
      </w:r>
      <w:r>
        <w:rPr>
          <w:rFonts w:ascii="Arial" w:hAnsi="Arial" w:cs="Arial"/>
          <w:sz w:val="24"/>
          <w:szCs w:val="24"/>
        </w:rPr>
        <w:t xml:space="preserve"> </w:t>
      </w:r>
      <w:r w:rsidRPr="00E24F69">
        <w:rPr>
          <w:rFonts w:ascii="Arial" w:hAnsi="Arial" w:cs="Arial"/>
          <w:b/>
          <w:sz w:val="24"/>
          <w:szCs w:val="24"/>
        </w:rPr>
        <w:t>T</w:t>
      </w:r>
      <w:r w:rsidRPr="00F30F3F">
        <w:rPr>
          <w:rFonts w:ascii="Arial" w:hAnsi="Arial" w:cs="Arial"/>
          <w:sz w:val="24"/>
          <w:szCs w:val="24"/>
        </w:rPr>
        <w:t>abelas de dimensões normalizadas</w:t>
      </w:r>
      <w:r>
        <w:rPr>
          <w:rFonts w:ascii="Arial" w:hAnsi="Arial" w:cs="Arial"/>
          <w:sz w:val="24"/>
          <w:szCs w:val="24"/>
        </w:rPr>
        <w:t xml:space="preserve">. </w:t>
      </w:r>
      <w:r w:rsidRPr="0097757F">
        <w:rPr>
          <w:rFonts w:ascii="Arial" w:hAnsi="Arial" w:cs="Arial"/>
          <w:b/>
          <w:sz w:val="24"/>
          <w:szCs w:val="24"/>
        </w:rPr>
        <w:t>Fonte</w:t>
      </w:r>
      <w:r>
        <w:rPr>
          <w:rFonts w:ascii="Arial" w:hAnsi="Arial" w:cs="Arial"/>
          <w:sz w:val="24"/>
          <w:szCs w:val="24"/>
        </w:rPr>
        <w:t xml:space="preserve">: </w:t>
      </w:r>
      <w:r w:rsidRPr="00D07580">
        <w:rPr>
          <w:rFonts w:ascii="Arial" w:hAnsi="Arial" w:cs="Arial"/>
          <w:sz w:val="24"/>
          <w:szCs w:val="24"/>
        </w:rPr>
        <w:t>Rob, Peter; Coronel, Carlos. Database Systems: Design, Implementation, and Management by Peter Rob and Carlos Coronel 8th Edtion. Thomson Place, Boston, Massachusetts, 2009.</w:t>
      </w:r>
      <w:r w:rsidR="00910D28">
        <w:rPr>
          <w:rFonts w:ascii="Arial" w:hAnsi="Arial" w:cs="Arial"/>
          <w:sz w:val="24"/>
          <w:szCs w:val="24"/>
        </w:rPr>
        <w:tab/>
      </w:r>
    </w:p>
    <w:p w:rsidR="00910D28" w:rsidRDefault="00D57413" w:rsidP="00910D28">
      <w:pPr>
        <w:jc w:val="both"/>
        <w:rPr>
          <w:rFonts w:ascii="Arial" w:hAnsi="Arial" w:cs="Arial"/>
          <w:sz w:val="24"/>
          <w:szCs w:val="24"/>
        </w:rPr>
      </w:pPr>
      <w:r>
        <w:rPr>
          <w:rFonts w:ascii="Arial" w:hAnsi="Arial" w:cs="Arial"/>
          <w:sz w:val="24"/>
          <w:szCs w:val="24"/>
        </w:rPr>
        <w:tab/>
      </w:r>
      <w:r w:rsidR="00910D28">
        <w:rPr>
          <w:rFonts w:ascii="Arial" w:hAnsi="Arial" w:cs="Arial"/>
          <w:sz w:val="24"/>
          <w:szCs w:val="24"/>
        </w:rPr>
        <w:t xml:space="preserve">De acordo com KIMBALL (2002), também é possível acelerar as operações de consultas criando e mantendo várias tabelas de fatos relacionadas a cada nível de agregação. KIMBALL (2002), define isso como uma </w:t>
      </w:r>
      <w:r w:rsidR="00910D28" w:rsidRPr="00C174DD">
        <w:rPr>
          <w:rFonts w:ascii="Arial" w:hAnsi="Arial" w:cs="Arial"/>
          <w:b/>
          <w:sz w:val="24"/>
          <w:szCs w:val="24"/>
        </w:rPr>
        <w:t>constelação de fatos</w:t>
      </w:r>
      <w:r w:rsidR="00910D28">
        <w:rPr>
          <w:rFonts w:ascii="Arial" w:hAnsi="Arial" w:cs="Arial"/>
          <w:sz w:val="24"/>
          <w:szCs w:val="24"/>
        </w:rPr>
        <w:t xml:space="preserve">. Por exemplo, uma solução usando essa técnica, para o problema apresentado na Figura 2.13, seria criar uma tabela de fato para Vendas_Região, Vendas_Estado, Vendas_Cidade e Vendas_Localização. Essas tabelas agregadas são computadas previamente na fase de carregamento de dados, e não no momento da execução (Rob, 2011). A finalidade dessa técnica, segundo Rob (2011), é poupar ciclo do processador durante a execução, acelerando, assim, a análise de dados. </w:t>
      </w:r>
    </w:p>
    <w:p w:rsidR="00910D28" w:rsidRDefault="00910D28" w:rsidP="00910D28">
      <w:pPr>
        <w:jc w:val="both"/>
        <w:rPr>
          <w:rFonts w:ascii="Arial" w:hAnsi="Arial" w:cs="Arial"/>
          <w:sz w:val="24"/>
          <w:szCs w:val="24"/>
        </w:rPr>
      </w:pPr>
    </w:p>
    <w:p w:rsidR="00910D28" w:rsidRDefault="00910D28" w:rsidP="00910D28">
      <w:pPr>
        <w:jc w:val="both"/>
        <w:rPr>
          <w:rFonts w:ascii="Arial" w:hAnsi="Arial" w:cs="Arial"/>
          <w:sz w:val="24"/>
          <w:szCs w:val="24"/>
        </w:rPr>
      </w:pPr>
      <w:r>
        <w:rPr>
          <w:rFonts w:ascii="Arial" w:hAnsi="Arial" w:cs="Arial"/>
          <w:sz w:val="24"/>
          <w:szCs w:val="24"/>
        </w:rPr>
        <w:tab/>
        <w:t>De acordo com Passos e Goldschmidt (2005), existem diversos operadores OLAP que permitem acessar os dados em modelos multidimensionais. A seguir encontra-se indicados alguns deles:</w:t>
      </w:r>
    </w:p>
    <w:p w:rsidR="00910D28" w:rsidRDefault="00910D28" w:rsidP="00910D28">
      <w:pPr>
        <w:pStyle w:val="PargrafodaLista"/>
        <w:numPr>
          <w:ilvl w:val="0"/>
          <w:numId w:val="12"/>
        </w:numPr>
        <w:jc w:val="both"/>
        <w:rPr>
          <w:rFonts w:ascii="Arial" w:hAnsi="Arial" w:cs="Arial"/>
          <w:sz w:val="24"/>
          <w:szCs w:val="24"/>
        </w:rPr>
      </w:pPr>
      <w:r w:rsidRPr="00F32D4C">
        <w:rPr>
          <w:rFonts w:ascii="Arial" w:hAnsi="Arial" w:cs="Arial"/>
          <w:b/>
          <w:sz w:val="24"/>
          <w:szCs w:val="24"/>
        </w:rPr>
        <w:lastRenderedPageBreak/>
        <w:t>Drill up/down</w:t>
      </w:r>
      <w:r>
        <w:rPr>
          <w:rFonts w:ascii="Arial" w:hAnsi="Arial" w:cs="Arial"/>
          <w:sz w:val="24"/>
          <w:szCs w:val="24"/>
        </w:rPr>
        <w:t xml:space="preserve"> – Utilizado para amentar ou reduzir o nível de detalhe da informação acessada. Exemplo: Vendas por país, Vendas por estado, etc.</w:t>
      </w:r>
    </w:p>
    <w:p w:rsidR="00910D28" w:rsidRDefault="00910D28" w:rsidP="00910D28">
      <w:pPr>
        <w:pStyle w:val="PargrafodaLista"/>
        <w:numPr>
          <w:ilvl w:val="0"/>
          <w:numId w:val="12"/>
        </w:numPr>
        <w:jc w:val="both"/>
        <w:rPr>
          <w:rFonts w:ascii="Arial" w:hAnsi="Arial" w:cs="Arial"/>
          <w:sz w:val="24"/>
          <w:szCs w:val="24"/>
        </w:rPr>
      </w:pPr>
      <w:r w:rsidRPr="00F32D4C">
        <w:rPr>
          <w:rFonts w:ascii="Arial" w:hAnsi="Arial" w:cs="Arial"/>
          <w:b/>
          <w:sz w:val="24"/>
          <w:szCs w:val="24"/>
        </w:rPr>
        <w:t>Slicing</w:t>
      </w:r>
      <w:r>
        <w:rPr>
          <w:rFonts w:ascii="Arial" w:hAnsi="Arial" w:cs="Arial"/>
          <w:sz w:val="24"/>
          <w:szCs w:val="24"/>
        </w:rPr>
        <w:t xml:space="preserve"> – Utilizado para selecionar as dimensões a serem consideradas na consulta. Exemplo: Visualizar as vendas, separadas por país e por mês.</w:t>
      </w:r>
    </w:p>
    <w:p w:rsidR="00910D28" w:rsidRDefault="00910D28" w:rsidP="00910D28">
      <w:pPr>
        <w:pStyle w:val="PargrafodaLista"/>
        <w:numPr>
          <w:ilvl w:val="0"/>
          <w:numId w:val="12"/>
        </w:numPr>
        <w:jc w:val="both"/>
        <w:rPr>
          <w:rFonts w:ascii="Arial" w:hAnsi="Arial" w:cs="Arial"/>
          <w:sz w:val="24"/>
          <w:szCs w:val="24"/>
        </w:rPr>
      </w:pPr>
      <w:r w:rsidRPr="00F32D4C">
        <w:rPr>
          <w:rFonts w:ascii="Arial" w:hAnsi="Arial" w:cs="Arial"/>
          <w:b/>
          <w:sz w:val="24"/>
          <w:szCs w:val="24"/>
        </w:rPr>
        <w:t>Dicing</w:t>
      </w:r>
      <w:r>
        <w:rPr>
          <w:rFonts w:ascii="Arial" w:hAnsi="Arial" w:cs="Arial"/>
          <w:sz w:val="24"/>
          <w:szCs w:val="24"/>
        </w:rPr>
        <w:t xml:space="preserve"> – Utilizado para limitar o conjunto de valores a ser mostrado, fixando-se algumas dimensões. Exemplo: Vendas de um determinado estado, de um determinado produto em um determinado ano.</w:t>
      </w:r>
    </w:p>
    <w:p w:rsidR="00910D28" w:rsidRDefault="00910D28" w:rsidP="00910D28">
      <w:pPr>
        <w:pStyle w:val="PargrafodaLista"/>
        <w:numPr>
          <w:ilvl w:val="0"/>
          <w:numId w:val="12"/>
        </w:numPr>
        <w:jc w:val="both"/>
        <w:rPr>
          <w:rFonts w:ascii="Arial" w:hAnsi="Arial" w:cs="Arial"/>
          <w:sz w:val="24"/>
          <w:szCs w:val="24"/>
        </w:rPr>
      </w:pPr>
      <w:r w:rsidRPr="00F32D4C">
        <w:rPr>
          <w:rFonts w:ascii="Arial" w:hAnsi="Arial" w:cs="Arial"/>
          <w:b/>
          <w:sz w:val="24"/>
          <w:szCs w:val="24"/>
        </w:rPr>
        <w:t>Pivoting</w:t>
      </w:r>
      <w:r>
        <w:rPr>
          <w:rFonts w:ascii="Arial" w:hAnsi="Arial" w:cs="Arial"/>
          <w:sz w:val="24"/>
          <w:szCs w:val="24"/>
        </w:rPr>
        <w:t xml:space="preserve"> – Utilizado para inverter as dimensões entre linhas e colunas. Exemplo: Ao visualizar vendas por produto e por estado, aplicar o operador para visualizar as vendas por estado e por produto.</w:t>
      </w:r>
    </w:p>
    <w:p w:rsidR="00910D28" w:rsidRPr="00D10690" w:rsidRDefault="00910D28" w:rsidP="00910D28">
      <w:pPr>
        <w:pStyle w:val="PargrafodaLista"/>
        <w:numPr>
          <w:ilvl w:val="0"/>
          <w:numId w:val="12"/>
        </w:numPr>
        <w:jc w:val="both"/>
        <w:rPr>
          <w:rFonts w:ascii="Arial" w:hAnsi="Arial" w:cs="Arial"/>
          <w:sz w:val="24"/>
          <w:szCs w:val="24"/>
        </w:rPr>
      </w:pPr>
      <w:r w:rsidRPr="00F32D4C">
        <w:rPr>
          <w:rFonts w:ascii="Arial" w:hAnsi="Arial" w:cs="Arial"/>
          <w:b/>
          <w:sz w:val="24"/>
          <w:szCs w:val="24"/>
        </w:rPr>
        <w:t>Data Surfing</w:t>
      </w:r>
      <w:r>
        <w:rPr>
          <w:rFonts w:ascii="Arial" w:hAnsi="Arial" w:cs="Arial"/>
          <w:sz w:val="24"/>
          <w:szCs w:val="24"/>
        </w:rPr>
        <w:t xml:space="preserve"> – Executar uma mesma análise em outro conjunto de dados. Exemplo: Ao avaliar as vendas no Brasil, aplicar o operador para realizar a mesma consulta em Portugal.   </w:t>
      </w:r>
    </w:p>
    <w:p w:rsidR="00910D28" w:rsidRDefault="00910D28" w:rsidP="00910D28">
      <w:pPr>
        <w:jc w:val="both"/>
        <w:rPr>
          <w:rFonts w:ascii="Arial" w:hAnsi="Arial" w:cs="Arial"/>
          <w:sz w:val="24"/>
          <w:szCs w:val="24"/>
        </w:rPr>
      </w:pPr>
    </w:p>
    <w:p w:rsidR="00910D28" w:rsidRDefault="00910D28" w:rsidP="00910D28">
      <w:pPr>
        <w:jc w:val="both"/>
        <w:rPr>
          <w:rFonts w:ascii="Arial" w:hAnsi="Arial" w:cs="Arial"/>
          <w:sz w:val="24"/>
          <w:szCs w:val="24"/>
        </w:rPr>
      </w:pPr>
      <w:r>
        <w:rPr>
          <w:rFonts w:ascii="Arial" w:hAnsi="Arial" w:cs="Arial"/>
          <w:sz w:val="24"/>
          <w:szCs w:val="24"/>
        </w:rPr>
        <w:tab/>
        <w:t xml:space="preserve">Ainda de acordo com Rob (2011), quando um sistema de </w:t>
      </w:r>
      <w:r w:rsidRPr="00FA18D6">
        <w:rPr>
          <w:rFonts w:ascii="Arial" w:hAnsi="Arial" w:cs="Arial"/>
          <w:b/>
          <w:sz w:val="24"/>
          <w:szCs w:val="24"/>
        </w:rPr>
        <w:t>BI</w:t>
      </w:r>
      <w:r>
        <w:rPr>
          <w:rFonts w:ascii="Arial" w:hAnsi="Arial" w:cs="Arial"/>
          <w:sz w:val="24"/>
          <w:szCs w:val="24"/>
        </w:rPr>
        <w:t xml:space="preserve"> é implementado em áreas geograficamente dispersas, as técnicas de particionamento e replicação são especialmente importantes. O </w:t>
      </w:r>
      <w:r w:rsidRPr="00316517">
        <w:rPr>
          <w:rFonts w:ascii="Arial" w:hAnsi="Arial" w:cs="Arial"/>
          <w:b/>
          <w:sz w:val="24"/>
          <w:szCs w:val="24"/>
        </w:rPr>
        <w:t>particionamento</w:t>
      </w:r>
      <w:r>
        <w:rPr>
          <w:rFonts w:ascii="Arial" w:hAnsi="Arial" w:cs="Arial"/>
          <w:sz w:val="24"/>
          <w:szCs w:val="24"/>
        </w:rPr>
        <w:t xml:space="preserve"> separa a tabela em subconjunto de linhas ou colunas e coloca esses subconjuntos próximos ao computador cliente, melhorando, dessa forma, o tempo de acesso, por outro lado, a </w:t>
      </w:r>
      <w:r w:rsidRPr="00316517">
        <w:rPr>
          <w:rFonts w:ascii="Arial" w:hAnsi="Arial" w:cs="Arial"/>
          <w:b/>
          <w:sz w:val="24"/>
          <w:szCs w:val="24"/>
        </w:rPr>
        <w:t>replicação</w:t>
      </w:r>
      <w:r>
        <w:rPr>
          <w:rFonts w:ascii="Arial" w:hAnsi="Arial" w:cs="Arial"/>
          <w:sz w:val="24"/>
          <w:szCs w:val="24"/>
        </w:rPr>
        <w:t xml:space="preserve"> faz uma cópia da tabela e a coloca em uma localização diferente, também com a finalidade de aprimorar o tempo de acesso.</w:t>
      </w:r>
    </w:p>
    <w:p w:rsidR="00910D28" w:rsidRDefault="00910D28" w:rsidP="00910D28">
      <w:pPr>
        <w:jc w:val="both"/>
        <w:rPr>
          <w:rFonts w:ascii="Arial" w:hAnsi="Arial" w:cs="Arial"/>
          <w:sz w:val="24"/>
          <w:szCs w:val="24"/>
        </w:rPr>
      </w:pPr>
      <w:r>
        <w:rPr>
          <w:rFonts w:ascii="Arial" w:hAnsi="Arial" w:cs="Arial"/>
          <w:sz w:val="24"/>
          <w:szCs w:val="24"/>
        </w:rPr>
        <w:tab/>
        <w:t xml:space="preserve">Resumindo, projetar um </w:t>
      </w:r>
      <w:r w:rsidRPr="00316517">
        <w:rPr>
          <w:rFonts w:ascii="Arial" w:hAnsi="Arial" w:cs="Arial"/>
          <w:i/>
          <w:sz w:val="24"/>
          <w:szCs w:val="24"/>
        </w:rPr>
        <w:t>data warehouse</w:t>
      </w:r>
      <w:r>
        <w:rPr>
          <w:rFonts w:ascii="Arial" w:hAnsi="Arial" w:cs="Arial"/>
          <w:sz w:val="24"/>
          <w:szCs w:val="24"/>
        </w:rPr>
        <w:t xml:space="preserve"> significa receber a oportunidade de ajudar a desenvolver um modelo integrado que capture os dados considerados essenciais para a organização, tanto da perspectiva do usuário final, como da perspectiva dos negócios. Para tanto, um projeto de </w:t>
      </w:r>
      <w:r w:rsidRPr="00F32D4C">
        <w:rPr>
          <w:rFonts w:ascii="Arial" w:hAnsi="Arial" w:cs="Arial"/>
          <w:i/>
          <w:sz w:val="24"/>
          <w:szCs w:val="24"/>
        </w:rPr>
        <w:t>data warehouse</w:t>
      </w:r>
      <w:r>
        <w:rPr>
          <w:rFonts w:ascii="Arial" w:hAnsi="Arial" w:cs="Arial"/>
          <w:sz w:val="24"/>
          <w:szCs w:val="24"/>
        </w:rPr>
        <w:t>, deve satisfazer:</w:t>
      </w:r>
    </w:p>
    <w:p w:rsidR="00910D28" w:rsidRDefault="00910D28" w:rsidP="00910D28">
      <w:pPr>
        <w:pStyle w:val="PargrafodaLista"/>
        <w:numPr>
          <w:ilvl w:val="0"/>
          <w:numId w:val="11"/>
        </w:numPr>
        <w:jc w:val="both"/>
        <w:rPr>
          <w:rFonts w:ascii="Arial" w:hAnsi="Arial" w:cs="Arial"/>
          <w:sz w:val="24"/>
          <w:szCs w:val="24"/>
        </w:rPr>
      </w:pPr>
      <w:r>
        <w:rPr>
          <w:rFonts w:ascii="Arial" w:hAnsi="Arial" w:cs="Arial"/>
          <w:sz w:val="24"/>
          <w:szCs w:val="24"/>
        </w:rPr>
        <w:t>Critérios de integração e carregamento de dados.</w:t>
      </w:r>
    </w:p>
    <w:p w:rsidR="00910D28" w:rsidRDefault="00910D28" w:rsidP="00910D28">
      <w:pPr>
        <w:pStyle w:val="PargrafodaLista"/>
        <w:numPr>
          <w:ilvl w:val="0"/>
          <w:numId w:val="11"/>
        </w:numPr>
        <w:jc w:val="both"/>
        <w:rPr>
          <w:rFonts w:ascii="Arial" w:hAnsi="Arial" w:cs="Arial"/>
          <w:sz w:val="24"/>
          <w:szCs w:val="24"/>
        </w:rPr>
      </w:pPr>
      <w:r>
        <w:rPr>
          <w:rFonts w:ascii="Arial" w:hAnsi="Arial" w:cs="Arial"/>
          <w:sz w:val="24"/>
          <w:szCs w:val="24"/>
        </w:rPr>
        <w:t>Recursos de análises de dados com desempenho aceitável de consulta.</w:t>
      </w:r>
    </w:p>
    <w:p w:rsidR="00910D28" w:rsidRDefault="00910D28" w:rsidP="00910D28">
      <w:pPr>
        <w:pStyle w:val="PargrafodaLista"/>
        <w:numPr>
          <w:ilvl w:val="0"/>
          <w:numId w:val="11"/>
        </w:numPr>
        <w:jc w:val="both"/>
        <w:rPr>
          <w:rFonts w:ascii="Arial" w:hAnsi="Arial" w:cs="Arial"/>
          <w:sz w:val="24"/>
          <w:szCs w:val="24"/>
        </w:rPr>
      </w:pPr>
      <w:r>
        <w:rPr>
          <w:rFonts w:ascii="Arial" w:hAnsi="Arial" w:cs="Arial"/>
          <w:sz w:val="24"/>
          <w:szCs w:val="24"/>
        </w:rPr>
        <w:t>Necessidades de análises de dados do usuário final</w:t>
      </w:r>
    </w:p>
    <w:p w:rsidR="00910D28" w:rsidRDefault="00910D28" w:rsidP="00910D28">
      <w:pPr>
        <w:jc w:val="both"/>
        <w:rPr>
          <w:rFonts w:ascii="Arial" w:hAnsi="Arial" w:cs="Arial"/>
          <w:sz w:val="24"/>
          <w:szCs w:val="24"/>
        </w:rPr>
      </w:pPr>
      <w:r w:rsidRPr="00316517">
        <w:rPr>
          <w:rFonts w:ascii="Arial" w:hAnsi="Arial" w:cs="Arial"/>
          <w:sz w:val="24"/>
          <w:szCs w:val="24"/>
        </w:rPr>
        <w:t xml:space="preserve"> </w:t>
      </w:r>
      <w:r>
        <w:rPr>
          <w:rFonts w:ascii="Arial" w:hAnsi="Arial" w:cs="Arial"/>
          <w:sz w:val="24"/>
          <w:szCs w:val="24"/>
        </w:rPr>
        <w:tab/>
        <w:t xml:space="preserve">Segundo Rob (2011), a preocupação técnica mais evidente na implementação de um </w:t>
      </w:r>
      <w:r w:rsidRPr="001D2984">
        <w:rPr>
          <w:rFonts w:ascii="Arial" w:hAnsi="Arial" w:cs="Arial"/>
          <w:i/>
          <w:sz w:val="24"/>
          <w:szCs w:val="24"/>
        </w:rPr>
        <w:t>data warehouse</w:t>
      </w:r>
      <w:r>
        <w:rPr>
          <w:rFonts w:ascii="Arial" w:hAnsi="Arial" w:cs="Arial"/>
          <w:sz w:val="24"/>
          <w:szCs w:val="24"/>
        </w:rPr>
        <w:t xml:space="preserve"> é fornecer ao usuário final suporte a decisões com recursos avançados de análise de dados – no momento certo, no formato certo, com os dados certos e ao custo certo. A Figura 2.14 ilustra um processo simplificado de implementação de </w:t>
      </w:r>
      <w:r w:rsidRPr="00F32D4C">
        <w:rPr>
          <w:rFonts w:ascii="Arial" w:hAnsi="Arial" w:cs="Arial"/>
          <w:i/>
          <w:sz w:val="24"/>
          <w:szCs w:val="24"/>
        </w:rPr>
        <w:t>data warehouse</w:t>
      </w:r>
      <w:r>
        <w:rPr>
          <w:rFonts w:ascii="Arial" w:hAnsi="Arial" w:cs="Arial"/>
          <w:sz w:val="24"/>
          <w:szCs w:val="24"/>
        </w:rPr>
        <w:t>.</w:t>
      </w:r>
    </w:p>
    <w:p w:rsidR="00910D28" w:rsidRDefault="00910D28" w:rsidP="00910D28">
      <w:pPr>
        <w:jc w:val="both"/>
        <w:rPr>
          <w:rFonts w:ascii="Arial" w:hAnsi="Arial" w:cs="Arial"/>
          <w:sz w:val="24"/>
          <w:szCs w:val="24"/>
        </w:rPr>
      </w:pPr>
    </w:p>
    <w:p w:rsidR="00910D28" w:rsidRDefault="00910D28" w:rsidP="00910D28">
      <w:pPr>
        <w:jc w:val="both"/>
        <w:rPr>
          <w:rFonts w:ascii="Arial" w:hAnsi="Arial" w:cs="Arial"/>
          <w:b/>
          <w:sz w:val="24"/>
          <w:szCs w:val="24"/>
        </w:rPr>
      </w:pPr>
    </w:p>
    <w:p w:rsidR="00910D28" w:rsidRDefault="00910D28" w:rsidP="00910D28">
      <w:pPr>
        <w:jc w:val="both"/>
      </w:pPr>
    </w:p>
    <w:p w:rsidR="00910D28" w:rsidRDefault="00910D28" w:rsidP="00910D28"/>
    <w:p w:rsidR="00910D28" w:rsidRDefault="00910D28" w:rsidP="00910D28"/>
    <w:p w:rsidR="00910D28" w:rsidRPr="0021779B" w:rsidRDefault="00910D28" w:rsidP="00910D28">
      <w:pPr>
        <w:rPr>
          <w:rFonts w:ascii="Arial" w:hAnsi="Arial" w:cs="Arial"/>
          <w:b/>
          <w:sz w:val="24"/>
          <w:szCs w:val="24"/>
        </w:rPr>
      </w:pPr>
      <w:r>
        <w:rPr>
          <w:rFonts w:ascii="Arial" w:hAnsi="Arial" w:cs="Arial"/>
          <w:b/>
          <w:sz w:val="24"/>
          <w:szCs w:val="24"/>
        </w:rPr>
        <w:lastRenderedPageBreak/>
        <w:t>2.5</w:t>
      </w:r>
      <w:r w:rsidRPr="0021779B">
        <w:rPr>
          <w:rFonts w:ascii="Arial" w:hAnsi="Arial" w:cs="Arial"/>
          <w:b/>
          <w:sz w:val="24"/>
          <w:szCs w:val="24"/>
        </w:rPr>
        <w:t xml:space="preserve"> Conclusões</w:t>
      </w:r>
    </w:p>
    <w:p w:rsidR="00910D28" w:rsidRPr="0021779B" w:rsidRDefault="00475531" w:rsidP="00910D28">
      <w:pPr>
        <w:jc w:val="both"/>
        <w:rPr>
          <w:rFonts w:ascii="Arial" w:hAnsi="Arial" w:cs="Arial"/>
          <w:sz w:val="24"/>
          <w:szCs w:val="24"/>
        </w:rPr>
      </w:pPr>
      <w:r>
        <w:rPr>
          <w:noProof/>
          <w:lang w:eastAsia="pt-BR"/>
        </w:rPr>
        <mc:AlternateContent>
          <mc:Choice Requires="wps">
            <w:drawing>
              <wp:anchor distT="45720" distB="45720" distL="114300" distR="114300" simplePos="0" relativeHeight="251675648" behindDoc="0" locked="0" layoutInCell="1" allowOverlap="1" wp14:anchorId="7ACBE8CE" wp14:editId="7BAF2995">
                <wp:simplePos x="0" y="0"/>
                <wp:positionH relativeFrom="margin">
                  <wp:posOffset>8890</wp:posOffset>
                </wp:positionH>
                <wp:positionV relativeFrom="paragraph">
                  <wp:posOffset>1057275</wp:posOffset>
                </wp:positionV>
                <wp:extent cx="5381625" cy="4162425"/>
                <wp:effectExtent l="0" t="0" r="9525" b="9525"/>
                <wp:wrapSquare wrapText="bothSides"/>
                <wp:docPr id="2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4162425"/>
                        </a:xfrm>
                        <a:prstGeom prst="rect">
                          <a:avLst/>
                        </a:prstGeom>
                        <a:solidFill>
                          <a:srgbClr val="FFFFFF"/>
                        </a:solidFill>
                        <a:ln w="9525">
                          <a:noFill/>
                          <a:miter lim="800000"/>
                          <a:headEnd/>
                          <a:tailEnd/>
                        </a:ln>
                      </wps:spPr>
                      <wps:txbx>
                        <w:txbxContent>
                          <w:p w:rsidR="008E3CA1" w:rsidRDefault="008E3CA1" w:rsidP="00910D28">
                            <w:r>
                              <w:rPr>
                                <w:noProof/>
                                <w:lang w:eastAsia="pt-BR"/>
                              </w:rPr>
                              <w:drawing>
                                <wp:inline distT="0" distB="0" distL="0" distR="0" wp14:anchorId="0AA2CBC7" wp14:editId="22703842">
                                  <wp:extent cx="5248275" cy="4010025"/>
                                  <wp:effectExtent l="0" t="0" r="9525"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48275" cy="401002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CBE8CE" id="_x0000_s1041" type="#_x0000_t202" style="position:absolute;left:0;text-align:left;margin-left:.7pt;margin-top:83.25pt;width:423.75pt;height:327.75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" stroked="f">
                <v:textbox>
                  <w:txbxContent>
                    <w:p w:rsidR="008E3CA1" w:rsidRDefault="008E3CA1" w:rsidP="00910D28">
                      <w:r>
                        <w:rPr>
                          <w:noProof/>
                          <w:lang w:eastAsia="pt-BR"/>
                        </w:rPr>
                        <w:drawing>
                          <wp:inline distT="0" distB="0" distL="0" distR="0" wp14:anchorId="0AA2CBC7" wp14:editId="22703842">
                            <wp:extent cx="5248275" cy="4010025"/>
                            <wp:effectExtent l="0" t="0" r="9525"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48275" cy="4010025"/>
                                    </a:xfrm>
                                    <a:prstGeom prst="rect">
                                      <a:avLst/>
                                    </a:prstGeom>
                                  </pic:spPr>
                                </pic:pic>
                              </a:graphicData>
                            </a:graphic>
                          </wp:inline>
                        </w:drawing>
                      </w:r>
                    </w:p>
                  </w:txbxContent>
                </v:textbox>
                <w10:wrap type="square" anchorx="margin"/>
              </v:shape>
            </w:pict>
          </mc:Fallback>
        </mc:AlternateContent>
      </w:r>
      <w:r w:rsidR="00910D28">
        <w:rPr>
          <w:rFonts w:ascii="Arial" w:hAnsi="Arial" w:cs="Arial"/>
          <w:sz w:val="24"/>
          <w:szCs w:val="24"/>
        </w:rPr>
        <w:tab/>
        <w:t xml:space="preserve">Neste capítulo foi apresentada uma visão geral sobre </w:t>
      </w:r>
      <w:r w:rsidR="00910D28" w:rsidRPr="0021779B">
        <w:rPr>
          <w:rFonts w:ascii="Arial" w:hAnsi="Arial" w:cs="Arial"/>
          <w:i/>
          <w:sz w:val="24"/>
          <w:szCs w:val="24"/>
        </w:rPr>
        <w:t>Business Intellingence</w:t>
      </w:r>
      <w:r w:rsidR="00910D28">
        <w:rPr>
          <w:rFonts w:ascii="Arial" w:hAnsi="Arial" w:cs="Arial"/>
          <w:sz w:val="24"/>
          <w:szCs w:val="24"/>
        </w:rPr>
        <w:t xml:space="preserve"> (</w:t>
      </w:r>
      <w:r w:rsidR="00910D28" w:rsidRPr="0021779B">
        <w:rPr>
          <w:rFonts w:ascii="Arial" w:hAnsi="Arial" w:cs="Arial"/>
          <w:b/>
          <w:sz w:val="24"/>
          <w:szCs w:val="24"/>
        </w:rPr>
        <w:t>BI</w:t>
      </w:r>
      <w:r w:rsidR="00910D28">
        <w:rPr>
          <w:rFonts w:ascii="Arial" w:hAnsi="Arial" w:cs="Arial"/>
          <w:sz w:val="24"/>
          <w:szCs w:val="24"/>
        </w:rPr>
        <w:t>), onde deu para perceber que, o BI é um conjunto amplo, coeso e integrado de ferramentas e processos utilizados para captar, coletar, integrar</w:t>
      </w:r>
      <w:r>
        <w:rPr>
          <w:rFonts w:ascii="Arial" w:hAnsi="Arial" w:cs="Arial"/>
          <w:sz w:val="24"/>
          <w:szCs w:val="24"/>
        </w:rPr>
        <w:t xml:space="preserve">, armazenar </w:t>
      </w:r>
      <w:r w:rsidR="00910D28">
        <w:rPr>
          <w:rFonts w:ascii="Arial" w:hAnsi="Arial" w:cs="Arial"/>
          <w:sz w:val="24"/>
          <w:szCs w:val="24"/>
        </w:rPr>
        <w:t xml:space="preserve">e analisar dados para a geração e a apresentação de informações que deem suporte à tomada de decisões de negócio. </w:t>
      </w:r>
    </w:p>
    <w:p w:rsidR="00C175C7" w:rsidRDefault="00475531" w:rsidP="00475531">
      <w:pPr>
        <w:jc w:val="both"/>
      </w:pPr>
      <w:r w:rsidRPr="00203B49">
        <w:rPr>
          <w:rFonts w:ascii="Arial" w:hAnsi="Arial" w:cs="Arial"/>
          <w:b/>
          <w:sz w:val="24"/>
          <w:szCs w:val="24"/>
        </w:rPr>
        <w:t>Figura 2.14</w:t>
      </w:r>
      <w:r>
        <w:rPr>
          <w:rFonts w:ascii="Arial" w:hAnsi="Arial" w:cs="Arial"/>
          <w:sz w:val="24"/>
          <w:szCs w:val="24"/>
        </w:rPr>
        <w:t xml:space="preserve"> </w:t>
      </w:r>
      <w:r w:rsidRPr="0021779B">
        <w:rPr>
          <w:rFonts w:ascii="Arial" w:hAnsi="Arial" w:cs="Arial"/>
          <w:sz w:val="24"/>
          <w:szCs w:val="24"/>
        </w:rPr>
        <w:t>Mapa do processo de projeto e implementação de data warehouse</w:t>
      </w:r>
      <w:r>
        <w:rPr>
          <w:rFonts w:ascii="Arial" w:hAnsi="Arial" w:cs="Arial"/>
          <w:sz w:val="24"/>
          <w:szCs w:val="24"/>
        </w:rPr>
        <w:t xml:space="preserve">. </w:t>
      </w:r>
      <w:r w:rsidRPr="0097757F">
        <w:rPr>
          <w:rFonts w:ascii="Arial" w:hAnsi="Arial" w:cs="Arial"/>
          <w:b/>
          <w:sz w:val="24"/>
          <w:szCs w:val="24"/>
        </w:rPr>
        <w:t>Fonte</w:t>
      </w:r>
      <w:r>
        <w:rPr>
          <w:rFonts w:ascii="Arial" w:hAnsi="Arial" w:cs="Arial"/>
          <w:sz w:val="24"/>
          <w:szCs w:val="24"/>
        </w:rPr>
        <w:t xml:space="preserve">: </w:t>
      </w:r>
      <w:r w:rsidRPr="00D07580">
        <w:rPr>
          <w:rFonts w:ascii="Arial" w:hAnsi="Arial" w:cs="Arial"/>
          <w:sz w:val="24"/>
          <w:szCs w:val="24"/>
        </w:rPr>
        <w:t>Rob, Peter; Coronel, Carlos. Database Systems: Design, Implementation, and Management by Peter Rob and Carlos Coronel 8th Edtion. Thomson Place, Boston, Massachusetts, 2009.</w:t>
      </w:r>
    </w:p>
    <w:p w:rsidR="00910D28" w:rsidRDefault="00910D28"/>
    <w:p w:rsidR="00910D28" w:rsidRDefault="00910D28"/>
    <w:p w:rsidR="00910D28" w:rsidRDefault="00910D28"/>
    <w:p w:rsidR="00910D28" w:rsidRDefault="00910D28"/>
    <w:p w:rsidR="00910D28" w:rsidRDefault="00910D28"/>
    <w:p w:rsidR="00E34D90" w:rsidRPr="00656F82" w:rsidRDefault="00E34D90" w:rsidP="00E34D90">
      <w:pPr>
        <w:rPr>
          <w:rFonts w:ascii="Arial" w:hAnsi="Arial" w:cs="Arial"/>
          <w:sz w:val="52"/>
          <w:szCs w:val="52"/>
        </w:rPr>
      </w:pPr>
      <w:r w:rsidRPr="00656F82">
        <w:rPr>
          <w:rFonts w:ascii="Arial" w:hAnsi="Arial" w:cs="Arial"/>
          <w:noProof/>
          <w:sz w:val="52"/>
          <w:szCs w:val="52"/>
          <w:lang w:eastAsia="pt-BR"/>
        </w:rPr>
        <w:lastRenderedPageBreak/>
        <mc:AlternateContent>
          <mc:Choice Requires="wps">
            <w:drawing>
              <wp:anchor distT="45720" distB="45720" distL="114300" distR="114300" simplePos="0" relativeHeight="251677696" behindDoc="0" locked="0" layoutInCell="1" allowOverlap="1" wp14:anchorId="40D15036" wp14:editId="38FEEE46">
                <wp:simplePos x="0" y="0"/>
                <wp:positionH relativeFrom="column">
                  <wp:posOffset>5120640</wp:posOffset>
                </wp:positionH>
                <wp:positionV relativeFrom="paragraph">
                  <wp:posOffset>219075</wp:posOffset>
                </wp:positionV>
                <wp:extent cx="1165860" cy="904875"/>
                <wp:effectExtent l="0" t="0" r="15240" b="28575"/>
                <wp:wrapSquare wrapText="bothSides"/>
                <wp:docPr id="2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5860" cy="904875"/>
                        </a:xfrm>
                        <a:prstGeom prst="rect">
                          <a:avLst/>
                        </a:prstGeom>
                        <a:solidFill>
                          <a:srgbClr val="FFFFFF"/>
                        </a:solidFill>
                        <a:ln w="9525">
                          <a:solidFill>
                            <a:srgbClr val="000000"/>
                          </a:solidFill>
                          <a:miter lim="800000"/>
                          <a:headEnd/>
                          <a:tailEnd/>
                        </a:ln>
                      </wps:spPr>
                      <wps:txbx>
                        <w:txbxContent>
                          <w:p w:rsidR="008E3CA1" w:rsidRDefault="008E3CA1" w:rsidP="00E34D90">
                            <w:pPr>
                              <w:jc w:val="center"/>
                              <w:rPr>
                                <w:sz w:val="44"/>
                                <w:szCs w:val="44"/>
                              </w:rPr>
                            </w:pPr>
                            <w:r w:rsidRPr="00AB2F92">
                              <w:rPr>
                                <w:sz w:val="44"/>
                                <w:szCs w:val="44"/>
                              </w:rPr>
                              <w:t>Capítulo</w:t>
                            </w:r>
                          </w:p>
                          <w:p w:rsidR="008E3CA1" w:rsidRPr="00AB2F92" w:rsidRDefault="008E3CA1" w:rsidP="00E34D90">
                            <w:pPr>
                              <w:jc w:val="center"/>
                              <w:rPr>
                                <w:sz w:val="44"/>
                                <w:szCs w:val="44"/>
                              </w:rPr>
                            </w:pPr>
                            <w:r>
                              <w:rPr>
                                <w:sz w:val="44"/>
                                <w:szCs w:val="44"/>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D15036" id="_x0000_s1042" type="#_x0000_t202" style="position:absolute;margin-left:403.2pt;margin-top:17.25pt;width:91.8pt;height:71.2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">
                <v:textbox>
                  <w:txbxContent>
                    <w:p w:rsidR="008E3CA1" w:rsidRDefault="008E3CA1" w:rsidP="00E34D90">
                      <w:pPr>
                        <w:jc w:val="center"/>
                        <w:rPr>
                          <w:sz w:val="44"/>
                          <w:szCs w:val="44"/>
                        </w:rPr>
                      </w:pPr>
                      <w:r w:rsidRPr="00AB2F92">
                        <w:rPr>
                          <w:sz w:val="44"/>
                          <w:szCs w:val="44"/>
                        </w:rPr>
                        <w:t>Capítulo</w:t>
                      </w:r>
                    </w:p>
                    <w:p w:rsidR="008E3CA1" w:rsidRPr="00AB2F92" w:rsidRDefault="008E3CA1" w:rsidP="00E34D90">
                      <w:pPr>
                        <w:jc w:val="center"/>
                        <w:rPr>
                          <w:sz w:val="44"/>
                          <w:szCs w:val="44"/>
                        </w:rPr>
                      </w:pPr>
                      <w:r>
                        <w:rPr>
                          <w:sz w:val="44"/>
                          <w:szCs w:val="44"/>
                        </w:rPr>
                        <w:t>3</w:t>
                      </w:r>
                    </w:p>
                  </w:txbxContent>
                </v:textbox>
                <w10:wrap type="square"/>
              </v:shape>
            </w:pict>
          </mc:Fallback>
        </mc:AlternateContent>
      </w:r>
      <w:r>
        <w:rPr>
          <w:rFonts w:ascii="Arial" w:hAnsi="Arial" w:cs="Arial"/>
          <w:sz w:val="52"/>
          <w:szCs w:val="52"/>
        </w:rPr>
        <w:t>Parte I</w:t>
      </w:r>
    </w:p>
    <w:p w:rsidR="00E34D90" w:rsidRDefault="00E34D90" w:rsidP="00E34D90">
      <w:r>
        <w:t>_______________________________________________________________________</w:t>
      </w:r>
    </w:p>
    <w:p w:rsidR="00E34D90" w:rsidRPr="00AB2F92" w:rsidRDefault="00E34D90" w:rsidP="00E34D90">
      <w:pPr>
        <w:pBdr>
          <w:bottom w:val="single" w:sz="12" w:space="1" w:color="auto"/>
        </w:pBdr>
        <w:rPr>
          <w:rFonts w:ascii="Arial" w:hAnsi="Arial" w:cs="Arial"/>
          <w:sz w:val="40"/>
          <w:szCs w:val="40"/>
        </w:rPr>
      </w:pPr>
      <w:r>
        <w:rPr>
          <w:rFonts w:ascii="Arial" w:hAnsi="Arial" w:cs="Arial"/>
          <w:sz w:val="40"/>
          <w:szCs w:val="40"/>
        </w:rPr>
        <w:t>Fundamentação Teórica</w:t>
      </w:r>
    </w:p>
    <w:p w:rsidR="00E34D90" w:rsidRDefault="00E34D90" w:rsidP="00E34D90"/>
    <w:p w:rsidR="00E34D90" w:rsidRPr="00BE342F" w:rsidRDefault="00E34D90" w:rsidP="00E34D90">
      <w:pPr>
        <w:jc w:val="both"/>
        <w:rPr>
          <w:rFonts w:ascii="Arial" w:hAnsi="Arial" w:cs="Arial"/>
          <w:sz w:val="24"/>
          <w:szCs w:val="24"/>
        </w:rPr>
      </w:pPr>
      <w:r>
        <w:rPr>
          <w:rFonts w:ascii="Arial" w:hAnsi="Arial" w:cs="Arial"/>
          <w:b/>
          <w:sz w:val="24"/>
          <w:szCs w:val="24"/>
        </w:rPr>
        <w:t>3.</w:t>
      </w:r>
      <w:r w:rsidRPr="00344389">
        <w:rPr>
          <w:rFonts w:ascii="Arial" w:hAnsi="Arial" w:cs="Arial"/>
          <w:b/>
          <w:sz w:val="24"/>
          <w:szCs w:val="24"/>
        </w:rPr>
        <w:t xml:space="preserve"> O PROCESSO DE KDD</w:t>
      </w:r>
      <w:r>
        <w:rPr>
          <w:rFonts w:ascii="Arial" w:hAnsi="Arial" w:cs="Arial"/>
          <w:b/>
          <w:sz w:val="24"/>
          <w:szCs w:val="24"/>
        </w:rPr>
        <w:t xml:space="preserve"> – Knowledge Discovery in Databases</w:t>
      </w:r>
    </w:p>
    <w:p w:rsidR="00E34D90" w:rsidRDefault="00E34D90" w:rsidP="00E34D90">
      <w:pPr>
        <w:jc w:val="both"/>
        <w:rPr>
          <w:rFonts w:ascii="Arial" w:hAnsi="Arial" w:cs="Arial"/>
          <w:sz w:val="24"/>
          <w:szCs w:val="24"/>
        </w:rPr>
      </w:pPr>
      <w:r>
        <w:rPr>
          <w:rFonts w:ascii="Arial" w:hAnsi="Arial" w:cs="Arial"/>
          <w:b/>
          <w:sz w:val="24"/>
          <w:szCs w:val="24"/>
        </w:rPr>
        <w:t>3.1 Introdução</w:t>
      </w:r>
    </w:p>
    <w:p w:rsidR="00E34D90" w:rsidRDefault="00E34D90" w:rsidP="00E34D90">
      <w:pPr>
        <w:jc w:val="both"/>
        <w:rPr>
          <w:rFonts w:ascii="Arial" w:hAnsi="Arial" w:cs="Arial"/>
          <w:sz w:val="24"/>
          <w:szCs w:val="24"/>
        </w:rPr>
      </w:pPr>
      <w:r>
        <w:rPr>
          <w:rFonts w:ascii="Arial" w:hAnsi="Arial" w:cs="Arial"/>
          <w:sz w:val="24"/>
          <w:szCs w:val="24"/>
        </w:rPr>
        <w:tab/>
        <w:t>Os constantes avanços na área da tecnologia da informação têm viabilizado o armazenamento de grandes e múltiplas bases de dados. Tecnologias como a Internet, sistemas gerenciadores de banco de dados, dispositivos de armazenamento de dados de maior capacidade e de menor custo e sistemas de informação em geral são alguns dos exemplos que têm viabilizado a proliferação de inúmeras bases de dados de natureza comercial, administrativa, governamental e cientifica (Han &amp; Kamber &amp; Pei, 2011).</w:t>
      </w:r>
    </w:p>
    <w:p w:rsidR="00E34D90" w:rsidRDefault="00E34D90" w:rsidP="00E34D90">
      <w:pPr>
        <w:jc w:val="both"/>
        <w:rPr>
          <w:rFonts w:ascii="Arial" w:hAnsi="Arial" w:cs="Arial"/>
          <w:sz w:val="24"/>
          <w:szCs w:val="24"/>
        </w:rPr>
      </w:pPr>
      <w:r>
        <w:rPr>
          <w:rFonts w:ascii="Arial" w:hAnsi="Arial" w:cs="Arial"/>
          <w:sz w:val="24"/>
          <w:szCs w:val="24"/>
        </w:rPr>
        <w:tab/>
        <w:t xml:space="preserve">Atualmente, dados científicos em projetos de pesquisa, tais como missões espaciais da NASA, monitoramento temporal, em redes sociais, tais como Google, Facebook, etc., de um modo geral, o universo digital, têm alcançado proporções gigantescas, na ordem de zetabytes e ou terabytes de informações.  </w:t>
      </w:r>
    </w:p>
    <w:p w:rsidR="00E34D90" w:rsidRDefault="00E34D90" w:rsidP="00E34D90">
      <w:pPr>
        <w:jc w:val="both"/>
        <w:rPr>
          <w:rFonts w:ascii="Arial" w:hAnsi="Arial" w:cs="Arial"/>
          <w:sz w:val="24"/>
          <w:szCs w:val="24"/>
        </w:rPr>
      </w:pPr>
      <w:r>
        <w:rPr>
          <w:rFonts w:ascii="Arial" w:hAnsi="Arial" w:cs="Arial"/>
          <w:sz w:val="24"/>
          <w:szCs w:val="24"/>
        </w:rPr>
        <w:tab/>
        <w:t xml:space="preserve">Diante desse cenário, a análise de grandes quantidades de dados pelo homem é inviável sem o auxílio de ferramentas computacionais apropriadas. Portanto, torna-se imprescindível o desenvolvimento de ferramentas que auxiliem o homem, de forma automática e inteligente, na tarefa de analisar, interpretar e relacionar esses dados para que se possa desenvolver e selecionar estratégias de ação em cada contexto de aplicação (Han; Kamber &amp; Pei, </w:t>
      </w:r>
      <w:r w:rsidRPr="00D35FD8">
        <w:rPr>
          <w:rFonts w:ascii="Arial" w:hAnsi="Arial" w:cs="Arial"/>
          <w:sz w:val="24"/>
          <w:szCs w:val="24"/>
        </w:rPr>
        <w:t>2011)</w:t>
      </w:r>
      <w:r>
        <w:rPr>
          <w:rFonts w:ascii="Arial" w:hAnsi="Arial" w:cs="Arial"/>
          <w:sz w:val="24"/>
          <w:szCs w:val="24"/>
        </w:rPr>
        <w:t xml:space="preserve">.    </w:t>
      </w:r>
    </w:p>
    <w:p w:rsidR="00E34D90" w:rsidRDefault="00E34D90" w:rsidP="00E34D90">
      <w:pPr>
        <w:jc w:val="both"/>
        <w:rPr>
          <w:rFonts w:ascii="Arial" w:hAnsi="Arial" w:cs="Arial"/>
          <w:sz w:val="24"/>
          <w:szCs w:val="24"/>
        </w:rPr>
      </w:pPr>
      <w:r>
        <w:rPr>
          <w:rFonts w:ascii="Arial" w:hAnsi="Arial" w:cs="Arial"/>
          <w:sz w:val="24"/>
          <w:szCs w:val="24"/>
        </w:rPr>
        <w:tab/>
        <w:t>Então, para atender a este novo contexto, surge segundo Han;</w:t>
      </w:r>
      <w:r w:rsidRPr="00D35FD8">
        <w:rPr>
          <w:rFonts w:ascii="Arial" w:hAnsi="Arial" w:cs="Arial"/>
          <w:sz w:val="24"/>
          <w:szCs w:val="24"/>
        </w:rPr>
        <w:t xml:space="preserve"> </w:t>
      </w:r>
      <w:r>
        <w:rPr>
          <w:rFonts w:ascii="Arial" w:hAnsi="Arial" w:cs="Arial"/>
          <w:sz w:val="24"/>
          <w:szCs w:val="24"/>
        </w:rPr>
        <w:t xml:space="preserve">Kamber &amp; Pei </w:t>
      </w:r>
      <w:r w:rsidRPr="00D35FD8">
        <w:rPr>
          <w:rFonts w:ascii="Arial" w:hAnsi="Arial" w:cs="Arial"/>
          <w:sz w:val="24"/>
          <w:szCs w:val="24"/>
        </w:rPr>
        <w:t>(2011)</w:t>
      </w:r>
      <w:r>
        <w:rPr>
          <w:rFonts w:ascii="Arial" w:hAnsi="Arial" w:cs="Arial"/>
          <w:sz w:val="24"/>
          <w:szCs w:val="24"/>
        </w:rPr>
        <w:t xml:space="preserve">, uma nova área denominada </w:t>
      </w:r>
      <w:r w:rsidRPr="00C031AF">
        <w:rPr>
          <w:rFonts w:ascii="Arial" w:hAnsi="Arial" w:cs="Arial"/>
          <w:b/>
          <w:i/>
          <w:sz w:val="24"/>
          <w:szCs w:val="24"/>
        </w:rPr>
        <w:t>Data Mining</w:t>
      </w:r>
      <w:r>
        <w:rPr>
          <w:rFonts w:ascii="Arial" w:hAnsi="Arial" w:cs="Arial"/>
          <w:sz w:val="24"/>
          <w:szCs w:val="24"/>
        </w:rPr>
        <w:t xml:space="preserve">, que vem despertando grande interesse junto às comunidades cientificas e industrial. </w:t>
      </w:r>
    </w:p>
    <w:p w:rsidR="00E34D90" w:rsidRDefault="00E34D90" w:rsidP="00E34D90">
      <w:pPr>
        <w:jc w:val="both"/>
        <w:rPr>
          <w:rFonts w:ascii="Arial" w:hAnsi="Arial" w:cs="Arial"/>
          <w:sz w:val="24"/>
          <w:szCs w:val="24"/>
        </w:rPr>
      </w:pPr>
      <w:r>
        <w:rPr>
          <w:rFonts w:ascii="Arial" w:hAnsi="Arial" w:cs="Arial"/>
          <w:sz w:val="24"/>
          <w:szCs w:val="24"/>
        </w:rPr>
        <w:tab/>
        <w:t>Conforme Han;</w:t>
      </w:r>
      <w:r w:rsidRPr="00D35FD8">
        <w:rPr>
          <w:rFonts w:ascii="Arial" w:hAnsi="Arial" w:cs="Arial"/>
          <w:sz w:val="24"/>
          <w:szCs w:val="24"/>
        </w:rPr>
        <w:t xml:space="preserve"> </w:t>
      </w:r>
      <w:r>
        <w:rPr>
          <w:rFonts w:ascii="Arial" w:hAnsi="Arial" w:cs="Arial"/>
          <w:sz w:val="24"/>
          <w:szCs w:val="24"/>
        </w:rPr>
        <w:t xml:space="preserve">Kember &amp; Pei </w:t>
      </w:r>
      <w:r w:rsidRPr="00D35FD8">
        <w:rPr>
          <w:rFonts w:ascii="Arial" w:hAnsi="Arial" w:cs="Arial"/>
          <w:sz w:val="24"/>
          <w:szCs w:val="24"/>
        </w:rPr>
        <w:t xml:space="preserve">(2011), o </w:t>
      </w:r>
      <w:r w:rsidRPr="00D35FD8">
        <w:rPr>
          <w:rFonts w:ascii="Arial" w:hAnsi="Arial" w:cs="Arial"/>
          <w:i/>
          <w:sz w:val="24"/>
          <w:szCs w:val="24"/>
        </w:rPr>
        <w:t>Data mining (</w:t>
      </w:r>
      <w:r w:rsidRPr="00C95F50">
        <w:rPr>
          <w:rFonts w:ascii="Arial" w:hAnsi="Arial" w:cs="Arial"/>
          <w:b/>
          <w:i/>
          <w:sz w:val="24"/>
          <w:szCs w:val="24"/>
        </w:rPr>
        <w:t>DM</w:t>
      </w:r>
      <w:r w:rsidRPr="00D35FD8">
        <w:rPr>
          <w:rFonts w:ascii="Arial" w:hAnsi="Arial" w:cs="Arial"/>
          <w:i/>
          <w:sz w:val="24"/>
          <w:szCs w:val="24"/>
        </w:rPr>
        <w:t>),</w:t>
      </w:r>
      <w:r w:rsidRPr="00D35FD8">
        <w:rPr>
          <w:rFonts w:ascii="Arial" w:hAnsi="Arial" w:cs="Arial"/>
          <w:sz w:val="24"/>
          <w:szCs w:val="24"/>
        </w:rPr>
        <w:t xml:space="preserve"> é </w:t>
      </w:r>
      <w:r>
        <w:rPr>
          <w:rFonts w:ascii="Arial" w:hAnsi="Arial" w:cs="Arial"/>
          <w:sz w:val="24"/>
          <w:szCs w:val="24"/>
        </w:rPr>
        <w:t xml:space="preserve">um campo que tem conduzido a substanciais pesquisas em relação a mineração em vários tipos de dados, incluindo dados relacionais, dados de data </w:t>
      </w:r>
      <w:r w:rsidRPr="00A13846">
        <w:rPr>
          <w:rFonts w:ascii="Arial" w:hAnsi="Arial" w:cs="Arial"/>
          <w:i/>
          <w:sz w:val="24"/>
          <w:szCs w:val="24"/>
        </w:rPr>
        <w:t>warehouse</w:t>
      </w:r>
      <w:r>
        <w:rPr>
          <w:rFonts w:ascii="Arial" w:hAnsi="Arial" w:cs="Arial"/>
          <w:sz w:val="24"/>
          <w:szCs w:val="24"/>
        </w:rPr>
        <w:t>, dados transacionais, dados de séries temporais, dados espaciais, dados textos, multimídia, dados da Web e de arquivos planos (</w:t>
      </w:r>
      <w:r w:rsidRPr="00FA5B79">
        <w:rPr>
          <w:rFonts w:ascii="Arial" w:hAnsi="Arial" w:cs="Arial"/>
          <w:i/>
          <w:sz w:val="24"/>
          <w:szCs w:val="24"/>
        </w:rPr>
        <w:t>flat files</w:t>
      </w:r>
      <w:r>
        <w:rPr>
          <w:rFonts w:ascii="Arial" w:hAnsi="Arial" w:cs="Arial"/>
          <w:sz w:val="24"/>
          <w:szCs w:val="24"/>
        </w:rPr>
        <w:t xml:space="preserve">). A mineração de dados multidimensionais (também conhecida como </w:t>
      </w:r>
      <w:r w:rsidRPr="00461DDD">
        <w:rPr>
          <w:rFonts w:ascii="Arial" w:hAnsi="Arial" w:cs="Arial"/>
          <w:i/>
          <w:sz w:val="24"/>
          <w:szCs w:val="24"/>
        </w:rPr>
        <w:t>exploratory multidimensional data mining</w:t>
      </w:r>
      <w:r>
        <w:rPr>
          <w:rFonts w:ascii="Arial" w:hAnsi="Arial" w:cs="Arial"/>
          <w:sz w:val="24"/>
          <w:szCs w:val="24"/>
        </w:rPr>
        <w:t xml:space="preserve">, </w:t>
      </w:r>
      <w:r w:rsidRPr="00461DDD">
        <w:rPr>
          <w:rFonts w:ascii="Arial" w:hAnsi="Arial" w:cs="Arial"/>
          <w:b/>
          <w:sz w:val="24"/>
          <w:szCs w:val="24"/>
        </w:rPr>
        <w:t>online analytical mining</w:t>
      </w:r>
      <w:r>
        <w:rPr>
          <w:rFonts w:ascii="Arial" w:hAnsi="Arial" w:cs="Arial"/>
          <w:sz w:val="24"/>
          <w:szCs w:val="24"/>
        </w:rPr>
        <w:t xml:space="preserve">, ou </w:t>
      </w:r>
      <w:r w:rsidRPr="00461DDD">
        <w:rPr>
          <w:rFonts w:ascii="Arial" w:hAnsi="Arial" w:cs="Arial"/>
          <w:b/>
          <w:sz w:val="24"/>
          <w:szCs w:val="24"/>
        </w:rPr>
        <w:t>OLAM</w:t>
      </w:r>
      <w:r>
        <w:rPr>
          <w:rFonts w:ascii="Arial" w:hAnsi="Arial" w:cs="Arial"/>
          <w:sz w:val="24"/>
          <w:szCs w:val="24"/>
        </w:rPr>
        <w:t>) integra OLAP com mineração de dados para descobrir conhecimento em bases de dados multidimensionais. Dentre os muitos paradigmas e arquiteturas de sistemas de mineração de dados, a mineração de dados multidimensional, é particularmente importante, pelas seguintes razões:</w:t>
      </w:r>
    </w:p>
    <w:p w:rsidR="00E34D90" w:rsidRDefault="00E34D90" w:rsidP="00E34D90">
      <w:pPr>
        <w:pStyle w:val="PargrafodaLista"/>
        <w:numPr>
          <w:ilvl w:val="0"/>
          <w:numId w:val="13"/>
        </w:numPr>
        <w:jc w:val="both"/>
        <w:rPr>
          <w:rFonts w:ascii="Arial" w:hAnsi="Arial" w:cs="Arial"/>
          <w:sz w:val="24"/>
          <w:szCs w:val="24"/>
        </w:rPr>
      </w:pPr>
      <w:r w:rsidRPr="00081832">
        <w:rPr>
          <w:rFonts w:ascii="Arial" w:hAnsi="Arial" w:cs="Arial"/>
          <w:b/>
          <w:sz w:val="24"/>
          <w:szCs w:val="24"/>
        </w:rPr>
        <w:lastRenderedPageBreak/>
        <w:t>Alta qualidade dos dados no data warehouse</w:t>
      </w:r>
      <w:r>
        <w:rPr>
          <w:rFonts w:ascii="Arial" w:hAnsi="Arial" w:cs="Arial"/>
          <w:sz w:val="24"/>
          <w:szCs w:val="24"/>
        </w:rPr>
        <w:t>. O data warehouse é uma valiosa fonte de dados de alta qualidade para o OLAP bem como para a mineração de dados.</w:t>
      </w:r>
    </w:p>
    <w:p w:rsidR="00E34D90" w:rsidRDefault="00E34D90" w:rsidP="00E34D90">
      <w:pPr>
        <w:pStyle w:val="PargrafodaLista"/>
        <w:numPr>
          <w:ilvl w:val="0"/>
          <w:numId w:val="13"/>
        </w:numPr>
        <w:jc w:val="both"/>
        <w:rPr>
          <w:rFonts w:ascii="Arial" w:hAnsi="Arial" w:cs="Arial"/>
          <w:sz w:val="24"/>
          <w:szCs w:val="24"/>
        </w:rPr>
      </w:pPr>
      <w:r w:rsidRPr="00DA66FE">
        <w:rPr>
          <w:rFonts w:ascii="Arial" w:hAnsi="Arial" w:cs="Arial"/>
          <w:b/>
          <w:sz w:val="24"/>
          <w:szCs w:val="24"/>
        </w:rPr>
        <w:t>Infraestrutura disponíveis em torno da mineração de dados</w:t>
      </w:r>
      <w:r>
        <w:rPr>
          <w:rFonts w:ascii="Arial" w:hAnsi="Arial" w:cs="Arial"/>
          <w:sz w:val="24"/>
          <w:szCs w:val="24"/>
        </w:rPr>
        <w:t xml:space="preserve">. A infraestrutura construída sistematicamente em torno do </w:t>
      </w:r>
      <w:r w:rsidRPr="004F5F11">
        <w:rPr>
          <w:rFonts w:ascii="Arial" w:hAnsi="Arial" w:cs="Arial"/>
          <w:i/>
          <w:sz w:val="24"/>
          <w:szCs w:val="24"/>
        </w:rPr>
        <w:t>data warehouse</w:t>
      </w:r>
      <w:r>
        <w:rPr>
          <w:rFonts w:ascii="Arial" w:hAnsi="Arial" w:cs="Arial"/>
          <w:sz w:val="24"/>
          <w:szCs w:val="24"/>
        </w:rPr>
        <w:t xml:space="preserve">, incluindo acesso, integração, consolidação e transformação de múltiplos bancos de dados heterogêneos, conexões ODBC/OLEDB, acesso Web, relatórios e ferramentas OLAP de análise.  </w:t>
      </w:r>
    </w:p>
    <w:p w:rsidR="00E34D90" w:rsidRDefault="00E34D90" w:rsidP="00E34D90">
      <w:pPr>
        <w:pStyle w:val="PargrafodaLista"/>
        <w:numPr>
          <w:ilvl w:val="0"/>
          <w:numId w:val="13"/>
        </w:numPr>
        <w:jc w:val="both"/>
        <w:rPr>
          <w:rFonts w:ascii="Arial" w:hAnsi="Arial" w:cs="Arial"/>
          <w:sz w:val="24"/>
          <w:szCs w:val="24"/>
        </w:rPr>
      </w:pPr>
      <w:r>
        <w:rPr>
          <w:rFonts w:ascii="Arial" w:hAnsi="Arial" w:cs="Arial"/>
          <w:b/>
          <w:sz w:val="24"/>
          <w:szCs w:val="24"/>
        </w:rPr>
        <w:t>Exploração de dados multidimensionais baseado em OLAP</w:t>
      </w:r>
      <w:r w:rsidRPr="004F5F11">
        <w:rPr>
          <w:rFonts w:ascii="Arial" w:hAnsi="Arial" w:cs="Arial"/>
          <w:sz w:val="24"/>
          <w:szCs w:val="24"/>
        </w:rPr>
        <w:t>.</w:t>
      </w:r>
      <w:r>
        <w:rPr>
          <w:rFonts w:ascii="Arial" w:hAnsi="Arial" w:cs="Arial"/>
          <w:sz w:val="24"/>
          <w:szCs w:val="24"/>
        </w:rPr>
        <w:t xml:space="preserve"> Mineração de dados multidimensionais fornecem facilidades para minerar diferentes subconjuntos de dados em vários níveis de abstração – por cortar e girar o cubo de dados em vários níveis (</w:t>
      </w:r>
      <w:r w:rsidRPr="004F5F11">
        <w:rPr>
          <w:rFonts w:ascii="Arial" w:hAnsi="Arial" w:cs="Arial"/>
          <w:i/>
          <w:sz w:val="24"/>
          <w:szCs w:val="24"/>
        </w:rPr>
        <w:t>drilling</w:t>
      </w:r>
      <w:r>
        <w:rPr>
          <w:rFonts w:ascii="Arial" w:hAnsi="Arial" w:cs="Arial"/>
          <w:sz w:val="24"/>
          <w:szCs w:val="24"/>
        </w:rPr>
        <w:t xml:space="preserve">, </w:t>
      </w:r>
      <w:r w:rsidRPr="004F5F11">
        <w:rPr>
          <w:rFonts w:ascii="Arial" w:hAnsi="Arial" w:cs="Arial"/>
          <w:i/>
          <w:sz w:val="24"/>
          <w:szCs w:val="24"/>
        </w:rPr>
        <w:t>dicing</w:t>
      </w:r>
      <w:r>
        <w:rPr>
          <w:rFonts w:ascii="Arial" w:hAnsi="Arial" w:cs="Arial"/>
          <w:sz w:val="24"/>
          <w:szCs w:val="24"/>
        </w:rPr>
        <w:t xml:space="preserve">, </w:t>
      </w:r>
      <w:r w:rsidRPr="004F5F11">
        <w:rPr>
          <w:rFonts w:ascii="Arial" w:hAnsi="Arial" w:cs="Arial"/>
          <w:i/>
          <w:sz w:val="24"/>
          <w:szCs w:val="24"/>
        </w:rPr>
        <w:t>slicing</w:t>
      </w:r>
      <w:r>
        <w:rPr>
          <w:rFonts w:ascii="Arial" w:hAnsi="Arial" w:cs="Arial"/>
          <w:sz w:val="24"/>
          <w:szCs w:val="24"/>
        </w:rPr>
        <w:t>) além de filtrar e girar o cubo os dados em vários ângulos.</w:t>
      </w:r>
    </w:p>
    <w:p w:rsidR="00E34D90" w:rsidRPr="00081832" w:rsidRDefault="00E34D90" w:rsidP="00E34D90">
      <w:pPr>
        <w:pStyle w:val="PargrafodaLista"/>
        <w:numPr>
          <w:ilvl w:val="0"/>
          <w:numId w:val="13"/>
        </w:numPr>
        <w:jc w:val="both"/>
        <w:rPr>
          <w:rFonts w:ascii="Arial" w:hAnsi="Arial" w:cs="Arial"/>
          <w:sz w:val="24"/>
          <w:szCs w:val="24"/>
        </w:rPr>
      </w:pPr>
      <w:r>
        <w:rPr>
          <w:rFonts w:ascii="Arial" w:hAnsi="Arial" w:cs="Arial"/>
          <w:b/>
          <w:sz w:val="24"/>
          <w:szCs w:val="24"/>
        </w:rPr>
        <w:t xml:space="preserve">Seleção online de funções de mineração de dados. </w:t>
      </w:r>
      <w:r w:rsidRPr="00D52C29">
        <w:rPr>
          <w:rFonts w:ascii="Arial" w:hAnsi="Arial" w:cs="Arial"/>
          <w:sz w:val="24"/>
          <w:szCs w:val="24"/>
        </w:rPr>
        <w:t>Ne</w:t>
      </w:r>
      <w:r>
        <w:rPr>
          <w:rFonts w:ascii="Arial" w:hAnsi="Arial" w:cs="Arial"/>
          <w:sz w:val="24"/>
          <w:szCs w:val="24"/>
        </w:rPr>
        <w:t xml:space="preserve">m sempre o usuário sabe o que está procurando. Então, por integrar OLAP com várias funções de mineração de dados, a mineração de dados multidimensional fornece usuário flexibilidade para selecionar as funções e tarefas de mineração de dados desejadas dinamicamente. </w:t>
      </w:r>
    </w:p>
    <w:p w:rsidR="00E34D90" w:rsidRDefault="00E34D90" w:rsidP="00E34D90">
      <w:pPr>
        <w:ind w:firstLine="708"/>
        <w:jc w:val="both"/>
        <w:rPr>
          <w:rFonts w:ascii="Arial" w:hAnsi="Arial" w:cs="Arial"/>
          <w:sz w:val="24"/>
          <w:szCs w:val="24"/>
        </w:rPr>
      </w:pPr>
      <w:r>
        <w:rPr>
          <w:rFonts w:ascii="Arial" w:hAnsi="Arial" w:cs="Arial"/>
          <w:sz w:val="24"/>
          <w:szCs w:val="24"/>
        </w:rPr>
        <w:t xml:space="preserve">Não deve-se esquecer que, a finalidade da análise de dados é descobrir previamente características, relacionamentos, dependências ou tendências desconhecidas dos dados. Então, essas descobertas, segundo Rob (2011), tornam-se parte do modelo de informação a partir do qual as decisões são construídas. Portanto, uma típica ferramenta de análise de dados depende de os usuários finais definirem o problema, selecionarem os dados e iniciarem as análises adequadas, de modo a gerar informações que auxiliem na modelagem e resolução dos problemas descobertos por esses usuários. </w:t>
      </w:r>
    </w:p>
    <w:p w:rsidR="00E34D90" w:rsidRDefault="00E34D90" w:rsidP="00E34D90">
      <w:pPr>
        <w:ind w:firstLine="708"/>
        <w:jc w:val="both"/>
        <w:rPr>
          <w:rFonts w:ascii="Arial" w:hAnsi="Arial" w:cs="Arial"/>
          <w:sz w:val="24"/>
          <w:szCs w:val="24"/>
        </w:rPr>
      </w:pPr>
      <w:r w:rsidRPr="00DC0010">
        <w:rPr>
          <w:rFonts w:ascii="Arial" w:hAnsi="Arial" w:cs="Arial"/>
          <w:sz w:val="24"/>
          <w:szCs w:val="24"/>
        </w:rPr>
        <w:t xml:space="preserve">Embora as ferramentas </w:t>
      </w:r>
      <w:r w:rsidRPr="00DC0010">
        <w:rPr>
          <w:rFonts w:ascii="Arial" w:hAnsi="Arial" w:cs="Arial"/>
          <w:b/>
          <w:i/>
          <w:sz w:val="24"/>
          <w:szCs w:val="24"/>
        </w:rPr>
        <w:t>OLAP</w:t>
      </w:r>
      <w:r w:rsidRPr="00DC0010">
        <w:rPr>
          <w:rFonts w:ascii="Arial" w:hAnsi="Arial" w:cs="Arial"/>
          <w:sz w:val="24"/>
          <w:szCs w:val="24"/>
        </w:rPr>
        <w:t xml:space="preserve"> suportem a análise multidimensional e tomada de decisão, </w:t>
      </w:r>
      <w:r>
        <w:rPr>
          <w:rFonts w:ascii="Arial" w:hAnsi="Arial" w:cs="Arial"/>
          <w:sz w:val="24"/>
          <w:szCs w:val="24"/>
        </w:rPr>
        <w:t>ainda segundo Han;</w:t>
      </w:r>
      <w:r w:rsidRPr="00D35FD8">
        <w:rPr>
          <w:rFonts w:ascii="Arial" w:hAnsi="Arial" w:cs="Arial"/>
          <w:sz w:val="24"/>
          <w:szCs w:val="24"/>
        </w:rPr>
        <w:t xml:space="preserve"> </w:t>
      </w:r>
      <w:r>
        <w:rPr>
          <w:rFonts w:ascii="Arial" w:hAnsi="Arial" w:cs="Arial"/>
          <w:sz w:val="24"/>
          <w:szCs w:val="24"/>
        </w:rPr>
        <w:t xml:space="preserve">Kember &amp; Pei </w:t>
      </w:r>
      <w:r w:rsidRPr="00D35FD8">
        <w:rPr>
          <w:rFonts w:ascii="Arial" w:hAnsi="Arial" w:cs="Arial"/>
          <w:sz w:val="24"/>
          <w:szCs w:val="24"/>
        </w:rPr>
        <w:t>(2011)</w:t>
      </w:r>
      <w:r>
        <w:rPr>
          <w:rFonts w:ascii="Arial" w:hAnsi="Arial" w:cs="Arial"/>
          <w:sz w:val="24"/>
          <w:szCs w:val="24"/>
        </w:rPr>
        <w:t>, são necessárias</w:t>
      </w:r>
      <w:r w:rsidRPr="00DC0010">
        <w:rPr>
          <w:rFonts w:ascii="Arial" w:hAnsi="Arial" w:cs="Arial"/>
          <w:sz w:val="24"/>
          <w:szCs w:val="24"/>
        </w:rPr>
        <w:t xml:space="preserve"> as ferramentas de análise de dados para análises em profundidade, tais como: classificação de dados, </w:t>
      </w:r>
      <w:r>
        <w:rPr>
          <w:rFonts w:ascii="Arial" w:hAnsi="Arial" w:cs="Arial"/>
          <w:sz w:val="24"/>
          <w:szCs w:val="24"/>
        </w:rPr>
        <w:t xml:space="preserve">associação, sumarização, árvores de decisão, </w:t>
      </w:r>
      <w:r w:rsidRPr="00DC0010">
        <w:rPr>
          <w:rFonts w:ascii="Arial" w:hAnsi="Arial" w:cs="Arial"/>
          <w:sz w:val="24"/>
          <w:szCs w:val="24"/>
        </w:rPr>
        <w:t>caracterização, e agrupamento de dados</w:t>
      </w:r>
      <w:r>
        <w:rPr>
          <w:rFonts w:ascii="Arial" w:hAnsi="Arial" w:cs="Arial"/>
          <w:sz w:val="24"/>
          <w:szCs w:val="24"/>
        </w:rPr>
        <w:t xml:space="preserve"> (</w:t>
      </w:r>
      <w:r w:rsidRPr="00F44005">
        <w:rPr>
          <w:rFonts w:ascii="Arial" w:hAnsi="Arial" w:cs="Arial"/>
          <w:i/>
          <w:sz w:val="24"/>
          <w:szCs w:val="24"/>
        </w:rPr>
        <w:t>clusting</w:t>
      </w:r>
      <w:r>
        <w:rPr>
          <w:rFonts w:ascii="Arial" w:hAnsi="Arial" w:cs="Arial"/>
          <w:sz w:val="24"/>
          <w:szCs w:val="24"/>
        </w:rPr>
        <w:t>)</w:t>
      </w:r>
      <w:r w:rsidRPr="00DC0010">
        <w:rPr>
          <w:rFonts w:ascii="Arial" w:hAnsi="Arial" w:cs="Arial"/>
          <w:sz w:val="24"/>
          <w:szCs w:val="24"/>
        </w:rPr>
        <w:t xml:space="preserve">, </w:t>
      </w:r>
      <w:r>
        <w:rPr>
          <w:rFonts w:ascii="Arial" w:hAnsi="Arial" w:cs="Arial"/>
          <w:sz w:val="24"/>
          <w:szCs w:val="24"/>
        </w:rPr>
        <w:t>d</w:t>
      </w:r>
      <w:r w:rsidRPr="00DC0010">
        <w:rPr>
          <w:rFonts w:ascii="Arial" w:hAnsi="Arial" w:cs="Arial"/>
          <w:sz w:val="24"/>
          <w:szCs w:val="24"/>
        </w:rPr>
        <w:t>entre outras.</w:t>
      </w:r>
    </w:p>
    <w:p w:rsidR="00E34D90" w:rsidRDefault="00E34D90" w:rsidP="00E34D90">
      <w:pPr>
        <w:ind w:firstLine="708"/>
        <w:jc w:val="both"/>
        <w:rPr>
          <w:rFonts w:ascii="Arial" w:hAnsi="Arial" w:cs="Arial"/>
          <w:sz w:val="24"/>
          <w:szCs w:val="24"/>
        </w:rPr>
      </w:pPr>
      <w:r>
        <w:rPr>
          <w:rFonts w:ascii="Arial" w:hAnsi="Arial" w:cs="Arial"/>
          <w:sz w:val="24"/>
          <w:szCs w:val="24"/>
        </w:rPr>
        <w:t>Portanto, a grande quantidade de dados gerados, coletados ou armazenados, obtidos por operações diárias ou pesquisas cientificas, requer um processo automatizado para descobrir padrões, exceções, tendências ou correlações entre eles. Daí, surge a necessidade da Mineração de dados (Data Mining). Para Han; Kamber &amp; Pei (2011), os desafios nessa área não param de crescer, e que ainda teremos a necessidade de um desenvolvimento ainda maior e que a Mineração de Dados será apenas um capítulo em uma área mais amplas: Ciência dos Dados (</w:t>
      </w:r>
      <w:r w:rsidRPr="00CA30AF">
        <w:rPr>
          <w:rFonts w:ascii="Arial" w:hAnsi="Arial" w:cs="Arial"/>
          <w:i/>
          <w:sz w:val="24"/>
          <w:szCs w:val="24"/>
        </w:rPr>
        <w:t>Data Science</w:t>
      </w:r>
      <w:r>
        <w:rPr>
          <w:rFonts w:ascii="Arial" w:hAnsi="Arial" w:cs="Arial"/>
          <w:sz w:val="24"/>
          <w:szCs w:val="24"/>
        </w:rPr>
        <w:t xml:space="preserve"> – como se registra na literatura Internacional).  </w:t>
      </w:r>
    </w:p>
    <w:p w:rsidR="00E34D90" w:rsidRDefault="00E34D90" w:rsidP="00E34D90">
      <w:pPr>
        <w:jc w:val="both"/>
        <w:rPr>
          <w:rFonts w:ascii="Arial" w:hAnsi="Arial" w:cs="Arial"/>
          <w:sz w:val="24"/>
          <w:szCs w:val="24"/>
        </w:rPr>
      </w:pPr>
      <w:r>
        <w:rPr>
          <w:rFonts w:ascii="Arial" w:hAnsi="Arial" w:cs="Arial"/>
          <w:sz w:val="24"/>
          <w:szCs w:val="24"/>
        </w:rPr>
        <w:tab/>
        <w:t>O processo de KDD não se resume apenas a mineração de dados, mas esta é considerado, segundo alguns autores, a apenas uma das fases no processo para geração do conhecimento a partir de Bases de Dados. Na sessão seguinte será apresentado todas as fases do processo de KDD.</w:t>
      </w:r>
    </w:p>
    <w:p w:rsidR="00E34D90" w:rsidRPr="00A63BB9" w:rsidRDefault="00E34D90" w:rsidP="00E34D90">
      <w:pPr>
        <w:jc w:val="both"/>
        <w:rPr>
          <w:rFonts w:ascii="Arial" w:hAnsi="Arial" w:cs="Arial"/>
          <w:b/>
          <w:sz w:val="24"/>
          <w:szCs w:val="24"/>
        </w:rPr>
      </w:pPr>
      <w:r>
        <w:rPr>
          <w:rFonts w:ascii="Arial" w:hAnsi="Arial" w:cs="Arial"/>
          <w:b/>
          <w:sz w:val="24"/>
          <w:szCs w:val="24"/>
        </w:rPr>
        <w:lastRenderedPageBreak/>
        <w:t>3</w:t>
      </w:r>
      <w:r w:rsidRPr="00A63BB9">
        <w:rPr>
          <w:rFonts w:ascii="Arial" w:hAnsi="Arial" w:cs="Arial"/>
          <w:b/>
          <w:sz w:val="24"/>
          <w:szCs w:val="24"/>
        </w:rPr>
        <w:t>.2 Caracterização do Processo de KDD</w:t>
      </w:r>
    </w:p>
    <w:p w:rsidR="00E34D90" w:rsidRDefault="00E34D90" w:rsidP="00E34D90">
      <w:pPr>
        <w:jc w:val="both"/>
        <w:rPr>
          <w:rFonts w:ascii="Arial" w:hAnsi="Arial" w:cs="Arial"/>
          <w:sz w:val="24"/>
          <w:szCs w:val="24"/>
        </w:rPr>
      </w:pPr>
      <w:r>
        <w:rPr>
          <w:rFonts w:ascii="Arial" w:hAnsi="Arial" w:cs="Arial"/>
          <w:sz w:val="24"/>
          <w:szCs w:val="24"/>
        </w:rPr>
        <w:tab/>
        <w:t>Basicamente, uma aplicação de KDD é composta por três tipos de componentes: o problema em que será aplicado o processo de KDD, os recursos disponíveis para a solução do problema e os resultados obtidos a partir da aplicação dos recursos disponíveis em busca da solução do problema (Passos &amp; Goldschmidt, 2005).</w:t>
      </w:r>
    </w:p>
    <w:p w:rsidR="00E34D90" w:rsidRDefault="00E34D90" w:rsidP="00E34D90">
      <w:pPr>
        <w:pStyle w:val="PargrafodaLista"/>
        <w:numPr>
          <w:ilvl w:val="0"/>
          <w:numId w:val="14"/>
        </w:numPr>
        <w:jc w:val="both"/>
        <w:rPr>
          <w:rFonts w:ascii="Arial" w:hAnsi="Arial" w:cs="Arial"/>
          <w:sz w:val="24"/>
          <w:szCs w:val="24"/>
        </w:rPr>
      </w:pPr>
      <w:r w:rsidRPr="003E4A5C">
        <w:rPr>
          <w:rFonts w:ascii="Arial" w:hAnsi="Arial" w:cs="Arial"/>
          <w:b/>
          <w:sz w:val="24"/>
          <w:szCs w:val="24"/>
        </w:rPr>
        <w:t>O problema a ser submetido ao processo de KDD</w:t>
      </w:r>
      <w:r>
        <w:rPr>
          <w:rFonts w:ascii="Arial" w:hAnsi="Arial" w:cs="Arial"/>
          <w:sz w:val="24"/>
          <w:szCs w:val="24"/>
        </w:rPr>
        <w:t xml:space="preserve"> - Este componente pode ser caracterizado por três elementos: conjunto de dados, o especialista do domínio da aplicação e objetivos da aplicação.</w:t>
      </w:r>
    </w:p>
    <w:p w:rsidR="00E34D90" w:rsidRDefault="00E34D90" w:rsidP="00E34D90">
      <w:pPr>
        <w:pStyle w:val="PargrafodaLista"/>
        <w:numPr>
          <w:ilvl w:val="0"/>
          <w:numId w:val="14"/>
        </w:numPr>
        <w:jc w:val="both"/>
        <w:rPr>
          <w:rFonts w:ascii="Arial" w:hAnsi="Arial" w:cs="Arial"/>
          <w:sz w:val="24"/>
          <w:szCs w:val="24"/>
        </w:rPr>
      </w:pPr>
      <w:r w:rsidRPr="003E4A5C">
        <w:rPr>
          <w:rFonts w:ascii="Arial" w:hAnsi="Arial" w:cs="Arial"/>
          <w:b/>
          <w:sz w:val="24"/>
          <w:szCs w:val="24"/>
        </w:rPr>
        <w:t>Os recursos disponíveis para solução do problema em questão</w:t>
      </w:r>
      <w:r>
        <w:rPr>
          <w:rFonts w:ascii="Arial" w:hAnsi="Arial" w:cs="Arial"/>
          <w:sz w:val="24"/>
          <w:szCs w:val="24"/>
        </w:rPr>
        <w:t xml:space="preserve"> - Entre eles podem ser destacados: o especialista em KDD, as ferramentas de KDD e plataforma computacional disponível (Passos &amp; Goldschmidt, 2005).</w:t>
      </w:r>
    </w:p>
    <w:p w:rsidR="00E34D90" w:rsidRDefault="00E34D90" w:rsidP="00E34D90">
      <w:pPr>
        <w:pStyle w:val="PargrafodaLista"/>
        <w:numPr>
          <w:ilvl w:val="0"/>
          <w:numId w:val="14"/>
        </w:numPr>
        <w:jc w:val="both"/>
        <w:rPr>
          <w:rFonts w:ascii="Arial" w:hAnsi="Arial" w:cs="Arial"/>
          <w:sz w:val="24"/>
          <w:szCs w:val="24"/>
        </w:rPr>
      </w:pPr>
      <w:r w:rsidRPr="003E4A5C">
        <w:rPr>
          <w:rFonts w:ascii="Arial" w:hAnsi="Arial" w:cs="Arial"/>
          <w:b/>
          <w:sz w:val="24"/>
          <w:szCs w:val="24"/>
        </w:rPr>
        <w:t>Os resultados obtidos a partir da aplicação dos recursos no problema</w:t>
      </w:r>
      <w:r>
        <w:rPr>
          <w:rFonts w:ascii="Arial" w:hAnsi="Arial" w:cs="Arial"/>
          <w:sz w:val="24"/>
          <w:szCs w:val="24"/>
        </w:rPr>
        <w:t xml:space="preserve"> - Compreende, fundamentalmente, os modelos de conhecimento descobertos ao longo da aplicação de KDD e o histórico das ações realizadas (Passos &amp; Goldschmidt, 2005).</w:t>
      </w:r>
    </w:p>
    <w:p w:rsidR="00E34D90" w:rsidRDefault="00E34D90" w:rsidP="00E34D90">
      <w:pPr>
        <w:jc w:val="both"/>
        <w:rPr>
          <w:rFonts w:ascii="Arial" w:hAnsi="Arial" w:cs="Arial"/>
          <w:sz w:val="24"/>
          <w:szCs w:val="24"/>
        </w:rPr>
      </w:pPr>
      <w:r>
        <w:rPr>
          <w:rFonts w:ascii="Arial" w:hAnsi="Arial" w:cs="Arial"/>
          <w:sz w:val="24"/>
          <w:szCs w:val="24"/>
        </w:rPr>
        <w:tab/>
        <w:t xml:space="preserve">Segundo Han et al. (2011); Witten &amp; Frank (2005); Elmasri (2005), o processo de KDD é mostrado na Figura 3.1 e </w:t>
      </w:r>
      <w:r w:rsidRPr="00DC0010">
        <w:rPr>
          <w:rFonts w:ascii="Arial" w:hAnsi="Arial" w:cs="Arial"/>
          <w:sz w:val="24"/>
          <w:szCs w:val="24"/>
        </w:rPr>
        <w:t>consiste da sequência iterativa dos seguintes passos:</w:t>
      </w:r>
      <w:r>
        <w:rPr>
          <w:rFonts w:ascii="Arial" w:hAnsi="Arial" w:cs="Arial"/>
          <w:sz w:val="24"/>
          <w:szCs w:val="24"/>
        </w:rPr>
        <w:t xml:space="preserve"> </w:t>
      </w:r>
      <w:r w:rsidRPr="00DB26E5">
        <w:rPr>
          <w:rFonts w:ascii="Arial" w:hAnsi="Arial" w:cs="Arial"/>
          <w:b/>
          <w:sz w:val="24"/>
          <w:szCs w:val="24"/>
        </w:rPr>
        <w:t>Seleção de dados</w:t>
      </w:r>
      <w:r>
        <w:rPr>
          <w:rFonts w:ascii="Arial" w:hAnsi="Arial" w:cs="Arial"/>
          <w:b/>
          <w:sz w:val="24"/>
          <w:szCs w:val="24"/>
        </w:rPr>
        <w:t xml:space="preserve">, </w:t>
      </w:r>
      <w:r w:rsidRPr="00DB26E5">
        <w:rPr>
          <w:rFonts w:ascii="Arial" w:hAnsi="Arial" w:cs="Arial"/>
          <w:b/>
          <w:sz w:val="24"/>
          <w:szCs w:val="24"/>
        </w:rPr>
        <w:t>Limpeza dos dados</w:t>
      </w:r>
      <w:r>
        <w:rPr>
          <w:rFonts w:ascii="Arial" w:hAnsi="Arial" w:cs="Arial"/>
          <w:b/>
          <w:sz w:val="24"/>
          <w:szCs w:val="24"/>
        </w:rPr>
        <w:t xml:space="preserve">, Enriquecimento, </w:t>
      </w:r>
      <w:r w:rsidRPr="00FB30C1">
        <w:rPr>
          <w:rFonts w:ascii="Arial" w:hAnsi="Arial" w:cs="Arial"/>
          <w:b/>
          <w:sz w:val="24"/>
          <w:szCs w:val="24"/>
        </w:rPr>
        <w:t>Transformação de dados</w:t>
      </w:r>
      <w:r>
        <w:rPr>
          <w:rFonts w:ascii="Arial" w:hAnsi="Arial" w:cs="Arial"/>
          <w:b/>
          <w:sz w:val="24"/>
          <w:szCs w:val="24"/>
        </w:rPr>
        <w:t xml:space="preserve">, </w:t>
      </w:r>
      <w:r w:rsidRPr="00FB30C1">
        <w:rPr>
          <w:rFonts w:ascii="Arial" w:hAnsi="Arial" w:cs="Arial"/>
          <w:b/>
          <w:sz w:val="24"/>
          <w:szCs w:val="24"/>
        </w:rPr>
        <w:t>Data Mining</w:t>
      </w:r>
      <w:r>
        <w:rPr>
          <w:rFonts w:ascii="Arial" w:hAnsi="Arial" w:cs="Arial"/>
          <w:b/>
          <w:sz w:val="24"/>
          <w:szCs w:val="24"/>
        </w:rPr>
        <w:t xml:space="preserve"> </w:t>
      </w:r>
      <w:r>
        <w:rPr>
          <w:rFonts w:ascii="Arial" w:hAnsi="Arial" w:cs="Arial"/>
          <w:sz w:val="24"/>
          <w:szCs w:val="24"/>
        </w:rPr>
        <w:t xml:space="preserve">e </w:t>
      </w:r>
      <w:r w:rsidRPr="00FB30C1">
        <w:rPr>
          <w:rFonts w:ascii="Arial" w:hAnsi="Arial" w:cs="Arial"/>
          <w:b/>
          <w:sz w:val="24"/>
          <w:szCs w:val="24"/>
        </w:rPr>
        <w:t>Avaliação dos padrões</w:t>
      </w:r>
      <w:r>
        <w:rPr>
          <w:rFonts w:ascii="Arial" w:hAnsi="Arial" w:cs="Arial"/>
          <w:b/>
          <w:sz w:val="24"/>
          <w:szCs w:val="24"/>
        </w:rPr>
        <w:t xml:space="preserve"> </w:t>
      </w:r>
      <w:r w:rsidRPr="008743C7">
        <w:rPr>
          <w:rFonts w:ascii="Arial" w:hAnsi="Arial" w:cs="Arial"/>
          <w:b/>
          <w:sz w:val="24"/>
          <w:szCs w:val="24"/>
        </w:rPr>
        <w:t>e representação do conhecimento</w:t>
      </w:r>
      <w:r w:rsidRPr="00FB30C1">
        <w:rPr>
          <w:rFonts w:ascii="Arial" w:hAnsi="Arial" w:cs="Arial"/>
          <w:sz w:val="24"/>
          <w:szCs w:val="24"/>
        </w:rPr>
        <w:t>.</w:t>
      </w:r>
    </w:p>
    <w:p w:rsidR="00E34D90" w:rsidRDefault="00E34D90" w:rsidP="00E34D90">
      <w:pPr>
        <w:jc w:val="both"/>
        <w:rPr>
          <w:rFonts w:ascii="Arial" w:hAnsi="Arial" w:cs="Arial"/>
          <w:sz w:val="24"/>
          <w:szCs w:val="24"/>
        </w:rPr>
      </w:pPr>
      <w:r>
        <w:rPr>
          <w:rFonts w:ascii="Arial" w:hAnsi="Arial" w:cs="Arial"/>
          <w:sz w:val="24"/>
          <w:szCs w:val="24"/>
        </w:rPr>
        <w:tab/>
      </w:r>
      <w:r w:rsidRPr="00DC0010">
        <w:rPr>
          <w:rFonts w:ascii="Arial" w:hAnsi="Arial" w:cs="Arial"/>
          <w:sz w:val="24"/>
          <w:szCs w:val="24"/>
        </w:rPr>
        <w:t xml:space="preserve">Do passo 1 até o passo 4, são as diferentes maneiras de pré-processamento dos dados, onde os dados são preparados para mineração. A etapa de </w:t>
      </w:r>
      <w:r w:rsidRPr="00DC0010">
        <w:rPr>
          <w:rFonts w:ascii="Arial" w:hAnsi="Arial" w:cs="Arial"/>
          <w:i/>
          <w:sz w:val="24"/>
          <w:szCs w:val="24"/>
        </w:rPr>
        <w:t>data mining</w:t>
      </w:r>
      <w:r w:rsidRPr="00DC0010">
        <w:rPr>
          <w:rFonts w:ascii="Arial" w:hAnsi="Arial" w:cs="Arial"/>
          <w:sz w:val="24"/>
          <w:szCs w:val="24"/>
        </w:rPr>
        <w:t xml:space="preserve">, pode interagir com o usuário ou com a base de conhecimento. O conhecimento encontrado, são apresentado ao usuário e pode ser armazenado como um novo conhecimento na base de conhecimento. A </w:t>
      </w:r>
      <w:r w:rsidRPr="00DC0010">
        <w:rPr>
          <w:rFonts w:ascii="Arial" w:hAnsi="Arial" w:cs="Arial"/>
          <w:b/>
          <w:sz w:val="24"/>
          <w:szCs w:val="24"/>
        </w:rPr>
        <w:t>Figura</w:t>
      </w:r>
      <w:r>
        <w:rPr>
          <w:rFonts w:ascii="Arial" w:hAnsi="Arial" w:cs="Arial"/>
          <w:sz w:val="24"/>
          <w:szCs w:val="24"/>
        </w:rPr>
        <w:t xml:space="preserve"> 3</w:t>
      </w:r>
      <w:r w:rsidRPr="00DC0010">
        <w:rPr>
          <w:rFonts w:ascii="Arial" w:hAnsi="Arial" w:cs="Arial"/>
          <w:sz w:val="24"/>
          <w:szCs w:val="24"/>
        </w:rPr>
        <w:t>.</w:t>
      </w:r>
      <w:r>
        <w:rPr>
          <w:rFonts w:ascii="Arial" w:hAnsi="Arial" w:cs="Arial"/>
          <w:sz w:val="24"/>
          <w:szCs w:val="24"/>
        </w:rPr>
        <w:t>1</w:t>
      </w:r>
      <w:r w:rsidRPr="00DC0010">
        <w:rPr>
          <w:rFonts w:ascii="Arial" w:hAnsi="Arial" w:cs="Arial"/>
          <w:sz w:val="24"/>
          <w:szCs w:val="24"/>
        </w:rPr>
        <w:t>, mostra o data mining, como uma etapa no processo de descoberta de conhecimento (</w:t>
      </w:r>
      <w:r w:rsidRPr="00DC0010">
        <w:rPr>
          <w:rFonts w:ascii="Arial" w:hAnsi="Arial" w:cs="Arial"/>
          <w:i/>
          <w:sz w:val="24"/>
          <w:szCs w:val="24"/>
        </w:rPr>
        <w:t>Knowledge Discovery Process</w:t>
      </w:r>
      <w:r w:rsidRPr="00DC0010">
        <w:rPr>
          <w:rFonts w:ascii="Arial" w:hAnsi="Arial" w:cs="Arial"/>
          <w:sz w:val="24"/>
          <w:szCs w:val="24"/>
        </w:rPr>
        <w:t>).</w:t>
      </w:r>
    </w:p>
    <w:p w:rsidR="00E34D90" w:rsidRDefault="00E34D90" w:rsidP="00E34D90">
      <w:pPr>
        <w:jc w:val="both"/>
        <w:rPr>
          <w:rFonts w:ascii="Arial" w:hAnsi="Arial" w:cs="Arial"/>
          <w:sz w:val="24"/>
          <w:szCs w:val="24"/>
        </w:rPr>
      </w:pPr>
      <w:r>
        <w:rPr>
          <w:rFonts w:ascii="Arial" w:hAnsi="Arial" w:cs="Arial"/>
          <w:sz w:val="24"/>
          <w:szCs w:val="24"/>
        </w:rPr>
        <w:tab/>
        <w:t>Estas etapas ainda podem, segundo alguns autores, serem subdividas em Pré-processamento, Mineração de Dados e Pós-processamento.</w:t>
      </w:r>
    </w:p>
    <w:p w:rsidR="00E34D90" w:rsidRDefault="00E34D90" w:rsidP="00E34D90">
      <w:pPr>
        <w:jc w:val="both"/>
        <w:rPr>
          <w:rFonts w:ascii="Arial" w:hAnsi="Arial" w:cs="Arial"/>
          <w:sz w:val="24"/>
          <w:szCs w:val="24"/>
        </w:rPr>
      </w:pPr>
    </w:p>
    <w:p w:rsidR="00E34D90" w:rsidRPr="00211222" w:rsidRDefault="00E34D90" w:rsidP="00E34D90">
      <w:pPr>
        <w:jc w:val="both"/>
        <w:rPr>
          <w:rFonts w:ascii="Arial" w:hAnsi="Arial" w:cs="Arial"/>
          <w:b/>
          <w:sz w:val="24"/>
          <w:szCs w:val="24"/>
        </w:rPr>
      </w:pPr>
      <w:r>
        <w:rPr>
          <w:rFonts w:ascii="Arial" w:hAnsi="Arial" w:cs="Arial"/>
          <w:b/>
          <w:sz w:val="24"/>
          <w:szCs w:val="24"/>
        </w:rPr>
        <w:t>3.3</w:t>
      </w:r>
      <w:r w:rsidRPr="00211222">
        <w:rPr>
          <w:rFonts w:ascii="Arial" w:hAnsi="Arial" w:cs="Arial"/>
          <w:b/>
          <w:sz w:val="24"/>
          <w:szCs w:val="24"/>
        </w:rPr>
        <w:t xml:space="preserve"> Pré-processamento</w:t>
      </w:r>
    </w:p>
    <w:p w:rsidR="00E34D90" w:rsidRDefault="00E34D90" w:rsidP="00E34D90">
      <w:pPr>
        <w:jc w:val="both"/>
        <w:rPr>
          <w:rFonts w:ascii="Arial" w:hAnsi="Arial" w:cs="Arial"/>
          <w:sz w:val="24"/>
          <w:szCs w:val="24"/>
        </w:rPr>
      </w:pPr>
      <w:r>
        <w:rPr>
          <w:rFonts w:ascii="Arial" w:hAnsi="Arial" w:cs="Arial"/>
          <w:sz w:val="24"/>
          <w:szCs w:val="24"/>
        </w:rPr>
        <w:tab/>
        <w:t xml:space="preserve">A etapa de pré-processamento compreende todas as funções relacionadas à captação, à organização e ao tratamento dos dados. Essa etapa tem como objetivo a preparação dos dados para o algoritmo da etapa da Mineração de Dados. As principais funções de pré-processamento são: </w:t>
      </w:r>
      <w:r w:rsidRPr="008617BD">
        <w:rPr>
          <w:rFonts w:ascii="Arial" w:hAnsi="Arial" w:cs="Arial"/>
          <w:b/>
          <w:sz w:val="24"/>
          <w:szCs w:val="24"/>
        </w:rPr>
        <w:t>Seleção de dados</w:t>
      </w:r>
      <w:r>
        <w:rPr>
          <w:rFonts w:ascii="Arial" w:hAnsi="Arial" w:cs="Arial"/>
          <w:sz w:val="24"/>
          <w:szCs w:val="24"/>
        </w:rPr>
        <w:t xml:space="preserve">, </w:t>
      </w:r>
      <w:r w:rsidRPr="008617BD">
        <w:rPr>
          <w:rFonts w:ascii="Arial" w:hAnsi="Arial" w:cs="Arial"/>
          <w:b/>
          <w:sz w:val="24"/>
          <w:szCs w:val="24"/>
        </w:rPr>
        <w:t>Limpeza dos dados</w:t>
      </w:r>
      <w:r>
        <w:rPr>
          <w:rFonts w:ascii="Arial" w:hAnsi="Arial" w:cs="Arial"/>
          <w:sz w:val="24"/>
          <w:szCs w:val="24"/>
        </w:rPr>
        <w:t xml:space="preserve">, </w:t>
      </w:r>
      <w:r>
        <w:rPr>
          <w:rFonts w:ascii="Arial" w:hAnsi="Arial" w:cs="Arial"/>
          <w:b/>
          <w:sz w:val="24"/>
          <w:szCs w:val="24"/>
        </w:rPr>
        <w:t>Transformação</w:t>
      </w:r>
      <w:r w:rsidRPr="008617BD">
        <w:rPr>
          <w:rFonts w:ascii="Arial" w:hAnsi="Arial" w:cs="Arial"/>
          <w:b/>
          <w:sz w:val="24"/>
          <w:szCs w:val="24"/>
        </w:rPr>
        <w:t xml:space="preserve"> dos dados</w:t>
      </w:r>
      <w:r>
        <w:rPr>
          <w:rFonts w:ascii="Arial" w:hAnsi="Arial" w:cs="Arial"/>
          <w:sz w:val="24"/>
          <w:szCs w:val="24"/>
        </w:rPr>
        <w:t xml:space="preserve">, </w:t>
      </w:r>
      <w:r w:rsidRPr="008617BD">
        <w:rPr>
          <w:rFonts w:ascii="Arial" w:hAnsi="Arial" w:cs="Arial"/>
          <w:b/>
          <w:sz w:val="24"/>
          <w:szCs w:val="24"/>
        </w:rPr>
        <w:t>Enriquecimento dos dados</w:t>
      </w:r>
      <w:r>
        <w:rPr>
          <w:rFonts w:ascii="Arial" w:hAnsi="Arial" w:cs="Arial"/>
          <w:sz w:val="24"/>
          <w:szCs w:val="24"/>
        </w:rPr>
        <w:t xml:space="preserve">, </w:t>
      </w:r>
      <w:r w:rsidRPr="008617BD">
        <w:rPr>
          <w:rFonts w:ascii="Arial" w:hAnsi="Arial" w:cs="Arial"/>
          <w:b/>
          <w:sz w:val="24"/>
          <w:szCs w:val="24"/>
        </w:rPr>
        <w:t>Partição do Conjunto de Dados</w:t>
      </w:r>
      <w:r>
        <w:rPr>
          <w:rFonts w:ascii="Arial" w:hAnsi="Arial" w:cs="Arial"/>
          <w:sz w:val="24"/>
          <w:szCs w:val="24"/>
        </w:rPr>
        <w:t xml:space="preserve"> e a </w:t>
      </w:r>
      <w:r w:rsidRPr="008617BD">
        <w:rPr>
          <w:rFonts w:ascii="Arial" w:hAnsi="Arial" w:cs="Arial"/>
          <w:b/>
          <w:sz w:val="24"/>
          <w:szCs w:val="24"/>
        </w:rPr>
        <w:t>Integração dos Dados</w:t>
      </w:r>
      <w:r>
        <w:rPr>
          <w:rFonts w:ascii="Arial" w:hAnsi="Arial" w:cs="Arial"/>
          <w:sz w:val="24"/>
          <w:szCs w:val="24"/>
        </w:rPr>
        <w:t>.</w:t>
      </w:r>
    </w:p>
    <w:p w:rsidR="00E34D90" w:rsidRDefault="00E34D90" w:rsidP="00E34D90">
      <w:pPr>
        <w:jc w:val="both"/>
        <w:rPr>
          <w:rFonts w:ascii="Arial" w:hAnsi="Arial" w:cs="Arial"/>
          <w:sz w:val="24"/>
          <w:szCs w:val="24"/>
        </w:rPr>
      </w:pPr>
    </w:p>
    <w:p w:rsidR="00E34D90" w:rsidRDefault="00E34D90" w:rsidP="00E34D90">
      <w:pPr>
        <w:jc w:val="both"/>
        <w:rPr>
          <w:rFonts w:ascii="Arial" w:hAnsi="Arial" w:cs="Arial"/>
          <w:sz w:val="24"/>
          <w:szCs w:val="24"/>
        </w:rPr>
      </w:pPr>
    </w:p>
    <w:p w:rsidR="00E34D90" w:rsidRDefault="00E34D90" w:rsidP="00E34D90">
      <w:pPr>
        <w:jc w:val="both"/>
        <w:rPr>
          <w:rFonts w:ascii="Arial" w:hAnsi="Arial" w:cs="Arial"/>
          <w:sz w:val="24"/>
          <w:szCs w:val="24"/>
        </w:rPr>
      </w:pPr>
      <w:r w:rsidRPr="00EC08DB">
        <w:rPr>
          <w:rFonts w:ascii="Arial" w:hAnsi="Arial" w:cs="Arial"/>
          <w:noProof/>
          <w:sz w:val="24"/>
          <w:szCs w:val="24"/>
          <w:lang w:eastAsia="pt-BR"/>
        </w:rPr>
        <w:lastRenderedPageBreak/>
        <mc:AlternateContent>
          <mc:Choice Requires="wps">
            <w:drawing>
              <wp:anchor distT="45720" distB="45720" distL="114300" distR="114300" simplePos="0" relativeHeight="251691008" behindDoc="0" locked="0" layoutInCell="1" allowOverlap="1" wp14:anchorId="2707D849" wp14:editId="73012EB9">
                <wp:simplePos x="0" y="0"/>
                <wp:positionH relativeFrom="column">
                  <wp:posOffset>405765</wp:posOffset>
                </wp:positionH>
                <wp:positionV relativeFrom="paragraph">
                  <wp:posOffset>180975</wp:posOffset>
                </wp:positionV>
                <wp:extent cx="3838575" cy="4524375"/>
                <wp:effectExtent l="0" t="0" r="9525" b="9525"/>
                <wp:wrapSquare wrapText="bothSides"/>
                <wp:docPr id="2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8575" cy="4524375"/>
                        </a:xfrm>
                        <a:prstGeom prst="rect">
                          <a:avLst/>
                        </a:prstGeom>
                        <a:solidFill>
                          <a:srgbClr val="FFFFFF"/>
                        </a:solidFill>
                        <a:ln w="9525">
                          <a:noFill/>
                          <a:miter lim="800000"/>
                          <a:headEnd/>
                          <a:tailEnd/>
                        </a:ln>
                      </wps:spPr>
                      <wps:txbx>
                        <w:txbxContent>
                          <w:p w:rsidR="008E3CA1" w:rsidRDefault="008E3CA1" w:rsidP="00E34D90">
                            <w:r>
                              <w:rPr>
                                <w:noProof/>
                                <w:lang w:eastAsia="pt-BR"/>
                              </w:rPr>
                              <w:drawing>
                                <wp:inline distT="0" distB="0" distL="0" distR="0" wp14:anchorId="74112C46" wp14:editId="51DC7EA7">
                                  <wp:extent cx="3714750" cy="4504690"/>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0781" cy="451200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07D849" id="_x0000_s1043" type="#_x0000_t202" style="position:absolute;left:0;text-align:left;margin-left:31.95pt;margin-top:14.25pt;width:302.25pt;height:356.25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" stroked="f">
                <v:textbox>
                  <w:txbxContent>
                    <w:p w:rsidR="008E3CA1" w:rsidRDefault="008E3CA1" w:rsidP="00E34D90">
                      <w:r>
                        <w:rPr>
                          <w:noProof/>
                          <w:lang w:eastAsia="pt-BR"/>
                        </w:rPr>
                        <w:drawing>
                          <wp:inline distT="0" distB="0" distL="0" distR="0" wp14:anchorId="74112C46" wp14:editId="51DC7EA7">
                            <wp:extent cx="3714750" cy="4504690"/>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20781" cy="4512004"/>
                                    </a:xfrm>
                                    <a:prstGeom prst="rect">
                                      <a:avLst/>
                                    </a:prstGeom>
                                  </pic:spPr>
                                </pic:pic>
                              </a:graphicData>
                            </a:graphic>
                          </wp:inline>
                        </w:drawing>
                      </w:r>
                    </w:p>
                  </w:txbxContent>
                </v:textbox>
                <w10:wrap type="square"/>
              </v:shape>
            </w:pict>
          </mc:Fallback>
        </mc:AlternateContent>
      </w:r>
    </w:p>
    <w:p w:rsidR="00E34D90" w:rsidRDefault="00E34D90" w:rsidP="00E34D90">
      <w:pPr>
        <w:jc w:val="both"/>
        <w:rPr>
          <w:rFonts w:ascii="Arial" w:hAnsi="Arial" w:cs="Arial"/>
          <w:sz w:val="24"/>
          <w:szCs w:val="24"/>
        </w:rPr>
      </w:pPr>
    </w:p>
    <w:p w:rsidR="00E34D90" w:rsidRDefault="00E34D90" w:rsidP="00E34D90">
      <w:pPr>
        <w:jc w:val="both"/>
        <w:rPr>
          <w:rFonts w:ascii="Arial" w:hAnsi="Arial" w:cs="Arial"/>
          <w:sz w:val="24"/>
          <w:szCs w:val="24"/>
        </w:rPr>
      </w:pPr>
    </w:p>
    <w:p w:rsidR="00E34D90" w:rsidRDefault="00E34D90" w:rsidP="00E34D90">
      <w:pPr>
        <w:jc w:val="both"/>
        <w:rPr>
          <w:rFonts w:ascii="Arial" w:hAnsi="Arial" w:cs="Arial"/>
          <w:sz w:val="24"/>
          <w:szCs w:val="24"/>
        </w:rPr>
      </w:pPr>
    </w:p>
    <w:p w:rsidR="00E34D90" w:rsidRDefault="00E34D90" w:rsidP="00E34D90">
      <w:pPr>
        <w:jc w:val="both"/>
        <w:rPr>
          <w:rFonts w:ascii="Arial" w:hAnsi="Arial" w:cs="Arial"/>
          <w:sz w:val="24"/>
          <w:szCs w:val="24"/>
        </w:rPr>
      </w:pPr>
    </w:p>
    <w:p w:rsidR="00E34D90" w:rsidRDefault="00E34D90" w:rsidP="00E34D90">
      <w:pPr>
        <w:jc w:val="both"/>
        <w:rPr>
          <w:rFonts w:ascii="Arial" w:hAnsi="Arial" w:cs="Arial"/>
          <w:sz w:val="24"/>
          <w:szCs w:val="24"/>
        </w:rPr>
      </w:pPr>
    </w:p>
    <w:p w:rsidR="00E34D90" w:rsidRDefault="00E34D90" w:rsidP="00E34D90">
      <w:pPr>
        <w:jc w:val="both"/>
        <w:rPr>
          <w:rFonts w:ascii="Arial" w:hAnsi="Arial" w:cs="Arial"/>
          <w:sz w:val="24"/>
          <w:szCs w:val="24"/>
        </w:rPr>
      </w:pPr>
    </w:p>
    <w:p w:rsidR="00E34D90" w:rsidRDefault="00E34D90" w:rsidP="00E34D90">
      <w:pPr>
        <w:jc w:val="both"/>
        <w:rPr>
          <w:rFonts w:ascii="Arial" w:hAnsi="Arial" w:cs="Arial"/>
          <w:sz w:val="24"/>
          <w:szCs w:val="24"/>
        </w:rPr>
      </w:pPr>
    </w:p>
    <w:p w:rsidR="00E34D90" w:rsidRDefault="00E34D90" w:rsidP="00E34D90">
      <w:pPr>
        <w:jc w:val="both"/>
        <w:rPr>
          <w:rFonts w:ascii="Arial" w:hAnsi="Arial" w:cs="Arial"/>
          <w:sz w:val="24"/>
          <w:szCs w:val="24"/>
        </w:rPr>
      </w:pPr>
    </w:p>
    <w:p w:rsidR="00E34D90" w:rsidRDefault="00E34D90" w:rsidP="00E34D90">
      <w:pPr>
        <w:jc w:val="both"/>
        <w:rPr>
          <w:rFonts w:ascii="Arial" w:hAnsi="Arial" w:cs="Arial"/>
          <w:sz w:val="24"/>
          <w:szCs w:val="24"/>
        </w:rPr>
      </w:pPr>
    </w:p>
    <w:p w:rsidR="00E34D90" w:rsidRDefault="00E34D90" w:rsidP="00E34D90">
      <w:pPr>
        <w:jc w:val="both"/>
        <w:rPr>
          <w:rFonts w:ascii="Arial" w:hAnsi="Arial" w:cs="Arial"/>
          <w:sz w:val="24"/>
          <w:szCs w:val="24"/>
        </w:rPr>
      </w:pPr>
    </w:p>
    <w:p w:rsidR="00E34D90" w:rsidRDefault="00E34D90" w:rsidP="00E34D90">
      <w:pPr>
        <w:jc w:val="both"/>
        <w:rPr>
          <w:rFonts w:ascii="Arial" w:hAnsi="Arial" w:cs="Arial"/>
          <w:sz w:val="24"/>
          <w:szCs w:val="24"/>
        </w:rPr>
      </w:pPr>
    </w:p>
    <w:p w:rsidR="00E34D90" w:rsidRDefault="00E34D90" w:rsidP="00E34D90">
      <w:pPr>
        <w:jc w:val="both"/>
        <w:rPr>
          <w:rFonts w:ascii="Arial" w:hAnsi="Arial" w:cs="Arial"/>
          <w:sz w:val="24"/>
          <w:szCs w:val="24"/>
        </w:rPr>
      </w:pPr>
    </w:p>
    <w:p w:rsidR="00E34D90" w:rsidRDefault="00E34D90" w:rsidP="00E34D90">
      <w:pPr>
        <w:jc w:val="both"/>
        <w:rPr>
          <w:rFonts w:ascii="Arial" w:hAnsi="Arial" w:cs="Arial"/>
          <w:sz w:val="24"/>
          <w:szCs w:val="24"/>
        </w:rPr>
      </w:pPr>
    </w:p>
    <w:p w:rsidR="00E34D90" w:rsidRDefault="00E34D90" w:rsidP="00E34D90">
      <w:pPr>
        <w:jc w:val="both"/>
        <w:rPr>
          <w:rFonts w:ascii="Arial" w:hAnsi="Arial" w:cs="Arial"/>
          <w:sz w:val="24"/>
          <w:szCs w:val="24"/>
        </w:rPr>
      </w:pPr>
    </w:p>
    <w:p w:rsidR="00E34D90" w:rsidRDefault="00E34D90" w:rsidP="00E34D90">
      <w:pPr>
        <w:jc w:val="both"/>
        <w:rPr>
          <w:rFonts w:ascii="Arial" w:hAnsi="Arial" w:cs="Arial"/>
          <w:sz w:val="24"/>
          <w:szCs w:val="24"/>
        </w:rPr>
      </w:pPr>
    </w:p>
    <w:p w:rsidR="009F66E9" w:rsidRDefault="00E34D90" w:rsidP="00E34D90">
      <w:pPr>
        <w:jc w:val="both"/>
        <w:rPr>
          <w:rFonts w:ascii="Arial" w:hAnsi="Arial" w:cs="Arial"/>
          <w:sz w:val="24"/>
          <w:szCs w:val="24"/>
        </w:rPr>
      </w:pPr>
      <w:r>
        <w:rPr>
          <w:rFonts w:ascii="Arial" w:hAnsi="Arial" w:cs="Arial"/>
          <w:sz w:val="24"/>
          <w:szCs w:val="24"/>
        </w:rPr>
        <w:tab/>
      </w:r>
    </w:p>
    <w:p w:rsidR="009F66E9" w:rsidRDefault="009F66E9" w:rsidP="009F66E9">
      <w:pPr>
        <w:jc w:val="center"/>
        <w:rPr>
          <w:rFonts w:ascii="Arial" w:hAnsi="Arial" w:cs="Arial"/>
          <w:sz w:val="24"/>
          <w:szCs w:val="24"/>
        </w:rPr>
      </w:pPr>
      <w:r w:rsidRPr="00EC08DB">
        <w:rPr>
          <w:rFonts w:ascii="Arial" w:hAnsi="Arial" w:cs="Arial"/>
          <w:b/>
          <w:sz w:val="24"/>
          <w:szCs w:val="24"/>
        </w:rPr>
        <w:t>Figura 3.1</w:t>
      </w:r>
      <w:r>
        <w:rPr>
          <w:rFonts w:ascii="Arial" w:hAnsi="Arial" w:cs="Arial"/>
          <w:sz w:val="24"/>
          <w:szCs w:val="24"/>
        </w:rPr>
        <w:t xml:space="preserve"> Mineração de Dados como um passo no processo de Descoberta de Conhecimento. </w:t>
      </w:r>
      <w:r w:rsidRPr="00EC08DB">
        <w:rPr>
          <w:rFonts w:ascii="Arial" w:hAnsi="Arial" w:cs="Arial"/>
          <w:b/>
          <w:sz w:val="24"/>
          <w:szCs w:val="24"/>
        </w:rPr>
        <w:t>Fonte</w:t>
      </w:r>
      <w:r>
        <w:rPr>
          <w:rFonts w:ascii="Arial" w:hAnsi="Arial" w:cs="Arial"/>
          <w:sz w:val="24"/>
          <w:szCs w:val="24"/>
        </w:rPr>
        <w:t>: Han; Kamber &amp; Pei (2011).</w:t>
      </w:r>
    </w:p>
    <w:p w:rsidR="009F66E9" w:rsidRDefault="009F66E9" w:rsidP="00E34D90">
      <w:pPr>
        <w:jc w:val="both"/>
        <w:rPr>
          <w:rFonts w:ascii="Arial" w:hAnsi="Arial" w:cs="Arial"/>
          <w:sz w:val="24"/>
          <w:szCs w:val="24"/>
        </w:rPr>
      </w:pPr>
    </w:p>
    <w:p w:rsidR="00E34D90" w:rsidRDefault="009F66E9" w:rsidP="00E34D90">
      <w:pPr>
        <w:jc w:val="both"/>
        <w:rPr>
          <w:rFonts w:ascii="Arial" w:hAnsi="Arial" w:cs="Arial"/>
          <w:sz w:val="24"/>
          <w:szCs w:val="24"/>
        </w:rPr>
      </w:pPr>
      <w:r>
        <w:rPr>
          <w:rFonts w:ascii="Arial" w:hAnsi="Arial" w:cs="Arial"/>
          <w:sz w:val="24"/>
          <w:szCs w:val="24"/>
        </w:rPr>
        <w:tab/>
      </w:r>
      <w:r w:rsidR="00E34D90">
        <w:rPr>
          <w:rFonts w:ascii="Arial" w:hAnsi="Arial" w:cs="Arial"/>
          <w:sz w:val="24"/>
          <w:szCs w:val="24"/>
        </w:rPr>
        <w:t>Segundo Witten &amp; Frank (2005), associados a essa etapa, tem-se o conceito de variáveis do problema, também denominado de atributos, que podem ser classificados sob dois aspectos distintos: quanto à representação de seus valores (tipo de dados) e quanto à natureza da informação (tipo de variável). Os tipos de dados indicam a forma em que eles estão armazenados. Os tipos de variáveis expressam a natureza com que a informação deve ser interpretada. Dessa forma, as variáveis podem ser classificadas em (Witten, 2005):</w:t>
      </w:r>
    </w:p>
    <w:p w:rsidR="00E34D90" w:rsidRDefault="00E34D90" w:rsidP="008171D4">
      <w:pPr>
        <w:pStyle w:val="PargrafodaLista"/>
        <w:numPr>
          <w:ilvl w:val="0"/>
          <w:numId w:val="15"/>
        </w:numPr>
        <w:jc w:val="both"/>
        <w:rPr>
          <w:rFonts w:ascii="Arial" w:hAnsi="Arial" w:cs="Arial"/>
          <w:sz w:val="24"/>
          <w:szCs w:val="24"/>
        </w:rPr>
      </w:pPr>
      <w:r w:rsidRPr="003349CE">
        <w:rPr>
          <w:rFonts w:ascii="Arial" w:hAnsi="Arial" w:cs="Arial"/>
          <w:b/>
          <w:sz w:val="24"/>
          <w:szCs w:val="24"/>
        </w:rPr>
        <w:t>Nominais ou Categóricas</w:t>
      </w:r>
      <w:r>
        <w:rPr>
          <w:rFonts w:ascii="Arial" w:hAnsi="Arial" w:cs="Arial"/>
          <w:sz w:val="24"/>
          <w:szCs w:val="24"/>
        </w:rPr>
        <w:t xml:space="preserve"> – são variáveis utilizadas para nomear ou atribuir rótulos a objetos. Podem assumir valores pertencentes a um conjunto finito e pequeno de estado possíveis. Por exemplo, o gênero de uma pessoa: masculino e feminino. Nesse tipo de variável não há uma ordenação de seus valores ((Passos &amp; Goldschmidt, 2005; Witten, 2005). </w:t>
      </w:r>
    </w:p>
    <w:p w:rsidR="00E34D90" w:rsidRDefault="00E34D90" w:rsidP="008171D4">
      <w:pPr>
        <w:pStyle w:val="PargrafodaLista"/>
        <w:numPr>
          <w:ilvl w:val="0"/>
          <w:numId w:val="15"/>
        </w:numPr>
        <w:jc w:val="both"/>
        <w:rPr>
          <w:rFonts w:ascii="Arial" w:hAnsi="Arial" w:cs="Arial"/>
          <w:sz w:val="24"/>
          <w:szCs w:val="24"/>
        </w:rPr>
      </w:pPr>
      <w:r w:rsidRPr="003349CE">
        <w:rPr>
          <w:rFonts w:ascii="Arial" w:hAnsi="Arial" w:cs="Arial"/>
          <w:b/>
          <w:sz w:val="24"/>
          <w:szCs w:val="24"/>
        </w:rPr>
        <w:t>Discretas</w:t>
      </w:r>
      <w:r>
        <w:rPr>
          <w:rFonts w:ascii="Arial" w:hAnsi="Arial" w:cs="Arial"/>
          <w:sz w:val="24"/>
          <w:szCs w:val="24"/>
        </w:rPr>
        <w:t xml:space="preserve"> – são similares às variáveis nominais, no entanto, os valores (estados) que elas assumem possuem um ordenamento, e este possui algum significado. O dia da semana é um bom exemplo deste tipo de </w:t>
      </w:r>
      <w:r>
        <w:rPr>
          <w:rFonts w:ascii="Arial" w:hAnsi="Arial" w:cs="Arial"/>
          <w:sz w:val="24"/>
          <w:szCs w:val="24"/>
        </w:rPr>
        <w:lastRenderedPageBreak/>
        <w:t>variável, onde a “segunda-feira” vem após o “domingo” e antes da “terça-feira”, e assim sucessivamente. Podem também, ser intervalos em um espectro contínuo de valores. Por exemplo, faixa de renda e faixa etária, entre outros. De forma similar às variáveis nominais, os valores de variáveis discretas podem ser representadas por tipos de dados alfanuméricos (Passos &amp; Goldschmidt, 2005; Witten, 2005).</w:t>
      </w:r>
    </w:p>
    <w:p w:rsidR="00E34D90" w:rsidRDefault="00E34D90" w:rsidP="008171D4">
      <w:pPr>
        <w:pStyle w:val="PargrafodaLista"/>
        <w:numPr>
          <w:ilvl w:val="0"/>
          <w:numId w:val="15"/>
        </w:numPr>
        <w:jc w:val="both"/>
        <w:rPr>
          <w:rFonts w:ascii="Arial" w:hAnsi="Arial" w:cs="Arial"/>
          <w:sz w:val="24"/>
          <w:szCs w:val="24"/>
        </w:rPr>
      </w:pPr>
      <w:r w:rsidRPr="00201A64">
        <w:rPr>
          <w:rFonts w:ascii="Arial" w:hAnsi="Arial" w:cs="Arial"/>
          <w:b/>
          <w:sz w:val="24"/>
          <w:szCs w:val="24"/>
        </w:rPr>
        <w:t xml:space="preserve">Contínuas </w:t>
      </w:r>
      <w:r w:rsidRPr="00201A64">
        <w:rPr>
          <w:rFonts w:ascii="Arial" w:hAnsi="Arial" w:cs="Arial"/>
          <w:sz w:val="24"/>
          <w:szCs w:val="24"/>
        </w:rPr>
        <w:t>– são variáveis quantitativas cujos valores possuem uma relação de ordem entre eles. O conjunto de valores de uma variável contínua pode ser finito ou infinito. Como exemplo, pode-se citar renda e idade como variáveis contínuas. Por sua natureza, normalmente os valores das variáveis contínuas são representadas por um tipo de dados numérico (Passos &amp;</w:t>
      </w:r>
      <w:r>
        <w:rPr>
          <w:rFonts w:ascii="Arial" w:hAnsi="Arial" w:cs="Arial"/>
          <w:sz w:val="24"/>
          <w:szCs w:val="24"/>
        </w:rPr>
        <w:t xml:space="preserve"> Goldschmidt, 2005; Witten, 2005</w:t>
      </w:r>
      <w:r w:rsidRPr="00201A64">
        <w:rPr>
          <w:rFonts w:ascii="Arial" w:hAnsi="Arial" w:cs="Arial"/>
          <w:sz w:val="24"/>
          <w:szCs w:val="24"/>
        </w:rPr>
        <w:t>).</w:t>
      </w:r>
    </w:p>
    <w:p w:rsidR="00E34D90" w:rsidRDefault="00E34D90" w:rsidP="00E34D90">
      <w:pPr>
        <w:pStyle w:val="PargrafodaLista"/>
        <w:jc w:val="both"/>
        <w:rPr>
          <w:rFonts w:ascii="Arial" w:hAnsi="Arial" w:cs="Arial"/>
          <w:b/>
          <w:sz w:val="24"/>
          <w:szCs w:val="24"/>
        </w:rPr>
      </w:pPr>
    </w:p>
    <w:p w:rsidR="00E34D90" w:rsidRPr="00201A64" w:rsidRDefault="00E34D90" w:rsidP="00E34D90">
      <w:pPr>
        <w:pStyle w:val="PargrafodaLista"/>
        <w:jc w:val="both"/>
        <w:rPr>
          <w:rFonts w:ascii="Arial" w:hAnsi="Arial" w:cs="Arial"/>
          <w:sz w:val="24"/>
          <w:szCs w:val="24"/>
        </w:rPr>
      </w:pPr>
    </w:p>
    <w:p w:rsidR="00E34D90" w:rsidRPr="00182845" w:rsidRDefault="00E34D90" w:rsidP="008171D4">
      <w:pPr>
        <w:pStyle w:val="PargrafodaLista"/>
        <w:numPr>
          <w:ilvl w:val="2"/>
          <w:numId w:val="16"/>
        </w:numPr>
        <w:jc w:val="both"/>
        <w:rPr>
          <w:rFonts w:ascii="Arial" w:hAnsi="Arial" w:cs="Arial"/>
          <w:b/>
          <w:sz w:val="24"/>
          <w:szCs w:val="24"/>
        </w:rPr>
      </w:pPr>
      <w:r w:rsidRPr="00182845">
        <w:rPr>
          <w:rFonts w:ascii="Arial" w:hAnsi="Arial" w:cs="Arial"/>
          <w:b/>
          <w:sz w:val="24"/>
          <w:szCs w:val="24"/>
        </w:rPr>
        <w:t>Seleção de dados</w:t>
      </w:r>
    </w:p>
    <w:p w:rsidR="00E34D90" w:rsidRDefault="00E34D90" w:rsidP="00E34D90">
      <w:pPr>
        <w:pStyle w:val="PargrafodaLista"/>
        <w:ind w:left="0"/>
        <w:jc w:val="both"/>
        <w:rPr>
          <w:rFonts w:ascii="Arial" w:hAnsi="Arial" w:cs="Arial"/>
          <w:sz w:val="24"/>
          <w:szCs w:val="24"/>
        </w:rPr>
      </w:pPr>
      <w:r>
        <w:rPr>
          <w:rFonts w:ascii="Arial" w:hAnsi="Arial" w:cs="Arial"/>
          <w:sz w:val="24"/>
          <w:szCs w:val="24"/>
        </w:rPr>
        <w:tab/>
      </w:r>
    </w:p>
    <w:p w:rsidR="00E34D90" w:rsidRDefault="00E34D90" w:rsidP="00E34D90">
      <w:pPr>
        <w:pStyle w:val="PargrafodaLista"/>
        <w:ind w:left="0"/>
        <w:jc w:val="both"/>
        <w:rPr>
          <w:rFonts w:ascii="Arial" w:hAnsi="Arial" w:cs="Arial"/>
          <w:sz w:val="24"/>
          <w:szCs w:val="24"/>
        </w:rPr>
      </w:pPr>
      <w:r>
        <w:rPr>
          <w:rFonts w:ascii="Arial" w:hAnsi="Arial" w:cs="Arial"/>
          <w:sz w:val="24"/>
          <w:szCs w:val="24"/>
        </w:rPr>
        <w:tab/>
        <w:t>Essa função, também denominada Redução de Dados, compreende, em essência, a identificação de quais informações, dentre as bases de dados existentes, devem ser efetivamente consideradas durante o processo de KDD. A seleção dos dados pode ter dois enfoques distintos: a escolha de atributos ou a escolha de registros que devem ser considerados no processo de KDD (Passos &amp; Goldschmidt, 2005).</w:t>
      </w:r>
    </w:p>
    <w:p w:rsidR="00E34D90" w:rsidRDefault="00E34D90" w:rsidP="00E34D90">
      <w:pPr>
        <w:pStyle w:val="PargrafodaLista"/>
        <w:ind w:left="0"/>
        <w:jc w:val="both"/>
        <w:rPr>
          <w:rFonts w:ascii="Arial" w:hAnsi="Arial" w:cs="Arial"/>
          <w:sz w:val="24"/>
          <w:szCs w:val="24"/>
        </w:rPr>
      </w:pPr>
    </w:p>
    <w:p w:rsidR="00E34D90" w:rsidRDefault="00E34D90" w:rsidP="00E34D90">
      <w:pPr>
        <w:pStyle w:val="PargrafodaLista"/>
        <w:ind w:left="0"/>
        <w:jc w:val="both"/>
        <w:rPr>
          <w:rFonts w:ascii="Arial" w:hAnsi="Arial" w:cs="Arial"/>
          <w:sz w:val="24"/>
          <w:szCs w:val="24"/>
        </w:rPr>
      </w:pPr>
      <w:r>
        <w:rPr>
          <w:rFonts w:ascii="Arial" w:hAnsi="Arial" w:cs="Arial"/>
          <w:sz w:val="24"/>
          <w:szCs w:val="24"/>
        </w:rPr>
        <w:tab/>
        <w:t>Deve-se mencionar que, em algumas situações, no início do processo de KDD, o especialista de KDD, recebe o conjunto de dados a ser analisado, não estruturados adequadamente para o processo de descoberta de conhecimento. Portanto, é função do especialista de KDD fazer esta estruturação nos dados. Para isto existem algumas técnicas, as quais serão discutas a seguir:</w:t>
      </w:r>
    </w:p>
    <w:p w:rsidR="00E34D90" w:rsidRDefault="00E34D90" w:rsidP="00E34D90">
      <w:pPr>
        <w:pStyle w:val="PargrafodaLista"/>
        <w:ind w:left="0"/>
        <w:jc w:val="both"/>
        <w:rPr>
          <w:rFonts w:ascii="Arial" w:hAnsi="Arial" w:cs="Arial"/>
          <w:sz w:val="24"/>
          <w:szCs w:val="24"/>
        </w:rPr>
      </w:pPr>
    </w:p>
    <w:p w:rsidR="00E34D90" w:rsidRDefault="00E34D90" w:rsidP="00E34D90">
      <w:pPr>
        <w:pStyle w:val="PargrafodaLista"/>
        <w:ind w:left="0"/>
        <w:jc w:val="both"/>
        <w:rPr>
          <w:rFonts w:ascii="Arial" w:hAnsi="Arial" w:cs="Arial"/>
          <w:sz w:val="24"/>
          <w:szCs w:val="24"/>
        </w:rPr>
      </w:pPr>
    </w:p>
    <w:p w:rsidR="00E34D90" w:rsidRPr="00695CAE" w:rsidRDefault="00E34D90" w:rsidP="008171D4">
      <w:pPr>
        <w:pStyle w:val="PargrafodaLista"/>
        <w:numPr>
          <w:ilvl w:val="3"/>
          <w:numId w:val="16"/>
        </w:numPr>
        <w:jc w:val="both"/>
        <w:rPr>
          <w:rFonts w:ascii="Arial" w:hAnsi="Arial" w:cs="Arial"/>
          <w:b/>
          <w:sz w:val="24"/>
          <w:szCs w:val="24"/>
        </w:rPr>
      </w:pPr>
      <w:r w:rsidRPr="00695CAE">
        <w:rPr>
          <w:rFonts w:ascii="Arial" w:hAnsi="Arial" w:cs="Arial"/>
          <w:b/>
          <w:sz w:val="24"/>
          <w:szCs w:val="24"/>
        </w:rPr>
        <w:t xml:space="preserve">Redução de Dados Horizontal </w:t>
      </w:r>
    </w:p>
    <w:p w:rsidR="00E34D90" w:rsidRDefault="00E34D90" w:rsidP="00E34D90">
      <w:pPr>
        <w:jc w:val="both"/>
        <w:rPr>
          <w:rFonts w:ascii="Arial" w:hAnsi="Arial" w:cs="Arial"/>
          <w:sz w:val="24"/>
          <w:szCs w:val="24"/>
        </w:rPr>
      </w:pPr>
      <w:r>
        <w:rPr>
          <w:rFonts w:ascii="Arial" w:hAnsi="Arial" w:cs="Arial"/>
          <w:sz w:val="24"/>
          <w:szCs w:val="24"/>
        </w:rPr>
        <w:tab/>
        <w:t>A</w:t>
      </w:r>
      <w:r w:rsidRPr="00214AB2">
        <w:rPr>
          <w:rFonts w:ascii="Arial" w:hAnsi="Arial" w:cs="Arial"/>
          <w:sz w:val="24"/>
          <w:szCs w:val="24"/>
        </w:rPr>
        <w:t xml:space="preserve"> seleção por redução horizontal é caracterizada pela escolha de casos. Entre as operações de redução de dados horizontal podem ser citadas: amostragem aleatória, eliminação direta de casos, segmentação do banco de dados e agregação de informações (Passos &amp; Goldschmidt, 2005). </w:t>
      </w:r>
    </w:p>
    <w:p w:rsidR="00E34D90" w:rsidRDefault="00E34D90" w:rsidP="00E34D90">
      <w:pPr>
        <w:jc w:val="both"/>
        <w:rPr>
          <w:rFonts w:ascii="Arial" w:hAnsi="Arial" w:cs="Arial"/>
          <w:sz w:val="24"/>
          <w:szCs w:val="24"/>
        </w:rPr>
      </w:pPr>
    </w:p>
    <w:p w:rsidR="00E34D90" w:rsidRPr="00695CAE" w:rsidRDefault="00E34D90" w:rsidP="008171D4">
      <w:pPr>
        <w:pStyle w:val="PargrafodaLista"/>
        <w:numPr>
          <w:ilvl w:val="3"/>
          <w:numId w:val="16"/>
        </w:numPr>
        <w:jc w:val="both"/>
        <w:rPr>
          <w:rFonts w:ascii="Arial" w:hAnsi="Arial" w:cs="Arial"/>
          <w:b/>
          <w:sz w:val="24"/>
          <w:szCs w:val="24"/>
        </w:rPr>
      </w:pPr>
      <w:r w:rsidRPr="00695CAE">
        <w:rPr>
          <w:rFonts w:ascii="Arial" w:hAnsi="Arial" w:cs="Arial"/>
          <w:b/>
          <w:sz w:val="24"/>
          <w:szCs w:val="24"/>
        </w:rPr>
        <w:t>Segmentação do Banco de Dados</w:t>
      </w:r>
    </w:p>
    <w:p w:rsidR="00E34D90" w:rsidRDefault="00E34D90" w:rsidP="00E34D90">
      <w:pPr>
        <w:ind w:left="60"/>
        <w:jc w:val="both"/>
        <w:rPr>
          <w:rFonts w:ascii="Arial" w:hAnsi="Arial" w:cs="Arial"/>
          <w:sz w:val="24"/>
          <w:szCs w:val="24"/>
        </w:rPr>
      </w:pPr>
      <w:r>
        <w:rPr>
          <w:rFonts w:ascii="Arial" w:hAnsi="Arial" w:cs="Arial"/>
          <w:sz w:val="24"/>
          <w:szCs w:val="24"/>
        </w:rPr>
        <w:tab/>
        <w:t>Na segmentação deve-se escolher um ou mais atributos para nortear o processo de segmentação. Suponha que deseje-se apenas analisar os clientes que moram em residência própria. Tal operação poderia ser implementada por uma instrução de seleção em SQL do tipo: “Select * FROM Cliente WHERE TP_RES = “P””.</w:t>
      </w:r>
    </w:p>
    <w:p w:rsidR="00E34D90" w:rsidRDefault="00E34D90" w:rsidP="00E34D90">
      <w:pPr>
        <w:ind w:left="60"/>
        <w:jc w:val="both"/>
        <w:rPr>
          <w:rFonts w:ascii="Arial" w:hAnsi="Arial" w:cs="Arial"/>
          <w:sz w:val="24"/>
          <w:szCs w:val="24"/>
        </w:rPr>
      </w:pPr>
      <w:r>
        <w:rPr>
          <w:rFonts w:ascii="Arial" w:hAnsi="Arial" w:cs="Arial"/>
          <w:sz w:val="24"/>
          <w:szCs w:val="24"/>
        </w:rPr>
        <w:lastRenderedPageBreak/>
        <w:tab/>
        <w:t xml:space="preserve">Dessa forma, o conjunto de dados resultantes desta consulta se tornaria o conjunto a ser efetivamente considerado deste ponto em diante no processo de KDD (Passos &amp; Goldschmidt, 2005; Witten, 2005). </w:t>
      </w:r>
    </w:p>
    <w:p w:rsidR="00E34D90" w:rsidRDefault="00E34D90" w:rsidP="00E34D90">
      <w:pPr>
        <w:pStyle w:val="PargrafodaLista"/>
        <w:ind w:left="1080"/>
        <w:jc w:val="both"/>
        <w:rPr>
          <w:rFonts w:ascii="Arial" w:hAnsi="Arial" w:cs="Arial"/>
          <w:b/>
          <w:sz w:val="24"/>
          <w:szCs w:val="24"/>
        </w:rPr>
      </w:pPr>
    </w:p>
    <w:p w:rsidR="00E34D90" w:rsidRPr="00966363" w:rsidRDefault="00E34D90" w:rsidP="008171D4">
      <w:pPr>
        <w:pStyle w:val="PargrafodaLista"/>
        <w:numPr>
          <w:ilvl w:val="3"/>
          <w:numId w:val="16"/>
        </w:numPr>
        <w:jc w:val="both"/>
        <w:rPr>
          <w:rFonts w:ascii="Arial" w:hAnsi="Arial" w:cs="Arial"/>
          <w:b/>
          <w:sz w:val="24"/>
          <w:szCs w:val="24"/>
        </w:rPr>
      </w:pPr>
      <w:r w:rsidRPr="00966363">
        <w:rPr>
          <w:rFonts w:ascii="Arial" w:hAnsi="Arial" w:cs="Arial"/>
          <w:b/>
          <w:sz w:val="24"/>
          <w:szCs w:val="24"/>
        </w:rPr>
        <w:t>Eliminação Direta de Casos</w:t>
      </w:r>
    </w:p>
    <w:p w:rsidR="00E34D90" w:rsidRDefault="00E34D90" w:rsidP="00E34D90">
      <w:pPr>
        <w:jc w:val="both"/>
        <w:rPr>
          <w:rFonts w:ascii="Arial" w:hAnsi="Arial" w:cs="Arial"/>
          <w:sz w:val="24"/>
          <w:szCs w:val="24"/>
        </w:rPr>
      </w:pPr>
      <w:r>
        <w:rPr>
          <w:rFonts w:ascii="Arial" w:hAnsi="Arial" w:cs="Arial"/>
          <w:sz w:val="24"/>
          <w:szCs w:val="24"/>
        </w:rPr>
        <w:tab/>
        <w:t>Esta operação pode ser interpretada como uma variação da segmentação, e nela são especificados os casos a serem eliminados e não os casos que devem permanecer na análise. Considerando o mesmo exemplo anterior, acima citado, tal operação poderia ser implementada por uma instrução de exclusão em SQL do tipo “DELETE FROM Cliente WHERE TP_RES &lt;&gt; “P””.</w:t>
      </w:r>
    </w:p>
    <w:p w:rsidR="00E34D90" w:rsidRDefault="00E34D90" w:rsidP="00E34D90">
      <w:pPr>
        <w:jc w:val="both"/>
        <w:rPr>
          <w:rFonts w:ascii="Arial" w:hAnsi="Arial" w:cs="Arial"/>
          <w:sz w:val="24"/>
          <w:szCs w:val="24"/>
        </w:rPr>
      </w:pPr>
    </w:p>
    <w:p w:rsidR="00E34D90" w:rsidRPr="00966363" w:rsidRDefault="00E34D90" w:rsidP="008171D4">
      <w:pPr>
        <w:pStyle w:val="PargrafodaLista"/>
        <w:numPr>
          <w:ilvl w:val="3"/>
          <w:numId w:val="16"/>
        </w:numPr>
        <w:jc w:val="both"/>
        <w:rPr>
          <w:rFonts w:ascii="Arial" w:hAnsi="Arial" w:cs="Arial"/>
          <w:b/>
          <w:sz w:val="24"/>
          <w:szCs w:val="24"/>
        </w:rPr>
      </w:pPr>
      <w:r w:rsidRPr="00966363">
        <w:rPr>
          <w:rFonts w:ascii="Arial" w:hAnsi="Arial" w:cs="Arial"/>
          <w:b/>
          <w:sz w:val="24"/>
          <w:szCs w:val="24"/>
        </w:rPr>
        <w:t>Amostragem Aleatória</w:t>
      </w:r>
    </w:p>
    <w:p w:rsidR="00E34D90" w:rsidRDefault="00E34D90" w:rsidP="00E34D90">
      <w:pPr>
        <w:jc w:val="both"/>
        <w:rPr>
          <w:rFonts w:ascii="Arial" w:hAnsi="Arial" w:cs="Arial"/>
          <w:sz w:val="24"/>
          <w:szCs w:val="24"/>
        </w:rPr>
      </w:pPr>
      <w:r>
        <w:rPr>
          <w:rFonts w:ascii="Arial" w:hAnsi="Arial" w:cs="Arial"/>
          <w:sz w:val="24"/>
          <w:szCs w:val="24"/>
        </w:rPr>
        <w:tab/>
        <w:t xml:space="preserve">Esta operação consiste de sortear da base de dados um número preestabelecido de registros de forma que o conjunto resultante possua menos registros do que o conjunto original. Existem várias estratégias de amostragem aleatória. A seguir será ilustrada algumas delas. Suponha que tem-se uma grande massa de dados, contendo N </w:t>
      </w:r>
      <w:r w:rsidRPr="00013A5A">
        <w:rPr>
          <w:rFonts w:ascii="Arial" w:hAnsi="Arial" w:cs="Arial"/>
          <w:i/>
          <w:sz w:val="24"/>
          <w:szCs w:val="24"/>
        </w:rPr>
        <w:t>tuplas</w:t>
      </w:r>
      <w:r>
        <w:rPr>
          <w:rFonts w:ascii="Arial" w:hAnsi="Arial" w:cs="Arial"/>
          <w:sz w:val="24"/>
          <w:szCs w:val="24"/>
        </w:rPr>
        <w:t>, e que n seja o número de amostras desejadas (n &lt; N) (Passos &amp; Goldschmidt, 2005).</w:t>
      </w:r>
    </w:p>
    <w:p w:rsidR="00E34D90" w:rsidRDefault="00E34D90" w:rsidP="008171D4">
      <w:pPr>
        <w:pStyle w:val="PargrafodaLista"/>
        <w:numPr>
          <w:ilvl w:val="0"/>
          <w:numId w:val="17"/>
        </w:numPr>
        <w:jc w:val="both"/>
        <w:rPr>
          <w:rFonts w:ascii="Arial" w:hAnsi="Arial" w:cs="Arial"/>
          <w:sz w:val="24"/>
          <w:szCs w:val="24"/>
        </w:rPr>
      </w:pPr>
      <w:r w:rsidRPr="00074F9B">
        <w:rPr>
          <w:rFonts w:ascii="Arial" w:hAnsi="Arial" w:cs="Arial"/>
          <w:b/>
          <w:sz w:val="24"/>
          <w:szCs w:val="24"/>
        </w:rPr>
        <w:t>Amostragem Aleatória Simples sem Reposição</w:t>
      </w:r>
      <w:r>
        <w:rPr>
          <w:rFonts w:ascii="Arial" w:hAnsi="Arial" w:cs="Arial"/>
          <w:sz w:val="24"/>
          <w:szCs w:val="24"/>
        </w:rPr>
        <w:t xml:space="preserve"> – neste caso, todas as </w:t>
      </w:r>
      <w:r w:rsidRPr="00013A5A">
        <w:rPr>
          <w:rFonts w:ascii="Arial" w:hAnsi="Arial" w:cs="Arial"/>
          <w:i/>
          <w:sz w:val="24"/>
          <w:szCs w:val="24"/>
        </w:rPr>
        <w:t>tuplas</w:t>
      </w:r>
      <w:r>
        <w:rPr>
          <w:rFonts w:ascii="Arial" w:hAnsi="Arial" w:cs="Arial"/>
          <w:sz w:val="24"/>
          <w:szCs w:val="24"/>
        </w:rPr>
        <w:t xml:space="preserve"> possuem a mesma probabilidade de seleção (1/N). Cada </w:t>
      </w:r>
      <w:r w:rsidRPr="00013A5A">
        <w:rPr>
          <w:rFonts w:ascii="Arial" w:hAnsi="Arial" w:cs="Arial"/>
          <w:i/>
          <w:sz w:val="24"/>
          <w:szCs w:val="24"/>
        </w:rPr>
        <w:t>tupla</w:t>
      </w:r>
      <w:r>
        <w:rPr>
          <w:rFonts w:ascii="Arial" w:hAnsi="Arial" w:cs="Arial"/>
          <w:sz w:val="24"/>
          <w:szCs w:val="24"/>
        </w:rPr>
        <w:t xml:space="preserve"> selecionada é excluída do conjunto de dados original durante o processo de forma a evitar uma nova seleção.</w:t>
      </w:r>
    </w:p>
    <w:p w:rsidR="00E34D90" w:rsidRDefault="00E34D90" w:rsidP="008171D4">
      <w:pPr>
        <w:pStyle w:val="PargrafodaLista"/>
        <w:numPr>
          <w:ilvl w:val="0"/>
          <w:numId w:val="17"/>
        </w:numPr>
        <w:jc w:val="both"/>
        <w:rPr>
          <w:rFonts w:ascii="Arial" w:hAnsi="Arial" w:cs="Arial"/>
          <w:sz w:val="24"/>
          <w:szCs w:val="24"/>
        </w:rPr>
      </w:pPr>
      <w:r w:rsidRPr="00074F9B">
        <w:rPr>
          <w:rFonts w:ascii="Arial" w:hAnsi="Arial" w:cs="Arial"/>
          <w:b/>
          <w:sz w:val="24"/>
          <w:szCs w:val="24"/>
        </w:rPr>
        <w:t>Amostragem Aleatória Simples com Reposição</w:t>
      </w:r>
      <w:r>
        <w:rPr>
          <w:rFonts w:ascii="Arial" w:hAnsi="Arial" w:cs="Arial"/>
          <w:sz w:val="24"/>
          <w:szCs w:val="24"/>
        </w:rPr>
        <w:t xml:space="preserve"> -  também neste caso, todas as </w:t>
      </w:r>
      <w:r w:rsidRPr="00013A5A">
        <w:rPr>
          <w:rFonts w:ascii="Arial" w:hAnsi="Arial" w:cs="Arial"/>
          <w:i/>
          <w:sz w:val="24"/>
          <w:szCs w:val="24"/>
        </w:rPr>
        <w:t>tuplas</w:t>
      </w:r>
      <w:r>
        <w:rPr>
          <w:rFonts w:ascii="Arial" w:hAnsi="Arial" w:cs="Arial"/>
          <w:sz w:val="24"/>
          <w:szCs w:val="24"/>
        </w:rPr>
        <w:t xml:space="preserve"> possuem a mesma probabilidade de seleção (1/N). No entanto, cada tupla selecionada é mantida no conjunto de dados original durante o processo de forma que a mesma </w:t>
      </w:r>
      <w:r w:rsidRPr="00013A5A">
        <w:rPr>
          <w:rFonts w:ascii="Arial" w:hAnsi="Arial" w:cs="Arial"/>
          <w:i/>
          <w:sz w:val="24"/>
          <w:szCs w:val="24"/>
        </w:rPr>
        <w:t>tupla</w:t>
      </w:r>
      <w:r>
        <w:rPr>
          <w:rFonts w:ascii="Arial" w:hAnsi="Arial" w:cs="Arial"/>
          <w:sz w:val="24"/>
          <w:szCs w:val="24"/>
        </w:rPr>
        <w:t xml:space="preserve"> possa ser selecionada novamente.</w:t>
      </w:r>
    </w:p>
    <w:p w:rsidR="00E34D90" w:rsidRDefault="00E34D90" w:rsidP="008171D4">
      <w:pPr>
        <w:pStyle w:val="PargrafodaLista"/>
        <w:numPr>
          <w:ilvl w:val="0"/>
          <w:numId w:val="17"/>
        </w:numPr>
        <w:jc w:val="both"/>
        <w:rPr>
          <w:rFonts w:ascii="Arial" w:hAnsi="Arial" w:cs="Arial"/>
          <w:sz w:val="24"/>
          <w:szCs w:val="24"/>
        </w:rPr>
      </w:pPr>
      <w:r w:rsidRPr="00074F9B">
        <w:rPr>
          <w:rFonts w:ascii="Arial" w:hAnsi="Arial" w:cs="Arial"/>
          <w:b/>
          <w:sz w:val="24"/>
          <w:szCs w:val="24"/>
        </w:rPr>
        <w:t>Amostragem de Clusters (Agrupamentos)</w:t>
      </w:r>
      <w:r>
        <w:rPr>
          <w:rFonts w:ascii="Arial" w:hAnsi="Arial" w:cs="Arial"/>
          <w:sz w:val="24"/>
          <w:szCs w:val="24"/>
        </w:rPr>
        <w:t xml:space="preserve"> – neste caso, as </w:t>
      </w:r>
      <w:r w:rsidRPr="001A2564">
        <w:rPr>
          <w:rFonts w:ascii="Arial" w:hAnsi="Arial" w:cs="Arial"/>
          <w:i/>
          <w:sz w:val="24"/>
          <w:szCs w:val="24"/>
        </w:rPr>
        <w:t>tuplas</w:t>
      </w:r>
      <w:r>
        <w:rPr>
          <w:rFonts w:ascii="Arial" w:hAnsi="Arial" w:cs="Arial"/>
          <w:sz w:val="24"/>
          <w:szCs w:val="24"/>
        </w:rPr>
        <w:t xml:space="preserve"> devem estar agrupadas em M clusters de tal forma que possa ser realizada uma amostragem aleatória dentre os clusters. Por exemplo, as </w:t>
      </w:r>
      <w:r w:rsidRPr="001A2564">
        <w:rPr>
          <w:rFonts w:ascii="Arial" w:hAnsi="Arial" w:cs="Arial"/>
          <w:i/>
          <w:sz w:val="24"/>
          <w:szCs w:val="24"/>
        </w:rPr>
        <w:t>tuplas</w:t>
      </w:r>
      <w:r>
        <w:rPr>
          <w:rFonts w:ascii="Arial" w:hAnsi="Arial" w:cs="Arial"/>
          <w:sz w:val="24"/>
          <w:szCs w:val="24"/>
        </w:rPr>
        <w:t xml:space="preserve"> de um banco de dados normalmente são recuperadas uma página por vez. Cada página pode ser considerada um cluster de tal forma que a Amostragem de Cluster possa ser aplicada.</w:t>
      </w:r>
    </w:p>
    <w:p w:rsidR="00E34D90" w:rsidRDefault="00E34D90" w:rsidP="008171D4">
      <w:pPr>
        <w:pStyle w:val="PargrafodaLista"/>
        <w:numPr>
          <w:ilvl w:val="0"/>
          <w:numId w:val="17"/>
        </w:numPr>
        <w:jc w:val="both"/>
        <w:rPr>
          <w:rFonts w:ascii="Arial" w:hAnsi="Arial" w:cs="Arial"/>
          <w:sz w:val="24"/>
          <w:szCs w:val="24"/>
        </w:rPr>
      </w:pPr>
      <w:r w:rsidRPr="00074F9B">
        <w:rPr>
          <w:rFonts w:ascii="Arial" w:hAnsi="Arial" w:cs="Arial"/>
          <w:b/>
          <w:sz w:val="24"/>
          <w:szCs w:val="24"/>
        </w:rPr>
        <w:t>Amostragem Estratificada</w:t>
      </w:r>
      <w:r>
        <w:rPr>
          <w:rFonts w:ascii="Arial" w:hAnsi="Arial" w:cs="Arial"/>
          <w:sz w:val="24"/>
          <w:szCs w:val="24"/>
        </w:rPr>
        <w:t xml:space="preserve"> – neste caso, o conjunto de dados deve ser divido em grupos disjuntos. A amostragem estratificada consiste em selecionar aleatoriamente um subconjunto de amostras de cada grupo. Essa abordagem auxilia na obtenção de amostras representativas, especialmente em situações que apresentam dados tendenciosos. Por exemplo, imagine os clientes do exemplo anterior, separados em grupos por faixa etária. Aplicando a Amostra Estratificada, assegura-se que mesmos os clientes da faixa etária com menor número de elementos sejam representados na amostra final.</w:t>
      </w:r>
    </w:p>
    <w:p w:rsidR="00E34D90" w:rsidRDefault="00E34D90" w:rsidP="00E34D90">
      <w:pPr>
        <w:jc w:val="both"/>
        <w:rPr>
          <w:rFonts w:ascii="Arial" w:hAnsi="Arial" w:cs="Arial"/>
          <w:sz w:val="24"/>
          <w:szCs w:val="24"/>
        </w:rPr>
      </w:pPr>
    </w:p>
    <w:p w:rsidR="00E34D90" w:rsidRPr="00F66C0B" w:rsidRDefault="00E34D90" w:rsidP="008171D4">
      <w:pPr>
        <w:pStyle w:val="PargrafodaLista"/>
        <w:numPr>
          <w:ilvl w:val="3"/>
          <w:numId w:val="16"/>
        </w:numPr>
        <w:jc w:val="both"/>
        <w:rPr>
          <w:rFonts w:ascii="Arial" w:hAnsi="Arial" w:cs="Arial"/>
          <w:b/>
          <w:sz w:val="24"/>
          <w:szCs w:val="24"/>
        </w:rPr>
      </w:pPr>
      <w:r w:rsidRPr="00F66C0B">
        <w:rPr>
          <w:rFonts w:ascii="Arial" w:hAnsi="Arial" w:cs="Arial"/>
          <w:b/>
          <w:sz w:val="24"/>
          <w:szCs w:val="24"/>
        </w:rPr>
        <w:t>Agregação de Informações</w:t>
      </w:r>
    </w:p>
    <w:p w:rsidR="00E34D90" w:rsidRDefault="00E34D90" w:rsidP="00E34D90">
      <w:pPr>
        <w:jc w:val="both"/>
        <w:rPr>
          <w:rFonts w:ascii="Arial" w:hAnsi="Arial" w:cs="Arial"/>
          <w:sz w:val="24"/>
          <w:szCs w:val="24"/>
        </w:rPr>
      </w:pPr>
      <w:r>
        <w:rPr>
          <w:rFonts w:ascii="Arial" w:hAnsi="Arial" w:cs="Arial"/>
          <w:sz w:val="24"/>
          <w:szCs w:val="24"/>
        </w:rPr>
        <w:tab/>
      </w:r>
      <w:r w:rsidRPr="00F66C0B">
        <w:rPr>
          <w:rFonts w:ascii="Arial" w:hAnsi="Arial" w:cs="Arial"/>
          <w:sz w:val="24"/>
          <w:szCs w:val="24"/>
        </w:rPr>
        <w:t xml:space="preserve">   </w:t>
      </w:r>
      <w:r>
        <w:rPr>
          <w:rFonts w:ascii="Arial" w:hAnsi="Arial" w:cs="Arial"/>
          <w:sz w:val="24"/>
          <w:szCs w:val="24"/>
        </w:rPr>
        <w:t>Esta operação consiste em reunir (agregar) os dados de forma a reduzir o conjunto de dados original. Na agregação de informações, dados em um nível maior de detalhamento são consolidados em novas informações com menor detalhe. Por exemplo, somar os valores de todas as compras de cada cliente, obtendo o total de despesas por ele realizadas durante um determinado período (Passos &amp; Goldschmidt, 2005).</w:t>
      </w:r>
    </w:p>
    <w:p w:rsidR="00E34D90" w:rsidRDefault="00E34D90" w:rsidP="00E34D90">
      <w:pPr>
        <w:jc w:val="both"/>
        <w:rPr>
          <w:rFonts w:ascii="Arial" w:hAnsi="Arial" w:cs="Arial"/>
          <w:sz w:val="24"/>
          <w:szCs w:val="24"/>
        </w:rPr>
      </w:pPr>
    </w:p>
    <w:p w:rsidR="00E34D90" w:rsidRPr="00F66C0B" w:rsidRDefault="00E34D90" w:rsidP="008171D4">
      <w:pPr>
        <w:pStyle w:val="PargrafodaLista"/>
        <w:numPr>
          <w:ilvl w:val="3"/>
          <w:numId w:val="16"/>
        </w:numPr>
        <w:jc w:val="both"/>
        <w:rPr>
          <w:rFonts w:ascii="Arial" w:hAnsi="Arial" w:cs="Arial"/>
          <w:b/>
          <w:sz w:val="24"/>
          <w:szCs w:val="24"/>
        </w:rPr>
      </w:pPr>
      <w:r w:rsidRPr="00F66C0B">
        <w:rPr>
          <w:rFonts w:ascii="Arial" w:hAnsi="Arial" w:cs="Arial"/>
          <w:b/>
          <w:sz w:val="24"/>
          <w:szCs w:val="24"/>
        </w:rPr>
        <w:t>Redução de Dados Vertical</w:t>
      </w:r>
    </w:p>
    <w:p w:rsidR="00E34D90" w:rsidRDefault="00E34D90" w:rsidP="00E34D90">
      <w:pPr>
        <w:jc w:val="both"/>
        <w:rPr>
          <w:rFonts w:ascii="Arial" w:hAnsi="Arial" w:cs="Arial"/>
          <w:sz w:val="24"/>
          <w:szCs w:val="24"/>
        </w:rPr>
      </w:pPr>
      <w:r>
        <w:rPr>
          <w:rFonts w:ascii="Arial" w:hAnsi="Arial" w:cs="Arial"/>
          <w:sz w:val="24"/>
          <w:szCs w:val="24"/>
        </w:rPr>
        <w:tab/>
        <w:t xml:space="preserve">Segundo Passos &amp; Goldschmidt (2005); Han; Kamber &amp; Pei (2011), esta é uma operação de pré-processamento muito importante no processo de KDD. Formalmente, sendo </w:t>
      </w:r>
      <w:r w:rsidRPr="00D04868">
        <w:rPr>
          <w:rFonts w:ascii="Arial" w:hAnsi="Arial" w:cs="Arial"/>
          <w:b/>
          <w:sz w:val="24"/>
          <w:szCs w:val="24"/>
        </w:rPr>
        <w:t>S</w:t>
      </w:r>
      <w:r>
        <w:rPr>
          <w:rFonts w:ascii="Arial" w:hAnsi="Arial" w:cs="Arial"/>
          <w:sz w:val="24"/>
          <w:szCs w:val="24"/>
        </w:rPr>
        <w:t xml:space="preserve"> um conjunto de dados com atributos </w:t>
      </w:r>
      <w:r w:rsidRPr="00D04868">
        <w:rPr>
          <w:rFonts w:ascii="Arial" w:hAnsi="Arial" w:cs="Arial"/>
          <w:b/>
          <w:sz w:val="24"/>
          <w:szCs w:val="24"/>
        </w:rPr>
        <w:t>A</w:t>
      </w:r>
      <w:r w:rsidRPr="00D04868">
        <w:rPr>
          <w:rFonts w:ascii="Arial" w:hAnsi="Arial" w:cs="Arial"/>
          <w:b/>
          <w:sz w:val="24"/>
          <w:szCs w:val="24"/>
          <w:vertAlign w:val="subscript"/>
        </w:rPr>
        <w:t>1</w:t>
      </w:r>
      <w:r>
        <w:rPr>
          <w:rFonts w:ascii="Arial" w:hAnsi="Arial" w:cs="Arial"/>
          <w:sz w:val="24"/>
          <w:szCs w:val="24"/>
        </w:rPr>
        <w:t xml:space="preserve">, </w:t>
      </w:r>
      <w:r w:rsidRPr="00D04868">
        <w:rPr>
          <w:rFonts w:ascii="Arial" w:hAnsi="Arial" w:cs="Arial"/>
          <w:b/>
          <w:sz w:val="24"/>
          <w:szCs w:val="24"/>
        </w:rPr>
        <w:t>A</w:t>
      </w:r>
      <w:r w:rsidRPr="00D04868">
        <w:rPr>
          <w:rFonts w:ascii="Arial" w:hAnsi="Arial" w:cs="Arial"/>
          <w:b/>
          <w:sz w:val="24"/>
          <w:szCs w:val="24"/>
          <w:vertAlign w:val="subscript"/>
        </w:rPr>
        <w:t>2</w:t>
      </w:r>
      <w:r>
        <w:rPr>
          <w:rFonts w:ascii="Arial" w:hAnsi="Arial" w:cs="Arial"/>
          <w:sz w:val="24"/>
          <w:szCs w:val="24"/>
        </w:rPr>
        <w:t xml:space="preserve">, </w:t>
      </w:r>
      <w:r w:rsidRPr="00D04868">
        <w:rPr>
          <w:rFonts w:ascii="Arial" w:hAnsi="Arial" w:cs="Arial"/>
          <w:b/>
          <w:sz w:val="24"/>
          <w:szCs w:val="24"/>
        </w:rPr>
        <w:t>A</w:t>
      </w:r>
      <w:r w:rsidRPr="00D04868">
        <w:rPr>
          <w:rFonts w:ascii="Arial" w:hAnsi="Arial" w:cs="Arial"/>
          <w:b/>
          <w:sz w:val="24"/>
          <w:szCs w:val="24"/>
          <w:vertAlign w:val="subscript"/>
        </w:rPr>
        <w:t>3</w:t>
      </w:r>
      <w:r>
        <w:rPr>
          <w:rFonts w:ascii="Arial" w:hAnsi="Arial" w:cs="Arial"/>
          <w:sz w:val="24"/>
          <w:szCs w:val="24"/>
        </w:rPr>
        <w:t xml:space="preserve">, ..., </w:t>
      </w:r>
      <w:r w:rsidRPr="00D04868">
        <w:rPr>
          <w:rFonts w:ascii="Arial" w:hAnsi="Arial" w:cs="Arial"/>
          <w:b/>
          <w:sz w:val="24"/>
          <w:szCs w:val="24"/>
        </w:rPr>
        <w:t>A</w:t>
      </w:r>
      <w:r w:rsidRPr="00D04868">
        <w:rPr>
          <w:rFonts w:ascii="Arial" w:hAnsi="Arial" w:cs="Arial"/>
          <w:b/>
          <w:sz w:val="24"/>
          <w:szCs w:val="24"/>
          <w:vertAlign w:val="subscript"/>
        </w:rPr>
        <w:t>n</w:t>
      </w:r>
      <w:r>
        <w:rPr>
          <w:rFonts w:ascii="Arial" w:hAnsi="Arial" w:cs="Arial"/>
          <w:sz w:val="24"/>
          <w:szCs w:val="24"/>
        </w:rPr>
        <w:t>, o problema da redução de dados vertical consiste em identificar qual das 2</w:t>
      </w:r>
      <w:r w:rsidRPr="00D04868">
        <w:rPr>
          <w:rFonts w:ascii="Arial" w:hAnsi="Arial" w:cs="Arial"/>
          <w:sz w:val="24"/>
          <w:szCs w:val="24"/>
          <w:vertAlign w:val="superscript"/>
        </w:rPr>
        <w:t>n</w:t>
      </w:r>
      <w:r>
        <w:rPr>
          <w:rFonts w:ascii="Arial" w:hAnsi="Arial" w:cs="Arial"/>
          <w:sz w:val="24"/>
          <w:szCs w:val="24"/>
        </w:rPr>
        <w:t xml:space="preserve"> combinações entre tais atributos deve ser considerada no processo de descoberta de conhecimento. Ou seja, a redução de dados vertical, também conhecida como redução de dimensão, é implementada pela eliminação ou pela substituição dos atributos de um conjunto de dados. Tem como objetivo procurar encontrar um conjunto mínimo de atributos de tal forma que, a informação original seja preservada. Obviamente, quanto maior for o valor de n, maior será o desafio na escolha dos atributos: o número de possibilidades de subconjuntos de atributos cresce exponencialmente na medida em que n aumenta (Passos &amp; Goldschmidt, 2005).</w:t>
      </w:r>
    </w:p>
    <w:p w:rsidR="00E34D90" w:rsidRDefault="00E34D90" w:rsidP="00E34D90">
      <w:pPr>
        <w:jc w:val="both"/>
        <w:rPr>
          <w:rFonts w:ascii="Arial" w:hAnsi="Arial" w:cs="Arial"/>
          <w:sz w:val="24"/>
          <w:szCs w:val="24"/>
        </w:rPr>
      </w:pPr>
      <w:r>
        <w:rPr>
          <w:rFonts w:ascii="Arial" w:hAnsi="Arial" w:cs="Arial"/>
          <w:sz w:val="24"/>
          <w:szCs w:val="24"/>
        </w:rPr>
        <w:tab/>
        <w:t>Ainda segundo Passos &amp; Goldschmidt (2005); Han &amp; Kamber (2011), entre as principais motivações para a aplicação da redução de dados verticais podem ser citadas: (1) um conjunto de atributos bem selecionados pode conduzir a modelos de conhecimento mais conciso e com maior precisão; (2) se o método de seleção dos atributos for rápido, o tempo de processamento necessário para utilizá-lo e, em seguida, aplicar o algoritmo de mineração de dados em um subconjunto dos atributos, pode ser inferior ao tempo de processamento para aplicar o algoritmo de mineração de dados sobre todo o conjunto de atributos; (3) a eliminação de atributo é muito mais significativa em termos de redução do tamanho de um conjunto de dados, do que a exclusão de registros.</w:t>
      </w:r>
    </w:p>
    <w:p w:rsidR="00E34D90" w:rsidRDefault="00E34D90" w:rsidP="00E34D90">
      <w:pPr>
        <w:jc w:val="both"/>
        <w:rPr>
          <w:rFonts w:ascii="Arial" w:hAnsi="Arial" w:cs="Arial"/>
          <w:sz w:val="24"/>
          <w:szCs w:val="24"/>
        </w:rPr>
      </w:pPr>
      <w:r>
        <w:rPr>
          <w:rFonts w:ascii="Arial" w:hAnsi="Arial" w:cs="Arial"/>
          <w:sz w:val="24"/>
          <w:szCs w:val="24"/>
        </w:rPr>
        <w:tab/>
        <w:t>Segundo Freitas (2002), existem duas abordagens para a redução de dados vertical, usualmente utilizadas em problemas de Classificação:</w:t>
      </w:r>
    </w:p>
    <w:p w:rsidR="00E34D90" w:rsidRDefault="00E34D90" w:rsidP="008171D4">
      <w:pPr>
        <w:pStyle w:val="PargrafodaLista"/>
        <w:numPr>
          <w:ilvl w:val="0"/>
          <w:numId w:val="18"/>
        </w:numPr>
        <w:jc w:val="both"/>
        <w:rPr>
          <w:rFonts w:ascii="Arial" w:hAnsi="Arial" w:cs="Arial"/>
          <w:sz w:val="24"/>
          <w:szCs w:val="24"/>
        </w:rPr>
      </w:pPr>
      <w:r w:rsidRPr="00696179">
        <w:rPr>
          <w:rFonts w:ascii="Arial" w:hAnsi="Arial" w:cs="Arial"/>
          <w:b/>
          <w:sz w:val="24"/>
          <w:szCs w:val="24"/>
        </w:rPr>
        <w:t>Abordagem Independente de Modelos</w:t>
      </w:r>
      <w:r>
        <w:rPr>
          <w:rFonts w:ascii="Arial" w:hAnsi="Arial" w:cs="Arial"/>
          <w:sz w:val="24"/>
          <w:szCs w:val="24"/>
        </w:rPr>
        <w:t xml:space="preserve"> (</w:t>
      </w:r>
      <w:r w:rsidRPr="00EC13CB">
        <w:rPr>
          <w:rFonts w:ascii="Arial" w:hAnsi="Arial" w:cs="Arial"/>
          <w:i/>
          <w:sz w:val="24"/>
          <w:szCs w:val="24"/>
        </w:rPr>
        <w:t>Filter</w:t>
      </w:r>
      <w:r>
        <w:rPr>
          <w:rFonts w:ascii="Arial" w:hAnsi="Arial" w:cs="Arial"/>
          <w:sz w:val="24"/>
          <w:szCs w:val="24"/>
        </w:rPr>
        <w:t>) – nessa abordagem, a seleção de atributos é realizada sem considerar o algoritmo de Mineração de Dados que será aplicado aos atributos selecionados.</w:t>
      </w:r>
    </w:p>
    <w:p w:rsidR="00E34D90" w:rsidRDefault="00E34D90" w:rsidP="008171D4">
      <w:pPr>
        <w:pStyle w:val="PargrafodaLista"/>
        <w:numPr>
          <w:ilvl w:val="0"/>
          <w:numId w:val="18"/>
        </w:numPr>
        <w:jc w:val="both"/>
        <w:rPr>
          <w:rFonts w:ascii="Arial" w:hAnsi="Arial" w:cs="Arial"/>
          <w:sz w:val="24"/>
          <w:szCs w:val="24"/>
        </w:rPr>
      </w:pPr>
      <w:r w:rsidRPr="00696179">
        <w:rPr>
          <w:rFonts w:ascii="Arial" w:hAnsi="Arial" w:cs="Arial"/>
          <w:b/>
          <w:sz w:val="24"/>
          <w:szCs w:val="24"/>
        </w:rPr>
        <w:t>Abordagem Dependente de Modelo</w:t>
      </w:r>
      <w:r>
        <w:rPr>
          <w:rFonts w:ascii="Arial" w:hAnsi="Arial" w:cs="Arial"/>
          <w:sz w:val="24"/>
          <w:szCs w:val="24"/>
        </w:rPr>
        <w:t xml:space="preserve"> (</w:t>
      </w:r>
      <w:r w:rsidRPr="00EC13CB">
        <w:rPr>
          <w:rFonts w:ascii="Arial" w:hAnsi="Arial" w:cs="Arial"/>
          <w:i/>
          <w:sz w:val="24"/>
          <w:szCs w:val="24"/>
        </w:rPr>
        <w:t>Wrapper</w:t>
      </w:r>
      <w:r>
        <w:rPr>
          <w:rFonts w:ascii="Arial" w:hAnsi="Arial" w:cs="Arial"/>
          <w:sz w:val="24"/>
          <w:szCs w:val="24"/>
        </w:rPr>
        <w:t>) – essa abordagem consiste em experimentar o algoritmo de Mineração de Dados para cada conjunto de atributos e avaliar os resultados obtidos.</w:t>
      </w:r>
    </w:p>
    <w:p w:rsidR="00E34D90" w:rsidRDefault="00E34D90" w:rsidP="00E34D90">
      <w:pPr>
        <w:jc w:val="both"/>
        <w:rPr>
          <w:rFonts w:ascii="Arial" w:hAnsi="Arial" w:cs="Arial"/>
          <w:sz w:val="24"/>
          <w:szCs w:val="24"/>
        </w:rPr>
      </w:pPr>
      <w:r>
        <w:rPr>
          <w:rFonts w:ascii="Arial" w:hAnsi="Arial" w:cs="Arial"/>
          <w:sz w:val="24"/>
          <w:szCs w:val="24"/>
        </w:rPr>
        <w:lastRenderedPageBreak/>
        <w:tab/>
      </w:r>
    </w:p>
    <w:p w:rsidR="00E34D90" w:rsidRDefault="00E34D90" w:rsidP="00E34D90">
      <w:pPr>
        <w:jc w:val="both"/>
        <w:rPr>
          <w:rFonts w:ascii="Arial" w:hAnsi="Arial" w:cs="Arial"/>
          <w:sz w:val="24"/>
          <w:szCs w:val="24"/>
        </w:rPr>
      </w:pPr>
      <w:r>
        <w:rPr>
          <w:rFonts w:ascii="Arial" w:hAnsi="Arial" w:cs="Arial"/>
          <w:sz w:val="24"/>
          <w:szCs w:val="24"/>
        </w:rPr>
        <w:tab/>
        <w:t>Segundo Han; Kamber &amp; Pei (1999), em quaisquer das abordagens mencionadas acima, há três estratégias clássicas e simples para a escolha do conjunto de atributos, que podem ser utilizadas:</w:t>
      </w:r>
    </w:p>
    <w:p w:rsidR="00E34D90" w:rsidRDefault="00E34D90" w:rsidP="008171D4">
      <w:pPr>
        <w:pStyle w:val="PargrafodaLista"/>
        <w:numPr>
          <w:ilvl w:val="0"/>
          <w:numId w:val="19"/>
        </w:numPr>
        <w:jc w:val="both"/>
        <w:rPr>
          <w:rFonts w:ascii="Arial" w:hAnsi="Arial" w:cs="Arial"/>
          <w:sz w:val="24"/>
          <w:szCs w:val="24"/>
        </w:rPr>
      </w:pPr>
      <w:r w:rsidRPr="00696179">
        <w:rPr>
          <w:rFonts w:ascii="Arial" w:hAnsi="Arial" w:cs="Arial"/>
          <w:b/>
          <w:sz w:val="24"/>
          <w:szCs w:val="24"/>
        </w:rPr>
        <w:t>Seleção Sequencial para Frente</w:t>
      </w:r>
      <w:r>
        <w:rPr>
          <w:rFonts w:ascii="Arial" w:hAnsi="Arial" w:cs="Arial"/>
          <w:sz w:val="24"/>
          <w:szCs w:val="24"/>
        </w:rPr>
        <w:t xml:space="preserve"> (</w:t>
      </w:r>
      <w:r w:rsidRPr="00A36EEE">
        <w:rPr>
          <w:rFonts w:ascii="Arial" w:hAnsi="Arial" w:cs="Arial"/>
          <w:i/>
          <w:sz w:val="24"/>
          <w:szCs w:val="24"/>
        </w:rPr>
        <w:t>Forward Selection</w:t>
      </w:r>
      <w:r>
        <w:rPr>
          <w:rFonts w:ascii="Arial" w:hAnsi="Arial" w:cs="Arial"/>
          <w:sz w:val="24"/>
          <w:szCs w:val="24"/>
        </w:rPr>
        <w:t>) – Essa seleção começa com o subconjunto de atributos candidatos vazio. O processo é iterativo. Cada atributo por vez é adicionado ao subconjunto de atributos candidatos, que é avaliado segundo alguma medida de qualidade. Ao final de cada iteração, é incluído no subconjunto de atributos candidatos, aquele atributo que tenha maximizado a medida de qualidade considerada.</w:t>
      </w:r>
    </w:p>
    <w:p w:rsidR="00E34D90" w:rsidRDefault="00E34D90" w:rsidP="008171D4">
      <w:pPr>
        <w:pStyle w:val="PargrafodaLista"/>
        <w:numPr>
          <w:ilvl w:val="0"/>
          <w:numId w:val="19"/>
        </w:numPr>
        <w:jc w:val="both"/>
        <w:rPr>
          <w:rFonts w:ascii="Arial" w:hAnsi="Arial" w:cs="Arial"/>
          <w:sz w:val="24"/>
          <w:szCs w:val="24"/>
        </w:rPr>
      </w:pPr>
      <w:r w:rsidRPr="00B16801">
        <w:rPr>
          <w:rFonts w:ascii="Arial" w:hAnsi="Arial" w:cs="Arial"/>
          <w:b/>
          <w:sz w:val="24"/>
          <w:szCs w:val="24"/>
        </w:rPr>
        <w:t>Seleção Sequencial para Trás</w:t>
      </w:r>
      <w:r>
        <w:rPr>
          <w:rFonts w:ascii="Arial" w:hAnsi="Arial" w:cs="Arial"/>
          <w:sz w:val="24"/>
          <w:szCs w:val="24"/>
        </w:rPr>
        <w:t xml:space="preserve"> (</w:t>
      </w:r>
      <w:r w:rsidRPr="00B16801">
        <w:rPr>
          <w:rFonts w:ascii="Arial" w:hAnsi="Arial" w:cs="Arial"/>
          <w:i/>
          <w:sz w:val="24"/>
          <w:szCs w:val="24"/>
        </w:rPr>
        <w:t>Backward Selection</w:t>
      </w:r>
      <w:r>
        <w:rPr>
          <w:rFonts w:ascii="Arial" w:hAnsi="Arial" w:cs="Arial"/>
          <w:sz w:val="24"/>
          <w:szCs w:val="24"/>
        </w:rPr>
        <w:t>) – É o processo contrário da Seleção Sequencial para Frente: o subconjunto de atributos candidatos começa completo, com todos os atributos do problema. Então, cada atributo é retirado subconjunto, que é avaliado segundo alguma medida de qualidade. Ao final de cada iteração, é excluído do subconjunto de atributos candidatos, aquele atributo que tenha minimizado a medida de qualidade considerada.</w:t>
      </w:r>
    </w:p>
    <w:p w:rsidR="00E34D90" w:rsidRDefault="00E34D90" w:rsidP="008171D4">
      <w:pPr>
        <w:pStyle w:val="PargrafodaLista"/>
        <w:numPr>
          <w:ilvl w:val="0"/>
          <w:numId w:val="19"/>
        </w:numPr>
        <w:jc w:val="both"/>
        <w:rPr>
          <w:rFonts w:ascii="Arial" w:hAnsi="Arial" w:cs="Arial"/>
          <w:sz w:val="24"/>
          <w:szCs w:val="24"/>
        </w:rPr>
      </w:pPr>
      <w:r>
        <w:rPr>
          <w:rFonts w:ascii="Arial" w:hAnsi="Arial" w:cs="Arial"/>
          <w:b/>
          <w:sz w:val="24"/>
          <w:szCs w:val="24"/>
        </w:rPr>
        <w:t>Combinação das Estratégias Anteriores</w:t>
      </w:r>
      <w:r>
        <w:rPr>
          <w:rFonts w:ascii="Arial" w:hAnsi="Arial" w:cs="Arial"/>
          <w:sz w:val="24"/>
          <w:szCs w:val="24"/>
        </w:rPr>
        <w:t xml:space="preserve"> – A seleção para frente e a seleção para trás são combinadas de tal forma que, a cada passo do algoritmo, o algoritmo seleciona o melhor atributo (incluindo-o o subconjunto de atributos candidatos) e remove o pior atributo dentre os remanescentes do conjunto de atributos.</w:t>
      </w:r>
    </w:p>
    <w:p w:rsidR="00E34D90" w:rsidRDefault="00E34D90" w:rsidP="00E34D90">
      <w:pPr>
        <w:jc w:val="both"/>
        <w:rPr>
          <w:rFonts w:ascii="Arial" w:hAnsi="Arial" w:cs="Arial"/>
          <w:sz w:val="24"/>
          <w:szCs w:val="24"/>
        </w:rPr>
      </w:pPr>
      <w:r>
        <w:rPr>
          <w:rFonts w:ascii="Arial" w:hAnsi="Arial" w:cs="Arial"/>
          <w:sz w:val="24"/>
          <w:szCs w:val="24"/>
        </w:rPr>
        <w:tab/>
        <w:t xml:space="preserve">De acordo com Han; Kamber &amp; Pei (2011); Freitas (2002), existem estratégias mais interessantes para a escolha do conjunto de atributos a ser utilizados. Como por exemplo, os algoritmos Genéticos, podem ser utilizados no processo de otimização do conjunto de atributos. Outro exemplo, seria os Algoritmos para indução de Árvores de Decisão, tais como </w:t>
      </w:r>
      <w:r w:rsidRPr="00A13846">
        <w:rPr>
          <w:rFonts w:ascii="Arial" w:hAnsi="Arial" w:cs="Arial"/>
          <w:b/>
          <w:sz w:val="24"/>
          <w:szCs w:val="24"/>
        </w:rPr>
        <w:t>ID3</w:t>
      </w:r>
      <w:r>
        <w:rPr>
          <w:rFonts w:ascii="Arial" w:hAnsi="Arial" w:cs="Arial"/>
          <w:sz w:val="24"/>
          <w:szCs w:val="24"/>
        </w:rPr>
        <w:t xml:space="preserve"> e </w:t>
      </w:r>
      <w:r w:rsidRPr="00A13846">
        <w:rPr>
          <w:rFonts w:ascii="Arial" w:hAnsi="Arial" w:cs="Arial"/>
          <w:b/>
          <w:sz w:val="24"/>
          <w:szCs w:val="24"/>
        </w:rPr>
        <w:t>C4.5</w:t>
      </w:r>
      <w:r>
        <w:rPr>
          <w:rFonts w:ascii="Arial" w:hAnsi="Arial" w:cs="Arial"/>
          <w:sz w:val="24"/>
          <w:szCs w:val="24"/>
        </w:rPr>
        <w:t>, que também podem ser aplicados para selecionar atributos em problemas de classificação. Ainda segundo os autores citados, uma árvore de decisão é construída a partir de dados, de tal forma que todos os atributos que não aparecem na árvore são considerados irrelevantes para o problema.</w:t>
      </w:r>
    </w:p>
    <w:p w:rsidR="00E34D90" w:rsidRDefault="00E34D90" w:rsidP="00E34D90">
      <w:pPr>
        <w:jc w:val="both"/>
        <w:rPr>
          <w:rFonts w:ascii="Arial" w:hAnsi="Arial" w:cs="Arial"/>
          <w:sz w:val="24"/>
          <w:szCs w:val="24"/>
        </w:rPr>
      </w:pPr>
    </w:p>
    <w:p w:rsidR="00E34D90" w:rsidRPr="00576ADC" w:rsidRDefault="00E34D90" w:rsidP="008171D4">
      <w:pPr>
        <w:pStyle w:val="PargrafodaLista"/>
        <w:numPr>
          <w:ilvl w:val="3"/>
          <w:numId w:val="16"/>
        </w:numPr>
        <w:jc w:val="both"/>
        <w:rPr>
          <w:rFonts w:ascii="Arial" w:hAnsi="Arial" w:cs="Arial"/>
          <w:b/>
          <w:sz w:val="24"/>
          <w:szCs w:val="24"/>
        </w:rPr>
      </w:pPr>
      <w:r w:rsidRPr="00576ADC">
        <w:rPr>
          <w:rFonts w:ascii="Arial" w:hAnsi="Arial" w:cs="Arial"/>
          <w:b/>
          <w:sz w:val="24"/>
          <w:szCs w:val="24"/>
        </w:rPr>
        <w:t>Eliminação Direta de Atributos</w:t>
      </w:r>
    </w:p>
    <w:p w:rsidR="00E34D90" w:rsidRDefault="00E34D90" w:rsidP="00E34D90">
      <w:pPr>
        <w:jc w:val="both"/>
        <w:rPr>
          <w:rFonts w:ascii="Arial" w:hAnsi="Arial" w:cs="Arial"/>
          <w:sz w:val="24"/>
          <w:szCs w:val="24"/>
        </w:rPr>
      </w:pPr>
      <w:r>
        <w:rPr>
          <w:rFonts w:ascii="Arial" w:hAnsi="Arial" w:cs="Arial"/>
          <w:sz w:val="24"/>
          <w:szCs w:val="24"/>
        </w:rPr>
        <w:tab/>
      </w:r>
      <w:r w:rsidRPr="00576ADC">
        <w:rPr>
          <w:rFonts w:ascii="Arial" w:hAnsi="Arial" w:cs="Arial"/>
          <w:sz w:val="24"/>
          <w:szCs w:val="24"/>
        </w:rPr>
        <w:t xml:space="preserve"> </w:t>
      </w:r>
      <w:r>
        <w:rPr>
          <w:rFonts w:ascii="Arial" w:hAnsi="Arial" w:cs="Arial"/>
          <w:sz w:val="24"/>
          <w:szCs w:val="24"/>
        </w:rPr>
        <w:t xml:space="preserve"> Segundo Passos &amp; Goldschmidt (2005), essa tarefa se refere à eliminação de atributos cujo conteúdo não seja relevante ao processo de KDD. A sua utilização depende do conhecimento prévio existente acerca do problema. Essa operação pode ser implementada por uma instrução SQL. </w:t>
      </w:r>
    </w:p>
    <w:p w:rsidR="00E34D90" w:rsidRDefault="00E34D90" w:rsidP="00E34D90">
      <w:pPr>
        <w:jc w:val="both"/>
        <w:rPr>
          <w:rFonts w:ascii="Arial" w:hAnsi="Arial" w:cs="Arial"/>
          <w:sz w:val="24"/>
          <w:szCs w:val="24"/>
        </w:rPr>
      </w:pPr>
      <w:r>
        <w:rPr>
          <w:rFonts w:ascii="Arial" w:hAnsi="Arial" w:cs="Arial"/>
          <w:sz w:val="24"/>
          <w:szCs w:val="24"/>
        </w:rPr>
        <w:tab/>
        <w:t>Ainda segundo Passos &amp; Goldschmidt (2005), duas heurísticas podem ser utilizadas para indicar que essa operação deve ser usada:</w:t>
      </w:r>
    </w:p>
    <w:p w:rsidR="00E34D90" w:rsidRDefault="00E34D90" w:rsidP="008171D4">
      <w:pPr>
        <w:pStyle w:val="PargrafodaLista"/>
        <w:numPr>
          <w:ilvl w:val="0"/>
          <w:numId w:val="20"/>
        </w:numPr>
        <w:jc w:val="both"/>
        <w:rPr>
          <w:rFonts w:ascii="Arial" w:hAnsi="Arial" w:cs="Arial"/>
          <w:sz w:val="24"/>
          <w:szCs w:val="24"/>
        </w:rPr>
      </w:pPr>
      <w:r>
        <w:rPr>
          <w:rFonts w:ascii="Arial" w:hAnsi="Arial" w:cs="Arial"/>
          <w:sz w:val="24"/>
          <w:szCs w:val="24"/>
        </w:rPr>
        <w:t xml:space="preserve">Eliminar todos os atributos que representem valores constantes em todos os registros da base de dados. Uma vez que, atributos nesta situação </w:t>
      </w:r>
      <w:r>
        <w:rPr>
          <w:rFonts w:ascii="Arial" w:hAnsi="Arial" w:cs="Arial"/>
          <w:sz w:val="24"/>
          <w:szCs w:val="24"/>
        </w:rPr>
        <w:lastRenderedPageBreak/>
        <w:t>não contribuem para distinguir os registros uns dos outros, sendo, portanto, dispensáveis do processo de KDD.</w:t>
      </w:r>
    </w:p>
    <w:p w:rsidR="00E34D90" w:rsidRDefault="00E34D90" w:rsidP="008171D4">
      <w:pPr>
        <w:pStyle w:val="PargrafodaLista"/>
        <w:numPr>
          <w:ilvl w:val="0"/>
          <w:numId w:val="20"/>
        </w:numPr>
        <w:jc w:val="both"/>
        <w:rPr>
          <w:rFonts w:ascii="Arial" w:hAnsi="Arial" w:cs="Arial"/>
          <w:sz w:val="24"/>
          <w:szCs w:val="24"/>
        </w:rPr>
      </w:pPr>
      <w:r>
        <w:rPr>
          <w:rFonts w:ascii="Arial" w:hAnsi="Arial" w:cs="Arial"/>
          <w:sz w:val="24"/>
          <w:szCs w:val="24"/>
        </w:rPr>
        <w:t>Eliminar os atributos que sejam identificadores na base de dados em análise. Tal fato, justifica-se, uma vez que essas informações são usadas para identificar unicamente cada registro da base de dados.</w:t>
      </w:r>
    </w:p>
    <w:p w:rsidR="00E34D90" w:rsidRDefault="00E34D90" w:rsidP="00E34D90">
      <w:pPr>
        <w:pStyle w:val="PargrafodaLista"/>
        <w:ind w:left="1080"/>
        <w:jc w:val="both"/>
        <w:rPr>
          <w:rFonts w:ascii="Arial" w:hAnsi="Arial" w:cs="Arial"/>
          <w:sz w:val="24"/>
          <w:szCs w:val="24"/>
        </w:rPr>
      </w:pPr>
    </w:p>
    <w:p w:rsidR="00E34D90" w:rsidRPr="00DD1CAA" w:rsidRDefault="00E34D90" w:rsidP="008171D4">
      <w:pPr>
        <w:pStyle w:val="PargrafodaLista"/>
        <w:numPr>
          <w:ilvl w:val="3"/>
          <w:numId w:val="16"/>
        </w:numPr>
        <w:jc w:val="both"/>
        <w:rPr>
          <w:rFonts w:ascii="Arial" w:hAnsi="Arial" w:cs="Arial"/>
          <w:b/>
          <w:sz w:val="24"/>
          <w:szCs w:val="24"/>
        </w:rPr>
      </w:pPr>
      <w:r w:rsidRPr="00DD1CAA">
        <w:rPr>
          <w:rFonts w:ascii="Arial" w:hAnsi="Arial" w:cs="Arial"/>
          <w:b/>
          <w:sz w:val="24"/>
          <w:szCs w:val="24"/>
        </w:rPr>
        <w:t>Redução de Valores</w:t>
      </w:r>
    </w:p>
    <w:p w:rsidR="00E34D90" w:rsidRDefault="00E34D90" w:rsidP="00E34D90">
      <w:pPr>
        <w:pStyle w:val="PargrafodaLista"/>
        <w:ind w:left="0"/>
        <w:jc w:val="both"/>
        <w:rPr>
          <w:rFonts w:ascii="Arial" w:hAnsi="Arial" w:cs="Arial"/>
          <w:sz w:val="24"/>
          <w:szCs w:val="24"/>
        </w:rPr>
      </w:pPr>
      <w:r>
        <w:rPr>
          <w:rFonts w:ascii="Arial" w:hAnsi="Arial" w:cs="Arial"/>
          <w:sz w:val="24"/>
          <w:szCs w:val="24"/>
        </w:rPr>
        <w:tab/>
        <w:t>A operação de redução de valores, segundo Passos &amp; Goldschmidt (2005), é uma alternativa interessante à operação de corte de atributos oferecida pela redução de dados vertical. Essa operação consiste em reduzir o número de valores distintos em determinados atributos. Com menos valores, menos comparações são feitas, reduzindo o tempo de processamento de diversos algoritmos de Mineração de Dados. Existem métodos de redução de valores contínuos e métodos de redução de valores nominais.</w:t>
      </w:r>
    </w:p>
    <w:p w:rsidR="00E34D90" w:rsidRDefault="00E34D90" w:rsidP="00E34D90">
      <w:pPr>
        <w:pStyle w:val="PargrafodaLista"/>
        <w:ind w:left="0"/>
        <w:jc w:val="both"/>
        <w:rPr>
          <w:rFonts w:ascii="Arial" w:hAnsi="Arial" w:cs="Arial"/>
          <w:sz w:val="24"/>
          <w:szCs w:val="24"/>
        </w:rPr>
      </w:pPr>
    </w:p>
    <w:p w:rsidR="00E34D90" w:rsidRDefault="00E34D90" w:rsidP="00E34D90">
      <w:pPr>
        <w:pStyle w:val="PargrafodaLista"/>
        <w:ind w:left="0"/>
        <w:jc w:val="both"/>
        <w:rPr>
          <w:rFonts w:ascii="Arial" w:hAnsi="Arial" w:cs="Arial"/>
          <w:sz w:val="24"/>
          <w:szCs w:val="24"/>
        </w:rPr>
      </w:pPr>
    </w:p>
    <w:p w:rsidR="00E34D90" w:rsidRDefault="00E34D90" w:rsidP="008171D4">
      <w:pPr>
        <w:pStyle w:val="PargrafodaLista"/>
        <w:numPr>
          <w:ilvl w:val="4"/>
          <w:numId w:val="16"/>
        </w:numPr>
        <w:jc w:val="both"/>
        <w:rPr>
          <w:rFonts w:ascii="Arial" w:hAnsi="Arial" w:cs="Arial"/>
          <w:b/>
          <w:sz w:val="24"/>
          <w:szCs w:val="24"/>
        </w:rPr>
      </w:pPr>
      <w:r w:rsidRPr="00A331A3">
        <w:rPr>
          <w:rFonts w:ascii="Arial" w:hAnsi="Arial" w:cs="Arial"/>
          <w:b/>
          <w:sz w:val="24"/>
          <w:szCs w:val="24"/>
        </w:rPr>
        <w:t>Redução de Valores Nominais</w:t>
      </w:r>
    </w:p>
    <w:p w:rsidR="00E34D90" w:rsidRPr="00B53A8C" w:rsidRDefault="00E34D90" w:rsidP="00E34D90">
      <w:pPr>
        <w:jc w:val="both"/>
        <w:rPr>
          <w:rFonts w:ascii="Arial" w:hAnsi="Arial" w:cs="Arial"/>
          <w:b/>
          <w:sz w:val="24"/>
          <w:szCs w:val="24"/>
        </w:rPr>
      </w:pPr>
      <w:r>
        <w:rPr>
          <w:rFonts w:ascii="Arial" w:hAnsi="Arial" w:cs="Arial"/>
          <w:sz w:val="24"/>
          <w:szCs w:val="24"/>
        </w:rPr>
        <w:tab/>
      </w:r>
      <w:r w:rsidRPr="00B53A8C">
        <w:rPr>
          <w:rFonts w:ascii="Arial" w:hAnsi="Arial" w:cs="Arial"/>
          <w:sz w:val="24"/>
          <w:szCs w:val="24"/>
        </w:rPr>
        <w:t>Essa operação é aplicável somente a va</w:t>
      </w:r>
      <w:r>
        <w:rPr>
          <w:rFonts w:ascii="Arial" w:hAnsi="Arial" w:cs="Arial"/>
          <w:sz w:val="24"/>
          <w:szCs w:val="24"/>
        </w:rPr>
        <w:t>r</w:t>
      </w:r>
      <w:r w:rsidRPr="00B53A8C">
        <w:rPr>
          <w:rFonts w:ascii="Arial" w:hAnsi="Arial" w:cs="Arial"/>
          <w:sz w:val="24"/>
          <w:szCs w:val="24"/>
        </w:rPr>
        <w:t>iáveis nominais, onde o número de valores é finito, sem ordenação entre os mesmo. A seguir serão apresentados dois métodos (Passos &amp; Goldschmidt, 2005):</w:t>
      </w:r>
    </w:p>
    <w:p w:rsidR="00E34D90" w:rsidRPr="007D4061" w:rsidRDefault="00E34D90" w:rsidP="008171D4">
      <w:pPr>
        <w:pStyle w:val="PargrafodaLista"/>
        <w:numPr>
          <w:ilvl w:val="0"/>
          <w:numId w:val="21"/>
        </w:numPr>
        <w:jc w:val="both"/>
        <w:rPr>
          <w:rFonts w:ascii="Arial" w:hAnsi="Arial" w:cs="Arial"/>
          <w:sz w:val="24"/>
          <w:szCs w:val="24"/>
        </w:rPr>
      </w:pPr>
      <w:r w:rsidRPr="00D63EF4">
        <w:rPr>
          <w:rFonts w:ascii="Arial" w:hAnsi="Arial" w:cs="Arial"/>
          <w:b/>
          <w:sz w:val="24"/>
          <w:szCs w:val="24"/>
        </w:rPr>
        <w:t>Identificação de Hierarquia entre Atributos</w:t>
      </w:r>
      <w:r>
        <w:rPr>
          <w:rFonts w:ascii="Arial" w:hAnsi="Arial" w:cs="Arial"/>
          <w:sz w:val="24"/>
          <w:szCs w:val="24"/>
        </w:rPr>
        <w:t xml:space="preserve"> – Neste caso, o especialista no domínio da aplicação deve apresentar a hierarquia (abstração) existente entre os atributos. Como exemplo, considere um endereço composto pelas seguintes informações: logradouro, bairro, cidade, estado. O especialista da aplicação por meio de uma ordenação, pode definir a hierarquia entre esses atributos como: logradouro </w:t>
      </w:r>
      <w:r w:rsidRPr="00064F63">
        <w:rPr>
          <w:rFonts w:ascii="Cambria Math" w:hAnsi="Cambria Math" w:cs="Cambria Math"/>
          <w:color w:val="000000"/>
          <w:sz w:val="24"/>
          <w:szCs w:val="24"/>
          <w:shd w:val="clear" w:color="auto" w:fill="FFFFFF"/>
        </w:rPr>
        <w:t>⊂</w:t>
      </w:r>
      <w:r>
        <w:rPr>
          <w:rFonts w:ascii="Arial" w:hAnsi="Arial" w:cs="Arial"/>
          <w:color w:val="000000"/>
          <w:sz w:val="24"/>
          <w:szCs w:val="24"/>
          <w:shd w:val="clear" w:color="auto" w:fill="FFFFFF"/>
        </w:rPr>
        <w:t xml:space="preserve"> ba</w:t>
      </w:r>
      <w:r w:rsidRPr="00064F63">
        <w:rPr>
          <w:rFonts w:ascii="Arial" w:hAnsi="Arial" w:cs="Arial"/>
          <w:color w:val="000000"/>
          <w:sz w:val="24"/>
          <w:szCs w:val="24"/>
          <w:shd w:val="clear" w:color="auto" w:fill="FFFFFF"/>
        </w:rPr>
        <w:t>ir</w:t>
      </w:r>
      <w:r>
        <w:rPr>
          <w:rFonts w:ascii="Arial" w:hAnsi="Arial" w:cs="Arial"/>
          <w:color w:val="000000"/>
          <w:sz w:val="24"/>
          <w:szCs w:val="24"/>
          <w:shd w:val="clear" w:color="auto" w:fill="FFFFFF"/>
        </w:rPr>
        <w:t>r</w:t>
      </w:r>
      <w:r w:rsidRPr="00064F63">
        <w:rPr>
          <w:rFonts w:ascii="Arial" w:hAnsi="Arial" w:cs="Arial"/>
          <w:color w:val="000000"/>
          <w:sz w:val="24"/>
          <w:szCs w:val="24"/>
          <w:shd w:val="clear" w:color="auto" w:fill="FFFFFF"/>
        </w:rPr>
        <w:t xml:space="preserve">o </w:t>
      </w:r>
      <w:r w:rsidRPr="00064F63">
        <w:rPr>
          <w:rFonts w:ascii="Cambria Math" w:hAnsi="Cambria Math" w:cs="Cambria Math"/>
          <w:color w:val="000000"/>
          <w:sz w:val="24"/>
          <w:szCs w:val="24"/>
          <w:shd w:val="clear" w:color="auto" w:fill="FFFFFF"/>
        </w:rPr>
        <w:t>⊂</w:t>
      </w:r>
      <w:r w:rsidRPr="00064F63">
        <w:rPr>
          <w:rFonts w:ascii="Arial" w:hAnsi="Arial" w:cs="Arial"/>
          <w:color w:val="000000"/>
          <w:sz w:val="24"/>
          <w:szCs w:val="24"/>
          <w:shd w:val="clear" w:color="auto" w:fill="FFFFFF"/>
        </w:rPr>
        <w:t xml:space="preserve"> cidade </w:t>
      </w:r>
      <w:r w:rsidRPr="00064F63">
        <w:rPr>
          <w:rFonts w:ascii="Cambria Math" w:hAnsi="Cambria Math" w:cs="Cambria Math"/>
          <w:color w:val="000000"/>
          <w:sz w:val="24"/>
          <w:szCs w:val="24"/>
          <w:shd w:val="clear" w:color="auto" w:fill="FFFFFF"/>
        </w:rPr>
        <w:t>⊂</w:t>
      </w:r>
      <w:r w:rsidRPr="00064F63">
        <w:rPr>
          <w:rFonts w:ascii="Arial" w:hAnsi="Arial" w:cs="Arial"/>
          <w:color w:val="000000"/>
          <w:sz w:val="24"/>
          <w:szCs w:val="24"/>
          <w:shd w:val="clear" w:color="auto" w:fill="FFFFFF"/>
        </w:rPr>
        <w:t xml:space="preserve"> estado</w:t>
      </w:r>
      <w:r>
        <w:rPr>
          <w:rFonts w:ascii="Arial" w:hAnsi="Arial" w:cs="Arial"/>
          <w:color w:val="000000"/>
          <w:sz w:val="24"/>
          <w:szCs w:val="24"/>
          <w:shd w:val="clear" w:color="auto" w:fill="FFFFFF"/>
        </w:rPr>
        <w:t>. A partir desta especificação, pode-se estabelecer um nível de corte do detalhamento da informação.</w:t>
      </w:r>
    </w:p>
    <w:p w:rsidR="00E34D90" w:rsidRPr="00D3013C" w:rsidRDefault="00E34D90" w:rsidP="008171D4">
      <w:pPr>
        <w:pStyle w:val="PargrafodaLista"/>
        <w:numPr>
          <w:ilvl w:val="0"/>
          <w:numId w:val="21"/>
        </w:numPr>
        <w:jc w:val="both"/>
        <w:rPr>
          <w:rFonts w:ascii="Arial" w:hAnsi="Arial" w:cs="Arial"/>
          <w:sz w:val="24"/>
          <w:szCs w:val="24"/>
        </w:rPr>
      </w:pPr>
      <w:r w:rsidRPr="00D63EF4">
        <w:rPr>
          <w:rFonts w:ascii="Arial" w:hAnsi="Arial" w:cs="Arial"/>
          <w:b/>
          <w:color w:val="000000"/>
          <w:sz w:val="24"/>
          <w:szCs w:val="24"/>
          <w:shd w:val="clear" w:color="auto" w:fill="FFFFFF"/>
        </w:rPr>
        <w:t>Identificação de Hierarquia entre Valores</w:t>
      </w:r>
      <w:r>
        <w:rPr>
          <w:rFonts w:ascii="Arial" w:hAnsi="Arial" w:cs="Arial"/>
          <w:color w:val="000000"/>
          <w:sz w:val="24"/>
          <w:szCs w:val="24"/>
          <w:shd w:val="clear" w:color="auto" w:fill="FFFFFF"/>
        </w:rPr>
        <w:t xml:space="preserve"> – Aqui, o especialista no domínio da aplicação deve apresentar possíveis generalizações para os valores de cada atributo.  Como exemplo, considere um conjunto de dados que contenham informações sobre os produtos vendidos: tênis, sapato, sandália, bermudas, calça, camisa, paletó. Então, o especialista pode definir hierarquias para indicar generalizações de conceito com relação aos valores existentes: tênis </w:t>
      </w:r>
      <w:r w:rsidRPr="008D4179">
        <w:rPr>
          <w:rFonts w:ascii="Cambria Math" w:hAnsi="Cambria Math" w:cs="Cambria Math"/>
          <w:color w:val="000000"/>
          <w:sz w:val="24"/>
          <w:szCs w:val="24"/>
          <w:shd w:val="clear" w:color="auto" w:fill="FFFFFF"/>
        </w:rPr>
        <w:t>⊂</w:t>
      </w:r>
      <w:r w:rsidRPr="008D4179">
        <w:rPr>
          <w:rFonts w:ascii="Arial" w:hAnsi="Arial" w:cs="Arial"/>
          <w:color w:val="000000"/>
          <w:sz w:val="24"/>
          <w:szCs w:val="24"/>
          <w:shd w:val="clear" w:color="auto" w:fill="FFFFFF"/>
        </w:rPr>
        <w:t xml:space="preserve"> calçado, sapato </w:t>
      </w:r>
      <w:r w:rsidRPr="008D4179">
        <w:rPr>
          <w:rFonts w:ascii="Cambria Math" w:hAnsi="Cambria Math" w:cs="Cambria Math"/>
          <w:color w:val="000000"/>
          <w:sz w:val="24"/>
          <w:szCs w:val="24"/>
          <w:shd w:val="clear" w:color="auto" w:fill="FFFFFF"/>
        </w:rPr>
        <w:t>⊂</w:t>
      </w:r>
      <w:r w:rsidRPr="008D4179">
        <w:rPr>
          <w:rFonts w:ascii="Arial" w:hAnsi="Arial" w:cs="Arial"/>
          <w:color w:val="000000"/>
          <w:sz w:val="24"/>
          <w:szCs w:val="24"/>
          <w:shd w:val="clear" w:color="auto" w:fill="FFFFFF"/>
        </w:rPr>
        <w:t xml:space="preserve"> calçado, sandália </w:t>
      </w:r>
      <w:r w:rsidRPr="008D4179">
        <w:rPr>
          <w:rFonts w:ascii="Cambria Math" w:hAnsi="Cambria Math" w:cs="Cambria Math"/>
          <w:color w:val="000000"/>
          <w:sz w:val="24"/>
          <w:szCs w:val="24"/>
          <w:shd w:val="clear" w:color="auto" w:fill="FFFFFF"/>
        </w:rPr>
        <w:t>⊂</w:t>
      </w:r>
      <w:r w:rsidRPr="008D4179">
        <w:rPr>
          <w:rFonts w:ascii="Arial" w:hAnsi="Arial" w:cs="Arial"/>
          <w:color w:val="000000"/>
          <w:sz w:val="24"/>
          <w:szCs w:val="24"/>
          <w:shd w:val="clear" w:color="auto" w:fill="FFFFFF"/>
        </w:rPr>
        <w:t xml:space="preserve"> calçado, bermuda </w:t>
      </w:r>
      <w:r w:rsidRPr="008D4179">
        <w:rPr>
          <w:rFonts w:ascii="Cambria Math" w:hAnsi="Cambria Math" w:cs="Cambria Math"/>
          <w:color w:val="000000"/>
          <w:sz w:val="24"/>
          <w:szCs w:val="24"/>
          <w:shd w:val="clear" w:color="auto" w:fill="FFFFFF"/>
        </w:rPr>
        <w:t>⊂</w:t>
      </w:r>
      <w:r w:rsidRPr="008D4179">
        <w:rPr>
          <w:rFonts w:ascii="Arial" w:hAnsi="Arial" w:cs="Arial"/>
          <w:color w:val="000000"/>
          <w:sz w:val="24"/>
          <w:szCs w:val="24"/>
          <w:shd w:val="clear" w:color="auto" w:fill="FFFFFF"/>
        </w:rPr>
        <w:t xml:space="preserve"> roupa, calca </w:t>
      </w:r>
      <w:r w:rsidRPr="008D4179">
        <w:rPr>
          <w:rFonts w:ascii="Cambria Math" w:hAnsi="Cambria Math" w:cs="Cambria Math"/>
          <w:color w:val="000000"/>
          <w:sz w:val="24"/>
          <w:szCs w:val="24"/>
          <w:shd w:val="clear" w:color="auto" w:fill="FFFFFF"/>
        </w:rPr>
        <w:t>⊂</w:t>
      </w:r>
      <w:r w:rsidRPr="008D4179">
        <w:rPr>
          <w:rFonts w:ascii="Arial" w:hAnsi="Arial" w:cs="Arial"/>
          <w:color w:val="000000"/>
          <w:sz w:val="24"/>
          <w:szCs w:val="24"/>
          <w:shd w:val="clear" w:color="auto" w:fill="FFFFFF"/>
        </w:rPr>
        <w:t xml:space="preserve"> roupa e paletó </w:t>
      </w:r>
      <w:r w:rsidRPr="008D4179">
        <w:rPr>
          <w:rFonts w:ascii="Cambria Math" w:hAnsi="Cambria Math" w:cs="Cambria Math"/>
          <w:color w:val="000000"/>
          <w:sz w:val="24"/>
          <w:szCs w:val="24"/>
          <w:shd w:val="clear" w:color="auto" w:fill="FFFFFF"/>
        </w:rPr>
        <w:t>⊂</w:t>
      </w:r>
      <w:r w:rsidRPr="008D4179">
        <w:rPr>
          <w:rFonts w:ascii="Arial" w:hAnsi="Arial" w:cs="Arial"/>
          <w:color w:val="000000"/>
          <w:sz w:val="24"/>
          <w:szCs w:val="24"/>
          <w:shd w:val="clear" w:color="auto" w:fill="FFFFFF"/>
        </w:rPr>
        <w:t xml:space="preserve"> roupa.</w:t>
      </w:r>
      <w:r>
        <w:rPr>
          <w:rFonts w:ascii="Cambria Math" w:hAnsi="Cambria Math" w:cs="Cambria Math"/>
          <w:color w:val="000000"/>
          <w:sz w:val="18"/>
          <w:szCs w:val="18"/>
          <w:shd w:val="clear" w:color="auto" w:fill="FFFFFF"/>
        </w:rPr>
        <w:t xml:space="preserve"> </w:t>
      </w:r>
      <w:r>
        <w:rPr>
          <w:rFonts w:ascii="Arial" w:hAnsi="Arial" w:cs="Arial"/>
          <w:color w:val="000000"/>
          <w:sz w:val="24"/>
          <w:szCs w:val="24"/>
          <w:shd w:val="clear" w:color="auto" w:fill="FFFFFF"/>
        </w:rPr>
        <w:t xml:space="preserve"> Em outras palavras, as três primeiras generalizações indicam que tênis, sapato e sandália são casos particulares de calçado. De forma análoga, bermuda, calça e paletó são casos particulares de roupa. A partir desta especialização, os valores originais podem ser substituídos pelas respectivas generalizações, reduzindo um domínio de 7 valores distintos para apenas 2.</w:t>
      </w:r>
    </w:p>
    <w:p w:rsidR="00E34D90" w:rsidRDefault="00E34D90" w:rsidP="00E34D90">
      <w:pPr>
        <w:pStyle w:val="PargrafodaLista"/>
        <w:ind w:left="1080"/>
        <w:jc w:val="both"/>
        <w:rPr>
          <w:rFonts w:ascii="Arial" w:hAnsi="Arial" w:cs="Arial"/>
          <w:sz w:val="24"/>
          <w:szCs w:val="24"/>
        </w:rPr>
      </w:pPr>
    </w:p>
    <w:p w:rsidR="00E34D90" w:rsidRPr="00D3013C" w:rsidRDefault="00E34D90" w:rsidP="008171D4">
      <w:pPr>
        <w:pStyle w:val="PargrafodaLista"/>
        <w:numPr>
          <w:ilvl w:val="4"/>
          <w:numId w:val="16"/>
        </w:numPr>
        <w:jc w:val="both"/>
        <w:rPr>
          <w:rFonts w:ascii="Arial" w:hAnsi="Arial" w:cs="Arial"/>
          <w:b/>
          <w:sz w:val="24"/>
          <w:szCs w:val="24"/>
        </w:rPr>
      </w:pPr>
      <w:r w:rsidRPr="00D3013C">
        <w:rPr>
          <w:rFonts w:ascii="Arial" w:hAnsi="Arial" w:cs="Arial"/>
          <w:b/>
          <w:sz w:val="24"/>
          <w:szCs w:val="24"/>
        </w:rPr>
        <w:t xml:space="preserve">Redução de Valores Contínuos (ou Discretos) </w:t>
      </w:r>
    </w:p>
    <w:p w:rsidR="00E34D90" w:rsidRDefault="00E34D90" w:rsidP="00E34D90">
      <w:pPr>
        <w:pStyle w:val="PargrafodaLista"/>
        <w:ind w:left="0"/>
        <w:jc w:val="both"/>
        <w:rPr>
          <w:rFonts w:ascii="Arial" w:hAnsi="Arial" w:cs="Arial"/>
          <w:sz w:val="24"/>
          <w:szCs w:val="24"/>
        </w:rPr>
      </w:pPr>
      <w:r>
        <w:rPr>
          <w:rFonts w:ascii="Arial" w:hAnsi="Arial" w:cs="Arial"/>
          <w:sz w:val="24"/>
          <w:szCs w:val="24"/>
        </w:rPr>
        <w:tab/>
        <w:t xml:space="preserve">De acordo com Passos &amp; Goldschmidt (2005), esse tipo de operação pressupõe aplicação somente a variáveis contínuas ou discretas. Variáveis </w:t>
      </w:r>
      <w:r>
        <w:rPr>
          <w:rFonts w:ascii="Arial" w:hAnsi="Arial" w:cs="Arial"/>
          <w:sz w:val="24"/>
          <w:szCs w:val="24"/>
        </w:rPr>
        <w:lastRenderedPageBreak/>
        <w:t>contínuas ou discretas possuem uma relação de ordenação entre seus valores. A seguir serão apresentados alguns métodos para esse fim.</w:t>
      </w:r>
    </w:p>
    <w:p w:rsidR="00E34D90" w:rsidRDefault="00E34D90" w:rsidP="008171D4">
      <w:pPr>
        <w:pStyle w:val="PargrafodaLista"/>
        <w:numPr>
          <w:ilvl w:val="0"/>
          <w:numId w:val="22"/>
        </w:numPr>
        <w:jc w:val="both"/>
        <w:rPr>
          <w:rFonts w:ascii="Arial" w:hAnsi="Arial" w:cs="Arial"/>
          <w:sz w:val="24"/>
          <w:szCs w:val="24"/>
        </w:rPr>
      </w:pPr>
      <w:r w:rsidRPr="00074F9B">
        <w:rPr>
          <w:rFonts w:ascii="Arial" w:hAnsi="Arial" w:cs="Arial"/>
          <w:b/>
          <w:sz w:val="24"/>
          <w:szCs w:val="24"/>
        </w:rPr>
        <w:t>Particionamento em Células (</w:t>
      </w:r>
      <w:r w:rsidRPr="00074F9B">
        <w:rPr>
          <w:rFonts w:ascii="Arial" w:hAnsi="Arial" w:cs="Arial"/>
          <w:b/>
          <w:i/>
          <w:sz w:val="24"/>
          <w:szCs w:val="24"/>
        </w:rPr>
        <w:t>Bins</w:t>
      </w:r>
      <w:r w:rsidRPr="00074F9B">
        <w:rPr>
          <w:rFonts w:ascii="Arial" w:hAnsi="Arial" w:cs="Arial"/>
          <w:b/>
          <w:sz w:val="24"/>
          <w:szCs w:val="24"/>
        </w:rPr>
        <w:t>) de mesma Cardinalidade (“</w:t>
      </w:r>
      <w:r w:rsidRPr="00074F9B">
        <w:rPr>
          <w:rFonts w:ascii="Arial" w:hAnsi="Arial" w:cs="Arial"/>
          <w:b/>
          <w:i/>
          <w:sz w:val="24"/>
          <w:szCs w:val="24"/>
        </w:rPr>
        <w:t>Equidepth Bins</w:t>
      </w:r>
      <w:r w:rsidRPr="00074F9B">
        <w:rPr>
          <w:rFonts w:ascii="Arial" w:hAnsi="Arial" w:cs="Arial"/>
          <w:b/>
          <w:sz w:val="24"/>
          <w:szCs w:val="24"/>
        </w:rPr>
        <w:t>”)</w:t>
      </w:r>
      <w:r>
        <w:rPr>
          <w:rFonts w:ascii="Arial" w:hAnsi="Arial" w:cs="Arial"/>
          <w:sz w:val="24"/>
          <w:szCs w:val="24"/>
        </w:rPr>
        <w:t xml:space="preserve"> – Nesse método, os valores são agrupados em células com o mesmo número de elementos em cada uma delas. </w:t>
      </w:r>
    </w:p>
    <w:p w:rsidR="00E34D90" w:rsidRDefault="00E34D90" w:rsidP="008171D4">
      <w:pPr>
        <w:pStyle w:val="PargrafodaLista"/>
        <w:numPr>
          <w:ilvl w:val="0"/>
          <w:numId w:val="22"/>
        </w:numPr>
        <w:jc w:val="both"/>
        <w:rPr>
          <w:rFonts w:ascii="Arial" w:hAnsi="Arial" w:cs="Arial"/>
          <w:sz w:val="24"/>
          <w:szCs w:val="24"/>
        </w:rPr>
      </w:pPr>
      <w:r w:rsidRPr="00074F9B">
        <w:rPr>
          <w:rFonts w:ascii="Arial" w:hAnsi="Arial" w:cs="Arial"/>
          <w:b/>
          <w:sz w:val="24"/>
          <w:szCs w:val="24"/>
        </w:rPr>
        <w:t>Redução de Valores pelas Medianas das Células (“Bin Medians”)</w:t>
      </w:r>
      <w:r>
        <w:rPr>
          <w:rFonts w:ascii="Arial" w:hAnsi="Arial" w:cs="Arial"/>
          <w:sz w:val="24"/>
          <w:szCs w:val="24"/>
        </w:rPr>
        <w:t xml:space="preserve"> – O mesmo procedimento descrito para o método anterior é realizado neste método. Em seguida, é calculada a mediana de cada uma das células. Os valores originais são substituídos pela mediana associada a cada célula, gerando um novo conjunto de dados.</w:t>
      </w:r>
    </w:p>
    <w:p w:rsidR="00E34D90" w:rsidRDefault="00E34D90" w:rsidP="008171D4">
      <w:pPr>
        <w:pStyle w:val="PargrafodaLista"/>
        <w:numPr>
          <w:ilvl w:val="0"/>
          <w:numId w:val="22"/>
        </w:numPr>
        <w:jc w:val="both"/>
        <w:rPr>
          <w:rFonts w:ascii="Arial" w:hAnsi="Arial" w:cs="Arial"/>
          <w:sz w:val="24"/>
          <w:szCs w:val="24"/>
        </w:rPr>
      </w:pPr>
      <w:r w:rsidRPr="00074F9B">
        <w:rPr>
          <w:rFonts w:ascii="Arial" w:hAnsi="Arial" w:cs="Arial"/>
          <w:b/>
          <w:sz w:val="24"/>
          <w:szCs w:val="24"/>
        </w:rPr>
        <w:t>Redução de Valores pelas Médias das Células (“Bin Means”)</w:t>
      </w:r>
      <w:r>
        <w:rPr>
          <w:rFonts w:ascii="Arial" w:hAnsi="Arial" w:cs="Arial"/>
          <w:sz w:val="24"/>
          <w:szCs w:val="24"/>
        </w:rPr>
        <w:t xml:space="preserve"> -  O procedimento deste método é análogo ao descrito para o método anterior. Nesse caso, é calculada a média dos valores em cada uma das células. Os valores originais são substituídos pela média associada a cada célula, gerando um novo conjunto de dados.</w:t>
      </w:r>
    </w:p>
    <w:p w:rsidR="00E34D90" w:rsidRDefault="00E34D90" w:rsidP="008171D4">
      <w:pPr>
        <w:pStyle w:val="PargrafodaLista"/>
        <w:numPr>
          <w:ilvl w:val="0"/>
          <w:numId w:val="22"/>
        </w:numPr>
        <w:jc w:val="both"/>
        <w:rPr>
          <w:rFonts w:ascii="Arial" w:hAnsi="Arial" w:cs="Arial"/>
          <w:sz w:val="24"/>
          <w:szCs w:val="24"/>
        </w:rPr>
      </w:pPr>
      <w:r w:rsidRPr="00074F9B">
        <w:rPr>
          <w:rFonts w:ascii="Arial" w:hAnsi="Arial" w:cs="Arial"/>
          <w:b/>
          <w:sz w:val="24"/>
          <w:szCs w:val="24"/>
        </w:rPr>
        <w:t>Redução de Valores pelos Limites das Células (“Bin Boundaries”)</w:t>
      </w:r>
      <w:r>
        <w:rPr>
          <w:rFonts w:ascii="Arial" w:hAnsi="Arial" w:cs="Arial"/>
          <w:sz w:val="24"/>
          <w:szCs w:val="24"/>
        </w:rPr>
        <w:t xml:space="preserve"> – O mesmo procedimento descrito para o primeiro método é realizado neste método. Em seguida, os valores nos extemos das células são considerados. O procedimento calcula a distância de cada valor em relação aos extremos de cada célula. O valor original é substituído pelo valor do extremo mais próximo, gerando um novo conjunto de dados. </w:t>
      </w:r>
    </w:p>
    <w:p w:rsidR="00E34D90" w:rsidRDefault="00E34D90" w:rsidP="008171D4">
      <w:pPr>
        <w:pStyle w:val="PargrafodaLista"/>
        <w:numPr>
          <w:ilvl w:val="0"/>
          <w:numId w:val="22"/>
        </w:numPr>
        <w:jc w:val="both"/>
        <w:rPr>
          <w:rFonts w:ascii="Arial" w:hAnsi="Arial" w:cs="Arial"/>
          <w:sz w:val="24"/>
          <w:szCs w:val="24"/>
        </w:rPr>
      </w:pPr>
      <w:r w:rsidRPr="00074F9B">
        <w:rPr>
          <w:rFonts w:ascii="Arial" w:hAnsi="Arial" w:cs="Arial"/>
          <w:b/>
          <w:sz w:val="24"/>
          <w:szCs w:val="24"/>
        </w:rPr>
        <w:t>Arredondamento de Valores</w:t>
      </w:r>
      <w:r>
        <w:rPr>
          <w:rFonts w:ascii="Arial" w:hAnsi="Arial" w:cs="Arial"/>
          <w:sz w:val="24"/>
          <w:szCs w:val="24"/>
        </w:rPr>
        <w:t xml:space="preserve"> – O arredondamento de valores, também chamado de aproximação de valores, é uma função comum em nosso dia-a-dia. A seguir é apresentada uma alternativa para arredondamento de valores em números inteiros. A variável x indica o valor original a ser arredondado. A variável y recebe o resultado intermediário do procedimento de arredondamento. O parâmetro k é o número de casas decimais à direita a ser considerado no arredondamento.</w:t>
      </w:r>
    </w:p>
    <w:p w:rsidR="00E34D90" w:rsidRPr="00B33263" w:rsidRDefault="00E34D90" w:rsidP="00E34D90">
      <w:pPr>
        <w:jc w:val="right"/>
        <w:rPr>
          <w:rFonts w:ascii="Arial" w:hAnsi="Arial" w:cs="Arial"/>
          <w:b/>
          <w:sz w:val="24"/>
          <w:szCs w:val="24"/>
        </w:rPr>
      </w:pPr>
      <w:r w:rsidRPr="00B33263">
        <w:rPr>
          <w:rFonts w:ascii="Arial" w:hAnsi="Arial" w:cs="Arial"/>
          <w:b/>
          <w:sz w:val="24"/>
          <w:szCs w:val="24"/>
        </w:rPr>
        <w:t>(3.1)</w:t>
      </w:r>
    </w:p>
    <w:p w:rsidR="00E34D90" w:rsidRPr="00411AED" w:rsidRDefault="00233525" w:rsidP="00E34D90">
      <w:pPr>
        <w:jc w:val="both"/>
        <w:rPr>
          <w:rFonts w:ascii="Arial" w:eastAsiaTheme="minorEastAsia" w:hAnsi="Arial" w:cs="Arial"/>
          <w:sz w:val="28"/>
          <w:szCs w:val="28"/>
        </w:rPr>
      </w:pPr>
      <m:oMathPara>
        <m:oMathParaPr>
          <m:jc m:val="center"/>
        </m:oMathParaPr>
        <m:oMath>
          <m:d>
            <m:dPr>
              <m:begChr m:val="{"/>
              <m:endChr m:val=""/>
              <m:ctrlPr>
                <w:rPr>
                  <w:rFonts w:ascii="Cambria Math" w:hAnsi="Cambria Math" w:cs="Arial"/>
                  <w:i/>
                  <w:sz w:val="28"/>
                  <w:szCs w:val="28"/>
                </w:rPr>
              </m:ctrlPr>
            </m:dPr>
            <m:e>
              <m:eqArr>
                <m:eqArrPr>
                  <m:ctrlPr>
                    <w:rPr>
                      <w:rFonts w:ascii="Cambria Math" w:hAnsi="Cambria Math" w:cs="Arial"/>
                      <w:i/>
                      <w:sz w:val="28"/>
                      <w:szCs w:val="28"/>
                    </w:rPr>
                  </m:ctrlPr>
                </m:eqArrPr>
                <m:e>
                  <m:r>
                    <w:rPr>
                      <w:rFonts w:ascii="Cambria Math" w:hAnsi="Cambria Math" w:cs="Arial"/>
                      <w:sz w:val="28"/>
                      <w:szCs w:val="28"/>
                    </w:rPr>
                    <m:t xml:space="preserve">y =int </m:t>
                  </m:r>
                  <m:d>
                    <m:dPr>
                      <m:ctrlPr>
                        <w:rPr>
                          <w:rFonts w:ascii="Cambria Math" w:hAnsi="Cambria Math" w:cs="Arial"/>
                          <w:i/>
                          <w:sz w:val="28"/>
                          <w:szCs w:val="28"/>
                        </w:rPr>
                      </m:ctrlPr>
                    </m:dPr>
                    <m:e>
                      <m:f>
                        <m:fPr>
                          <m:ctrlPr>
                            <w:rPr>
                              <w:rFonts w:ascii="Cambria Math" w:hAnsi="Cambria Math" w:cs="Arial"/>
                              <w:i/>
                              <w:sz w:val="28"/>
                              <w:szCs w:val="28"/>
                            </w:rPr>
                          </m:ctrlPr>
                        </m:fPr>
                        <m:num>
                          <m:r>
                            <w:rPr>
                              <w:rFonts w:ascii="Cambria Math" w:hAnsi="Cambria Math" w:cs="Arial"/>
                              <w:sz w:val="28"/>
                              <w:szCs w:val="28"/>
                            </w:rPr>
                            <m:t>x</m:t>
                          </m:r>
                        </m:num>
                        <m:den>
                          <m:sSup>
                            <m:sSupPr>
                              <m:ctrlPr>
                                <w:rPr>
                                  <w:rFonts w:ascii="Cambria Math" w:hAnsi="Cambria Math" w:cs="Arial"/>
                                  <w:i/>
                                  <w:sz w:val="28"/>
                                  <w:szCs w:val="28"/>
                                </w:rPr>
                              </m:ctrlPr>
                            </m:sSupPr>
                            <m:e>
                              <m:r>
                                <w:rPr>
                                  <w:rFonts w:ascii="Cambria Math" w:hAnsi="Cambria Math" w:cs="Arial"/>
                                  <w:sz w:val="28"/>
                                  <w:szCs w:val="28"/>
                                </w:rPr>
                                <m:t>10</m:t>
                              </m:r>
                            </m:e>
                            <m:sup>
                              <m:r>
                                <w:rPr>
                                  <w:rFonts w:ascii="Cambria Math" w:hAnsi="Cambria Math" w:cs="Arial"/>
                                  <w:sz w:val="28"/>
                                  <w:szCs w:val="28"/>
                                </w:rPr>
                                <m:t>k</m:t>
                              </m:r>
                            </m:sup>
                          </m:sSup>
                        </m:den>
                      </m:f>
                    </m:e>
                  </m:d>
                  <m:r>
                    <w:rPr>
                      <w:rFonts w:ascii="Cambria Math" w:hAnsi="Cambria Math" w:cs="Arial"/>
                      <w:sz w:val="28"/>
                      <w:szCs w:val="28"/>
                    </w:rPr>
                    <m:t xml:space="preserve">                                                       </m:t>
                  </m:r>
                </m:e>
                <m:e>
                  <m:r>
                    <w:rPr>
                      <w:rFonts w:ascii="Cambria Math" w:hAnsi="Cambria Math" w:cs="Arial"/>
                      <w:sz w:val="28"/>
                      <w:szCs w:val="28"/>
                    </w:rPr>
                    <m:t>if (mod</m:t>
                  </m:r>
                  <m:d>
                    <m:dPr>
                      <m:ctrlPr>
                        <w:rPr>
                          <w:rFonts w:ascii="Cambria Math" w:hAnsi="Cambria Math" w:cs="Arial"/>
                          <w:i/>
                          <w:sz w:val="28"/>
                          <w:szCs w:val="28"/>
                        </w:rPr>
                      </m:ctrlPr>
                    </m:dPr>
                    <m:e>
                      <m:r>
                        <w:rPr>
                          <w:rFonts w:ascii="Cambria Math" w:hAnsi="Cambria Math" w:cs="Arial"/>
                          <w:sz w:val="28"/>
                          <w:szCs w:val="28"/>
                        </w:rPr>
                        <m:t>x,</m:t>
                      </m:r>
                      <m:sSup>
                        <m:sSupPr>
                          <m:ctrlPr>
                            <w:rPr>
                              <w:rFonts w:ascii="Cambria Math" w:hAnsi="Cambria Math" w:cs="Arial"/>
                              <w:i/>
                              <w:sz w:val="28"/>
                              <w:szCs w:val="28"/>
                            </w:rPr>
                          </m:ctrlPr>
                        </m:sSupPr>
                        <m:e>
                          <m:r>
                            <w:rPr>
                              <w:rFonts w:ascii="Cambria Math" w:hAnsi="Cambria Math" w:cs="Arial"/>
                              <w:sz w:val="28"/>
                              <w:szCs w:val="28"/>
                            </w:rPr>
                            <m:t>10</m:t>
                          </m:r>
                        </m:e>
                        <m:sup>
                          <m:r>
                            <w:rPr>
                              <w:rFonts w:ascii="Cambria Math" w:hAnsi="Cambria Math" w:cs="Arial"/>
                              <w:sz w:val="28"/>
                              <w:szCs w:val="28"/>
                            </w:rPr>
                            <m:t>k</m:t>
                          </m:r>
                        </m:sup>
                      </m:sSup>
                    </m:e>
                  </m:d>
                  <m:r>
                    <w:rPr>
                      <w:rFonts w:ascii="Cambria Math" w:hAnsi="Cambria Math" w:cs="Arial"/>
                      <w:sz w:val="28"/>
                      <w:szCs w:val="28"/>
                    </w:rPr>
                    <m:t xml:space="preserve"> ≥</m:t>
                  </m:r>
                  <m:d>
                    <m:dPr>
                      <m:ctrlPr>
                        <w:rPr>
                          <w:rFonts w:ascii="Cambria Math" w:hAnsi="Cambria Math" w:cs="Arial"/>
                          <w:i/>
                          <w:sz w:val="28"/>
                          <w:szCs w:val="28"/>
                        </w:rPr>
                      </m:ctrlPr>
                    </m:dPr>
                    <m:e>
                      <m:f>
                        <m:fPr>
                          <m:ctrlPr>
                            <w:rPr>
                              <w:rFonts w:ascii="Cambria Math" w:hAnsi="Cambria Math" w:cs="Arial"/>
                              <w:i/>
                              <w:sz w:val="28"/>
                              <w:szCs w:val="28"/>
                            </w:rPr>
                          </m:ctrlPr>
                        </m:fPr>
                        <m:num>
                          <m:sSup>
                            <m:sSupPr>
                              <m:ctrlPr>
                                <w:rPr>
                                  <w:rFonts w:ascii="Cambria Math" w:hAnsi="Cambria Math" w:cs="Arial"/>
                                  <w:i/>
                                  <w:sz w:val="28"/>
                                  <w:szCs w:val="28"/>
                                </w:rPr>
                              </m:ctrlPr>
                            </m:sSupPr>
                            <m:e>
                              <m:r>
                                <w:rPr>
                                  <w:rFonts w:ascii="Cambria Math" w:hAnsi="Cambria Math" w:cs="Arial"/>
                                  <w:sz w:val="28"/>
                                  <w:szCs w:val="28"/>
                                </w:rPr>
                                <m:t>10</m:t>
                              </m:r>
                            </m:e>
                            <m:sup>
                              <m:r>
                                <w:rPr>
                                  <w:rFonts w:ascii="Cambria Math" w:hAnsi="Cambria Math" w:cs="Arial"/>
                                  <w:sz w:val="28"/>
                                  <w:szCs w:val="28"/>
                                </w:rPr>
                                <m:t>k</m:t>
                              </m:r>
                            </m:sup>
                          </m:sSup>
                        </m:num>
                        <m:den>
                          <m:r>
                            <w:rPr>
                              <w:rFonts w:ascii="Cambria Math" w:hAnsi="Cambria Math" w:cs="Arial"/>
                              <w:sz w:val="28"/>
                              <w:szCs w:val="28"/>
                            </w:rPr>
                            <m:t>2</m:t>
                          </m:r>
                        </m:den>
                      </m:f>
                    </m:e>
                  </m:d>
                  <m:r>
                    <w:rPr>
                      <w:rFonts w:ascii="Cambria Math" w:hAnsi="Cambria Math" w:cs="Arial"/>
                      <w:sz w:val="28"/>
                      <w:szCs w:val="28"/>
                    </w:rPr>
                    <m:t>)) then y=y+1</m:t>
                  </m:r>
                  <m:ctrlPr>
                    <w:rPr>
                      <w:rFonts w:ascii="Cambria Math" w:eastAsia="Cambria Math" w:hAnsi="Cambria Math" w:cs="Arial"/>
                      <w:i/>
                      <w:sz w:val="28"/>
                      <w:szCs w:val="28"/>
                    </w:rPr>
                  </m:ctrlPr>
                </m:e>
                <m:e>
                  <m:r>
                    <w:rPr>
                      <w:rFonts w:ascii="Cambria Math" w:eastAsia="Cambria Math" w:hAnsi="Cambria Math" w:cs="Arial"/>
                      <w:sz w:val="28"/>
                      <w:szCs w:val="28"/>
                    </w:rPr>
                    <m:t xml:space="preserve">x= </m:t>
                  </m:r>
                  <m:sSup>
                    <m:sSupPr>
                      <m:ctrlPr>
                        <w:rPr>
                          <w:rFonts w:ascii="Cambria Math" w:eastAsia="Cambria Math" w:hAnsi="Cambria Math" w:cs="Arial"/>
                          <w:i/>
                          <w:sz w:val="28"/>
                          <w:szCs w:val="28"/>
                        </w:rPr>
                      </m:ctrlPr>
                    </m:sSupPr>
                    <m:e>
                      <m:r>
                        <w:rPr>
                          <w:rFonts w:ascii="Cambria Math" w:eastAsia="Cambria Math" w:hAnsi="Cambria Math" w:cs="Arial"/>
                          <w:sz w:val="28"/>
                          <w:szCs w:val="28"/>
                        </w:rPr>
                        <m:t>y</m:t>
                      </m:r>
                    </m:e>
                    <m:sup>
                      <m:r>
                        <w:rPr>
                          <w:rFonts w:ascii="Cambria Math" w:eastAsia="Cambria Math" w:hAnsi="Cambria Math" w:cs="Arial"/>
                          <w:sz w:val="28"/>
                          <w:szCs w:val="28"/>
                        </w:rPr>
                        <m:t>*</m:t>
                      </m:r>
                    </m:sup>
                  </m:sSup>
                  <m:sSup>
                    <m:sSupPr>
                      <m:ctrlPr>
                        <w:rPr>
                          <w:rFonts w:ascii="Cambria Math" w:eastAsia="Cambria Math" w:hAnsi="Cambria Math" w:cs="Arial"/>
                          <w:i/>
                          <w:sz w:val="28"/>
                          <w:szCs w:val="28"/>
                        </w:rPr>
                      </m:ctrlPr>
                    </m:sSupPr>
                    <m:e>
                      <m:r>
                        <w:rPr>
                          <w:rFonts w:ascii="Cambria Math" w:eastAsia="Cambria Math" w:hAnsi="Cambria Math" w:cs="Arial"/>
                          <w:sz w:val="28"/>
                          <w:szCs w:val="28"/>
                        </w:rPr>
                        <m:t>10</m:t>
                      </m:r>
                    </m:e>
                    <m:sup>
                      <m:r>
                        <w:rPr>
                          <w:rFonts w:ascii="Cambria Math" w:eastAsia="Cambria Math" w:hAnsi="Cambria Math" w:cs="Arial"/>
                          <w:sz w:val="28"/>
                          <w:szCs w:val="28"/>
                        </w:rPr>
                        <m:t>k</m:t>
                      </m:r>
                    </m:sup>
                  </m:sSup>
                  <m:r>
                    <w:rPr>
                      <w:rFonts w:ascii="Cambria Math" w:eastAsia="Cambria Math" w:hAnsi="Cambria Math" w:cs="Arial"/>
                      <w:sz w:val="28"/>
                      <w:szCs w:val="28"/>
                    </w:rPr>
                    <m:t xml:space="preserve">                                                                </m:t>
                  </m:r>
                  <m:ctrlPr>
                    <w:rPr>
                      <w:rFonts w:ascii="Cambria Math" w:eastAsia="Cambria Math" w:hAnsi="Cambria Math" w:cs="Arial"/>
                      <w:i/>
                      <w:sz w:val="28"/>
                      <w:szCs w:val="28"/>
                    </w:rPr>
                  </m:ctrlPr>
                </m:e>
                <m:e>
                  <m:r>
                    <w:rPr>
                      <w:rFonts w:ascii="Cambria Math" w:hAnsi="Cambria Math" w:cs="Arial"/>
                      <w:sz w:val="28"/>
                      <w:szCs w:val="28"/>
                    </w:rPr>
                    <m:t xml:space="preserve">  </m:t>
                  </m:r>
                </m:e>
              </m:eqArr>
            </m:e>
          </m:d>
        </m:oMath>
      </m:oMathPara>
    </w:p>
    <w:p w:rsidR="00E34D90" w:rsidRDefault="00E34D90" w:rsidP="00E34D90">
      <w:pPr>
        <w:jc w:val="both"/>
        <w:rPr>
          <w:rFonts w:ascii="Arial" w:eastAsiaTheme="minorEastAsia" w:hAnsi="Arial" w:cs="Arial"/>
          <w:sz w:val="24"/>
          <w:szCs w:val="24"/>
        </w:rPr>
      </w:pPr>
      <w:r>
        <w:rPr>
          <w:rFonts w:ascii="Arial" w:eastAsiaTheme="minorEastAsia" w:hAnsi="Arial" w:cs="Arial"/>
          <w:sz w:val="24"/>
          <w:szCs w:val="24"/>
        </w:rPr>
        <w:tab/>
      </w:r>
    </w:p>
    <w:p w:rsidR="00E34D90" w:rsidRPr="00B33263" w:rsidRDefault="00E34D90" w:rsidP="00E34D90">
      <w:pPr>
        <w:jc w:val="both"/>
        <w:rPr>
          <w:rFonts w:ascii="Arial" w:hAnsi="Arial" w:cs="Arial"/>
          <w:sz w:val="24"/>
          <w:szCs w:val="24"/>
        </w:rPr>
      </w:pPr>
    </w:p>
    <w:p w:rsidR="00E34D90" w:rsidRDefault="00E34D90" w:rsidP="008171D4">
      <w:pPr>
        <w:pStyle w:val="PargrafodaLista"/>
        <w:numPr>
          <w:ilvl w:val="0"/>
          <w:numId w:val="22"/>
        </w:numPr>
        <w:jc w:val="both"/>
        <w:rPr>
          <w:rFonts w:ascii="Arial" w:hAnsi="Arial" w:cs="Arial"/>
          <w:sz w:val="24"/>
          <w:szCs w:val="24"/>
        </w:rPr>
      </w:pPr>
      <w:r w:rsidRPr="00074F9B">
        <w:rPr>
          <w:rFonts w:ascii="Arial" w:hAnsi="Arial" w:cs="Arial"/>
          <w:b/>
          <w:sz w:val="24"/>
          <w:szCs w:val="24"/>
        </w:rPr>
        <w:t>Agrupa</w:t>
      </w:r>
      <w:r>
        <w:rPr>
          <w:rFonts w:ascii="Arial" w:hAnsi="Arial" w:cs="Arial"/>
          <w:b/>
          <w:sz w:val="24"/>
          <w:szCs w:val="24"/>
        </w:rPr>
        <w:t>mento de Valores (“Agrupamento</w:t>
      </w:r>
      <w:r w:rsidRPr="00074F9B">
        <w:rPr>
          <w:rFonts w:ascii="Arial" w:hAnsi="Arial" w:cs="Arial"/>
          <w:b/>
          <w:sz w:val="24"/>
          <w:szCs w:val="24"/>
        </w:rPr>
        <w:t>”)</w:t>
      </w:r>
      <w:r>
        <w:rPr>
          <w:rFonts w:ascii="Arial" w:hAnsi="Arial" w:cs="Arial"/>
          <w:sz w:val="24"/>
          <w:szCs w:val="24"/>
        </w:rPr>
        <w:t xml:space="preserve"> – Consiste em agrupara os valores de um atributo em clusters (grupos) levando em consideração a similaridade existente entre tais valores. O processo de Agrupamento, que será detalhado em sessões seguintes, consiste em procurar minimizar a similaridade dos dados pertencentes ao mesmo cluster e maximizar a </w:t>
      </w:r>
      <w:r>
        <w:rPr>
          <w:rFonts w:ascii="Arial" w:hAnsi="Arial" w:cs="Arial"/>
          <w:sz w:val="24"/>
          <w:szCs w:val="24"/>
        </w:rPr>
        <w:lastRenderedPageBreak/>
        <w:t>similaridade dos dados em clusters distintos. Uma vez concluído o processo de agrupamento, cada cluster pode passar a ser representado pelo média dos valores a ele atribuído. Deve-se ressaltar que o problema da redução de valores pode ser interpretado como um problema de otimização.</w:t>
      </w:r>
    </w:p>
    <w:p w:rsidR="00E34D90" w:rsidRDefault="00E34D90" w:rsidP="00E34D90">
      <w:pPr>
        <w:jc w:val="both"/>
        <w:rPr>
          <w:rFonts w:ascii="Arial" w:hAnsi="Arial" w:cs="Arial"/>
          <w:sz w:val="24"/>
          <w:szCs w:val="24"/>
        </w:rPr>
      </w:pPr>
      <w:r w:rsidRPr="004063C5">
        <w:rPr>
          <w:rFonts w:ascii="Arial" w:hAnsi="Arial" w:cs="Arial"/>
          <w:sz w:val="24"/>
          <w:szCs w:val="24"/>
        </w:rPr>
        <w:t xml:space="preserve">  </w:t>
      </w:r>
      <w:r>
        <w:rPr>
          <w:rFonts w:ascii="Arial" w:hAnsi="Arial" w:cs="Arial"/>
          <w:sz w:val="24"/>
          <w:szCs w:val="24"/>
        </w:rPr>
        <w:tab/>
      </w:r>
      <w:r>
        <w:rPr>
          <w:rFonts w:ascii="Arial" w:eastAsiaTheme="minorEastAsia" w:hAnsi="Arial" w:cs="Arial"/>
          <w:sz w:val="24"/>
          <w:szCs w:val="24"/>
        </w:rPr>
        <w:t xml:space="preserve">De acordo com </w:t>
      </w:r>
      <w:r>
        <w:rPr>
          <w:rFonts w:ascii="Arial" w:hAnsi="Arial" w:cs="Arial"/>
          <w:sz w:val="24"/>
          <w:szCs w:val="24"/>
        </w:rPr>
        <w:t>Passos &amp; Goldschmidt (2005), duas heurísticas podem ser utilizadas para auxiliar na escolha de qual, dentre os métodos acima, deve ser utilizado:</w:t>
      </w:r>
    </w:p>
    <w:p w:rsidR="00E34D90" w:rsidRDefault="00E34D90" w:rsidP="008171D4">
      <w:pPr>
        <w:pStyle w:val="PargrafodaLista"/>
        <w:numPr>
          <w:ilvl w:val="0"/>
          <w:numId w:val="23"/>
        </w:numPr>
        <w:jc w:val="both"/>
        <w:rPr>
          <w:rFonts w:ascii="Arial" w:eastAsiaTheme="minorEastAsia" w:hAnsi="Arial" w:cs="Arial"/>
          <w:sz w:val="24"/>
          <w:szCs w:val="24"/>
        </w:rPr>
      </w:pPr>
      <w:r>
        <w:rPr>
          <w:rFonts w:ascii="Arial" w:eastAsiaTheme="minorEastAsia" w:hAnsi="Arial" w:cs="Arial"/>
          <w:sz w:val="24"/>
          <w:szCs w:val="24"/>
        </w:rPr>
        <w:t>Quando o número de células for de moderado a grande, recomenda-se a utilização dos métodos de redução de valores pela mediana ou pela média.</w:t>
      </w:r>
    </w:p>
    <w:p w:rsidR="00E34D90" w:rsidRDefault="00E34D90" w:rsidP="008171D4">
      <w:pPr>
        <w:pStyle w:val="PargrafodaLista"/>
        <w:numPr>
          <w:ilvl w:val="0"/>
          <w:numId w:val="23"/>
        </w:numPr>
        <w:jc w:val="both"/>
        <w:rPr>
          <w:rFonts w:ascii="Arial" w:eastAsiaTheme="minorEastAsia" w:hAnsi="Arial" w:cs="Arial"/>
          <w:sz w:val="24"/>
          <w:szCs w:val="24"/>
        </w:rPr>
      </w:pPr>
      <w:r>
        <w:rPr>
          <w:rFonts w:ascii="Arial" w:eastAsiaTheme="minorEastAsia" w:hAnsi="Arial" w:cs="Arial"/>
          <w:sz w:val="24"/>
          <w:szCs w:val="24"/>
        </w:rPr>
        <w:t>Quando o número de células for pequeno, recomenda-se a utilização do método de redução de valores pelos limites das células.</w:t>
      </w:r>
    </w:p>
    <w:p w:rsidR="00E34D90" w:rsidRPr="004063C5" w:rsidRDefault="00E34D90" w:rsidP="00E34D90">
      <w:pPr>
        <w:jc w:val="both"/>
        <w:rPr>
          <w:rFonts w:ascii="Arial" w:hAnsi="Arial" w:cs="Arial"/>
          <w:sz w:val="24"/>
          <w:szCs w:val="24"/>
        </w:rPr>
      </w:pPr>
    </w:p>
    <w:p w:rsidR="00E34D90" w:rsidRPr="00405685" w:rsidRDefault="00E34D90" w:rsidP="008171D4">
      <w:pPr>
        <w:pStyle w:val="PargrafodaLista"/>
        <w:numPr>
          <w:ilvl w:val="2"/>
          <w:numId w:val="16"/>
        </w:numPr>
        <w:jc w:val="both"/>
        <w:rPr>
          <w:rFonts w:ascii="Arial" w:hAnsi="Arial" w:cs="Arial"/>
          <w:b/>
          <w:sz w:val="24"/>
          <w:szCs w:val="24"/>
        </w:rPr>
      </w:pPr>
      <w:r w:rsidRPr="00405685">
        <w:rPr>
          <w:rFonts w:ascii="Arial" w:hAnsi="Arial" w:cs="Arial"/>
          <w:b/>
          <w:sz w:val="24"/>
          <w:szCs w:val="24"/>
        </w:rPr>
        <w:t xml:space="preserve">Limpeza dos Dados </w:t>
      </w:r>
    </w:p>
    <w:p w:rsidR="00E34D90" w:rsidRDefault="00E34D90" w:rsidP="00E34D90">
      <w:pPr>
        <w:jc w:val="both"/>
        <w:rPr>
          <w:rFonts w:ascii="Arial" w:hAnsi="Arial" w:cs="Arial"/>
          <w:sz w:val="24"/>
          <w:szCs w:val="24"/>
        </w:rPr>
      </w:pPr>
      <w:r>
        <w:rPr>
          <w:rFonts w:ascii="Arial" w:hAnsi="Arial" w:cs="Arial"/>
          <w:sz w:val="24"/>
          <w:szCs w:val="24"/>
        </w:rPr>
        <w:tab/>
        <w:t>A</w:t>
      </w:r>
      <w:r w:rsidRPr="00405685">
        <w:rPr>
          <w:rFonts w:ascii="Arial" w:hAnsi="Arial" w:cs="Arial"/>
          <w:sz w:val="24"/>
          <w:szCs w:val="24"/>
        </w:rPr>
        <w:t xml:space="preserve">brange qualquer tratamento realizado sobre os dados selecionados de forma a assegurar a qualidade (completude, veracidade e integridade) dos fatos por eles representados. Informações ausentes ou inconsistentes nas bases de dados devem ser corrigidas de forma a não comprometer a qualidade dos modelos de conhecimento a serem extraídos ao final do processo de KDD (Passos &amp; Goldschmidt, 2005). </w:t>
      </w:r>
    </w:p>
    <w:p w:rsidR="00E34D90" w:rsidRDefault="00E34D90" w:rsidP="00E34D90">
      <w:pPr>
        <w:jc w:val="both"/>
        <w:rPr>
          <w:rFonts w:ascii="Arial" w:hAnsi="Arial" w:cs="Arial"/>
          <w:sz w:val="24"/>
          <w:szCs w:val="24"/>
        </w:rPr>
      </w:pPr>
      <w:r>
        <w:rPr>
          <w:rFonts w:ascii="Arial" w:hAnsi="Arial" w:cs="Arial"/>
          <w:sz w:val="24"/>
          <w:szCs w:val="24"/>
        </w:rPr>
        <w:tab/>
        <w:t xml:space="preserve">Em aplicações reais, é comum que os dados sobre os quais se deseja extrair algum conhecimento estejam incompletos, ruidosos ou inconsistentes. Os dados são considerados incompletos se há informações ausente para determinados atributos ou ainda se há dados pouco detalhados. Por outro lado, dados ruidosos são dados errados ou que contenham valores considerados divergentes, denominados de </w:t>
      </w:r>
      <w:r w:rsidRPr="00701385">
        <w:rPr>
          <w:rFonts w:ascii="Arial" w:hAnsi="Arial" w:cs="Arial"/>
          <w:i/>
          <w:sz w:val="24"/>
          <w:szCs w:val="24"/>
        </w:rPr>
        <w:t>outliers</w:t>
      </w:r>
      <w:r>
        <w:rPr>
          <w:rFonts w:ascii="Arial" w:hAnsi="Arial" w:cs="Arial"/>
          <w:sz w:val="24"/>
          <w:szCs w:val="24"/>
        </w:rPr>
        <w:t>, do padrão normal esperado. Dados inconsistentes são aqueles que contêm algum tipo de discrepância semântica entre si (Passos &amp; Goldschmidt, 2005).</w:t>
      </w:r>
    </w:p>
    <w:p w:rsidR="00E34D90" w:rsidRDefault="00E34D90" w:rsidP="00E34D90">
      <w:pPr>
        <w:jc w:val="both"/>
        <w:rPr>
          <w:rFonts w:ascii="Arial" w:hAnsi="Arial" w:cs="Arial"/>
          <w:sz w:val="24"/>
          <w:szCs w:val="24"/>
        </w:rPr>
      </w:pPr>
      <w:r>
        <w:rPr>
          <w:rFonts w:ascii="Arial" w:hAnsi="Arial" w:cs="Arial"/>
          <w:sz w:val="24"/>
          <w:szCs w:val="24"/>
        </w:rPr>
        <w:tab/>
        <w:t xml:space="preserve">É importante perceber que a qualidade dos dados possui grande influência na qualidade dos modelos de conhecimento a serem abstraídos a partir destes dados. Quanto pior for a qualidade dos dados informados ao processo de KDD, pior será a qualidade dos modelos de conhecimento gerados (GIGO, Garbage in, Garbage out) (Passos &amp; Goldschmidt, 2005). </w:t>
      </w:r>
    </w:p>
    <w:p w:rsidR="00E34D90" w:rsidRDefault="00E34D90" w:rsidP="00E34D90">
      <w:pPr>
        <w:jc w:val="both"/>
        <w:rPr>
          <w:rFonts w:ascii="Arial" w:hAnsi="Arial" w:cs="Arial"/>
          <w:sz w:val="24"/>
          <w:szCs w:val="24"/>
        </w:rPr>
      </w:pPr>
      <w:r>
        <w:rPr>
          <w:rFonts w:ascii="Arial" w:hAnsi="Arial" w:cs="Arial"/>
          <w:sz w:val="24"/>
          <w:szCs w:val="24"/>
        </w:rPr>
        <w:tab/>
        <w:t>Para se fazer a limpeza dos dados, existem algumas funções. A seguir serão discutidas as algumas delas:</w:t>
      </w:r>
    </w:p>
    <w:p w:rsidR="00E34D90" w:rsidRDefault="00E34D90" w:rsidP="00E34D90">
      <w:pPr>
        <w:jc w:val="both"/>
        <w:rPr>
          <w:rFonts w:ascii="Arial" w:hAnsi="Arial" w:cs="Arial"/>
          <w:sz w:val="24"/>
          <w:szCs w:val="24"/>
        </w:rPr>
      </w:pPr>
    </w:p>
    <w:p w:rsidR="00E34D90" w:rsidRPr="0006616B" w:rsidRDefault="00E34D90" w:rsidP="008171D4">
      <w:pPr>
        <w:pStyle w:val="PargrafodaLista"/>
        <w:numPr>
          <w:ilvl w:val="3"/>
          <w:numId w:val="16"/>
        </w:numPr>
        <w:jc w:val="both"/>
        <w:rPr>
          <w:rFonts w:ascii="Arial" w:hAnsi="Arial" w:cs="Arial"/>
          <w:b/>
          <w:sz w:val="24"/>
          <w:szCs w:val="24"/>
        </w:rPr>
      </w:pPr>
      <w:r w:rsidRPr="0006616B">
        <w:rPr>
          <w:rFonts w:ascii="Arial" w:hAnsi="Arial" w:cs="Arial"/>
          <w:b/>
          <w:sz w:val="24"/>
          <w:szCs w:val="24"/>
        </w:rPr>
        <w:t>Limpeza de Informações Ausentes</w:t>
      </w:r>
    </w:p>
    <w:p w:rsidR="00E34D90" w:rsidRDefault="00E34D90" w:rsidP="00E34D90">
      <w:pPr>
        <w:jc w:val="both"/>
        <w:rPr>
          <w:rFonts w:ascii="Arial" w:hAnsi="Arial" w:cs="Arial"/>
          <w:sz w:val="24"/>
          <w:szCs w:val="24"/>
        </w:rPr>
      </w:pPr>
      <w:r>
        <w:rPr>
          <w:rFonts w:ascii="Arial" w:hAnsi="Arial" w:cs="Arial"/>
          <w:sz w:val="24"/>
          <w:szCs w:val="24"/>
        </w:rPr>
        <w:tab/>
        <w:t>Esta função compreende a eliminação de valores ausentes em conjunto de dados. Alguns métodos para preenchimento de valores ausentes estão descritos a seguir:</w:t>
      </w:r>
    </w:p>
    <w:p w:rsidR="00E34D90" w:rsidRDefault="00E34D90" w:rsidP="008171D4">
      <w:pPr>
        <w:pStyle w:val="PargrafodaLista"/>
        <w:numPr>
          <w:ilvl w:val="0"/>
          <w:numId w:val="24"/>
        </w:numPr>
        <w:jc w:val="both"/>
        <w:rPr>
          <w:rFonts w:ascii="Arial" w:hAnsi="Arial" w:cs="Arial"/>
          <w:sz w:val="24"/>
          <w:szCs w:val="24"/>
        </w:rPr>
      </w:pPr>
      <w:r w:rsidRPr="00AD2FC6">
        <w:rPr>
          <w:rFonts w:ascii="Arial" w:hAnsi="Arial" w:cs="Arial"/>
          <w:b/>
          <w:sz w:val="24"/>
          <w:szCs w:val="24"/>
        </w:rPr>
        <w:lastRenderedPageBreak/>
        <w:t>Exclusão de Casos</w:t>
      </w:r>
      <w:r>
        <w:rPr>
          <w:rFonts w:ascii="Arial" w:hAnsi="Arial" w:cs="Arial"/>
          <w:sz w:val="24"/>
          <w:szCs w:val="24"/>
        </w:rPr>
        <w:t xml:space="preserve"> – Consiste de excluir do conjunto de dados as </w:t>
      </w:r>
      <w:r w:rsidRPr="0006616B">
        <w:rPr>
          <w:rFonts w:ascii="Arial" w:hAnsi="Arial" w:cs="Arial"/>
          <w:i/>
          <w:sz w:val="24"/>
          <w:szCs w:val="24"/>
        </w:rPr>
        <w:t>tuplas</w:t>
      </w:r>
      <w:r>
        <w:rPr>
          <w:rFonts w:ascii="Arial" w:hAnsi="Arial" w:cs="Arial"/>
          <w:sz w:val="24"/>
          <w:szCs w:val="24"/>
        </w:rPr>
        <w:t xml:space="preserve"> que possuam pelos menos um atributo não preenchido. </w:t>
      </w:r>
    </w:p>
    <w:p w:rsidR="00E34D90" w:rsidRDefault="00E34D90" w:rsidP="008171D4">
      <w:pPr>
        <w:pStyle w:val="PargrafodaLista"/>
        <w:numPr>
          <w:ilvl w:val="0"/>
          <w:numId w:val="24"/>
        </w:numPr>
        <w:jc w:val="both"/>
        <w:rPr>
          <w:rFonts w:ascii="Arial" w:hAnsi="Arial" w:cs="Arial"/>
          <w:sz w:val="24"/>
          <w:szCs w:val="24"/>
        </w:rPr>
      </w:pPr>
      <w:r w:rsidRPr="00AD2FC6">
        <w:rPr>
          <w:rFonts w:ascii="Arial" w:hAnsi="Arial" w:cs="Arial"/>
          <w:b/>
          <w:sz w:val="24"/>
          <w:szCs w:val="24"/>
        </w:rPr>
        <w:t>Preenchimento Manual de Valores</w:t>
      </w:r>
      <w:r>
        <w:rPr>
          <w:rFonts w:ascii="Arial" w:hAnsi="Arial" w:cs="Arial"/>
          <w:sz w:val="24"/>
          <w:szCs w:val="24"/>
        </w:rPr>
        <w:t xml:space="preserve"> – em geral, essa abordagem demanda alto consumo de tempo e recursos, sendo muitas vezes inviável na prática. Esse método pode ser implementado por meio de pesquisas junto às fontes de dados originais que procurem captar as informações ausentes.</w:t>
      </w:r>
    </w:p>
    <w:p w:rsidR="00E34D90" w:rsidRDefault="00E34D90" w:rsidP="008171D4">
      <w:pPr>
        <w:pStyle w:val="PargrafodaLista"/>
        <w:numPr>
          <w:ilvl w:val="0"/>
          <w:numId w:val="24"/>
        </w:numPr>
        <w:jc w:val="both"/>
        <w:rPr>
          <w:rFonts w:ascii="Arial" w:hAnsi="Arial" w:cs="Arial"/>
          <w:sz w:val="24"/>
          <w:szCs w:val="24"/>
        </w:rPr>
      </w:pPr>
      <w:r w:rsidRPr="00AD2FC6">
        <w:rPr>
          <w:rFonts w:ascii="Arial" w:hAnsi="Arial" w:cs="Arial"/>
          <w:b/>
          <w:sz w:val="24"/>
          <w:szCs w:val="24"/>
        </w:rPr>
        <w:t>Preenchimento com Valores Globais Constantes</w:t>
      </w:r>
      <w:r>
        <w:rPr>
          <w:rFonts w:ascii="Arial" w:hAnsi="Arial" w:cs="Arial"/>
          <w:sz w:val="24"/>
          <w:szCs w:val="24"/>
        </w:rPr>
        <w:t xml:space="preserve"> – esse método consiste em substituir todos os valores ausentes de um atributo por um valor padrão tal como “desconhecido” ou “null”. Esse valor padrão pode e deve ser especificado pelo especialista no domínio da aplicação.</w:t>
      </w:r>
    </w:p>
    <w:p w:rsidR="00E34D90" w:rsidRDefault="00E34D90" w:rsidP="008171D4">
      <w:pPr>
        <w:pStyle w:val="PargrafodaLista"/>
        <w:numPr>
          <w:ilvl w:val="0"/>
          <w:numId w:val="24"/>
        </w:numPr>
        <w:jc w:val="both"/>
        <w:rPr>
          <w:rFonts w:ascii="Arial" w:hAnsi="Arial" w:cs="Arial"/>
          <w:sz w:val="24"/>
          <w:szCs w:val="24"/>
        </w:rPr>
      </w:pPr>
      <w:r w:rsidRPr="00AD2FC6">
        <w:rPr>
          <w:rFonts w:ascii="Arial" w:hAnsi="Arial" w:cs="Arial"/>
          <w:b/>
          <w:sz w:val="24"/>
          <w:szCs w:val="24"/>
        </w:rPr>
        <w:t>Preenchimento com Medidas Estatísticas</w:t>
      </w:r>
      <w:r>
        <w:rPr>
          <w:rFonts w:ascii="Arial" w:hAnsi="Arial" w:cs="Arial"/>
          <w:sz w:val="24"/>
          <w:szCs w:val="24"/>
        </w:rPr>
        <w:t xml:space="preserve"> – medidas estatísticas podem ser empregadas como alternativa à utilização de constantes padrão no processo de preenchimento de valores ausentes. Como exemplo de medidas estatísticas para preenchimento de informações ausentes pode ser citados: média para atributos numéricos e moda para atributos categóricos.</w:t>
      </w:r>
    </w:p>
    <w:p w:rsidR="00E34D90" w:rsidRDefault="00E34D90" w:rsidP="008171D4">
      <w:pPr>
        <w:pStyle w:val="PargrafodaLista"/>
        <w:numPr>
          <w:ilvl w:val="0"/>
          <w:numId w:val="24"/>
        </w:numPr>
        <w:jc w:val="both"/>
        <w:rPr>
          <w:rFonts w:ascii="Arial" w:hAnsi="Arial" w:cs="Arial"/>
          <w:sz w:val="24"/>
          <w:szCs w:val="24"/>
        </w:rPr>
      </w:pPr>
      <w:r w:rsidRPr="00AD2FC6">
        <w:rPr>
          <w:rFonts w:ascii="Arial" w:hAnsi="Arial" w:cs="Arial"/>
          <w:b/>
          <w:sz w:val="24"/>
          <w:szCs w:val="24"/>
        </w:rPr>
        <w:t>Preenchimento com Métodos de Mineração de Dados</w:t>
      </w:r>
      <w:r>
        <w:rPr>
          <w:rFonts w:ascii="Arial" w:hAnsi="Arial" w:cs="Arial"/>
          <w:sz w:val="24"/>
          <w:szCs w:val="24"/>
        </w:rPr>
        <w:t xml:space="preserve"> – nesse caso, modelos preditivos podem ser construídos de forma a sugerir os valores mais prováveis a serem utilizados no preenchimento de valores ausentes. Algoritmos de Mineração de Dados tais como Redes Neurais, Estatística (modelos Bayesiano) e Árvores de Decisão são alternativas na construção destes modelos.</w:t>
      </w:r>
    </w:p>
    <w:p w:rsidR="00E34D90" w:rsidRDefault="00E34D90" w:rsidP="00E34D90">
      <w:pPr>
        <w:jc w:val="both"/>
        <w:rPr>
          <w:rFonts w:ascii="Arial" w:hAnsi="Arial" w:cs="Arial"/>
          <w:sz w:val="24"/>
          <w:szCs w:val="24"/>
        </w:rPr>
      </w:pPr>
    </w:p>
    <w:p w:rsidR="00E34D90" w:rsidRDefault="00E34D90" w:rsidP="008171D4">
      <w:pPr>
        <w:pStyle w:val="PargrafodaLista"/>
        <w:numPr>
          <w:ilvl w:val="3"/>
          <w:numId w:val="16"/>
        </w:numPr>
        <w:jc w:val="both"/>
        <w:rPr>
          <w:rFonts w:ascii="Arial" w:hAnsi="Arial" w:cs="Arial"/>
          <w:b/>
          <w:sz w:val="24"/>
          <w:szCs w:val="24"/>
        </w:rPr>
      </w:pPr>
      <w:r w:rsidRPr="00B817D4">
        <w:rPr>
          <w:rFonts w:ascii="Arial" w:hAnsi="Arial" w:cs="Arial"/>
          <w:b/>
          <w:sz w:val="24"/>
          <w:szCs w:val="24"/>
        </w:rPr>
        <w:t>Limpeza de Inconsistências</w:t>
      </w:r>
    </w:p>
    <w:p w:rsidR="00E34D90" w:rsidRDefault="00E34D90" w:rsidP="00E34D90">
      <w:pPr>
        <w:pStyle w:val="PargrafodaLista"/>
        <w:ind w:left="0"/>
        <w:jc w:val="both"/>
        <w:rPr>
          <w:rFonts w:ascii="Arial" w:hAnsi="Arial" w:cs="Arial"/>
          <w:b/>
          <w:sz w:val="24"/>
          <w:szCs w:val="24"/>
        </w:rPr>
      </w:pPr>
      <w:r>
        <w:rPr>
          <w:rFonts w:ascii="Arial" w:hAnsi="Arial" w:cs="Arial"/>
          <w:b/>
          <w:sz w:val="24"/>
          <w:szCs w:val="24"/>
        </w:rPr>
        <w:tab/>
      </w:r>
    </w:p>
    <w:p w:rsidR="00E34D90" w:rsidRPr="007E4791" w:rsidRDefault="00E34D90" w:rsidP="00E34D90">
      <w:pPr>
        <w:pStyle w:val="PargrafodaLista"/>
        <w:ind w:left="0"/>
        <w:jc w:val="both"/>
        <w:rPr>
          <w:rFonts w:ascii="Arial" w:hAnsi="Arial" w:cs="Arial"/>
          <w:b/>
          <w:sz w:val="24"/>
          <w:szCs w:val="24"/>
        </w:rPr>
      </w:pPr>
      <w:r>
        <w:rPr>
          <w:rFonts w:ascii="Arial" w:hAnsi="Arial" w:cs="Arial"/>
          <w:b/>
          <w:sz w:val="24"/>
          <w:szCs w:val="24"/>
        </w:rPr>
        <w:tab/>
      </w:r>
      <w:r w:rsidRPr="007E4791">
        <w:rPr>
          <w:rFonts w:ascii="Arial" w:hAnsi="Arial" w:cs="Arial"/>
          <w:sz w:val="24"/>
          <w:szCs w:val="24"/>
        </w:rPr>
        <w:t xml:space="preserve">De acordo com Passos &amp; Goldschmidt (2005), essa função compreende a identificação e a eliminação de valores inconsistentes em conjunto de dados. Uma inconsistência pode envolver uma única tupla, ou um conjunto de </w:t>
      </w:r>
      <w:r w:rsidRPr="00AD2FC6">
        <w:rPr>
          <w:rFonts w:ascii="Arial" w:hAnsi="Arial" w:cs="Arial"/>
          <w:i/>
          <w:sz w:val="24"/>
          <w:szCs w:val="24"/>
        </w:rPr>
        <w:t>tuplas</w:t>
      </w:r>
      <w:r w:rsidRPr="007E4791">
        <w:rPr>
          <w:rFonts w:ascii="Arial" w:hAnsi="Arial" w:cs="Arial"/>
          <w:sz w:val="24"/>
          <w:szCs w:val="24"/>
        </w:rPr>
        <w:t xml:space="preserve">. Inconsistência em uma única </w:t>
      </w:r>
      <w:r w:rsidRPr="00AD2FC6">
        <w:rPr>
          <w:rFonts w:ascii="Arial" w:hAnsi="Arial" w:cs="Arial"/>
          <w:i/>
          <w:sz w:val="24"/>
          <w:szCs w:val="24"/>
        </w:rPr>
        <w:t>tupla</w:t>
      </w:r>
      <w:r w:rsidRPr="007E4791">
        <w:rPr>
          <w:rFonts w:ascii="Arial" w:hAnsi="Arial" w:cs="Arial"/>
          <w:sz w:val="24"/>
          <w:szCs w:val="24"/>
        </w:rPr>
        <w:t xml:space="preserve"> ocorre quando houver divergência entre os valores desta </w:t>
      </w:r>
      <w:r w:rsidRPr="00AD2FC6">
        <w:rPr>
          <w:rFonts w:ascii="Arial" w:hAnsi="Arial" w:cs="Arial"/>
          <w:i/>
          <w:sz w:val="24"/>
          <w:szCs w:val="24"/>
        </w:rPr>
        <w:t>tupla</w:t>
      </w:r>
      <w:r w:rsidRPr="007E4791">
        <w:rPr>
          <w:rFonts w:ascii="Arial" w:hAnsi="Arial" w:cs="Arial"/>
          <w:sz w:val="24"/>
          <w:szCs w:val="24"/>
        </w:rPr>
        <w:t>.  Nesta situação, a participação do especialista no domínio da aplicação é fundamental na identificação de inconsistências. Além do mais, esse processo demanda conhecimento prévio acerca do problema. Existem alguns métodos para limpeza de inconsistências, como descrito a seguir:</w:t>
      </w:r>
    </w:p>
    <w:p w:rsidR="00E34D90" w:rsidRDefault="00E34D90" w:rsidP="00E34D90">
      <w:pPr>
        <w:pStyle w:val="PargrafodaLista"/>
        <w:ind w:left="1080"/>
        <w:jc w:val="both"/>
        <w:rPr>
          <w:rFonts w:ascii="Arial" w:hAnsi="Arial" w:cs="Arial"/>
          <w:sz w:val="24"/>
          <w:szCs w:val="24"/>
        </w:rPr>
      </w:pPr>
    </w:p>
    <w:p w:rsidR="00E34D90" w:rsidRDefault="00E34D90" w:rsidP="008171D4">
      <w:pPr>
        <w:pStyle w:val="PargrafodaLista"/>
        <w:numPr>
          <w:ilvl w:val="0"/>
          <w:numId w:val="25"/>
        </w:numPr>
        <w:jc w:val="both"/>
        <w:rPr>
          <w:rFonts w:ascii="Arial" w:hAnsi="Arial" w:cs="Arial"/>
          <w:sz w:val="24"/>
          <w:szCs w:val="24"/>
        </w:rPr>
      </w:pPr>
      <w:r w:rsidRPr="00AD2FC6">
        <w:rPr>
          <w:rFonts w:ascii="Arial" w:hAnsi="Arial" w:cs="Arial"/>
          <w:b/>
          <w:sz w:val="24"/>
          <w:szCs w:val="24"/>
        </w:rPr>
        <w:t>Exclusão de Casos</w:t>
      </w:r>
      <w:r>
        <w:rPr>
          <w:rFonts w:ascii="Arial" w:hAnsi="Arial" w:cs="Arial"/>
          <w:sz w:val="24"/>
          <w:szCs w:val="24"/>
        </w:rPr>
        <w:t xml:space="preserve"> – Consiste em excluir do conjunto de dados original, as </w:t>
      </w:r>
      <w:r w:rsidRPr="00AD2FC6">
        <w:rPr>
          <w:rFonts w:ascii="Arial" w:hAnsi="Arial" w:cs="Arial"/>
          <w:i/>
          <w:sz w:val="24"/>
          <w:szCs w:val="24"/>
        </w:rPr>
        <w:t>tuplas</w:t>
      </w:r>
      <w:r>
        <w:rPr>
          <w:rFonts w:ascii="Arial" w:hAnsi="Arial" w:cs="Arial"/>
          <w:sz w:val="24"/>
          <w:szCs w:val="24"/>
        </w:rPr>
        <w:t xml:space="preserve"> que possuem pelo menos uma inconsistência. A identificação dos casos com inconsistência pode ser obtida por meio de instruções SQL, cujas restrições especifiquem o tipo de inconsistência a ser verificada.</w:t>
      </w:r>
    </w:p>
    <w:p w:rsidR="00E34D90" w:rsidRPr="00B817D4" w:rsidRDefault="00E34D90" w:rsidP="008171D4">
      <w:pPr>
        <w:pStyle w:val="PargrafodaLista"/>
        <w:numPr>
          <w:ilvl w:val="0"/>
          <w:numId w:val="25"/>
        </w:numPr>
        <w:jc w:val="both"/>
        <w:rPr>
          <w:rFonts w:ascii="Arial" w:hAnsi="Arial" w:cs="Arial"/>
          <w:sz w:val="24"/>
          <w:szCs w:val="24"/>
        </w:rPr>
      </w:pPr>
      <w:r w:rsidRPr="00AD2FC6">
        <w:rPr>
          <w:rFonts w:ascii="Arial" w:hAnsi="Arial" w:cs="Arial"/>
          <w:b/>
          <w:sz w:val="24"/>
          <w:szCs w:val="24"/>
        </w:rPr>
        <w:t>Correção de Erros</w:t>
      </w:r>
      <w:r>
        <w:rPr>
          <w:rFonts w:ascii="Arial" w:hAnsi="Arial" w:cs="Arial"/>
          <w:sz w:val="24"/>
          <w:szCs w:val="24"/>
        </w:rPr>
        <w:t xml:space="preserve"> – Esse método consiste em substituir valores errôneos ou inconsistentes identificados no conjunto de dados. Pode envolver desde a correção manual até a atualização desses valores em um lote predeterminado de registros. </w:t>
      </w:r>
    </w:p>
    <w:p w:rsidR="00E34D90" w:rsidRDefault="00E34D90" w:rsidP="00E34D90">
      <w:pPr>
        <w:pStyle w:val="PargrafodaLista"/>
        <w:jc w:val="both"/>
        <w:rPr>
          <w:rFonts w:ascii="Arial" w:hAnsi="Arial" w:cs="Arial"/>
          <w:sz w:val="24"/>
          <w:szCs w:val="24"/>
        </w:rPr>
      </w:pPr>
    </w:p>
    <w:p w:rsidR="00E34D90" w:rsidRDefault="00E34D90" w:rsidP="00E34D90">
      <w:pPr>
        <w:pStyle w:val="PargrafodaLista"/>
        <w:jc w:val="both"/>
        <w:rPr>
          <w:rFonts w:ascii="Arial" w:hAnsi="Arial" w:cs="Arial"/>
          <w:sz w:val="24"/>
          <w:szCs w:val="24"/>
        </w:rPr>
      </w:pPr>
    </w:p>
    <w:p w:rsidR="00E34D90" w:rsidRPr="00B817D4" w:rsidRDefault="00E34D90" w:rsidP="008171D4">
      <w:pPr>
        <w:pStyle w:val="PargrafodaLista"/>
        <w:numPr>
          <w:ilvl w:val="3"/>
          <w:numId w:val="16"/>
        </w:numPr>
        <w:jc w:val="both"/>
        <w:rPr>
          <w:rFonts w:ascii="Arial" w:hAnsi="Arial" w:cs="Arial"/>
          <w:b/>
          <w:sz w:val="24"/>
          <w:szCs w:val="24"/>
        </w:rPr>
      </w:pPr>
      <w:r w:rsidRPr="00B817D4">
        <w:rPr>
          <w:rFonts w:ascii="Arial" w:hAnsi="Arial" w:cs="Arial"/>
          <w:b/>
          <w:sz w:val="24"/>
          <w:szCs w:val="24"/>
        </w:rPr>
        <w:lastRenderedPageBreak/>
        <w:t>Limpeza de Valores não Pertencentes ao Domínio</w:t>
      </w:r>
    </w:p>
    <w:p w:rsidR="00E34D90" w:rsidRDefault="00E34D90" w:rsidP="00E34D90">
      <w:pPr>
        <w:jc w:val="both"/>
        <w:rPr>
          <w:rFonts w:ascii="Arial" w:hAnsi="Arial" w:cs="Arial"/>
          <w:sz w:val="24"/>
          <w:szCs w:val="24"/>
        </w:rPr>
      </w:pPr>
      <w:r>
        <w:rPr>
          <w:rFonts w:ascii="Arial" w:hAnsi="Arial" w:cs="Arial"/>
          <w:sz w:val="24"/>
          <w:szCs w:val="24"/>
        </w:rPr>
        <w:tab/>
        <w:t>Segundo Passos &amp; Goldschmidt (2005), essa função compreende a identificação e a eliminação de valores que não pertençam ao domínio dos atributos do problema. Ela pode ser considerada um caso particular da operação anterior e demanda um conhecimento prévio do domínio de cada atributo. A seguir temos alguns dos métodos utilizados para limpeza de valores não pertencentes ao domínio:</w:t>
      </w:r>
    </w:p>
    <w:p w:rsidR="00E34D90" w:rsidRDefault="00E34D90" w:rsidP="008171D4">
      <w:pPr>
        <w:pStyle w:val="PargrafodaLista"/>
        <w:numPr>
          <w:ilvl w:val="0"/>
          <w:numId w:val="26"/>
        </w:numPr>
        <w:jc w:val="both"/>
        <w:rPr>
          <w:rFonts w:ascii="Arial" w:hAnsi="Arial" w:cs="Arial"/>
          <w:sz w:val="24"/>
          <w:szCs w:val="24"/>
        </w:rPr>
      </w:pPr>
      <w:r w:rsidRPr="003726A6">
        <w:rPr>
          <w:rFonts w:ascii="Arial" w:hAnsi="Arial" w:cs="Arial"/>
          <w:b/>
          <w:sz w:val="24"/>
          <w:szCs w:val="24"/>
        </w:rPr>
        <w:t>Exclusão de Casos</w:t>
      </w:r>
      <w:r>
        <w:rPr>
          <w:rFonts w:ascii="Arial" w:hAnsi="Arial" w:cs="Arial"/>
          <w:sz w:val="24"/>
          <w:szCs w:val="24"/>
        </w:rPr>
        <w:t xml:space="preserve"> – Consiste em excluir do conjunto de dados original, as tuplas que possuam pelo menos um valor fora do conjunto de valores válidos de cada atributo.</w:t>
      </w:r>
    </w:p>
    <w:p w:rsidR="00E34D90" w:rsidRPr="00A5072C" w:rsidRDefault="00E34D90" w:rsidP="008171D4">
      <w:pPr>
        <w:pStyle w:val="PargrafodaLista"/>
        <w:numPr>
          <w:ilvl w:val="0"/>
          <w:numId w:val="26"/>
        </w:numPr>
        <w:jc w:val="both"/>
        <w:rPr>
          <w:rFonts w:ascii="Arial" w:hAnsi="Arial" w:cs="Arial"/>
          <w:sz w:val="24"/>
          <w:szCs w:val="24"/>
        </w:rPr>
      </w:pPr>
      <w:r w:rsidRPr="003726A6">
        <w:rPr>
          <w:rFonts w:ascii="Arial" w:hAnsi="Arial" w:cs="Arial"/>
          <w:b/>
          <w:sz w:val="24"/>
          <w:szCs w:val="24"/>
        </w:rPr>
        <w:t>Correção de Erros</w:t>
      </w:r>
      <w:r>
        <w:rPr>
          <w:rFonts w:ascii="Arial" w:hAnsi="Arial" w:cs="Arial"/>
          <w:sz w:val="24"/>
          <w:szCs w:val="24"/>
        </w:rPr>
        <w:t xml:space="preserve"> – Consiste em substituir os valores inválidos identificados no conjunto de valores. Pode envolver desde a correção manual até a atualização destes valores em um lote predeterminado de registros utilizando instruções SQL.</w:t>
      </w:r>
    </w:p>
    <w:p w:rsidR="00E34D90" w:rsidRDefault="00E34D90" w:rsidP="00E34D90">
      <w:pPr>
        <w:jc w:val="both"/>
        <w:rPr>
          <w:rFonts w:ascii="Arial" w:hAnsi="Arial" w:cs="Arial"/>
          <w:sz w:val="24"/>
          <w:szCs w:val="24"/>
        </w:rPr>
      </w:pPr>
    </w:p>
    <w:p w:rsidR="00E34D90" w:rsidRPr="00A5072C" w:rsidRDefault="00E34D90" w:rsidP="008171D4">
      <w:pPr>
        <w:pStyle w:val="PargrafodaLista"/>
        <w:numPr>
          <w:ilvl w:val="2"/>
          <w:numId w:val="16"/>
        </w:numPr>
        <w:jc w:val="both"/>
        <w:rPr>
          <w:rFonts w:ascii="Arial" w:hAnsi="Arial" w:cs="Arial"/>
          <w:b/>
          <w:sz w:val="24"/>
          <w:szCs w:val="24"/>
        </w:rPr>
      </w:pPr>
      <w:r>
        <w:rPr>
          <w:rFonts w:ascii="Arial" w:hAnsi="Arial" w:cs="Arial"/>
          <w:b/>
          <w:sz w:val="24"/>
          <w:szCs w:val="24"/>
        </w:rPr>
        <w:t xml:space="preserve">Transformação dos Dados </w:t>
      </w:r>
      <w:r w:rsidRPr="00A5072C">
        <w:rPr>
          <w:rFonts w:ascii="Arial" w:hAnsi="Arial" w:cs="Arial"/>
          <w:b/>
          <w:sz w:val="24"/>
          <w:szCs w:val="24"/>
        </w:rPr>
        <w:t xml:space="preserve"> </w:t>
      </w:r>
    </w:p>
    <w:p w:rsidR="00E34D90" w:rsidRDefault="00E34D90" w:rsidP="00E34D90">
      <w:pPr>
        <w:jc w:val="both"/>
        <w:rPr>
          <w:rFonts w:ascii="Arial" w:hAnsi="Arial" w:cs="Arial"/>
          <w:sz w:val="24"/>
          <w:szCs w:val="24"/>
        </w:rPr>
      </w:pPr>
      <w:r>
        <w:rPr>
          <w:rFonts w:ascii="Arial" w:hAnsi="Arial" w:cs="Arial"/>
          <w:sz w:val="24"/>
          <w:szCs w:val="24"/>
        </w:rPr>
        <w:tab/>
        <w:t xml:space="preserve">Segundo Passos &amp; Goldschmidt (2005), codificação de dados é a operação de pré-processamento responsável pela forma como os dados serão representados durante o processo de KDD. </w:t>
      </w:r>
    </w:p>
    <w:p w:rsidR="00E34D90" w:rsidRDefault="00E34D90" w:rsidP="00E34D90">
      <w:pPr>
        <w:jc w:val="both"/>
        <w:rPr>
          <w:rFonts w:ascii="Arial" w:hAnsi="Arial" w:cs="Arial"/>
          <w:sz w:val="24"/>
          <w:szCs w:val="24"/>
        </w:rPr>
      </w:pPr>
      <w:r>
        <w:rPr>
          <w:rFonts w:ascii="Arial" w:hAnsi="Arial" w:cs="Arial"/>
          <w:sz w:val="24"/>
          <w:szCs w:val="24"/>
        </w:rPr>
        <w:tab/>
        <w:t xml:space="preserve">Deve-se salientar que os dados devem ser codificados de forma a atender às necessidades específicas dos algoritmos de Mineração de Dados. Por exemplo, uma rede neural requer que os dados estejam em uma representação numérica. Dessa forma, se a base de dados a ser processada apresente valores nominais, estes devem ser codificados antes de serem submetidos a rede (Passos &amp; Goldschmidt, 2005). </w:t>
      </w:r>
    </w:p>
    <w:p w:rsidR="00E34D90" w:rsidRDefault="00E34D90" w:rsidP="00E34D90">
      <w:pPr>
        <w:jc w:val="both"/>
        <w:rPr>
          <w:rFonts w:ascii="Arial" w:hAnsi="Arial" w:cs="Arial"/>
          <w:sz w:val="24"/>
          <w:szCs w:val="24"/>
        </w:rPr>
      </w:pPr>
      <w:r>
        <w:rPr>
          <w:rFonts w:ascii="Arial" w:hAnsi="Arial" w:cs="Arial"/>
          <w:sz w:val="24"/>
          <w:szCs w:val="24"/>
        </w:rPr>
        <w:tab/>
        <w:t xml:space="preserve">A maneira como a informação é codificada tem forte influência sobre o tipo de conhecimento a ser encontrado. Em essência, a codificação pode ser: </w:t>
      </w:r>
      <w:r w:rsidRPr="00A5072C">
        <w:rPr>
          <w:rFonts w:ascii="Arial" w:hAnsi="Arial" w:cs="Arial"/>
          <w:sz w:val="24"/>
          <w:szCs w:val="24"/>
        </w:rPr>
        <w:t xml:space="preserve"> Numérica – Categórica, que transforma valores reais em categorias ou intervalos; ou Categórica – Numérica, que representa numericamente valores de atributos categóricos (Passos &amp; Goldschmidt, 2005).</w:t>
      </w:r>
    </w:p>
    <w:p w:rsidR="00E34D90" w:rsidRDefault="00E34D90" w:rsidP="00E34D90">
      <w:pPr>
        <w:jc w:val="both"/>
        <w:rPr>
          <w:rFonts w:ascii="Arial" w:hAnsi="Arial" w:cs="Arial"/>
          <w:sz w:val="24"/>
          <w:szCs w:val="24"/>
        </w:rPr>
      </w:pPr>
    </w:p>
    <w:p w:rsidR="00E34D90" w:rsidRDefault="00E34D90" w:rsidP="008171D4">
      <w:pPr>
        <w:pStyle w:val="PargrafodaLista"/>
        <w:numPr>
          <w:ilvl w:val="3"/>
          <w:numId w:val="16"/>
        </w:numPr>
        <w:jc w:val="both"/>
        <w:rPr>
          <w:rFonts w:ascii="Arial" w:hAnsi="Arial" w:cs="Arial"/>
          <w:b/>
          <w:sz w:val="24"/>
          <w:szCs w:val="24"/>
        </w:rPr>
      </w:pPr>
      <w:r w:rsidRPr="005E026B">
        <w:rPr>
          <w:rFonts w:ascii="Arial" w:hAnsi="Arial" w:cs="Arial"/>
          <w:b/>
          <w:sz w:val="24"/>
          <w:szCs w:val="24"/>
        </w:rPr>
        <w:t>Codificação: Numérica – Categórica</w:t>
      </w:r>
    </w:p>
    <w:p w:rsidR="00E34D90" w:rsidRPr="005E026B" w:rsidRDefault="00E34D90" w:rsidP="00E34D90">
      <w:pPr>
        <w:pStyle w:val="PargrafodaLista"/>
        <w:ind w:left="1416"/>
        <w:jc w:val="both"/>
        <w:rPr>
          <w:rFonts w:ascii="Arial" w:hAnsi="Arial" w:cs="Arial"/>
          <w:b/>
          <w:sz w:val="24"/>
          <w:szCs w:val="24"/>
        </w:rPr>
      </w:pPr>
    </w:p>
    <w:p w:rsidR="00E34D90" w:rsidRDefault="00E34D90" w:rsidP="008171D4">
      <w:pPr>
        <w:pStyle w:val="PargrafodaLista"/>
        <w:numPr>
          <w:ilvl w:val="0"/>
          <w:numId w:val="27"/>
        </w:numPr>
        <w:jc w:val="both"/>
        <w:rPr>
          <w:rFonts w:ascii="Arial" w:hAnsi="Arial" w:cs="Arial"/>
          <w:sz w:val="24"/>
          <w:szCs w:val="24"/>
        </w:rPr>
      </w:pPr>
      <w:r w:rsidRPr="00AD2FC6">
        <w:rPr>
          <w:rFonts w:ascii="Arial" w:hAnsi="Arial" w:cs="Arial"/>
          <w:b/>
          <w:sz w:val="24"/>
          <w:szCs w:val="24"/>
        </w:rPr>
        <w:t>Mapeamento Direto</w:t>
      </w:r>
      <w:r>
        <w:rPr>
          <w:rFonts w:ascii="Arial" w:hAnsi="Arial" w:cs="Arial"/>
          <w:sz w:val="24"/>
          <w:szCs w:val="24"/>
        </w:rPr>
        <w:t xml:space="preserve"> – Consiste na simples substituição dos valores numéricos por valores categóricos. Por exemplo, sexo: </w:t>
      </w:r>
      <w:proofErr w:type="gramStart"/>
      <w:r>
        <w:rPr>
          <w:rFonts w:ascii="Arial" w:hAnsi="Arial" w:cs="Arial"/>
          <w:sz w:val="24"/>
          <w:szCs w:val="24"/>
        </w:rPr>
        <w:t xml:space="preserve">1 </w:t>
      </w:r>
      <w:r w:rsidRPr="005E026B">
        <w:rPr>
          <w:rFonts w:ascii="Arial" w:hAnsi="Arial" w:cs="Arial"/>
          <w:sz w:val="24"/>
          <w:szCs w:val="24"/>
        </w:rPr>
        <w:sym w:font="Wingdings" w:char="F0E0"/>
      </w:r>
      <w:r>
        <w:rPr>
          <w:rFonts w:ascii="Arial" w:hAnsi="Arial" w:cs="Arial"/>
          <w:sz w:val="24"/>
          <w:szCs w:val="24"/>
        </w:rPr>
        <w:t xml:space="preserve"> M</w:t>
      </w:r>
      <w:proofErr w:type="gramEnd"/>
      <w:r>
        <w:rPr>
          <w:rFonts w:ascii="Arial" w:hAnsi="Arial" w:cs="Arial"/>
          <w:sz w:val="24"/>
          <w:szCs w:val="24"/>
        </w:rPr>
        <w:t xml:space="preserve">, 0 </w:t>
      </w:r>
      <w:r w:rsidRPr="005E026B">
        <w:rPr>
          <w:rFonts w:ascii="Arial" w:hAnsi="Arial" w:cs="Arial"/>
          <w:sz w:val="24"/>
          <w:szCs w:val="24"/>
        </w:rPr>
        <w:sym w:font="Wingdings" w:char="F0E0"/>
      </w:r>
      <w:r>
        <w:rPr>
          <w:rFonts w:ascii="Arial" w:hAnsi="Arial" w:cs="Arial"/>
          <w:sz w:val="24"/>
          <w:szCs w:val="24"/>
        </w:rPr>
        <w:t xml:space="preserve"> F.</w:t>
      </w:r>
    </w:p>
    <w:p w:rsidR="00E34D90" w:rsidRDefault="00E34D90" w:rsidP="008171D4">
      <w:pPr>
        <w:pStyle w:val="PargrafodaLista"/>
        <w:numPr>
          <w:ilvl w:val="0"/>
          <w:numId w:val="27"/>
        </w:numPr>
        <w:jc w:val="both"/>
        <w:rPr>
          <w:rFonts w:ascii="Arial" w:hAnsi="Arial" w:cs="Arial"/>
          <w:sz w:val="24"/>
          <w:szCs w:val="24"/>
        </w:rPr>
      </w:pPr>
      <w:r w:rsidRPr="00AD2FC6">
        <w:rPr>
          <w:rFonts w:ascii="Arial" w:hAnsi="Arial" w:cs="Arial"/>
          <w:b/>
          <w:sz w:val="24"/>
          <w:szCs w:val="24"/>
        </w:rPr>
        <w:t>Mapeamento em Intervalos</w:t>
      </w:r>
      <w:r>
        <w:rPr>
          <w:rFonts w:ascii="Arial" w:hAnsi="Arial" w:cs="Arial"/>
          <w:sz w:val="24"/>
          <w:szCs w:val="24"/>
        </w:rPr>
        <w:t xml:space="preserve"> – também chamado Discretização, a representação em intervalos pode ser obtida a partir de métodos que dividam o domínio de uma variável numérica em intervalos. Existem diversos métodos para ser fazer sito, como por exemplo, dividir em intervalos com comprimentos definidos pelos usuário, dividir em intervalos </w:t>
      </w:r>
      <w:r>
        <w:rPr>
          <w:rFonts w:ascii="Arial" w:hAnsi="Arial" w:cs="Arial"/>
          <w:sz w:val="24"/>
          <w:szCs w:val="24"/>
        </w:rPr>
        <w:lastRenderedPageBreak/>
        <w:t>de comprimentos iguais ou até mesmo dividir em intervalos por meio de agrupamentos (clusters) (Passos &amp; Goldschmidt, 2005).</w:t>
      </w:r>
    </w:p>
    <w:p w:rsidR="00E34D90" w:rsidRDefault="00E34D90" w:rsidP="00E34D90">
      <w:pPr>
        <w:pStyle w:val="PargrafodaLista"/>
        <w:jc w:val="both"/>
        <w:rPr>
          <w:rFonts w:ascii="Arial" w:hAnsi="Arial" w:cs="Arial"/>
          <w:sz w:val="24"/>
          <w:szCs w:val="24"/>
        </w:rPr>
      </w:pPr>
    </w:p>
    <w:p w:rsidR="00E34D90" w:rsidRDefault="00E34D90" w:rsidP="008171D4">
      <w:pPr>
        <w:pStyle w:val="PargrafodaLista"/>
        <w:numPr>
          <w:ilvl w:val="3"/>
          <w:numId w:val="16"/>
        </w:numPr>
        <w:jc w:val="both"/>
        <w:rPr>
          <w:rFonts w:ascii="Arial" w:hAnsi="Arial" w:cs="Arial"/>
          <w:b/>
          <w:sz w:val="24"/>
          <w:szCs w:val="24"/>
        </w:rPr>
      </w:pPr>
      <w:r w:rsidRPr="00DC1D31">
        <w:rPr>
          <w:rFonts w:ascii="Arial" w:hAnsi="Arial" w:cs="Arial"/>
          <w:b/>
          <w:sz w:val="24"/>
          <w:szCs w:val="24"/>
        </w:rPr>
        <w:t>Codificação: Categórica – Numérica</w:t>
      </w:r>
    </w:p>
    <w:p w:rsidR="00E34D90" w:rsidRPr="00DC1D31" w:rsidRDefault="00E34D90" w:rsidP="00E34D90">
      <w:pPr>
        <w:pStyle w:val="PargrafodaLista"/>
        <w:ind w:left="1080"/>
        <w:jc w:val="both"/>
        <w:rPr>
          <w:rFonts w:ascii="Arial" w:hAnsi="Arial" w:cs="Arial"/>
          <w:b/>
          <w:sz w:val="24"/>
          <w:szCs w:val="24"/>
        </w:rPr>
      </w:pPr>
    </w:p>
    <w:p w:rsidR="00E34D90" w:rsidRDefault="00E34D90" w:rsidP="008171D4">
      <w:pPr>
        <w:pStyle w:val="PargrafodaLista"/>
        <w:numPr>
          <w:ilvl w:val="0"/>
          <w:numId w:val="28"/>
        </w:numPr>
        <w:jc w:val="both"/>
        <w:rPr>
          <w:rFonts w:ascii="Arial" w:hAnsi="Arial" w:cs="Arial"/>
          <w:sz w:val="24"/>
          <w:szCs w:val="24"/>
        </w:rPr>
      </w:pPr>
      <w:r w:rsidRPr="003726A6">
        <w:rPr>
          <w:rFonts w:ascii="Arial" w:hAnsi="Arial" w:cs="Arial"/>
          <w:b/>
          <w:sz w:val="24"/>
          <w:szCs w:val="24"/>
        </w:rPr>
        <w:t>Representação Binária Padrão</w:t>
      </w:r>
      <w:r w:rsidRPr="00C47B34">
        <w:rPr>
          <w:rFonts w:ascii="Arial" w:hAnsi="Arial" w:cs="Arial"/>
          <w:sz w:val="24"/>
          <w:szCs w:val="24"/>
        </w:rPr>
        <w:t xml:space="preserve"> – Nesta representação, cada valor categórico é associado a um valor de 1 até N e é representado por uma cadeia de dígitos binários. Por exemplo, se temos 5 possíveis valores, pode-se representa-los com cadeias binárias de comprimento 3</w:t>
      </w:r>
      <w:r>
        <w:rPr>
          <w:rFonts w:ascii="Arial" w:hAnsi="Arial" w:cs="Arial"/>
          <w:sz w:val="24"/>
          <w:szCs w:val="24"/>
        </w:rPr>
        <w:t>, como mostrado na Tabela 3.1</w:t>
      </w:r>
      <w:r w:rsidRPr="00C47B34">
        <w:rPr>
          <w:rFonts w:ascii="Arial" w:hAnsi="Arial" w:cs="Arial"/>
          <w:sz w:val="24"/>
          <w:szCs w:val="24"/>
        </w:rPr>
        <w:t>:</w:t>
      </w:r>
    </w:p>
    <w:p w:rsidR="00E34D90" w:rsidRDefault="00E34D90" w:rsidP="00E34D90">
      <w:pPr>
        <w:jc w:val="both"/>
        <w:rPr>
          <w:rFonts w:ascii="Arial" w:hAnsi="Arial" w:cs="Arial"/>
          <w:b/>
          <w:sz w:val="24"/>
          <w:szCs w:val="24"/>
        </w:rPr>
      </w:pPr>
    </w:p>
    <w:p w:rsidR="00E34D90" w:rsidRPr="002069F6" w:rsidRDefault="00E34D90" w:rsidP="00E34D90">
      <w:pPr>
        <w:jc w:val="both"/>
        <w:rPr>
          <w:rFonts w:ascii="Arial" w:hAnsi="Arial" w:cs="Arial"/>
          <w:sz w:val="24"/>
          <w:szCs w:val="24"/>
        </w:rPr>
      </w:pPr>
      <w:r w:rsidRPr="002069F6">
        <w:rPr>
          <w:rFonts w:ascii="Arial" w:hAnsi="Arial" w:cs="Arial"/>
          <w:b/>
          <w:sz w:val="24"/>
          <w:szCs w:val="24"/>
        </w:rPr>
        <w:t>Tabela 3.1</w:t>
      </w:r>
      <w:r>
        <w:rPr>
          <w:rFonts w:ascii="Arial" w:hAnsi="Arial" w:cs="Arial"/>
          <w:sz w:val="24"/>
          <w:szCs w:val="24"/>
        </w:rPr>
        <w:t xml:space="preserve"> Representação Binária Padrão </w:t>
      </w:r>
    </w:p>
    <w:tbl>
      <w:tblPr>
        <w:tblStyle w:val="Tabelacomgrade"/>
        <w:tblW w:w="0" w:type="auto"/>
        <w:tblLook w:val="04A0" w:firstRow="1" w:lastRow="0" w:firstColumn="1" w:lastColumn="0" w:noHBand="0" w:noVBand="1"/>
      </w:tblPr>
      <w:tblGrid>
        <w:gridCol w:w="4247"/>
        <w:gridCol w:w="4247"/>
      </w:tblGrid>
      <w:tr w:rsidR="00E34D90" w:rsidTr="00E31771">
        <w:tc>
          <w:tcPr>
            <w:tcW w:w="4247" w:type="dxa"/>
            <w:shd w:val="clear" w:color="auto" w:fill="D0CECE" w:themeFill="background2" w:themeFillShade="E6"/>
          </w:tcPr>
          <w:p w:rsidR="00E34D90" w:rsidRDefault="00E34D90" w:rsidP="00E31771">
            <w:pPr>
              <w:jc w:val="center"/>
              <w:rPr>
                <w:rFonts w:ascii="Arial" w:hAnsi="Arial" w:cs="Arial"/>
                <w:sz w:val="24"/>
                <w:szCs w:val="24"/>
              </w:rPr>
            </w:pPr>
            <w:r>
              <w:rPr>
                <w:rFonts w:ascii="Arial" w:hAnsi="Arial" w:cs="Arial"/>
                <w:sz w:val="24"/>
                <w:szCs w:val="24"/>
              </w:rPr>
              <w:t>Valores originais</w:t>
            </w:r>
          </w:p>
        </w:tc>
        <w:tc>
          <w:tcPr>
            <w:tcW w:w="4247" w:type="dxa"/>
            <w:shd w:val="clear" w:color="auto" w:fill="D0CECE" w:themeFill="background2" w:themeFillShade="E6"/>
          </w:tcPr>
          <w:p w:rsidR="00E34D90" w:rsidRDefault="00E34D90" w:rsidP="00E31771">
            <w:pPr>
              <w:jc w:val="center"/>
              <w:rPr>
                <w:rFonts w:ascii="Arial" w:hAnsi="Arial" w:cs="Arial"/>
                <w:sz w:val="24"/>
                <w:szCs w:val="24"/>
              </w:rPr>
            </w:pPr>
            <w:r>
              <w:rPr>
                <w:rFonts w:ascii="Arial" w:hAnsi="Arial" w:cs="Arial"/>
                <w:sz w:val="24"/>
                <w:szCs w:val="24"/>
              </w:rPr>
              <w:t>Representação binária padrão</w:t>
            </w:r>
          </w:p>
        </w:tc>
      </w:tr>
      <w:tr w:rsidR="00E34D90" w:rsidTr="00E31771">
        <w:tc>
          <w:tcPr>
            <w:tcW w:w="4247" w:type="dxa"/>
          </w:tcPr>
          <w:p w:rsidR="00E34D90" w:rsidRDefault="00E34D90" w:rsidP="00E31771">
            <w:pPr>
              <w:jc w:val="center"/>
              <w:rPr>
                <w:rFonts w:ascii="Arial" w:hAnsi="Arial" w:cs="Arial"/>
                <w:sz w:val="24"/>
                <w:szCs w:val="24"/>
              </w:rPr>
            </w:pPr>
            <w:r>
              <w:rPr>
                <w:rFonts w:ascii="Arial" w:hAnsi="Arial" w:cs="Arial"/>
                <w:sz w:val="24"/>
                <w:szCs w:val="24"/>
              </w:rPr>
              <w:t>Casado</w:t>
            </w:r>
          </w:p>
        </w:tc>
        <w:tc>
          <w:tcPr>
            <w:tcW w:w="4247" w:type="dxa"/>
          </w:tcPr>
          <w:p w:rsidR="00E34D90" w:rsidRDefault="00E34D90" w:rsidP="00E31771">
            <w:pPr>
              <w:jc w:val="center"/>
              <w:rPr>
                <w:rFonts w:ascii="Arial" w:hAnsi="Arial" w:cs="Arial"/>
                <w:sz w:val="24"/>
                <w:szCs w:val="24"/>
              </w:rPr>
            </w:pPr>
            <w:r>
              <w:rPr>
                <w:rFonts w:ascii="Arial" w:hAnsi="Arial" w:cs="Arial"/>
                <w:sz w:val="24"/>
                <w:szCs w:val="24"/>
              </w:rPr>
              <w:t>001</w:t>
            </w:r>
          </w:p>
        </w:tc>
      </w:tr>
      <w:tr w:rsidR="00E34D90" w:rsidTr="00E31771">
        <w:tc>
          <w:tcPr>
            <w:tcW w:w="4247" w:type="dxa"/>
          </w:tcPr>
          <w:p w:rsidR="00E34D90" w:rsidRDefault="00E34D90" w:rsidP="00E31771">
            <w:pPr>
              <w:jc w:val="center"/>
              <w:rPr>
                <w:rFonts w:ascii="Arial" w:hAnsi="Arial" w:cs="Arial"/>
                <w:sz w:val="24"/>
                <w:szCs w:val="24"/>
              </w:rPr>
            </w:pPr>
            <w:r>
              <w:rPr>
                <w:rFonts w:ascii="Arial" w:hAnsi="Arial" w:cs="Arial"/>
                <w:sz w:val="24"/>
                <w:szCs w:val="24"/>
              </w:rPr>
              <w:t>Solteiro</w:t>
            </w:r>
          </w:p>
        </w:tc>
        <w:tc>
          <w:tcPr>
            <w:tcW w:w="4247" w:type="dxa"/>
          </w:tcPr>
          <w:p w:rsidR="00E34D90" w:rsidRDefault="00E34D90" w:rsidP="00E31771">
            <w:pPr>
              <w:jc w:val="center"/>
              <w:rPr>
                <w:rFonts w:ascii="Arial" w:hAnsi="Arial" w:cs="Arial"/>
                <w:sz w:val="24"/>
                <w:szCs w:val="24"/>
              </w:rPr>
            </w:pPr>
            <w:r>
              <w:rPr>
                <w:rFonts w:ascii="Arial" w:hAnsi="Arial" w:cs="Arial"/>
                <w:sz w:val="24"/>
                <w:szCs w:val="24"/>
              </w:rPr>
              <w:t>010</w:t>
            </w:r>
          </w:p>
        </w:tc>
      </w:tr>
      <w:tr w:rsidR="00E34D90" w:rsidTr="00E31771">
        <w:tc>
          <w:tcPr>
            <w:tcW w:w="4247" w:type="dxa"/>
          </w:tcPr>
          <w:p w:rsidR="00E34D90" w:rsidRDefault="00E34D90" w:rsidP="00E31771">
            <w:pPr>
              <w:jc w:val="center"/>
              <w:rPr>
                <w:rFonts w:ascii="Arial" w:hAnsi="Arial" w:cs="Arial"/>
                <w:sz w:val="24"/>
                <w:szCs w:val="24"/>
              </w:rPr>
            </w:pPr>
            <w:r>
              <w:rPr>
                <w:rFonts w:ascii="Arial" w:hAnsi="Arial" w:cs="Arial"/>
                <w:sz w:val="24"/>
                <w:szCs w:val="24"/>
              </w:rPr>
              <w:t>Viúvo</w:t>
            </w:r>
          </w:p>
        </w:tc>
        <w:tc>
          <w:tcPr>
            <w:tcW w:w="4247" w:type="dxa"/>
          </w:tcPr>
          <w:p w:rsidR="00E34D90" w:rsidRDefault="00E34D90" w:rsidP="00E31771">
            <w:pPr>
              <w:jc w:val="center"/>
              <w:rPr>
                <w:rFonts w:ascii="Arial" w:hAnsi="Arial" w:cs="Arial"/>
                <w:sz w:val="24"/>
                <w:szCs w:val="24"/>
              </w:rPr>
            </w:pPr>
            <w:r>
              <w:rPr>
                <w:rFonts w:ascii="Arial" w:hAnsi="Arial" w:cs="Arial"/>
                <w:sz w:val="24"/>
                <w:szCs w:val="24"/>
              </w:rPr>
              <w:t>100</w:t>
            </w:r>
          </w:p>
        </w:tc>
      </w:tr>
      <w:tr w:rsidR="00E34D90" w:rsidTr="00E31771">
        <w:tc>
          <w:tcPr>
            <w:tcW w:w="4247" w:type="dxa"/>
          </w:tcPr>
          <w:p w:rsidR="00E34D90" w:rsidRDefault="00E34D90" w:rsidP="00E31771">
            <w:pPr>
              <w:jc w:val="center"/>
              <w:rPr>
                <w:rFonts w:ascii="Arial" w:hAnsi="Arial" w:cs="Arial"/>
                <w:sz w:val="24"/>
                <w:szCs w:val="24"/>
              </w:rPr>
            </w:pPr>
            <w:r>
              <w:rPr>
                <w:rFonts w:ascii="Arial" w:hAnsi="Arial" w:cs="Arial"/>
                <w:sz w:val="24"/>
                <w:szCs w:val="24"/>
              </w:rPr>
              <w:t>Divorciado</w:t>
            </w:r>
          </w:p>
        </w:tc>
        <w:tc>
          <w:tcPr>
            <w:tcW w:w="4247" w:type="dxa"/>
          </w:tcPr>
          <w:p w:rsidR="00E34D90" w:rsidRDefault="00E34D90" w:rsidP="00E31771">
            <w:pPr>
              <w:jc w:val="center"/>
              <w:rPr>
                <w:rFonts w:ascii="Arial" w:hAnsi="Arial" w:cs="Arial"/>
                <w:sz w:val="24"/>
                <w:szCs w:val="24"/>
              </w:rPr>
            </w:pPr>
            <w:r>
              <w:rPr>
                <w:rFonts w:ascii="Arial" w:hAnsi="Arial" w:cs="Arial"/>
                <w:sz w:val="24"/>
                <w:szCs w:val="24"/>
              </w:rPr>
              <w:t>011</w:t>
            </w:r>
          </w:p>
        </w:tc>
      </w:tr>
      <w:tr w:rsidR="00E34D90" w:rsidTr="00E31771">
        <w:tc>
          <w:tcPr>
            <w:tcW w:w="4247" w:type="dxa"/>
          </w:tcPr>
          <w:p w:rsidR="00E34D90" w:rsidRDefault="00E34D90" w:rsidP="00E31771">
            <w:pPr>
              <w:jc w:val="center"/>
              <w:rPr>
                <w:rFonts w:ascii="Arial" w:hAnsi="Arial" w:cs="Arial"/>
                <w:sz w:val="24"/>
                <w:szCs w:val="24"/>
              </w:rPr>
            </w:pPr>
            <w:r>
              <w:rPr>
                <w:rFonts w:ascii="Arial" w:hAnsi="Arial" w:cs="Arial"/>
                <w:sz w:val="24"/>
                <w:szCs w:val="24"/>
              </w:rPr>
              <w:t>Outro</w:t>
            </w:r>
          </w:p>
        </w:tc>
        <w:tc>
          <w:tcPr>
            <w:tcW w:w="4247" w:type="dxa"/>
          </w:tcPr>
          <w:p w:rsidR="00E34D90" w:rsidRDefault="00E34D90" w:rsidP="00E31771">
            <w:pPr>
              <w:jc w:val="center"/>
              <w:rPr>
                <w:rFonts w:ascii="Arial" w:hAnsi="Arial" w:cs="Arial"/>
                <w:sz w:val="24"/>
                <w:szCs w:val="24"/>
              </w:rPr>
            </w:pPr>
            <w:r>
              <w:rPr>
                <w:rFonts w:ascii="Arial" w:hAnsi="Arial" w:cs="Arial"/>
                <w:sz w:val="24"/>
                <w:szCs w:val="24"/>
              </w:rPr>
              <w:t>110</w:t>
            </w:r>
          </w:p>
        </w:tc>
      </w:tr>
    </w:tbl>
    <w:p w:rsidR="00E34D90" w:rsidRDefault="00E34D90" w:rsidP="00E34D90">
      <w:pPr>
        <w:jc w:val="both"/>
        <w:rPr>
          <w:rFonts w:ascii="Arial" w:hAnsi="Arial" w:cs="Arial"/>
          <w:sz w:val="24"/>
          <w:szCs w:val="24"/>
        </w:rPr>
      </w:pPr>
    </w:p>
    <w:p w:rsidR="00E34D90" w:rsidRDefault="00E34D90" w:rsidP="008171D4">
      <w:pPr>
        <w:pStyle w:val="PargrafodaLista"/>
        <w:numPr>
          <w:ilvl w:val="0"/>
          <w:numId w:val="28"/>
        </w:numPr>
        <w:jc w:val="both"/>
        <w:rPr>
          <w:rFonts w:ascii="Arial" w:hAnsi="Arial" w:cs="Arial"/>
          <w:sz w:val="24"/>
          <w:szCs w:val="24"/>
        </w:rPr>
      </w:pPr>
      <w:r w:rsidRPr="003726A6">
        <w:rPr>
          <w:rFonts w:ascii="Arial" w:hAnsi="Arial" w:cs="Arial"/>
          <w:b/>
          <w:sz w:val="24"/>
          <w:szCs w:val="24"/>
        </w:rPr>
        <w:t>Representação Binária 1-de-N</w:t>
      </w:r>
      <w:r>
        <w:rPr>
          <w:rFonts w:ascii="Arial" w:hAnsi="Arial" w:cs="Arial"/>
          <w:sz w:val="24"/>
          <w:szCs w:val="24"/>
        </w:rPr>
        <w:t xml:space="preserve"> – Nessa representação, o código 1-N tem um comprimento igual ao número de categorias discretas permitidas para a variável, onde cada elemento na cadeia de bits é 0, exceto para um único elemento: aquele que representa o valor da categoria em questão, como ilustrado na Tabela 3.2.</w:t>
      </w:r>
    </w:p>
    <w:p w:rsidR="00E34D90" w:rsidRDefault="00E34D90" w:rsidP="00E34D90">
      <w:pPr>
        <w:jc w:val="both"/>
        <w:rPr>
          <w:rFonts w:ascii="Arial" w:hAnsi="Arial" w:cs="Arial"/>
          <w:b/>
          <w:sz w:val="24"/>
          <w:szCs w:val="24"/>
        </w:rPr>
      </w:pPr>
    </w:p>
    <w:p w:rsidR="00E34D90" w:rsidRPr="002069F6" w:rsidRDefault="00E34D90" w:rsidP="00E34D90">
      <w:pPr>
        <w:jc w:val="both"/>
        <w:rPr>
          <w:rFonts w:ascii="Arial" w:hAnsi="Arial" w:cs="Arial"/>
          <w:sz w:val="24"/>
          <w:szCs w:val="24"/>
        </w:rPr>
      </w:pPr>
      <w:r w:rsidRPr="002069F6">
        <w:rPr>
          <w:rFonts w:ascii="Arial" w:hAnsi="Arial" w:cs="Arial"/>
          <w:b/>
          <w:sz w:val="24"/>
          <w:szCs w:val="24"/>
        </w:rPr>
        <w:t>Tabela 3.2</w:t>
      </w:r>
      <w:r>
        <w:rPr>
          <w:rFonts w:ascii="Arial" w:hAnsi="Arial" w:cs="Arial"/>
          <w:sz w:val="24"/>
          <w:szCs w:val="24"/>
        </w:rPr>
        <w:t xml:space="preserve"> Representação Binária 1-de-N</w:t>
      </w:r>
    </w:p>
    <w:tbl>
      <w:tblPr>
        <w:tblStyle w:val="Tabelacomgrade"/>
        <w:tblW w:w="0" w:type="auto"/>
        <w:tblLook w:val="04A0" w:firstRow="1" w:lastRow="0" w:firstColumn="1" w:lastColumn="0" w:noHBand="0" w:noVBand="1"/>
      </w:tblPr>
      <w:tblGrid>
        <w:gridCol w:w="4247"/>
        <w:gridCol w:w="4247"/>
      </w:tblGrid>
      <w:tr w:rsidR="00E34D90" w:rsidTr="00E31771">
        <w:tc>
          <w:tcPr>
            <w:tcW w:w="4247" w:type="dxa"/>
            <w:shd w:val="clear" w:color="auto" w:fill="D0CECE" w:themeFill="background2" w:themeFillShade="E6"/>
          </w:tcPr>
          <w:p w:rsidR="00E34D90" w:rsidRDefault="00E34D90" w:rsidP="00E31771">
            <w:pPr>
              <w:jc w:val="center"/>
              <w:rPr>
                <w:rFonts w:ascii="Arial" w:hAnsi="Arial" w:cs="Arial"/>
                <w:sz w:val="24"/>
                <w:szCs w:val="24"/>
              </w:rPr>
            </w:pPr>
            <w:r>
              <w:rPr>
                <w:rFonts w:ascii="Arial" w:hAnsi="Arial" w:cs="Arial"/>
                <w:sz w:val="24"/>
                <w:szCs w:val="24"/>
              </w:rPr>
              <w:t>Valores originais</w:t>
            </w:r>
          </w:p>
        </w:tc>
        <w:tc>
          <w:tcPr>
            <w:tcW w:w="4247" w:type="dxa"/>
            <w:shd w:val="clear" w:color="auto" w:fill="D0CECE" w:themeFill="background2" w:themeFillShade="E6"/>
          </w:tcPr>
          <w:p w:rsidR="00E34D90" w:rsidRDefault="00E34D90" w:rsidP="00E31771">
            <w:pPr>
              <w:jc w:val="center"/>
              <w:rPr>
                <w:rFonts w:ascii="Arial" w:hAnsi="Arial" w:cs="Arial"/>
                <w:sz w:val="24"/>
                <w:szCs w:val="24"/>
              </w:rPr>
            </w:pPr>
            <w:r>
              <w:rPr>
                <w:rFonts w:ascii="Arial" w:hAnsi="Arial" w:cs="Arial"/>
                <w:sz w:val="24"/>
                <w:szCs w:val="24"/>
              </w:rPr>
              <w:t>Representação binária 1-de-N</w:t>
            </w:r>
          </w:p>
        </w:tc>
      </w:tr>
      <w:tr w:rsidR="00E34D90" w:rsidTr="00E31771">
        <w:tc>
          <w:tcPr>
            <w:tcW w:w="4247" w:type="dxa"/>
          </w:tcPr>
          <w:p w:rsidR="00E34D90" w:rsidRDefault="00E34D90" w:rsidP="00E31771">
            <w:pPr>
              <w:jc w:val="center"/>
              <w:rPr>
                <w:rFonts w:ascii="Arial" w:hAnsi="Arial" w:cs="Arial"/>
                <w:sz w:val="24"/>
                <w:szCs w:val="24"/>
              </w:rPr>
            </w:pPr>
            <w:r>
              <w:rPr>
                <w:rFonts w:ascii="Arial" w:hAnsi="Arial" w:cs="Arial"/>
                <w:sz w:val="24"/>
                <w:szCs w:val="24"/>
              </w:rPr>
              <w:t>Casado</w:t>
            </w:r>
          </w:p>
        </w:tc>
        <w:tc>
          <w:tcPr>
            <w:tcW w:w="4247" w:type="dxa"/>
          </w:tcPr>
          <w:p w:rsidR="00E34D90" w:rsidRDefault="00E34D90" w:rsidP="00E31771">
            <w:pPr>
              <w:jc w:val="center"/>
              <w:rPr>
                <w:rFonts w:ascii="Arial" w:hAnsi="Arial" w:cs="Arial"/>
                <w:sz w:val="24"/>
                <w:szCs w:val="24"/>
              </w:rPr>
            </w:pPr>
            <w:r>
              <w:rPr>
                <w:rFonts w:ascii="Arial" w:hAnsi="Arial" w:cs="Arial"/>
                <w:sz w:val="24"/>
                <w:szCs w:val="24"/>
              </w:rPr>
              <w:t>00001</w:t>
            </w:r>
          </w:p>
        </w:tc>
      </w:tr>
      <w:tr w:rsidR="00E34D90" w:rsidTr="00E31771">
        <w:tc>
          <w:tcPr>
            <w:tcW w:w="4247" w:type="dxa"/>
          </w:tcPr>
          <w:p w:rsidR="00E34D90" w:rsidRDefault="00E34D90" w:rsidP="00E31771">
            <w:pPr>
              <w:jc w:val="center"/>
              <w:rPr>
                <w:rFonts w:ascii="Arial" w:hAnsi="Arial" w:cs="Arial"/>
                <w:sz w:val="24"/>
                <w:szCs w:val="24"/>
              </w:rPr>
            </w:pPr>
            <w:r>
              <w:rPr>
                <w:rFonts w:ascii="Arial" w:hAnsi="Arial" w:cs="Arial"/>
                <w:sz w:val="24"/>
                <w:szCs w:val="24"/>
              </w:rPr>
              <w:t>Solteiro</w:t>
            </w:r>
          </w:p>
        </w:tc>
        <w:tc>
          <w:tcPr>
            <w:tcW w:w="4247" w:type="dxa"/>
          </w:tcPr>
          <w:p w:rsidR="00E34D90" w:rsidRDefault="00E34D90" w:rsidP="00E31771">
            <w:pPr>
              <w:jc w:val="center"/>
              <w:rPr>
                <w:rFonts w:ascii="Arial" w:hAnsi="Arial" w:cs="Arial"/>
                <w:sz w:val="24"/>
                <w:szCs w:val="24"/>
              </w:rPr>
            </w:pPr>
            <w:r>
              <w:rPr>
                <w:rFonts w:ascii="Arial" w:hAnsi="Arial" w:cs="Arial"/>
                <w:sz w:val="24"/>
                <w:szCs w:val="24"/>
              </w:rPr>
              <w:t>00010</w:t>
            </w:r>
          </w:p>
        </w:tc>
      </w:tr>
      <w:tr w:rsidR="00E34D90" w:rsidTr="00E31771">
        <w:tc>
          <w:tcPr>
            <w:tcW w:w="4247" w:type="dxa"/>
          </w:tcPr>
          <w:p w:rsidR="00E34D90" w:rsidRDefault="00E34D90" w:rsidP="00E31771">
            <w:pPr>
              <w:jc w:val="center"/>
              <w:rPr>
                <w:rFonts w:ascii="Arial" w:hAnsi="Arial" w:cs="Arial"/>
                <w:sz w:val="24"/>
                <w:szCs w:val="24"/>
              </w:rPr>
            </w:pPr>
            <w:r>
              <w:rPr>
                <w:rFonts w:ascii="Arial" w:hAnsi="Arial" w:cs="Arial"/>
                <w:sz w:val="24"/>
                <w:szCs w:val="24"/>
              </w:rPr>
              <w:t>Viúvo</w:t>
            </w:r>
          </w:p>
        </w:tc>
        <w:tc>
          <w:tcPr>
            <w:tcW w:w="4247" w:type="dxa"/>
          </w:tcPr>
          <w:p w:rsidR="00E34D90" w:rsidRDefault="00E34D90" w:rsidP="00E31771">
            <w:pPr>
              <w:jc w:val="center"/>
              <w:rPr>
                <w:rFonts w:ascii="Arial" w:hAnsi="Arial" w:cs="Arial"/>
                <w:sz w:val="24"/>
                <w:szCs w:val="24"/>
              </w:rPr>
            </w:pPr>
            <w:r>
              <w:rPr>
                <w:rFonts w:ascii="Arial" w:hAnsi="Arial" w:cs="Arial"/>
                <w:sz w:val="24"/>
                <w:szCs w:val="24"/>
              </w:rPr>
              <w:t>00100</w:t>
            </w:r>
          </w:p>
        </w:tc>
      </w:tr>
      <w:tr w:rsidR="00E34D90" w:rsidTr="00E31771">
        <w:tc>
          <w:tcPr>
            <w:tcW w:w="4247" w:type="dxa"/>
          </w:tcPr>
          <w:p w:rsidR="00E34D90" w:rsidRDefault="00E34D90" w:rsidP="00E31771">
            <w:pPr>
              <w:jc w:val="center"/>
              <w:rPr>
                <w:rFonts w:ascii="Arial" w:hAnsi="Arial" w:cs="Arial"/>
                <w:sz w:val="24"/>
                <w:szCs w:val="24"/>
              </w:rPr>
            </w:pPr>
            <w:r>
              <w:rPr>
                <w:rFonts w:ascii="Arial" w:hAnsi="Arial" w:cs="Arial"/>
                <w:sz w:val="24"/>
                <w:szCs w:val="24"/>
              </w:rPr>
              <w:t>Divorciado</w:t>
            </w:r>
          </w:p>
        </w:tc>
        <w:tc>
          <w:tcPr>
            <w:tcW w:w="4247" w:type="dxa"/>
          </w:tcPr>
          <w:p w:rsidR="00E34D90" w:rsidRDefault="00E34D90" w:rsidP="00E31771">
            <w:pPr>
              <w:jc w:val="center"/>
              <w:rPr>
                <w:rFonts w:ascii="Arial" w:hAnsi="Arial" w:cs="Arial"/>
                <w:sz w:val="24"/>
                <w:szCs w:val="24"/>
              </w:rPr>
            </w:pPr>
            <w:r>
              <w:rPr>
                <w:rFonts w:ascii="Arial" w:hAnsi="Arial" w:cs="Arial"/>
                <w:sz w:val="24"/>
                <w:szCs w:val="24"/>
              </w:rPr>
              <w:t>01000</w:t>
            </w:r>
          </w:p>
        </w:tc>
      </w:tr>
      <w:tr w:rsidR="00E34D90" w:rsidTr="00E31771">
        <w:tc>
          <w:tcPr>
            <w:tcW w:w="4247" w:type="dxa"/>
          </w:tcPr>
          <w:p w:rsidR="00E34D90" w:rsidRDefault="00E34D90" w:rsidP="00E31771">
            <w:pPr>
              <w:jc w:val="center"/>
              <w:rPr>
                <w:rFonts w:ascii="Arial" w:hAnsi="Arial" w:cs="Arial"/>
                <w:sz w:val="24"/>
                <w:szCs w:val="24"/>
              </w:rPr>
            </w:pPr>
            <w:r>
              <w:rPr>
                <w:rFonts w:ascii="Arial" w:hAnsi="Arial" w:cs="Arial"/>
                <w:sz w:val="24"/>
                <w:szCs w:val="24"/>
              </w:rPr>
              <w:t>Outro</w:t>
            </w:r>
          </w:p>
        </w:tc>
        <w:tc>
          <w:tcPr>
            <w:tcW w:w="4247" w:type="dxa"/>
          </w:tcPr>
          <w:p w:rsidR="00E34D90" w:rsidRDefault="00E34D90" w:rsidP="00E31771">
            <w:pPr>
              <w:jc w:val="center"/>
              <w:rPr>
                <w:rFonts w:ascii="Arial" w:hAnsi="Arial" w:cs="Arial"/>
                <w:sz w:val="24"/>
                <w:szCs w:val="24"/>
              </w:rPr>
            </w:pPr>
            <w:r>
              <w:rPr>
                <w:rFonts w:ascii="Arial" w:hAnsi="Arial" w:cs="Arial"/>
                <w:sz w:val="24"/>
                <w:szCs w:val="24"/>
              </w:rPr>
              <w:t>10000</w:t>
            </w:r>
          </w:p>
        </w:tc>
      </w:tr>
    </w:tbl>
    <w:p w:rsidR="00E34D90" w:rsidRDefault="00E34D90" w:rsidP="00E34D90">
      <w:pPr>
        <w:jc w:val="both"/>
        <w:rPr>
          <w:rFonts w:ascii="Arial" w:hAnsi="Arial" w:cs="Arial"/>
          <w:sz w:val="24"/>
          <w:szCs w:val="24"/>
        </w:rPr>
      </w:pPr>
      <w:r w:rsidRPr="009376BE">
        <w:rPr>
          <w:rFonts w:ascii="Arial" w:hAnsi="Arial" w:cs="Arial"/>
          <w:sz w:val="24"/>
          <w:szCs w:val="24"/>
        </w:rPr>
        <w:t xml:space="preserve"> </w:t>
      </w:r>
    </w:p>
    <w:p w:rsidR="00E34D90" w:rsidRDefault="00E34D90" w:rsidP="008171D4">
      <w:pPr>
        <w:pStyle w:val="PargrafodaLista"/>
        <w:numPr>
          <w:ilvl w:val="0"/>
          <w:numId w:val="28"/>
        </w:numPr>
        <w:jc w:val="both"/>
        <w:rPr>
          <w:rFonts w:ascii="Arial" w:hAnsi="Arial" w:cs="Arial"/>
          <w:sz w:val="24"/>
          <w:szCs w:val="24"/>
        </w:rPr>
      </w:pPr>
      <w:r w:rsidRPr="00AD2FC6">
        <w:rPr>
          <w:rFonts w:ascii="Arial" w:hAnsi="Arial" w:cs="Arial"/>
          <w:b/>
          <w:sz w:val="24"/>
          <w:szCs w:val="24"/>
        </w:rPr>
        <w:t>Representação Binária por Temperatura</w:t>
      </w:r>
      <w:r>
        <w:rPr>
          <w:rFonts w:ascii="Arial" w:hAnsi="Arial" w:cs="Arial"/>
          <w:sz w:val="24"/>
          <w:szCs w:val="24"/>
        </w:rPr>
        <w:t xml:space="preserve"> – Essa representação é utilizada mais frequentemente quando os valores discretos estão relacionados de algum modo. Por exemplo, uma variável discreta pode ter um dos seguintes valores: fraco, regular, bom e ótimo. Nesse caso, existe uma graduação entre os valores. Onde o valor ótimo é o melhor valor e fraco o pior valor. Dessa forma, a diferença entre os conceitos fraco e ótimo deve ser a maior possível entre os valores. Pode-se considerar que cada valor corresponde a um acréscimo de bit igual a </w:t>
      </w:r>
      <w:r>
        <w:rPr>
          <w:rFonts w:ascii="Arial" w:hAnsi="Arial" w:cs="Arial"/>
          <w:sz w:val="24"/>
          <w:szCs w:val="24"/>
        </w:rPr>
        <w:lastRenderedPageBreak/>
        <w:t>1 na representação, conforme mostra a tabela abaixo, como mostra a Tabela 3.3.</w:t>
      </w:r>
    </w:p>
    <w:p w:rsidR="00E34D90" w:rsidRDefault="00E34D90" w:rsidP="00E34D90">
      <w:pPr>
        <w:jc w:val="both"/>
        <w:rPr>
          <w:rFonts w:ascii="Arial" w:hAnsi="Arial" w:cs="Arial"/>
          <w:b/>
          <w:sz w:val="24"/>
          <w:szCs w:val="24"/>
        </w:rPr>
      </w:pPr>
    </w:p>
    <w:p w:rsidR="00E34D90" w:rsidRPr="002069F6" w:rsidRDefault="00E34D90" w:rsidP="00E34D90">
      <w:pPr>
        <w:jc w:val="both"/>
        <w:rPr>
          <w:rFonts w:ascii="Arial" w:hAnsi="Arial" w:cs="Arial"/>
          <w:sz w:val="24"/>
          <w:szCs w:val="24"/>
        </w:rPr>
      </w:pPr>
      <w:r w:rsidRPr="002069F6">
        <w:rPr>
          <w:rFonts w:ascii="Arial" w:hAnsi="Arial" w:cs="Arial"/>
          <w:b/>
          <w:sz w:val="24"/>
          <w:szCs w:val="24"/>
        </w:rPr>
        <w:t>Tabela 3.3</w:t>
      </w:r>
      <w:r>
        <w:rPr>
          <w:rFonts w:ascii="Arial" w:hAnsi="Arial" w:cs="Arial"/>
          <w:sz w:val="24"/>
          <w:szCs w:val="24"/>
        </w:rPr>
        <w:t xml:space="preserve"> Representação Binária por Temperatura</w:t>
      </w:r>
    </w:p>
    <w:tbl>
      <w:tblPr>
        <w:tblStyle w:val="Tabelacomgrade"/>
        <w:tblW w:w="0" w:type="auto"/>
        <w:tblLook w:val="04A0" w:firstRow="1" w:lastRow="0" w:firstColumn="1" w:lastColumn="0" w:noHBand="0" w:noVBand="1"/>
      </w:tblPr>
      <w:tblGrid>
        <w:gridCol w:w="3397"/>
        <w:gridCol w:w="5097"/>
      </w:tblGrid>
      <w:tr w:rsidR="00E34D90" w:rsidTr="00E31771">
        <w:tc>
          <w:tcPr>
            <w:tcW w:w="3397" w:type="dxa"/>
            <w:shd w:val="clear" w:color="auto" w:fill="D0CECE" w:themeFill="background2" w:themeFillShade="E6"/>
          </w:tcPr>
          <w:p w:rsidR="00E34D90" w:rsidRDefault="00E34D90" w:rsidP="00E31771">
            <w:pPr>
              <w:jc w:val="center"/>
              <w:rPr>
                <w:rFonts w:ascii="Arial" w:hAnsi="Arial" w:cs="Arial"/>
                <w:sz w:val="24"/>
                <w:szCs w:val="24"/>
              </w:rPr>
            </w:pPr>
            <w:r>
              <w:rPr>
                <w:rFonts w:ascii="Arial" w:hAnsi="Arial" w:cs="Arial"/>
                <w:sz w:val="24"/>
                <w:szCs w:val="24"/>
              </w:rPr>
              <w:t>Valores originais</w:t>
            </w:r>
          </w:p>
        </w:tc>
        <w:tc>
          <w:tcPr>
            <w:tcW w:w="5097" w:type="dxa"/>
            <w:shd w:val="clear" w:color="auto" w:fill="D0CECE" w:themeFill="background2" w:themeFillShade="E6"/>
          </w:tcPr>
          <w:p w:rsidR="00E34D90" w:rsidRDefault="00E34D90" w:rsidP="00E31771">
            <w:pPr>
              <w:jc w:val="center"/>
              <w:rPr>
                <w:rFonts w:ascii="Arial" w:hAnsi="Arial" w:cs="Arial"/>
                <w:sz w:val="24"/>
                <w:szCs w:val="24"/>
              </w:rPr>
            </w:pPr>
            <w:r>
              <w:rPr>
                <w:rFonts w:ascii="Arial" w:hAnsi="Arial" w:cs="Arial"/>
                <w:sz w:val="24"/>
                <w:szCs w:val="24"/>
              </w:rPr>
              <w:t>Representação binária por temperatura</w:t>
            </w:r>
          </w:p>
        </w:tc>
      </w:tr>
      <w:tr w:rsidR="00E34D90" w:rsidTr="00E31771">
        <w:tc>
          <w:tcPr>
            <w:tcW w:w="3397" w:type="dxa"/>
          </w:tcPr>
          <w:p w:rsidR="00E34D90" w:rsidRDefault="00E34D90" w:rsidP="00E31771">
            <w:pPr>
              <w:jc w:val="center"/>
              <w:rPr>
                <w:rFonts w:ascii="Arial" w:hAnsi="Arial" w:cs="Arial"/>
                <w:sz w:val="24"/>
                <w:szCs w:val="24"/>
              </w:rPr>
            </w:pPr>
            <w:r>
              <w:rPr>
                <w:rFonts w:ascii="Arial" w:hAnsi="Arial" w:cs="Arial"/>
                <w:sz w:val="24"/>
                <w:szCs w:val="24"/>
              </w:rPr>
              <w:t>Fraco</w:t>
            </w:r>
          </w:p>
        </w:tc>
        <w:tc>
          <w:tcPr>
            <w:tcW w:w="5097" w:type="dxa"/>
          </w:tcPr>
          <w:p w:rsidR="00E34D90" w:rsidRDefault="00E34D90" w:rsidP="00E31771">
            <w:pPr>
              <w:jc w:val="center"/>
              <w:rPr>
                <w:rFonts w:ascii="Arial" w:hAnsi="Arial" w:cs="Arial"/>
                <w:sz w:val="24"/>
                <w:szCs w:val="24"/>
              </w:rPr>
            </w:pPr>
            <w:r>
              <w:rPr>
                <w:rFonts w:ascii="Arial" w:hAnsi="Arial" w:cs="Arial"/>
                <w:sz w:val="24"/>
                <w:szCs w:val="24"/>
              </w:rPr>
              <w:t>0001</w:t>
            </w:r>
          </w:p>
        </w:tc>
      </w:tr>
      <w:tr w:rsidR="00E34D90" w:rsidTr="00E31771">
        <w:tc>
          <w:tcPr>
            <w:tcW w:w="3397" w:type="dxa"/>
          </w:tcPr>
          <w:p w:rsidR="00E34D90" w:rsidRDefault="00E34D90" w:rsidP="00E31771">
            <w:pPr>
              <w:jc w:val="center"/>
              <w:rPr>
                <w:rFonts w:ascii="Arial" w:hAnsi="Arial" w:cs="Arial"/>
                <w:sz w:val="24"/>
                <w:szCs w:val="24"/>
              </w:rPr>
            </w:pPr>
            <w:r>
              <w:rPr>
                <w:rFonts w:ascii="Arial" w:hAnsi="Arial" w:cs="Arial"/>
                <w:sz w:val="24"/>
                <w:szCs w:val="24"/>
              </w:rPr>
              <w:t>Regular</w:t>
            </w:r>
          </w:p>
        </w:tc>
        <w:tc>
          <w:tcPr>
            <w:tcW w:w="5097" w:type="dxa"/>
          </w:tcPr>
          <w:p w:rsidR="00E34D90" w:rsidRDefault="00E34D90" w:rsidP="00E31771">
            <w:pPr>
              <w:jc w:val="center"/>
              <w:rPr>
                <w:rFonts w:ascii="Arial" w:hAnsi="Arial" w:cs="Arial"/>
                <w:sz w:val="24"/>
                <w:szCs w:val="24"/>
              </w:rPr>
            </w:pPr>
            <w:r>
              <w:rPr>
                <w:rFonts w:ascii="Arial" w:hAnsi="Arial" w:cs="Arial"/>
                <w:sz w:val="24"/>
                <w:szCs w:val="24"/>
              </w:rPr>
              <w:t>0011</w:t>
            </w:r>
          </w:p>
        </w:tc>
      </w:tr>
      <w:tr w:rsidR="00E34D90" w:rsidTr="00E31771">
        <w:tc>
          <w:tcPr>
            <w:tcW w:w="3397" w:type="dxa"/>
          </w:tcPr>
          <w:p w:rsidR="00E34D90" w:rsidRDefault="00E34D90" w:rsidP="00E31771">
            <w:pPr>
              <w:jc w:val="center"/>
              <w:rPr>
                <w:rFonts w:ascii="Arial" w:hAnsi="Arial" w:cs="Arial"/>
                <w:sz w:val="24"/>
                <w:szCs w:val="24"/>
              </w:rPr>
            </w:pPr>
            <w:r>
              <w:rPr>
                <w:rFonts w:ascii="Arial" w:hAnsi="Arial" w:cs="Arial"/>
                <w:sz w:val="24"/>
                <w:szCs w:val="24"/>
              </w:rPr>
              <w:t>Bom</w:t>
            </w:r>
          </w:p>
        </w:tc>
        <w:tc>
          <w:tcPr>
            <w:tcW w:w="5097" w:type="dxa"/>
          </w:tcPr>
          <w:p w:rsidR="00E34D90" w:rsidRDefault="00E34D90" w:rsidP="00E31771">
            <w:pPr>
              <w:jc w:val="center"/>
              <w:rPr>
                <w:rFonts w:ascii="Arial" w:hAnsi="Arial" w:cs="Arial"/>
                <w:sz w:val="24"/>
                <w:szCs w:val="24"/>
              </w:rPr>
            </w:pPr>
            <w:r>
              <w:rPr>
                <w:rFonts w:ascii="Arial" w:hAnsi="Arial" w:cs="Arial"/>
                <w:sz w:val="24"/>
                <w:szCs w:val="24"/>
              </w:rPr>
              <w:t>0111</w:t>
            </w:r>
          </w:p>
        </w:tc>
      </w:tr>
      <w:tr w:rsidR="00E34D90" w:rsidTr="00E31771">
        <w:tc>
          <w:tcPr>
            <w:tcW w:w="3397" w:type="dxa"/>
          </w:tcPr>
          <w:p w:rsidR="00E34D90" w:rsidRDefault="00E34D90" w:rsidP="00E31771">
            <w:pPr>
              <w:jc w:val="center"/>
              <w:rPr>
                <w:rFonts w:ascii="Arial" w:hAnsi="Arial" w:cs="Arial"/>
                <w:sz w:val="24"/>
                <w:szCs w:val="24"/>
              </w:rPr>
            </w:pPr>
            <w:r>
              <w:rPr>
                <w:rFonts w:ascii="Arial" w:hAnsi="Arial" w:cs="Arial"/>
                <w:sz w:val="24"/>
                <w:szCs w:val="24"/>
              </w:rPr>
              <w:t>Ótimo</w:t>
            </w:r>
          </w:p>
        </w:tc>
        <w:tc>
          <w:tcPr>
            <w:tcW w:w="5097" w:type="dxa"/>
          </w:tcPr>
          <w:p w:rsidR="00E34D90" w:rsidRDefault="00E34D90" w:rsidP="00E31771">
            <w:pPr>
              <w:jc w:val="center"/>
              <w:rPr>
                <w:rFonts w:ascii="Arial" w:hAnsi="Arial" w:cs="Arial"/>
                <w:sz w:val="24"/>
                <w:szCs w:val="24"/>
              </w:rPr>
            </w:pPr>
            <w:r>
              <w:rPr>
                <w:rFonts w:ascii="Arial" w:hAnsi="Arial" w:cs="Arial"/>
                <w:sz w:val="24"/>
                <w:szCs w:val="24"/>
              </w:rPr>
              <w:t>1111</w:t>
            </w:r>
          </w:p>
        </w:tc>
      </w:tr>
    </w:tbl>
    <w:p w:rsidR="00E34D90" w:rsidRDefault="00E34D90" w:rsidP="00E34D90">
      <w:pPr>
        <w:jc w:val="both"/>
        <w:rPr>
          <w:rFonts w:ascii="Arial" w:hAnsi="Arial" w:cs="Arial"/>
          <w:sz w:val="24"/>
          <w:szCs w:val="24"/>
        </w:rPr>
      </w:pPr>
    </w:p>
    <w:p w:rsidR="00E34D90" w:rsidRDefault="00E34D90" w:rsidP="00E34D90">
      <w:pPr>
        <w:jc w:val="both"/>
        <w:rPr>
          <w:rFonts w:ascii="Arial" w:hAnsi="Arial" w:cs="Arial"/>
          <w:sz w:val="24"/>
          <w:szCs w:val="24"/>
        </w:rPr>
      </w:pPr>
      <w:r>
        <w:rPr>
          <w:rFonts w:ascii="Arial" w:hAnsi="Arial" w:cs="Arial"/>
          <w:sz w:val="24"/>
          <w:szCs w:val="24"/>
        </w:rPr>
        <w:tab/>
        <w:t xml:space="preserve">De acordo com Passos &amp; Goldschmidt (2005), uma medida de distância normalmente utilizada conjuntamente a esta representação é a distância de </w:t>
      </w:r>
      <w:r w:rsidRPr="006C6DEF">
        <w:rPr>
          <w:rFonts w:ascii="Arial" w:hAnsi="Arial" w:cs="Arial"/>
          <w:b/>
          <w:i/>
          <w:sz w:val="24"/>
          <w:szCs w:val="24"/>
        </w:rPr>
        <w:t>Hamming</w:t>
      </w:r>
      <w:r>
        <w:rPr>
          <w:rFonts w:ascii="Arial" w:hAnsi="Arial" w:cs="Arial"/>
          <w:sz w:val="24"/>
          <w:szCs w:val="24"/>
        </w:rPr>
        <w:t xml:space="preserve"> (</w:t>
      </w:r>
      <w:r w:rsidRPr="006C6DEF">
        <w:rPr>
          <w:rFonts w:ascii="Arial" w:hAnsi="Arial" w:cs="Arial"/>
          <w:b/>
          <w:sz w:val="24"/>
          <w:szCs w:val="24"/>
        </w:rPr>
        <w:t>DH</w:t>
      </w:r>
      <w:r>
        <w:rPr>
          <w:rFonts w:ascii="Arial" w:hAnsi="Arial" w:cs="Arial"/>
          <w:sz w:val="24"/>
          <w:szCs w:val="24"/>
        </w:rPr>
        <w:t xml:space="preserve">), também conhecida como </w:t>
      </w:r>
      <w:r w:rsidRPr="006C6DEF">
        <w:rPr>
          <w:rFonts w:ascii="Arial" w:hAnsi="Arial" w:cs="Arial"/>
          <w:i/>
          <w:sz w:val="24"/>
          <w:szCs w:val="24"/>
        </w:rPr>
        <w:t>City-Block</w:t>
      </w:r>
      <w:r>
        <w:rPr>
          <w:rFonts w:ascii="Arial" w:hAnsi="Arial" w:cs="Arial"/>
          <w:sz w:val="24"/>
          <w:szCs w:val="24"/>
        </w:rPr>
        <w:t xml:space="preserve">. Essa distância expressa a diferença entre duas cadeias de bits, adicionando uma unidade sempre que bits de mesma posição possuem valores distintos. A tabela a seguir mostra a distância de </w:t>
      </w:r>
      <w:r w:rsidRPr="006C6DEF">
        <w:rPr>
          <w:rFonts w:ascii="Arial" w:hAnsi="Arial" w:cs="Arial"/>
          <w:i/>
          <w:sz w:val="24"/>
          <w:szCs w:val="24"/>
        </w:rPr>
        <w:t>Hamming</w:t>
      </w:r>
      <w:r>
        <w:rPr>
          <w:rFonts w:ascii="Arial" w:hAnsi="Arial" w:cs="Arial"/>
          <w:sz w:val="24"/>
          <w:szCs w:val="24"/>
        </w:rPr>
        <w:t xml:space="preserve"> entre os conceitos.</w:t>
      </w:r>
    </w:p>
    <w:p w:rsidR="009F66E9" w:rsidRDefault="009F66E9" w:rsidP="00E34D90">
      <w:pPr>
        <w:jc w:val="both"/>
        <w:rPr>
          <w:rFonts w:ascii="Arial" w:hAnsi="Arial" w:cs="Arial"/>
          <w:sz w:val="24"/>
          <w:szCs w:val="24"/>
        </w:rPr>
      </w:pPr>
    </w:p>
    <w:p w:rsidR="009F66E9" w:rsidRDefault="009F66E9" w:rsidP="00E34D90">
      <w:pPr>
        <w:jc w:val="both"/>
        <w:rPr>
          <w:rFonts w:ascii="Arial" w:hAnsi="Arial" w:cs="Arial"/>
          <w:sz w:val="24"/>
          <w:szCs w:val="24"/>
        </w:rPr>
      </w:pPr>
      <w:r w:rsidRPr="009F66E9">
        <w:rPr>
          <w:rFonts w:ascii="Arial" w:hAnsi="Arial" w:cs="Arial"/>
          <w:b/>
          <w:sz w:val="24"/>
          <w:szCs w:val="24"/>
        </w:rPr>
        <w:t>Tabela 3.4</w:t>
      </w:r>
      <w:r>
        <w:rPr>
          <w:rFonts w:ascii="Arial" w:hAnsi="Arial" w:cs="Arial"/>
          <w:sz w:val="24"/>
          <w:szCs w:val="24"/>
        </w:rPr>
        <w:t xml:space="preserve"> Distância Hamming entre os conceitos.</w:t>
      </w:r>
    </w:p>
    <w:tbl>
      <w:tblPr>
        <w:tblStyle w:val="Tabelacomgrade"/>
        <w:tblW w:w="0" w:type="auto"/>
        <w:tblLook w:val="04A0" w:firstRow="1" w:lastRow="0" w:firstColumn="1" w:lastColumn="0" w:noHBand="0" w:noVBand="1"/>
      </w:tblPr>
      <w:tblGrid>
        <w:gridCol w:w="1698"/>
        <w:gridCol w:w="1699"/>
        <w:gridCol w:w="1699"/>
        <w:gridCol w:w="1699"/>
        <w:gridCol w:w="1699"/>
      </w:tblGrid>
      <w:tr w:rsidR="00E34D90" w:rsidTr="00E31771">
        <w:tc>
          <w:tcPr>
            <w:tcW w:w="1698" w:type="dxa"/>
          </w:tcPr>
          <w:p w:rsidR="00E34D90" w:rsidRDefault="00E34D90" w:rsidP="00E31771">
            <w:pPr>
              <w:jc w:val="both"/>
              <w:rPr>
                <w:rFonts w:ascii="Arial" w:hAnsi="Arial" w:cs="Arial"/>
                <w:sz w:val="24"/>
                <w:szCs w:val="24"/>
              </w:rPr>
            </w:pPr>
            <w:r>
              <w:rPr>
                <w:rFonts w:ascii="Arial" w:hAnsi="Arial" w:cs="Arial"/>
                <w:sz w:val="24"/>
                <w:szCs w:val="24"/>
              </w:rPr>
              <w:t>DH</w:t>
            </w:r>
          </w:p>
        </w:tc>
        <w:tc>
          <w:tcPr>
            <w:tcW w:w="1699" w:type="dxa"/>
          </w:tcPr>
          <w:p w:rsidR="00E34D90" w:rsidRDefault="00E34D90" w:rsidP="00E31771">
            <w:pPr>
              <w:jc w:val="both"/>
              <w:rPr>
                <w:rFonts w:ascii="Arial" w:hAnsi="Arial" w:cs="Arial"/>
                <w:sz w:val="24"/>
                <w:szCs w:val="24"/>
              </w:rPr>
            </w:pPr>
            <w:r>
              <w:rPr>
                <w:rFonts w:ascii="Arial" w:hAnsi="Arial" w:cs="Arial"/>
                <w:sz w:val="24"/>
                <w:szCs w:val="24"/>
              </w:rPr>
              <w:t>Fraco</w:t>
            </w:r>
          </w:p>
        </w:tc>
        <w:tc>
          <w:tcPr>
            <w:tcW w:w="1699" w:type="dxa"/>
          </w:tcPr>
          <w:p w:rsidR="00E34D90" w:rsidRDefault="00E34D90" w:rsidP="00E31771">
            <w:pPr>
              <w:jc w:val="both"/>
              <w:rPr>
                <w:rFonts w:ascii="Arial" w:hAnsi="Arial" w:cs="Arial"/>
                <w:sz w:val="24"/>
                <w:szCs w:val="24"/>
              </w:rPr>
            </w:pPr>
            <w:r>
              <w:rPr>
                <w:rFonts w:ascii="Arial" w:hAnsi="Arial" w:cs="Arial"/>
                <w:sz w:val="24"/>
                <w:szCs w:val="24"/>
              </w:rPr>
              <w:t>Regular</w:t>
            </w:r>
          </w:p>
        </w:tc>
        <w:tc>
          <w:tcPr>
            <w:tcW w:w="1699" w:type="dxa"/>
          </w:tcPr>
          <w:p w:rsidR="00E34D90" w:rsidRDefault="00E34D90" w:rsidP="00E31771">
            <w:pPr>
              <w:jc w:val="both"/>
              <w:rPr>
                <w:rFonts w:ascii="Arial" w:hAnsi="Arial" w:cs="Arial"/>
                <w:sz w:val="24"/>
                <w:szCs w:val="24"/>
              </w:rPr>
            </w:pPr>
            <w:r>
              <w:rPr>
                <w:rFonts w:ascii="Arial" w:hAnsi="Arial" w:cs="Arial"/>
                <w:sz w:val="24"/>
                <w:szCs w:val="24"/>
              </w:rPr>
              <w:t>Bom</w:t>
            </w:r>
          </w:p>
        </w:tc>
        <w:tc>
          <w:tcPr>
            <w:tcW w:w="1699" w:type="dxa"/>
          </w:tcPr>
          <w:p w:rsidR="00E34D90" w:rsidRDefault="00E34D90" w:rsidP="00E31771">
            <w:pPr>
              <w:jc w:val="both"/>
              <w:rPr>
                <w:rFonts w:ascii="Arial" w:hAnsi="Arial" w:cs="Arial"/>
                <w:sz w:val="24"/>
                <w:szCs w:val="24"/>
              </w:rPr>
            </w:pPr>
            <w:r>
              <w:rPr>
                <w:rFonts w:ascii="Arial" w:hAnsi="Arial" w:cs="Arial"/>
                <w:sz w:val="24"/>
                <w:szCs w:val="24"/>
              </w:rPr>
              <w:t>Ótimo</w:t>
            </w:r>
          </w:p>
        </w:tc>
      </w:tr>
      <w:tr w:rsidR="00E34D90" w:rsidTr="00E31771">
        <w:tc>
          <w:tcPr>
            <w:tcW w:w="1698" w:type="dxa"/>
          </w:tcPr>
          <w:p w:rsidR="00E34D90" w:rsidRDefault="00E34D90" w:rsidP="00E31771">
            <w:pPr>
              <w:jc w:val="both"/>
              <w:rPr>
                <w:rFonts w:ascii="Arial" w:hAnsi="Arial" w:cs="Arial"/>
                <w:sz w:val="24"/>
                <w:szCs w:val="24"/>
              </w:rPr>
            </w:pPr>
            <w:r>
              <w:rPr>
                <w:rFonts w:ascii="Arial" w:hAnsi="Arial" w:cs="Arial"/>
                <w:sz w:val="24"/>
                <w:szCs w:val="24"/>
              </w:rPr>
              <w:t>Fraco</w:t>
            </w:r>
          </w:p>
        </w:tc>
        <w:tc>
          <w:tcPr>
            <w:tcW w:w="1699" w:type="dxa"/>
          </w:tcPr>
          <w:p w:rsidR="00E34D90" w:rsidRDefault="00E34D90" w:rsidP="00E31771">
            <w:pPr>
              <w:jc w:val="both"/>
              <w:rPr>
                <w:rFonts w:ascii="Arial" w:hAnsi="Arial" w:cs="Arial"/>
                <w:sz w:val="24"/>
                <w:szCs w:val="24"/>
              </w:rPr>
            </w:pPr>
            <w:r>
              <w:rPr>
                <w:rFonts w:ascii="Arial" w:hAnsi="Arial" w:cs="Arial"/>
                <w:sz w:val="24"/>
                <w:szCs w:val="24"/>
              </w:rPr>
              <w:t>0</w:t>
            </w:r>
          </w:p>
        </w:tc>
        <w:tc>
          <w:tcPr>
            <w:tcW w:w="1699" w:type="dxa"/>
          </w:tcPr>
          <w:p w:rsidR="00E34D90" w:rsidRDefault="00E34D90" w:rsidP="00E31771">
            <w:pPr>
              <w:jc w:val="both"/>
              <w:rPr>
                <w:rFonts w:ascii="Arial" w:hAnsi="Arial" w:cs="Arial"/>
                <w:sz w:val="24"/>
                <w:szCs w:val="24"/>
              </w:rPr>
            </w:pPr>
            <w:r>
              <w:rPr>
                <w:rFonts w:ascii="Arial" w:hAnsi="Arial" w:cs="Arial"/>
                <w:sz w:val="24"/>
                <w:szCs w:val="24"/>
              </w:rPr>
              <w:t>1</w:t>
            </w:r>
          </w:p>
        </w:tc>
        <w:tc>
          <w:tcPr>
            <w:tcW w:w="1699" w:type="dxa"/>
          </w:tcPr>
          <w:p w:rsidR="00E34D90" w:rsidRDefault="00E34D90" w:rsidP="00E31771">
            <w:pPr>
              <w:jc w:val="both"/>
              <w:rPr>
                <w:rFonts w:ascii="Arial" w:hAnsi="Arial" w:cs="Arial"/>
                <w:sz w:val="24"/>
                <w:szCs w:val="24"/>
              </w:rPr>
            </w:pPr>
            <w:r>
              <w:rPr>
                <w:rFonts w:ascii="Arial" w:hAnsi="Arial" w:cs="Arial"/>
                <w:sz w:val="24"/>
                <w:szCs w:val="24"/>
              </w:rPr>
              <w:t>2</w:t>
            </w:r>
          </w:p>
        </w:tc>
        <w:tc>
          <w:tcPr>
            <w:tcW w:w="1699" w:type="dxa"/>
          </w:tcPr>
          <w:p w:rsidR="00E34D90" w:rsidRDefault="00E34D90" w:rsidP="00E31771">
            <w:pPr>
              <w:jc w:val="both"/>
              <w:rPr>
                <w:rFonts w:ascii="Arial" w:hAnsi="Arial" w:cs="Arial"/>
                <w:sz w:val="24"/>
                <w:szCs w:val="24"/>
              </w:rPr>
            </w:pPr>
            <w:r>
              <w:rPr>
                <w:rFonts w:ascii="Arial" w:hAnsi="Arial" w:cs="Arial"/>
                <w:sz w:val="24"/>
                <w:szCs w:val="24"/>
              </w:rPr>
              <w:t>3</w:t>
            </w:r>
          </w:p>
        </w:tc>
      </w:tr>
      <w:tr w:rsidR="00E34D90" w:rsidTr="00E31771">
        <w:tc>
          <w:tcPr>
            <w:tcW w:w="1698" w:type="dxa"/>
          </w:tcPr>
          <w:p w:rsidR="00E34D90" w:rsidRDefault="00E34D90" w:rsidP="00E31771">
            <w:pPr>
              <w:jc w:val="both"/>
              <w:rPr>
                <w:rFonts w:ascii="Arial" w:hAnsi="Arial" w:cs="Arial"/>
                <w:sz w:val="24"/>
                <w:szCs w:val="24"/>
              </w:rPr>
            </w:pPr>
            <w:r>
              <w:rPr>
                <w:rFonts w:ascii="Arial" w:hAnsi="Arial" w:cs="Arial"/>
                <w:sz w:val="24"/>
                <w:szCs w:val="24"/>
              </w:rPr>
              <w:t>Regular</w:t>
            </w:r>
          </w:p>
        </w:tc>
        <w:tc>
          <w:tcPr>
            <w:tcW w:w="1699" w:type="dxa"/>
          </w:tcPr>
          <w:p w:rsidR="00E34D90" w:rsidRDefault="00E34D90" w:rsidP="00E31771">
            <w:pPr>
              <w:jc w:val="both"/>
              <w:rPr>
                <w:rFonts w:ascii="Arial" w:hAnsi="Arial" w:cs="Arial"/>
                <w:sz w:val="24"/>
                <w:szCs w:val="24"/>
              </w:rPr>
            </w:pPr>
            <w:r>
              <w:rPr>
                <w:rFonts w:ascii="Arial" w:hAnsi="Arial" w:cs="Arial"/>
                <w:sz w:val="24"/>
                <w:szCs w:val="24"/>
              </w:rPr>
              <w:t>1</w:t>
            </w:r>
          </w:p>
        </w:tc>
        <w:tc>
          <w:tcPr>
            <w:tcW w:w="1699" w:type="dxa"/>
          </w:tcPr>
          <w:p w:rsidR="00E34D90" w:rsidRDefault="00E34D90" w:rsidP="00E31771">
            <w:pPr>
              <w:jc w:val="both"/>
              <w:rPr>
                <w:rFonts w:ascii="Arial" w:hAnsi="Arial" w:cs="Arial"/>
                <w:sz w:val="24"/>
                <w:szCs w:val="24"/>
              </w:rPr>
            </w:pPr>
            <w:r>
              <w:rPr>
                <w:rFonts w:ascii="Arial" w:hAnsi="Arial" w:cs="Arial"/>
                <w:sz w:val="24"/>
                <w:szCs w:val="24"/>
              </w:rPr>
              <w:t>0</w:t>
            </w:r>
          </w:p>
        </w:tc>
        <w:tc>
          <w:tcPr>
            <w:tcW w:w="1699" w:type="dxa"/>
          </w:tcPr>
          <w:p w:rsidR="00E34D90" w:rsidRDefault="00E34D90" w:rsidP="00E31771">
            <w:pPr>
              <w:jc w:val="both"/>
              <w:rPr>
                <w:rFonts w:ascii="Arial" w:hAnsi="Arial" w:cs="Arial"/>
                <w:sz w:val="24"/>
                <w:szCs w:val="24"/>
              </w:rPr>
            </w:pPr>
            <w:r>
              <w:rPr>
                <w:rFonts w:ascii="Arial" w:hAnsi="Arial" w:cs="Arial"/>
                <w:sz w:val="24"/>
                <w:szCs w:val="24"/>
              </w:rPr>
              <w:t>1</w:t>
            </w:r>
          </w:p>
        </w:tc>
        <w:tc>
          <w:tcPr>
            <w:tcW w:w="1699" w:type="dxa"/>
          </w:tcPr>
          <w:p w:rsidR="00E34D90" w:rsidRDefault="00E34D90" w:rsidP="00E31771">
            <w:pPr>
              <w:jc w:val="both"/>
              <w:rPr>
                <w:rFonts w:ascii="Arial" w:hAnsi="Arial" w:cs="Arial"/>
                <w:sz w:val="24"/>
                <w:szCs w:val="24"/>
              </w:rPr>
            </w:pPr>
            <w:r>
              <w:rPr>
                <w:rFonts w:ascii="Arial" w:hAnsi="Arial" w:cs="Arial"/>
                <w:sz w:val="24"/>
                <w:szCs w:val="24"/>
              </w:rPr>
              <w:t>2</w:t>
            </w:r>
          </w:p>
        </w:tc>
      </w:tr>
      <w:tr w:rsidR="00E34D90" w:rsidTr="00E31771">
        <w:tc>
          <w:tcPr>
            <w:tcW w:w="1698" w:type="dxa"/>
          </w:tcPr>
          <w:p w:rsidR="00E34D90" w:rsidRDefault="00E34D90" w:rsidP="00E31771">
            <w:pPr>
              <w:jc w:val="both"/>
              <w:rPr>
                <w:rFonts w:ascii="Arial" w:hAnsi="Arial" w:cs="Arial"/>
                <w:sz w:val="24"/>
                <w:szCs w:val="24"/>
              </w:rPr>
            </w:pPr>
            <w:r>
              <w:rPr>
                <w:rFonts w:ascii="Arial" w:hAnsi="Arial" w:cs="Arial"/>
                <w:sz w:val="24"/>
                <w:szCs w:val="24"/>
              </w:rPr>
              <w:t>Bom</w:t>
            </w:r>
          </w:p>
        </w:tc>
        <w:tc>
          <w:tcPr>
            <w:tcW w:w="1699" w:type="dxa"/>
          </w:tcPr>
          <w:p w:rsidR="00E34D90" w:rsidRDefault="00E34D90" w:rsidP="00E31771">
            <w:pPr>
              <w:jc w:val="both"/>
              <w:rPr>
                <w:rFonts w:ascii="Arial" w:hAnsi="Arial" w:cs="Arial"/>
                <w:sz w:val="24"/>
                <w:szCs w:val="24"/>
              </w:rPr>
            </w:pPr>
            <w:r>
              <w:rPr>
                <w:rFonts w:ascii="Arial" w:hAnsi="Arial" w:cs="Arial"/>
                <w:sz w:val="24"/>
                <w:szCs w:val="24"/>
              </w:rPr>
              <w:t>2</w:t>
            </w:r>
          </w:p>
        </w:tc>
        <w:tc>
          <w:tcPr>
            <w:tcW w:w="1699" w:type="dxa"/>
          </w:tcPr>
          <w:p w:rsidR="00E34D90" w:rsidRDefault="00E34D90" w:rsidP="00E31771">
            <w:pPr>
              <w:jc w:val="both"/>
              <w:rPr>
                <w:rFonts w:ascii="Arial" w:hAnsi="Arial" w:cs="Arial"/>
                <w:sz w:val="24"/>
                <w:szCs w:val="24"/>
              </w:rPr>
            </w:pPr>
            <w:r>
              <w:rPr>
                <w:rFonts w:ascii="Arial" w:hAnsi="Arial" w:cs="Arial"/>
                <w:sz w:val="24"/>
                <w:szCs w:val="24"/>
              </w:rPr>
              <w:t>1</w:t>
            </w:r>
          </w:p>
        </w:tc>
        <w:tc>
          <w:tcPr>
            <w:tcW w:w="1699" w:type="dxa"/>
          </w:tcPr>
          <w:p w:rsidR="00E34D90" w:rsidRDefault="00E34D90" w:rsidP="00E31771">
            <w:pPr>
              <w:jc w:val="both"/>
              <w:rPr>
                <w:rFonts w:ascii="Arial" w:hAnsi="Arial" w:cs="Arial"/>
                <w:sz w:val="24"/>
                <w:szCs w:val="24"/>
              </w:rPr>
            </w:pPr>
            <w:r>
              <w:rPr>
                <w:rFonts w:ascii="Arial" w:hAnsi="Arial" w:cs="Arial"/>
                <w:sz w:val="24"/>
                <w:szCs w:val="24"/>
              </w:rPr>
              <w:t>0</w:t>
            </w:r>
          </w:p>
        </w:tc>
        <w:tc>
          <w:tcPr>
            <w:tcW w:w="1699" w:type="dxa"/>
          </w:tcPr>
          <w:p w:rsidR="00E34D90" w:rsidRDefault="00E34D90" w:rsidP="00E31771">
            <w:pPr>
              <w:jc w:val="both"/>
              <w:rPr>
                <w:rFonts w:ascii="Arial" w:hAnsi="Arial" w:cs="Arial"/>
                <w:sz w:val="24"/>
                <w:szCs w:val="24"/>
              </w:rPr>
            </w:pPr>
            <w:r>
              <w:rPr>
                <w:rFonts w:ascii="Arial" w:hAnsi="Arial" w:cs="Arial"/>
                <w:sz w:val="24"/>
                <w:szCs w:val="24"/>
              </w:rPr>
              <w:t>1</w:t>
            </w:r>
          </w:p>
        </w:tc>
      </w:tr>
      <w:tr w:rsidR="00E34D90" w:rsidTr="00E31771">
        <w:tc>
          <w:tcPr>
            <w:tcW w:w="1698" w:type="dxa"/>
          </w:tcPr>
          <w:p w:rsidR="00E34D90" w:rsidRDefault="00E34D90" w:rsidP="00E31771">
            <w:pPr>
              <w:jc w:val="both"/>
              <w:rPr>
                <w:rFonts w:ascii="Arial" w:hAnsi="Arial" w:cs="Arial"/>
                <w:sz w:val="24"/>
                <w:szCs w:val="24"/>
              </w:rPr>
            </w:pPr>
            <w:r>
              <w:rPr>
                <w:rFonts w:ascii="Arial" w:hAnsi="Arial" w:cs="Arial"/>
                <w:sz w:val="24"/>
                <w:szCs w:val="24"/>
              </w:rPr>
              <w:t>Ótimo</w:t>
            </w:r>
          </w:p>
        </w:tc>
        <w:tc>
          <w:tcPr>
            <w:tcW w:w="1699" w:type="dxa"/>
          </w:tcPr>
          <w:p w:rsidR="00E34D90" w:rsidRDefault="00E34D90" w:rsidP="00E31771">
            <w:pPr>
              <w:jc w:val="both"/>
              <w:rPr>
                <w:rFonts w:ascii="Arial" w:hAnsi="Arial" w:cs="Arial"/>
                <w:sz w:val="24"/>
                <w:szCs w:val="24"/>
              </w:rPr>
            </w:pPr>
            <w:r>
              <w:rPr>
                <w:rFonts w:ascii="Arial" w:hAnsi="Arial" w:cs="Arial"/>
                <w:sz w:val="24"/>
                <w:szCs w:val="24"/>
              </w:rPr>
              <w:t>3</w:t>
            </w:r>
          </w:p>
        </w:tc>
        <w:tc>
          <w:tcPr>
            <w:tcW w:w="1699" w:type="dxa"/>
          </w:tcPr>
          <w:p w:rsidR="00E34D90" w:rsidRDefault="00E34D90" w:rsidP="00E31771">
            <w:pPr>
              <w:jc w:val="both"/>
              <w:rPr>
                <w:rFonts w:ascii="Arial" w:hAnsi="Arial" w:cs="Arial"/>
                <w:sz w:val="24"/>
                <w:szCs w:val="24"/>
              </w:rPr>
            </w:pPr>
            <w:r>
              <w:rPr>
                <w:rFonts w:ascii="Arial" w:hAnsi="Arial" w:cs="Arial"/>
                <w:sz w:val="24"/>
                <w:szCs w:val="24"/>
              </w:rPr>
              <w:t>2</w:t>
            </w:r>
          </w:p>
        </w:tc>
        <w:tc>
          <w:tcPr>
            <w:tcW w:w="1699" w:type="dxa"/>
          </w:tcPr>
          <w:p w:rsidR="00E34D90" w:rsidRDefault="00E34D90" w:rsidP="00E31771">
            <w:pPr>
              <w:jc w:val="both"/>
              <w:rPr>
                <w:rFonts w:ascii="Arial" w:hAnsi="Arial" w:cs="Arial"/>
                <w:sz w:val="24"/>
                <w:szCs w:val="24"/>
              </w:rPr>
            </w:pPr>
            <w:r>
              <w:rPr>
                <w:rFonts w:ascii="Arial" w:hAnsi="Arial" w:cs="Arial"/>
                <w:sz w:val="24"/>
                <w:szCs w:val="24"/>
              </w:rPr>
              <w:t>1</w:t>
            </w:r>
          </w:p>
        </w:tc>
        <w:tc>
          <w:tcPr>
            <w:tcW w:w="1699" w:type="dxa"/>
          </w:tcPr>
          <w:p w:rsidR="00E34D90" w:rsidRDefault="00E34D90" w:rsidP="00E31771">
            <w:pPr>
              <w:jc w:val="both"/>
              <w:rPr>
                <w:rFonts w:ascii="Arial" w:hAnsi="Arial" w:cs="Arial"/>
                <w:sz w:val="24"/>
                <w:szCs w:val="24"/>
              </w:rPr>
            </w:pPr>
            <w:r>
              <w:rPr>
                <w:rFonts w:ascii="Arial" w:hAnsi="Arial" w:cs="Arial"/>
                <w:sz w:val="24"/>
                <w:szCs w:val="24"/>
              </w:rPr>
              <w:t>0</w:t>
            </w:r>
          </w:p>
        </w:tc>
      </w:tr>
    </w:tbl>
    <w:p w:rsidR="00E34D90" w:rsidRDefault="00E34D90" w:rsidP="00E34D90">
      <w:pPr>
        <w:jc w:val="both"/>
        <w:rPr>
          <w:rFonts w:ascii="Arial" w:hAnsi="Arial" w:cs="Arial"/>
          <w:sz w:val="24"/>
          <w:szCs w:val="24"/>
        </w:rPr>
      </w:pPr>
    </w:p>
    <w:p w:rsidR="00E34D90" w:rsidRPr="00265838" w:rsidRDefault="00E34D90" w:rsidP="008171D4">
      <w:pPr>
        <w:pStyle w:val="PargrafodaLista"/>
        <w:numPr>
          <w:ilvl w:val="2"/>
          <w:numId w:val="16"/>
        </w:numPr>
        <w:jc w:val="both"/>
        <w:rPr>
          <w:rFonts w:ascii="Arial" w:hAnsi="Arial" w:cs="Arial"/>
          <w:b/>
          <w:sz w:val="24"/>
          <w:szCs w:val="24"/>
        </w:rPr>
      </w:pPr>
      <w:r w:rsidRPr="00265838">
        <w:rPr>
          <w:rFonts w:ascii="Arial" w:hAnsi="Arial" w:cs="Arial"/>
          <w:b/>
          <w:sz w:val="24"/>
          <w:szCs w:val="24"/>
        </w:rPr>
        <w:t>Enriquecimento dos dados</w:t>
      </w:r>
    </w:p>
    <w:p w:rsidR="00E34D90" w:rsidRDefault="00E34D90" w:rsidP="00E34D90">
      <w:pPr>
        <w:jc w:val="both"/>
        <w:rPr>
          <w:rFonts w:ascii="Arial" w:hAnsi="Arial" w:cs="Arial"/>
          <w:sz w:val="24"/>
          <w:szCs w:val="24"/>
        </w:rPr>
      </w:pPr>
      <w:r>
        <w:rPr>
          <w:rFonts w:ascii="Arial" w:hAnsi="Arial" w:cs="Arial"/>
          <w:b/>
          <w:sz w:val="24"/>
          <w:szCs w:val="24"/>
        </w:rPr>
        <w:tab/>
      </w:r>
      <w:r w:rsidRPr="00265838">
        <w:rPr>
          <w:rFonts w:ascii="Arial" w:hAnsi="Arial" w:cs="Arial"/>
          <w:sz w:val="24"/>
          <w:szCs w:val="24"/>
        </w:rPr>
        <w:t>D</w:t>
      </w:r>
      <w:r>
        <w:rPr>
          <w:rFonts w:ascii="Arial" w:hAnsi="Arial" w:cs="Arial"/>
          <w:sz w:val="24"/>
          <w:szCs w:val="24"/>
        </w:rPr>
        <w:t xml:space="preserve">e acordo com Passos &amp; Goldschmidt (2005), a </w:t>
      </w:r>
      <w:r w:rsidRPr="003A0857">
        <w:rPr>
          <w:rFonts w:ascii="Arial" w:hAnsi="Arial" w:cs="Arial"/>
          <w:sz w:val="24"/>
          <w:szCs w:val="24"/>
        </w:rPr>
        <w:t>função de enriquecimento consiste em conseguir de alguma forma mais informações que possa ser empregada aos registros existentes, enriquecendo os dados, para que esses forneçam mais informações para o processo de descoberta de conhecime</w:t>
      </w:r>
      <w:r>
        <w:rPr>
          <w:rFonts w:ascii="Arial" w:hAnsi="Arial" w:cs="Arial"/>
          <w:sz w:val="24"/>
          <w:szCs w:val="24"/>
        </w:rPr>
        <w:t>nto</w:t>
      </w:r>
      <w:r w:rsidRPr="003A0857">
        <w:rPr>
          <w:rFonts w:ascii="Arial" w:hAnsi="Arial" w:cs="Arial"/>
          <w:sz w:val="24"/>
          <w:szCs w:val="24"/>
        </w:rPr>
        <w:t>.</w:t>
      </w:r>
      <w:r>
        <w:rPr>
          <w:rFonts w:ascii="Arial" w:hAnsi="Arial" w:cs="Arial"/>
          <w:sz w:val="24"/>
          <w:szCs w:val="24"/>
        </w:rPr>
        <w:t xml:space="preserve"> A seguir será comentada algumas das operações mais usualmente utilizadas no processo de enriquecimento das bases de dados.</w:t>
      </w:r>
    </w:p>
    <w:p w:rsidR="00E34D90" w:rsidRDefault="00E34D90" w:rsidP="008171D4">
      <w:pPr>
        <w:pStyle w:val="PargrafodaLista"/>
        <w:numPr>
          <w:ilvl w:val="0"/>
          <w:numId w:val="28"/>
        </w:numPr>
        <w:jc w:val="both"/>
        <w:rPr>
          <w:rFonts w:ascii="Arial" w:hAnsi="Arial" w:cs="Arial"/>
          <w:sz w:val="24"/>
          <w:szCs w:val="24"/>
        </w:rPr>
      </w:pPr>
      <w:r w:rsidRPr="00AD2FC6">
        <w:rPr>
          <w:rFonts w:ascii="Arial" w:hAnsi="Arial" w:cs="Arial"/>
          <w:b/>
          <w:sz w:val="24"/>
          <w:szCs w:val="24"/>
        </w:rPr>
        <w:t>Pesquisas</w:t>
      </w:r>
      <w:r>
        <w:rPr>
          <w:rFonts w:ascii="Arial" w:hAnsi="Arial" w:cs="Arial"/>
          <w:sz w:val="24"/>
          <w:szCs w:val="24"/>
        </w:rPr>
        <w:t xml:space="preserve"> – essa operação inclui todas as iniciativas de enriquecimento que envolve a captação de novas informações junto às fontes originais. Normalmente requerem a inclusão de novos atributos ou mesmo de novas tabelas. Busca-se, no enriquecimento, agregar novas informações.</w:t>
      </w:r>
    </w:p>
    <w:p w:rsidR="00E34D90" w:rsidRDefault="00E34D90" w:rsidP="008171D4">
      <w:pPr>
        <w:pStyle w:val="PargrafodaLista"/>
        <w:numPr>
          <w:ilvl w:val="0"/>
          <w:numId w:val="28"/>
        </w:numPr>
        <w:jc w:val="both"/>
        <w:rPr>
          <w:rFonts w:ascii="Arial" w:hAnsi="Arial" w:cs="Arial"/>
          <w:sz w:val="24"/>
          <w:szCs w:val="24"/>
        </w:rPr>
      </w:pPr>
      <w:r w:rsidRPr="00AD2FC6">
        <w:rPr>
          <w:rFonts w:ascii="Arial" w:hAnsi="Arial" w:cs="Arial"/>
          <w:b/>
          <w:sz w:val="24"/>
          <w:szCs w:val="24"/>
        </w:rPr>
        <w:t>Consultas a Bases de Dados Externas</w:t>
      </w:r>
      <w:r>
        <w:rPr>
          <w:rFonts w:ascii="Arial" w:hAnsi="Arial" w:cs="Arial"/>
          <w:sz w:val="24"/>
          <w:szCs w:val="24"/>
        </w:rPr>
        <w:t xml:space="preserve"> – o processo de enriquecimento pode ser realizado mediante a incorporação de informações fornecidas por outros sistemas. É muito comum a importação de informações advindas de outras bases de dados.</w:t>
      </w:r>
    </w:p>
    <w:p w:rsidR="00E34D90" w:rsidRDefault="00E34D90" w:rsidP="00E34D90">
      <w:pPr>
        <w:pStyle w:val="PargrafodaLista"/>
        <w:ind w:left="0"/>
        <w:jc w:val="both"/>
        <w:rPr>
          <w:rFonts w:ascii="Arial" w:hAnsi="Arial" w:cs="Arial"/>
          <w:sz w:val="24"/>
          <w:szCs w:val="24"/>
        </w:rPr>
      </w:pPr>
    </w:p>
    <w:p w:rsidR="00E34D90" w:rsidRDefault="00E34D90" w:rsidP="00E34D90">
      <w:pPr>
        <w:pStyle w:val="PargrafodaLista"/>
        <w:ind w:left="0"/>
        <w:jc w:val="both"/>
        <w:rPr>
          <w:rFonts w:ascii="Arial" w:hAnsi="Arial" w:cs="Arial"/>
          <w:sz w:val="24"/>
          <w:szCs w:val="24"/>
        </w:rPr>
      </w:pPr>
    </w:p>
    <w:p w:rsidR="00E34D90" w:rsidRPr="002069F6" w:rsidRDefault="00E34D90" w:rsidP="008171D4">
      <w:pPr>
        <w:pStyle w:val="PargrafodaLista"/>
        <w:numPr>
          <w:ilvl w:val="2"/>
          <w:numId w:val="16"/>
        </w:numPr>
        <w:jc w:val="both"/>
        <w:rPr>
          <w:rFonts w:ascii="Arial" w:hAnsi="Arial" w:cs="Arial"/>
          <w:b/>
          <w:sz w:val="24"/>
          <w:szCs w:val="24"/>
        </w:rPr>
      </w:pPr>
      <w:r>
        <w:rPr>
          <w:rFonts w:ascii="Arial" w:hAnsi="Arial" w:cs="Arial"/>
          <w:b/>
          <w:sz w:val="24"/>
          <w:szCs w:val="24"/>
        </w:rPr>
        <w:t xml:space="preserve">Partição do Conjunto de </w:t>
      </w:r>
      <w:r w:rsidRPr="002069F6">
        <w:rPr>
          <w:rFonts w:ascii="Arial" w:hAnsi="Arial" w:cs="Arial"/>
          <w:b/>
          <w:sz w:val="24"/>
          <w:szCs w:val="24"/>
        </w:rPr>
        <w:t>Dados</w:t>
      </w:r>
    </w:p>
    <w:p w:rsidR="00E34D90" w:rsidRDefault="00E34D90" w:rsidP="00E34D90">
      <w:pPr>
        <w:jc w:val="both"/>
        <w:rPr>
          <w:rFonts w:ascii="Arial" w:hAnsi="Arial" w:cs="Arial"/>
          <w:sz w:val="24"/>
          <w:szCs w:val="24"/>
        </w:rPr>
      </w:pPr>
      <w:r>
        <w:rPr>
          <w:rFonts w:ascii="Arial" w:hAnsi="Arial" w:cs="Arial"/>
          <w:sz w:val="24"/>
          <w:szCs w:val="24"/>
        </w:rPr>
        <w:tab/>
        <w:t>A Mineração de Dados, conforme será detalhada na próxima seção, é a etapa do processo de KDD responsável pela abstração de modelos de conhecimentos a partir dos dados existentes (Passos &amp; Goldschmidt, 2005). A qualidade desses modelos precisam ser avaliada. A avaliação de um modelo de conhecimento requer a confrontação deste com dados visando à mensuração de algumas medidas que expressem a qualidade deste modelo. Para que essa avaliação seja isenta, os dados utilizados na construção do modelo não devem ser os mesmos utilizados na avaliação desse modelo. Portanto, pelo menos dois conjuntos de dados devem ser utilizados no processo de KDD: um conjunto de treinamento e um conjunto de teste. Como, em geral, tem-se um conjunto de dados, a operação de Partição do conjunto de dados em treinamento e teste assume grande importância. A seguir estão indicados alguns métodos utilizados na partição do conjunto de dados, com vistas à posterior avaliação dos modelos de conhecimento gerados.</w:t>
      </w:r>
    </w:p>
    <w:p w:rsidR="00E34D90" w:rsidRDefault="00E34D90" w:rsidP="008171D4">
      <w:pPr>
        <w:pStyle w:val="PargrafodaLista"/>
        <w:numPr>
          <w:ilvl w:val="0"/>
          <w:numId w:val="29"/>
        </w:numPr>
        <w:jc w:val="both"/>
        <w:rPr>
          <w:rFonts w:ascii="Arial" w:hAnsi="Arial" w:cs="Arial"/>
          <w:sz w:val="24"/>
          <w:szCs w:val="24"/>
        </w:rPr>
      </w:pPr>
      <w:r w:rsidRPr="00E21B31">
        <w:rPr>
          <w:rFonts w:ascii="Arial" w:hAnsi="Arial" w:cs="Arial"/>
          <w:b/>
          <w:sz w:val="24"/>
          <w:szCs w:val="24"/>
        </w:rPr>
        <w:t>Holdout</w:t>
      </w:r>
      <w:r>
        <w:rPr>
          <w:rFonts w:ascii="Arial" w:hAnsi="Arial" w:cs="Arial"/>
          <w:sz w:val="24"/>
          <w:szCs w:val="24"/>
        </w:rPr>
        <w:t xml:space="preserve"> – esse método divide aleatoriamente os registros em uma percentagem fixa p para treinamento e (1 – p) para teste, considerando normalmente p &gt; ½. Segundo Rezende (2002), embora não existam fundamentação teórica sobre esta percentagem, valores tipicamente utilizados são: p = 2/3 e (1 – p) = 1/3. Utilizado quando deseja-se produzir um único modelo de conhecimento.</w:t>
      </w:r>
    </w:p>
    <w:p w:rsidR="00E34D90" w:rsidRDefault="00E34D90" w:rsidP="008171D4">
      <w:pPr>
        <w:pStyle w:val="PargrafodaLista"/>
        <w:numPr>
          <w:ilvl w:val="0"/>
          <w:numId w:val="29"/>
        </w:numPr>
        <w:jc w:val="both"/>
        <w:rPr>
          <w:rFonts w:ascii="Arial" w:hAnsi="Arial" w:cs="Arial"/>
          <w:sz w:val="24"/>
          <w:szCs w:val="24"/>
        </w:rPr>
      </w:pPr>
      <w:r w:rsidRPr="00E21B31">
        <w:rPr>
          <w:rFonts w:ascii="Arial" w:hAnsi="Arial" w:cs="Arial"/>
          <w:b/>
          <w:sz w:val="24"/>
          <w:szCs w:val="24"/>
        </w:rPr>
        <w:t>Validação Cruzada com K Conjuntos</w:t>
      </w:r>
      <w:r>
        <w:rPr>
          <w:rFonts w:ascii="Arial" w:hAnsi="Arial" w:cs="Arial"/>
          <w:sz w:val="24"/>
          <w:szCs w:val="24"/>
        </w:rPr>
        <w:t xml:space="preserve"> (</w:t>
      </w:r>
      <w:r w:rsidRPr="00517F00">
        <w:rPr>
          <w:rFonts w:ascii="Arial" w:hAnsi="Arial" w:cs="Arial"/>
          <w:i/>
          <w:sz w:val="24"/>
          <w:szCs w:val="24"/>
        </w:rPr>
        <w:t>K-Fold CrossValidation</w:t>
      </w:r>
      <w:r>
        <w:rPr>
          <w:rFonts w:ascii="Arial" w:hAnsi="Arial" w:cs="Arial"/>
          <w:sz w:val="24"/>
          <w:szCs w:val="24"/>
        </w:rPr>
        <w:t>) – Esse método consiste em dividir aleatoriamente o conjunto de dados com N elementos em K subconjuntos disjuntos (folds), com aproximadamente o mesmo número de elementos (N/K). Neste processo, cada um dos K subconjuntos é utilizado como conjunto de teste e os (K – 1) demais subconjuntos são utilizados como treinamento. Assim, o processo é repetido K vezes, sendo gerados e avaliados K modelos de conhecimento.</w:t>
      </w:r>
    </w:p>
    <w:p w:rsidR="00E34D90" w:rsidRDefault="00E34D90" w:rsidP="008171D4">
      <w:pPr>
        <w:pStyle w:val="PargrafodaLista"/>
        <w:numPr>
          <w:ilvl w:val="0"/>
          <w:numId w:val="29"/>
        </w:numPr>
        <w:jc w:val="both"/>
        <w:rPr>
          <w:rFonts w:ascii="Arial" w:hAnsi="Arial" w:cs="Arial"/>
          <w:sz w:val="24"/>
          <w:szCs w:val="24"/>
        </w:rPr>
      </w:pPr>
      <w:r w:rsidRPr="00E21B31">
        <w:rPr>
          <w:rFonts w:ascii="Arial" w:hAnsi="Arial" w:cs="Arial"/>
          <w:b/>
          <w:sz w:val="24"/>
          <w:szCs w:val="24"/>
        </w:rPr>
        <w:t>Validação Cruzada com K Conjunto Estratificada</w:t>
      </w:r>
      <w:r>
        <w:rPr>
          <w:rFonts w:ascii="Arial" w:hAnsi="Arial" w:cs="Arial"/>
          <w:sz w:val="24"/>
          <w:szCs w:val="24"/>
        </w:rPr>
        <w:t xml:space="preserve"> (</w:t>
      </w:r>
      <w:r w:rsidRPr="00517F00">
        <w:rPr>
          <w:rFonts w:ascii="Arial" w:hAnsi="Arial" w:cs="Arial"/>
          <w:i/>
          <w:sz w:val="24"/>
          <w:szCs w:val="24"/>
        </w:rPr>
        <w:t>Stratifield K-Fold CrossValidation</w:t>
      </w:r>
      <w:r>
        <w:rPr>
          <w:rFonts w:ascii="Arial" w:hAnsi="Arial" w:cs="Arial"/>
          <w:sz w:val="24"/>
          <w:szCs w:val="24"/>
        </w:rPr>
        <w:t>) – Aplicável em problemas de classificação, este método é similar à Validação Cruzada com K Conjuntos, sendo que ao gerar os subconjuntos mutuamente exclusivos, a proporção de exemplos em cada uma das classes é considerada durante a amostragem. Isso significa que, se o conjunto de dados original possui duas classes com distribuição de 20% e 80%, cada subconjunto também deverá conter aproximadamente esta mesma proporção de classes.</w:t>
      </w:r>
    </w:p>
    <w:p w:rsidR="00E34D90" w:rsidRDefault="00E34D90" w:rsidP="008171D4">
      <w:pPr>
        <w:pStyle w:val="PargrafodaLista"/>
        <w:numPr>
          <w:ilvl w:val="0"/>
          <w:numId w:val="29"/>
        </w:numPr>
        <w:jc w:val="both"/>
        <w:rPr>
          <w:rFonts w:ascii="Arial" w:hAnsi="Arial" w:cs="Arial"/>
          <w:sz w:val="24"/>
          <w:szCs w:val="24"/>
        </w:rPr>
      </w:pPr>
      <w:r w:rsidRPr="00E21B31">
        <w:rPr>
          <w:rFonts w:ascii="Arial" w:hAnsi="Arial" w:cs="Arial"/>
          <w:b/>
          <w:sz w:val="24"/>
          <w:szCs w:val="24"/>
        </w:rPr>
        <w:t>Leave-One-Out</w:t>
      </w:r>
      <w:r>
        <w:rPr>
          <w:rFonts w:ascii="Arial" w:hAnsi="Arial" w:cs="Arial"/>
          <w:sz w:val="24"/>
          <w:szCs w:val="24"/>
        </w:rPr>
        <w:t xml:space="preserve"> – Esse é método é caso particular da Validação Cruzada com K conjuntos, em que cada um dos K subconjuntos possui um único registro. É computacionalmente dispendioso e frequentemente usado em pequenas amostras.</w:t>
      </w:r>
    </w:p>
    <w:p w:rsidR="00E34D90" w:rsidRDefault="00E34D90" w:rsidP="008171D4">
      <w:pPr>
        <w:pStyle w:val="PargrafodaLista"/>
        <w:numPr>
          <w:ilvl w:val="0"/>
          <w:numId w:val="29"/>
        </w:numPr>
        <w:jc w:val="both"/>
        <w:rPr>
          <w:rFonts w:ascii="Arial" w:hAnsi="Arial" w:cs="Arial"/>
          <w:sz w:val="24"/>
          <w:szCs w:val="24"/>
        </w:rPr>
      </w:pPr>
      <w:r w:rsidRPr="00E21B31">
        <w:rPr>
          <w:rFonts w:ascii="Arial" w:hAnsi="Arial" w:cs="Arial"/>
          <w:b/>
          <w:sz w:val="24"/>
          <w:szCs w:val="24"/>
        </w:rPr>
        <w:t>Bootstrap</w:t>
      </w:r>
      <w:r>
        <w:rPr>
          <w:rFonts w:ascii="Arial" w:hAnsi="Arial" w:cs="Arial"/>
          <w:sz w:val="24"/>
          <w:szCs w:val="24"/>
        </w:rPr>
        <w:t xml:space="preserve"> – O conjunto de treinamento é gerado a partir de N sorteios aleatórios e com reposição a partir do conjunto de dados original (contendo N registros). O conjunto de teste é composto pelos registros </w:t>
      </w:r>
      <w:r>
        <w:rPr>
          <w:rFonts w:ascii="Arial" w:hAnsi="Arial" w:cs="Arial"/>
          <w:sz w:val="24"/>
          <w:szCs w:val="24"/>
        </w:rPr>
        <w:lastRenderedPageBreak/>
        <w:t xml:space="preserve">do conjunto de dados original não sorteados para o conjunto de treinamento. Esse método consiste em gerar os conjuntos, abstrair e avaliar o modelo de conhecimento um número repetido de vezes, a fim de estimar uma média de desempenho do algoritmo de Mineração de dados. </w:t>
      </w:r>
    </w:p>
    <w:p w:rsidR="00E34D90" w:rsidRDefault="00E34D90" w:rsidP="00E34D90">
      <w:pPr>
        <w:pStyle w:val="PargrafodaLista"/>
        <w:ind w:left="855"/>
        <w:jc w:val="both"/>
        <w:rPr>
          <w:rFonts w:ascii="Arial" w:hAnsi="Arial" w:cs="Arial"/>
          <w:sz w:val="24"/>
          <w:szCs w:val="24"/>
        </w:rPr>
      </w:pPr>
    </w:p>
    <w:p w:rsidR="00E34D90" w:rsidRPr="00B23455" w:rsidRDefault="00E34D90" w:rsidP="00E34D90">
      <w:pPr>
        <w:pStyle w:val="PargrafodaLista"/>
        <w:ind w:left="855"/>
        <w:jc w:val="both"/>
        <w:rPr>
          <w:rFonts w:ascii="Arial" w:hAnsi="Arial" w:cs="Arial"/>
          <w:sz w:val="24"/>
          <w:szCs w:val="24"/>
        </w:rPr>
      </w:pPr>
    </w:p>
    <w:p w:rsidR="00E34D90" w:rsidRPr="00EA3C54" w:rsidRDefault="00E34D90" w:rsidP="008171D4">
      <w:pPr>
        <w:pStyle w:val="PargrafodaLista"/>
        <w:numPr>
          <w:ilvl w:val="2"/>
          <w:numId w:val="16"/>
        </w:numPr>
        <w:jc w:val="both"/>
        <w:rPr>
          <w:rFonts w:ascii="Arial" w:hAnsi="Arial" w:cs="Arial"/>
          <w:b/>
          <w:sz w:val="24"/>
          <w:szCs w:val="24"/>
        </w:rPr>
      </w:pPr>
      <w:r w:rsidRPr="00EA3C54">
        <w:rPr>
          <w:rFonts w:ascii="Arial" w:hAnsi="Arial" w:cs="Arial"/>
          <w:b/>
          <w:sz w:val="24"/>
          <w:szCs w:val="24"/>
        </w:rPr>
        <w:t>Integração dos Dados</w:t>
      </w:r>
    </w:p>
    <w:p w:rsidR="00E34D90" w:rsidRDefault="00E34D90" w:rsidP="00E34D90">
      <w:pPr>
        <w:pStyle w:val="PargrafodaLista"/>
        <w:jc w:val="both"/>
        <w:rPr>
          <w:rFonts w:ascii="Arial" w:hAnsi="Arial" w:cs="Arial"/>
          <w:sz w:val="24"/>
          <w:szCs w:val="24"/>
        </w:rPr>
      </w:pPr>
      <w:r>
        <w:rPr>
          <w:rFonts w:ascii="Arial" w:hAnsi="Arial" w:cs="Arial"/>
          <w:sz w:val="24"/>
          <w:szCs w:val="24"/>
        </w:rPr>
        <w:tab/>
        <w:t>De acordo com Han; Kamber &amp; Pei (2011); Witten (2005), os dados para o processo de KDD, são selecionados de diversas fontes distintas, como já foi mencionado anteriormente. Então nesta fase, faz-se a integração de várias fontes de dados, mantendo a consistência e a coerência dos dados integrados.</w:t>
      </w:r>
    </w:p>
    <w:p w:rsidR="00E34D90" w:rsidRDefault="00E34D90" w:rsidP="00E34D90">
      <w:pPr>
        <w:pStyle w:val="PargrafodaLista"/>
        <w:jc w:val="both"/>
        <w:rPr>
          <w:rFonts w:ascii="Arial" w:hAnsi="Arial" w:cs="Arial"/>
          <w:sz w:val="24"/>
          <w:szCs w:val="24"/>
        </w:rPr>
      </w:pPr>
    </w:p>
    <w:p w:rsidR="00E34D90" w:rsidRPr="00EA3C54" w:rsidRDefault="00E34D90" w:rsidP="00E34D90">
      <w:pPr>
        <w:pStyle w:val="PargrafodaLista"/>
        <w:jc w:val="both"/>
        <w:rPr>
          <w:rFonts w:ascii="Arial" w:hAnsi="Arial" w:cs="Arial"/>
          <w:sz w:val="24"/>
          <w:szCs w:val="24"/>
        </w:rPr>
      </w:pPr>
    </w:p>
    <w:p w:rsidR="00E34D90" w:rsidRDefault="00E34D90" w:rsidP="008171D4">
      <w:pPr>
        <w:pStyle w:val="PargrafodaLista"/>
        <w:numPr>
          <w:ilvl w:val="1"/>
          <w:numId w:val="16"/>
        </w:numPr>
        <w:jc w:val="both"/>
        <w:rPr>
          <w:rFonts w:ascii="Arial" w:hAnsi="Arial" w:cs="Arial"/>
          <w:b/>
          <w:sz w:val="24"/>
          <w:szCs w:val="24"/>
        </w:rPr>
      </w:pPr>
      <w:r w:rsidRPr="00616BAE">
        <w:rPr>
          <w:rFonts w:ascii="Arial" w:hAnsi="Arial" w:cs="Arial"/>
          <w:b/>
          <w:sz w:val="24"/>
          <w:szCs w:val="24"/>
        </w:rPr>
        <w:t>Mineração de Dados</w:t>
      </w:r>
    </w:p>
    <w:p w:rsidR="00E34D90" w:rsidRDefault="00E34D90" w:rsidP="00E34D90">
      <w:pPr>
        <w:jc w:val="both"/>
        <w:rPr>
          <w:rFonts w:ascii="Arial" w:hAnsi="Arial" w:cs="Arial"/>
          <w:b/>
          <w:sz w:val="24"/>
          <w:szCs w:val="24"/>
        </w:rPr>
      </w:pPr>
      <w:r>
        <w:rPr>
          <w:rFonts w:ascii="Arial" w:hAnsi="Arial" w:cs="Arial"/>
          <w:b/>
          <w:sz w:val="24"/>
          <w:szCs w:val="24"/>
        </w:rPr>
        <w:t>3.4.1 Definição</w:t>
      </w:r>
      <w:r>
        <w:rPr>
          <w:rFonts w:ascii="Arial" w:hAnsi="Arial" w:cs="Arial"/>
          <w:b/>
          <w:sz w:val="24"/>
          <w:szCs w:val="24"/>
        </w:rPr>
        <w:tab/>
      </w:r>
    </w:p>
    <w:p w:rsidR="00E34D90" w:rsidRDefault="00E34D90" w:rsidP="00E34D90">
      <w:pPr>
        <w:jc w:val="both"/>
        <w:rPr>
          <w:rFonts w:ascii="Arial" w:hAnsi="Arial" w:cs="Arial"/>
          <w:sz w:val="24"/>
          <w:szCs w:val="24"/>
        </w:rPr>
      </w:pPr>
      <w:r>
        <w:rPr>
          <w:rFonts w:ascii="Arial" w:hAnsi="Arial" w:cs="Arial"/>
          <w:sz w:val="24"/>
          <w:szCs w:val="24"/>
        </w:rPr>
        <w:tab/>
        <w:t xml:space="preserve">Existem, segundo Han; Kamber &amp; Pei (2011), várias definições para </w:t>
      </w:r>
      <w:r w:rsidRPr="00DC0010">
        <w:rPr>
          <w:rFonts w:ascii="Arial" w:hAnsi="Arial" w:cs="Arial"/>
          <w:sz w:val="24"/>
          <w:szCs w:val="24"/>
        </w:rPr>
        <w:t xml:space="preserve">Data Mining, </w:t>
      </w:r>
      <w:r>
        <w:rPr>
          <w:rFonts w:ascii="Arial" w:hAnsi="Arial" w:cs="Arial"/>
          <w:sz w:val="24"/>
          <w:szCs w:val="24"/>
        </w:rPr>
        <w:t xml:space="preserve">por ser um </w:t>
      </w:r>
      <w:r w:rsidRPr="00DC0010">
        <w:rPr>
          <w:rFonts w:ascii="Arial" w:hAnsi="Arial" w:cs="Arial"/>
          <w:sz w:val="24"/>
          <w:szCs w:val="24"/>
        </w:rPr>
        <w:t>assunto verdad</w:t>
      </w:r>
      <w:r>
        <w:rPr>
          <w:rFonts w:ascii="Arial" w:hAnsi="Arial" w:cs="Arial"/>
          <w:sz w:val="24"/>
          <w:szCs w:val="24"/>
        </w:rPr>
        <w:t>eiramente interdisciplinar, ela envolve um extenso campo de pesquisa, que associa técnicas e conceitos de diversas áreas como sistemas de banco de dados, sistemas baseados em conhecimento, inteligência artificial, aprendizado de máquina, aquisição do conhecimento, estatística, bancos de dados espaciais e visualização de dados. As várias tarefas desenvolvidas em Mineração de Dados têm como objetivos primário a predição e/ou a descrição. A predição usa atributos para predizer valores futuros de uma ou mais variáveis (atributos) de interesse. A descrição contempla o que foi descoberto nos dados de vista da interpretação humana.</w:t>
      </w:r>
    </w:p>
    <w:p w:rsidR="00E34D90" w:rsidRDefault="00E34D90" w:rsidP="00E34D90">
      <w:pPr>
        <w:jc w:val="both"/>
        <w:rPr>
          <w:rFonts w:ascii="Arial" w:hAnsi="Arial" w:cs="Arial"/>
          <w:sz w:val="24"/>
          <w:szCs w:val="24"/>
        </w:rPr>
      </w:pPr>
      <w:r>
        <w:rPr>
          <w:rFonts w:ascii="Arial" w:hAnsi="Arial" w:cs="Arial"/>
          <w:sz w:val="24"/>
          <w:szCs w:val="24"/>
        </w:rPr>
        <w:tab/>
        <w:t xml:space="preserve">Durante a etapa de Mineração de Dados é realizada a busca efetiva por conhecimentos úteis no contexto da aplicação de KDD. É por tanto, na Mineração de Dados onde são definidas as técnicas e os algoritmos a serem utilizados no problema em questão. A escolha da técnica depende, muitas vezes, do tipo de tarefa de KDD a ser realizada. São muitas as tarefas de Mineração de dados, mas nesse trabalho será dados atenção especial as tarefas </w:t>
      </w:r>
      <w:r w:rsidRPr="00980BF8">
        <w:rPr>
          <w:rFonts w:ascii="Arial" w:hAnsi="Arial" w:cs="Arial"/>
          <w:b/>
          <w:sz w:val="24"/>
          <w:szCs w:val="24"/>
        </w:rPr>
        <w:t>Associação</w:t>
      </w:r>
      <w:r>
        <w:rPr>
          <w:rFonts w:ascii="Arial" w:hAnsi="Arial" w:cs="Arial"/>
          <w:sz w:val="24"/>
          <w:szCs w:val="24"/>
        </w:rPr>
        <w:t xml:space="preserve">, </w:t>
      </w:r>
      <w:r w:rsidRPr="00980BF8">
        <w:rPr>
          <w:rFonts w:ascii="Arial" w:hAnsi="Arial" w:cs="Arial"/>
          <w:b/>
          <w:sz w:val="24"/>
          <w:szCs w:val="24"/>
        </w:rPr>
        <w:t>Classificação</w:t>
      </w:r>
      <w:r>
        <w:rPr>
          <w:rFonts w:ascii="Arial" w:hAnsi="Arial" w:cs="Arial"/>
          <w:sz w:val="24"/>
          <w:szCs w:val="24"/>
        </w:rPr>
        <w:t xml:space="preserve">, </w:t>
      </w:r>
      <w:r w:rsidRPr="00980BF8">
        <w:rPr>
          <w:rFonts w:ascii="Arial" w:hAnsi="Arial" w:cs="Arial"/>
          <w:b/>
          <w:sz w:val="24"/>
          <w:szCs w:val="24"/>
        </w:rPr>
        <w:t>Árvores de Decisão</w:t>
      </w:r>
      <w:r>
        <w:rPr>
          <w:rFonts w:ascii="Arial" w:hAnsi="Arial" w:cs="Arial"/>
          <w:sz w:val="24"/>
          <w:szCs w:val="24"/>
        </w:rPr>
        <w:t xml:space="preserve"> e </w:t>
      </w:r>
      <w:r w:rsidRPr="00980BF8">
        <w:rPr>
          <w:rFonts w:ascii="Arial" w:hAnsi="Arial" w:cs="Arial"/>
          <w:b/>
          <w:sz w:val="24"/>
          <w:szCs w:val="24"/>
        </w:rPr>
        <w:t>Agrupamento</w:t>
      </w:r>
      <w:r>
        <w:rPr>
          <w:rFonts w:ascii="Arial" w:hAnsi="Arial" w:cs="Arial"/>
          <w:sz w:val="24"/>
          <w:szCs w:val="24"/>
        </w:rPr>
        <w:t xml:space="preserve">, pois essas as pretendidas a serem usadas nessa pesquisa para desenvolvimento do Caso de Uso.  </w:t>
      </w:r>
    </w:p>
    <w:p w:rsidR="00E34D90" w:rsidRDefault="00E34D90" w:rsidP="00E34D90">
      <w:pPr>
        <w:pStyle w:val="PargrafodaLista"/>
        <w:ind w:left="0"/>
        <w:jc w:val="both"/>
        <w:rPr>
          <w:rFonts w:ascii="Arial" w:hAnsi="Arial" w:cs="Arial"/>
          <w:sz w:val="24"/>
          <w:szCs w:val="24"/>
        </w:rPr>
      </w:pPr>
      <w:r>
        <w:rPr>
          <w:rFonts w:ascii="Arial" w:hAnsi="Arial" w:cs="Arial"/>
          <w:b/>
          <w:sz w:val="24"/>
          <w:szCs w:val="24"/>
        </w:rPr>
        <w:tab/>
      </w:r>
      <w:r>
        <w:rPr>
          <w:rFonts w:ascii="Arial" w:hAnsi="Arial" w:cs="Arial"/>
          <w:sz w:val="24"/>
          <w:szCs w:val="24"/>
        </w:rPr>
        <w:t xml:space="preserve">De acordo com Han; Kamber &amp; Pei (2011); Passos &amp; Goldschmidt (2005), a execução da etapa de Mineração de Dados (Data Mining) compreende a aplicação de algoritmos sobre os dados procurando abstrair conhecimento. Estes algoritmos são fundamentados em técnicas que procuram, segundo determinados paradigmas, explorar os dados de forma a produzir modelos de conhecimento. </w:t>
      </w:r>
    </w:p>
    <w:p w:rsidR="00E34D90" w:rsidRDefault="00E34D90" w:rsidP="00E34D90">
      <w:pPr>
        <w:pStyle w:val="PargrafodaLista"/>
        <w:ind w:left="0"/>
        <w:jc w:val="both"/>
        <w:rPr>
          <w:rFonts w:ascii="Arial" w:hAnsi="Arial" w:cs="Arial"/>
          <w:sz w:val="24"/>
          <w:szCs w:val="24"/>
        </w:rPr>
      </w:pPr>
      <w:r>
        <w:rPr>
          <w:rFonts w:ascii="Arial" w:hAnsi="Arial" w:cs="Arial"/>
          <w:sz w:val="24"/>
          <w:szCs w:val="24"/>
        </w:rPr>
        <w:tab/>
      </w:r>
    </w:p>
    <w:p w:rsidR="00E34D90" w:rsidRDefault="00E34D90" w:rsidP="00E34D90">
      <w:pPr>
        <w:pStyle w:val="PargrafodaLista"/>
        <w:ind w:left="0"/>
        <w:jc w:val="both"/>
        <w:rPr>
          <w:rFonts w:ascii="Arial" w:hAnsi="Arial" w:cs="Arial"/>
          <w:sz w:val="24"/>
          <w:szCs w:val="24"/>
        </w:rPr>
      </w:pPr>
      <w:r>
        <w:rPr>
          <w:rFonts w:ascii="Arial" w:hAnsi="Arial" w:cs="Arial"/>
          <w:sz w:val="24"/>
          <w:szCs w:val="24"/>
        </w:rPr>
        <w:tab/>
        <w:t xml:space="preserve">Mas antes de apresentar as tarefas de KDD, será apresentado um conceito muito importante no processo de Mineração de dados, que é a noção </w:t>
      </w:r>
      <w:r>
        <w:rPr>
          <w:rFonts w:ascii="Arial" w:hAnsi="Arial" w:cs="Arial"/>
          <w:sz w:val="24"/>
          <w:szCs w:val="24"/>
        </w:rPr>
        <w:lastRenderedPageBreak/>
        <w:t xml:space="preserve">de </w:t>
      </w:r>
      <w:r w:rsidRPr="003A5B70">
        <w:rPr>
          <w:rFonts w:ascii="Arial" w:hAnsi="Arial" w:cs="Arial"/>
          <w:b/>
          <w:sz w:val="24"/>
          <w:szCs w:val="24"/>
        </w:rPr>
        <w:t>similaridade</w:t>
      </w:r>
      <w:r>
        <w:rPr>
          <w:rFonts w:ascii="Arial" w:hAnsi="Arial" w:cs="Arial"/>
          <w:sz w:val="24"/>
          <w:szCs w:val="24"/>
        </w:rPr>
        <w:t>. Suponha que o conjunto de dados possa ser interpretado como um conjunto de pontos em um espaço k-dimensional, o conceito de similaridade entre dois pontos pode ser traduzido como a distância entre estes pontos. Quanto maior a similaridade, menor a distância entre os pontos (Passos &amp; Goldschmidt, 2005).</w:t>
      </w:r>
    </w:p>
    <w:p w:rsidR="00E34D90" w:rsidRDefault="00E34D90" w:rsidP="00E34D90">
      <w:pPr>
        <w:jc w:val="both"/>
        <w:rPr>
          <w:rFonts w:ascii="Arial" w:hAnsi="Arial" w:cs="Arial"/>
          <w:sz w:val="24"/>
          <w:szCs w:val="24"/>
        </w:rPr>
      </w:pPr>
      <w:r>
        <w:rPr>
          <w:rFonts w:ascii="Arial" w:hAnsi="Arial" w:cs="Arial"/>
          <w:sz w:val="24"/>
          <w:szCs w:val="24"/>
        </w:rPr>
        <w:tab/>
        <w:t xml:space="preserve">O conceito de distância é formalizado como uma função </w:t>
      </w:r>
      <w:proofErr w:type="gramStart"/>
      <w:r>
        <w:rPr>
          <w:rFonts w:ascii="Arial" w:hAnsi="Arial" w:cs="Arial"/>
          <w:sz w:val="24"/>
          <w:szCs w:val="24"/>
        </w:rPr>
        <w:t>D :</w:t>
      </w:r>
      <w:proofErr w:type="gramEnd"/>
      <w:r>
        <w:rPr>
          <w:rFonts w:ascii="Arial" w:hAnsi="Arial" w:cs="Arial"/>
          <w:sz w:val="24"/>
          <w:szCs w:val="24"/>
        </w:rPr>
        <w:t xml:space="preserve"> E x E R (a cada par de pontos associa um valor real ) que atende às seguintes restrições:</w:t>
      </w:r>
    </w:p>
    <w:p w:rsidR="00E34D90" w:rsidRDefault="00E34D90" w:rsidP="008171D4">
      <w:pPr>
        <w:pStyle w:val="PargrafodaLista"/>
        <w:numPr>
          <w:ilvl w:val="0"/>
          <w:numId w:val="30"/>
        </w:numPr>
        <w:jc w:val="both"/>
        <w:rPr>
          <w:rFonts w:ascii="Arial" w:hAnsi="Arial" w:cs="Arial"/>
          <w:sz w:val="24"/>
          <w:szCs w:val="24"/>
        </w:rPr>
      </w:pPr>
      <w:r>
        <w:rPr>
          <w:rFonts w:ascii="Arial" w:hAnsi="Arial" w:cs="Arial"/>
          <w:sz w:val="24"/>
          <w:szCs w:val="24"/>
        </w:rPr>
        <w:t>D(</w:t>
      </w:r>
      <w:proofErr w:type="gramStart"/>
      <w:r>
        <w:rPr>
          <w:rFonts w:ascii="Arial" w:hAnsi="Arial" w:cs="Arial"/>
          <w:sz w:val="24"/>
          <w:szCs w:val="24"/>
        </w:rPr>
        <w:t>x,x</w:t>
      </w:r>
      <w:proofErr w:type="gramEnd"/>
      <w:r>
        <w:rPr>
          <w:rFonts w:ascii="Arial" w:hAnsi="Arial" w:cs="Arial"/>
          <w:sz w:val="24"/>
          <w:szCs w:val="24"/>
        </w:rPr>
        <w:t>) = 0</w:t>
      </w:r>
    </w:p>
    <w:p w:rsidR="00E34D90" w:rsidRDefault="00E34D90" w:rsidP="008171D4">
      <w:pPr>
        <w:pStyle w:val="PargrafodaLista"/>
        <w:numPr>
          <w:ilvl w:val="0"/>
          <w:numId w:val="30"/>
        </w:numPr>
        <w:jc w:val="both"/>
        <w:rPr>
          <w:rFonts w:ascii="Arial" w:hAnsi="Arial" w:cs="Arial"/>
          <w:sz w:val="24"/>
          <w:szCs w:val="24"/>
        </w:rPr>
      </w:pPr>
      <w:r>
        <w:rPr>
          <w:rFonts w:ascii="Arial" w:hAnsi="Arial" w:cs="Arial"/>
          <w:sz w:val="24"/>
          <w:szCs w:val="24"/>
        </w:rPr>
        <w:t>D(</w:t>
      </w:r>
      <w:proofErr w:type="gramStart"/>
      <w:r>
        <w:rPr>
          <w:rFonts w:ascii="Arial" w:hAnsi="Arial" w:cs="Arial"/>
          <w:sz w:val="24"/>
          <w:szCs w:val="24"/>
        </w:rPr>
        <w:t>x,y</w:t>
      </w:r>
      <w:proofErr w:type="gramEnd"/>
      <w:r>
        <w:rPr>
          <w:rFonts w:ascii="Arial" w:hAnsi="Arial" w:cs="Arial"/>
          <w:sz w:val="24"/>
          <w:szCs w:val="24"/>
        </w:rPr>
        <w:t>) = D(y,x)</w:t>
      </w:r>
    </w:p>
    <w:p w:rsidR="00E34D90" w:rsidRDefault="00E34D90" w:rsidP="008171D4">
      <w:pPr>
        <w:pStyle w:val="PargrafodaLista"/>
        <w:numPr>
          <w:ilvl w:val="0"/>
          <w:numId w:val="30"/>
        </w:numPr>
        <w:jc w:val="both"/>
        <w:rPr>
          <w:rFonts w:ascii="Arial" w:hAnsi="Arial" w:cs="Arial"/>
          <w:sz w:val="24"/>
          <w:szCs w:val="24"/>
        </w:rPr>
      </w:pPr>
      <w:r>
        <w:rPr>
          <w:rFonts w:ascii="Arial" w:hAnsi="Arial" w:cs="Arial"/>
          <w:sz w:val="24"/>
          <w:szCs w:val="24"/>
        </w:rPr>
        <w:t>D(</w:t>
      </w:r>
      <w:proofErr w:type="gramStart"/>
      <w:r>
        <w:rPr>
          <w:rFonts w:ascii="Arial" w:hAnsi="Arial" w:cs="Arial"/>
          <w:sz w:val="24"/>
          <w:szCs w:val="24"/>
        </w:rPr>
        <w:t>x,y</w:t>
      </w:r>
      <w:proofErr w:type="gramEnd"/>
      <w:r>
        <w:rPr>
          <w:rFonts w:ascii="Arial" w:hAnsi="Arial" w:cs="Arial"/>
          <w:sz w:val="24"/>
          <w:szCs w:val="24"/>
        </w:rPr>
        <w:t>) ≤ D(x,z) + D(z,y)</w:t>
      </w:r>
    </w:p>
    <w:p w:rsidR="00E34D90" w:rsidRDefault="00E34D90" w:rsidP="00E34D90">
      <w:pPr>
        <w:jc w:val="both"/>
        <w:rPr>
          <w:rFonts w:ascii="Arial" w:hAnsi="Arial" w:cs="Arial"/>
          <w:sz w:val="24"/>
          <w:szCs w:val="24"/>
        </w:rPr>
      </w:pPr>
    </w:p>
    <w:p w:rsidR="00E34D90" w:rsidRDefault="00E34D90" w:rsidP="00E34D90">
      <w:pPr>
        <w:jc w:val="both"/>
        <w:rPr>
          <w:rFonts w:ascii="Arial" w:hAnsi="Arial" w:cs="Arial"/>
          <w:sz w:val="24"/>
          <w:szCs w:val="24"/>
        </w:rPr>
      </w:pPr>
      <w:r>
        <w:rPr>
          <w:rFonts w:ascii="Arial" w:hAnsi="Arial" w:cs="Arial"/>
          <w:sz w:val="24"/>
          <w:szCs w:val="24"/>
        </w:rPr>
        <w:tab/>
        <w:t>Alguns exemplos de distância mais geralmente usados:</w:t>
      </w:r>
    </w:p>
    <w:p w:rsidR="00E34D90" w:rsidRPr="000829C4" w:rsidRDefault="00E34D90" w:rsidP="00E34D90">
      <w:pPr>
        <w:jc w:val="both"/>
        <w:rPr>
          <w:rFonts w:ascii="Arial" w:hAnsi="Arial" w:cs="Arial"/>
          <w:sz w:val="24"/>
          <w:szCs w:val="24"/>
        </w:rPr>
      </w:pPr>
    </w:p>
    <w:p w:rsidR="00E34D90" w:rsidRPr="000829C4" w:rsidRDefault="00E34D90" w:rsidP="008171D4">
      <w:pPr>
        <w:pStyle w:val="PargrafodaLista"/>
        <w:numPr>
          <w:ilvl w:val="0"/>
          <w:numId w:val="31"/>
        </w:numPr>
        <w:jc w:val="both"/>
        <w:rPr>
          <w:rFonts w:ascii="Arial" w:hAnsi="Arial" w:cs="Arial"/>
          <w:sz w:val="24"/>
          <w:szCs w:val="24"/>
        </w:rPr>
      </w:pPr>
      <w:r w:rsidRPr="0051059D">
        <w:rPr>
          <w:rFonts w:ascii="Arial" w:hAnsi="Arial" w:cs="Arial"/>
          <w:b/>
          <w:sz w:val="24"/>
          <w:szCs w:val="24"/>
        </w:rPr>
        <w:t>Distância Euclidiana</w:t>
      </w:r>
      <w:r w:rsidRPr="000829C4">
        <w:rPr>
          <w:rFonts w:ascii="Arial" w:hAnsi="Arial" w:cs="Arial"/>
          <w:sz w:val="24"/>
          <w:szCs w:val="24"/>
        </w:rPr>
        <w:t xml:space="preserve">: </w:t>
      </w:r>
    </w:p>
    <w:p w:rsidR="00E34D90" w:rsidRPr="000829C4" w:rsidRDefault="00E34D90" w:rsidP="00E34D90">
      <w:pPr>
        <w:jc w:val="right"/>
        <w:rPr>
          <w:rFonts w:ascii="Arial" w:hAnsi="Arial" w:cs="Arial"/>
          <w:b/>
          <w:sz w:val="24"/>
          <w:szCs w:val="24"/>
        </w:rPr>
      </w:pPr>
      <w:r w:rsidRPr="000829C4">
        <w:rPr>
          <w:rFonts w:ascii="Arial" w:hAnsi="Arial" w:cs="Arial"/>
          <w:b/>
          <w:sz w:val="24"/>
          <w:szCs w:val="24"/>
        </w:rPr>
        <w:t>(3.2)</w:t>
      </w:r>
    </w:p>
    <w:p w:rsidR="00E34D90" w:rsidRPr="001F70AD" w:rsidRDefault="00E34D90" w:rsidP="00E34D90">
      <w:pPr>
        <w:jc w:val="center"/>
        <w:rPr>
          <w:rFonts w:ascii="Arial" w:hAnsi="Arial" w:cs="Arial"/>
          <w:sz w:val="28"/>
          <w:szCs w:val="28"/>
        </w:rPr>
      </w:pPr>
      <m:oMathPara>
        <m:oMath>
          <m:r>
            <w:rPr>
              <w:rFonts w:ascii="Cambria Math" w:hAnsi="Cambria Math" w:cs="Arial"/>
              <w:sz w:val="28"/>
              <w:szCs w:val="28"/>
            </w:rPr>
            <m:t>d</m:t>
          </m:r>
          <m:d>
            <m:dPr>
              <m:ctrlPr>
                <w:rPr>
                  <w:rFonts w:ascii="Cambria Math" w:hAnsi="Cambria Math" w:cs="Arial"/>
                  <w:i/>
                  <w:sz w:val="28"/>
                  <w:szCs w:val="28"/>
                </w:rPr>
              </m:ctrlPr>
            </m:dPr>
            <m:e>
              <m:r>
                <w:rPr>
                  <w:rFonts w:ascii="Cambria Math" w:hAnsi="Cambria Math" w:cs="Arial"/>
                  <w:sz w:val="28"/>
                  <w:szCs w:val="28"/>
                </w:rPr>
                <m:t>X, Y</m:t>
              </m:r>
            </m:e>
          </m:d>
          <m:r>
            <w:rPr>
              <w:rFonts w:ascii="Cambria Math" w:hAnsi="Cambria Math" w:cs="Arial"/>
              <w:sz w:val="28"/>
              <w:szCs w:val="28"/>
            </w:rPr>
            <m:t xml:space="preserve"> </m:t>
          </m:r>
          <m:r>
            <w:rPr>
              <w:rFonts w:ascii="Cambria Math" w:eastAsiaTheme="minorEastAsia" w:hAnsi="Cambria Math" w:cs="Arial"/>
              <w:sz w:val="28"/>
              <w:szCs w:val="28"/>
            </w:rPr>
            <m:t xml:space="preserve">= </m:t>
          </m:r>
          <m:rad>
            <m:radPr>
              <m:degHide m:val="1"/>
              <m:ctrlPr>
                <w:rPr>
                  <w:rFonts w:ascii="Cambria Math" w:eastAsiaTheme="minorEastAsia" w:hAnsi="Cambria Math" w:cs="Arial"/>
                  <w:i/>
                  <w:sz w:val="28"/>
                  <w:szCs w:val="28"/>
                </w:rPr>
              </m:ctrlPr>
            </m:radPr>
            <m:deg/>
            <m:e>
              <m:nary>
                <m:naryPr>
                  <m:chr m:val="∑"/>
                  <m:limLoc m:val="undOvr"/>
                  <m:ctrlPr>
                    <w:rPr>
                      <w:rFonts w:ascii="Cambria Math" w:eastAsiaTheme="minorEastAsia" w:hAnsi="Cambria Math" w:cs="Arial"/>
                      <w:i/>
                      <w:sz w:val="28"/>
                      <w:szCs w:val="28"/>
                    </w:rPr>
                  </m:ctrlPr>
                </m:naryPr>
                <m:sub>
                  <m:r>
                    <w:rPr>
                      <w:rFonts w:ascii="Cambria Math" w:eastAsiaTheme="minorEastAsia" w:hAnsi="Cambria Math" w:cs="Arial"/>
                      <w:sz w:val="28"/>
                      <w:szCs w:val="28"/>
                    </w:rPr>
                    <m:t>i=1</m:t>
                  </m:r>
                </m:sub>
                <m:sup>
                  <m:r>
                    <w:rPr>
                      <w:rFonts w:ascii="Cambria Math" w:eastAsiaTheme="minorEastAsia" w:hAnsi="Cambria Math" w:cs="Arial"/>
                      <w:sz w:val="28"/>
                      <w:szCs w:val="28"/>
                    </w:rPr>
                    <m:t>n</m:t>
                  </m:r>
                </m:sup>
                <m:e>
                  <m:sSup>
                    <m:sSupPr>
                      <m:ctrlPr>
                        <w:rPr>
                          <w:rFonts w:ascii="Cambria Math" w:eastAsiaTheme="minorEastAsia" w:hAnsi="Cambria Math" w:cs="Arial"/>
                          <w:i/>
                          <w:sz w:val="28"/>
                          <w:szCs w:val="28"/>
                        </w:rPr>
                      </m:ctrlPr>
                    </m:sSupPr>
                    <m:e>
                      <m:d>
                        <m:dPr>
                          <m:ctrlPr>
                            <w:rPr>
                              <w:rFonts w:ascii="Cambria Math" w:eastAsiaTheme="minorEastAsia" w:hAnsi="Cambria Math" w:cs="Arial"/>
                              <w:i/>
                              <w:sz w:val="28"/>
                              <w:szCs w:val="28"/>
                            </w:rPr>
                          </m:ctrlPr>
                        </m:dPr>
                        <m:e>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X</m:t>
                              </m:r>
                            </m:e>
                            <m:sub>
                              <m:r>
                                <w:rPr>
                                  <w:rFonts w:ascii="Cambria Math" w:eastAsiaTheme="minorEastAsia" w:hAnsi="Cambria Math" w:cs="Arial"/>
                                  <w:sz w:val="28"/>
                                  <w:szCs w:val="28"/>
                                </w:rPr>
                                <m:t>i</m:t>
                              </m:r>
                            </m:sub>
                          </m:sSub>
                          <m:r>
                            <w:rPr>
                              <w:rFonts w:ascii="Cambria Math" w:eastAsiaTheme="minorEastAsia" w:hAnsi="Cambria Math" w:cs="Arial"/>
                              <w:sz w:val="28"/>
                              <w:szCs w:val="28"/>
                            </w:rPr>
                            <m:t xml:space="preserve">- </m:t>
                          </m:r>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Y</m:t>
                              </m:r>
                            </m:e>
                            <m:sub>
                              <m:r>
                                <w:rPr>
                                  <w:rFonts w:ascii="Cambria Math" w:eastAsiaTheme="minorEastAsia" w:hAnsi="Cambria Math" w:cs="Arial"/>
                                  <w:sz w:val="28"/>
                                  <w:szCs w:val="28"/>
                                </w:rPr>
                                <m:t>i</m:t>
                              </m:r>
                            </m:sub>
                          </m:sSub>
                        </m:e>
                      </m:d>
                    </m:e>
                    <m:sup>
                      <m:r>
                        <w:rPr>
                          <w:rFonts w:ascii="Cambria Math" w:eastAsiaTheme="minorEastAsia" w:hAnsi="Cambria Math" w:cs="Arial"/>
                          <w:sz w:val="28"/>
                          <w:szCs w:val="28"/>
                        </w:rPr>
                        <m:t>2</m:t>
                      </m:r>
                    </m:sup>
                  </m:sSup>
                </m:e>
              </m:nary>
            </m:e>
          </m:rad>
        </m:oMath>
      </m:oMathPara>
    </w:p>
    <w:p w:rsidR="00E34D90" w:rsidRPr="000829C4" w:rsidRDefault="00E34D90" w:rsidP="00E34D90">
      <w:pPr>
        <w:rPr>
          <w:rFonts w:ascii="Arial" w:hAnsi="Arial" w:cs="Arial"/>
          <w:sz w:val="24"/>
          <w:szCs w:val="24"/>
        </w:rPr>
      </w:pPr>
    </w:p>
    <w:p w:rsidR="00E34D90" w:rsidRPr="000829C4" w:rsidRDefault="00E34D90" w:rsidP="008171D4">
      <w:pPr>
        <w:pStyle w:val="PargrafodaLista"/>
        <w:numPr>
          <w:ilvl w:val="0"/>
          <w:numId w:val="31"/>
        </w:numPr>
        <w:rPr>
          <w:rFonts w:ascii="Arial" w:hAnsi="Arial" w:cs="Arial"/>
          <w:sz w:val="24"/>
          <w:szCs w:val="24"/>
        </w:rPr>
      </w:pPr>
      <w:r w:rsidRPr="0051059D">
        <w:rPr>
          <w:rFonts w:ascii="Arial" w:hAnsi="Arial" w:cs="Arial"/>
          <w:b/>
          <w:sz w:val="24"/>
          <w:szCs w:val="24"/>
        </w:rPr>
        <w:t>Distância de Hamming (City-Block)</w:t>
      </w:r>
      <w:r w:rsidRPr="000829C4">
        <w:rPr>
          <w:rFonts w:ascii="Arial" w:hAnsi="Arial" w:cs="Arial"/>
          <w:sz w:val="24"/>
          <w:szCs w:val="24"/>
        </w:rPr>
        <w:t>:</w:t>
      </w:r>
    </w:p>
    <w:p w:rsidR="00E34D90" w:rsidRDefault="00E34D90" w:rsidP="00E34D90">
      <w:pPr>
        <w:jc w:val="right"/>
        <w:rPr>
          <w:rFonts w:ascii="Arial" w:hAnsi="Arial" w:cs="Arial"/>
          <w:b/>
          <w:sz w:val="24"/>
          <w:szCs w:val="24"/>
        </w:rPr>
      </w:pPr>
      <w:r w:rsidRPr="000829C4">
        <w:rPr>
          <w:rFonts w:ascii="Arial" w:hAnsi="Arial" w:cs="Arial"/>
          <w:b/>
          <w:sz w:val="24"/>
          <w:szCs w:val="24"/>
        </w:rPr>
        <w:t>(3.3)</w:t>
      </w:r>
    </w:p>
    <w:p w:rsidR="00E34D90" w:rsidRPr="001F70AD" w:rsidRDefault="00E34D90" w:rsidP="00E34D90">
      <w:pPr>
        <w:jc w:val="both"/>
        <w:rPr>
          <w:rFonts w:ascii="Arial" w:eastAsiaTheme="minorEastAsia" w:hAnsi="Arial" w:cs="Arial"/>
          <w:sz w:val="28"/>
          <w:szCs w:val="28"/>
        </w:rPr>
      </w:pPr>
      <m:oMathPara>
        <m:oMath>
          <m:r>
            <m:rPr>
              <m:sty m:val="p"/>
            </m:rPr>
            <w:rPr>
              <w:rFonts w:ascii="Cambria Math" w:hAnsi="Cambria Math" w:cs="Arial"/>
              <w:sz w:val="28"/>
              <w:szCs w:val="28"/>
            </w:rPr>
            <m:t>d</m:t>
          </m:r>
          <m:d>
            <m:dPr>
              <m:ctrlPr>
                <w:rPr>
                  <w:rFonts w:ascii="Cambria Math" w:hAnsi="Cambria Math" w:cs="Arial"/>
                  <w:sz w:val="28"/>
                  <w:szCs w:val="28"/>
                </w:rPr>
              </m:ctrlPr>
            </m:dPr>
            <m:e>
              <m:r>
                <m:rPr>
                  <m:sty m:val="p"/>
                </m:rPr>
                <w:rPr>
                  <w:rFonts w:ascii="Cambria Math" w:hAnsi="Cambria Math" w:cs="Arial"/>
                  <w:sz w:val="28"/>
                  <w:szCs w:val="28"/>
                </w:rPr>
                <m:t>X,Y</m:t>
              </m:r>
            </m:e>
          </m:d>
          <m:r>
            <m:rPr>
              <m:sty m:val="p"/>
            </m:rPr>
            <w:rPr>
              <w:rFonts w:ascii="Cambria Math" w:hAnsi="Cambria Math" w:cs="Arial"/>
              <w:sz w:val="28"/>
              <w:szCs w:val="28"/>
            </w:rPr>
            <m:t xml:space="preserve"> = </m:t>
          </m:r>
          <m:nary>
            <m:naryPr>
              <m:chr m:val="∑"/>
              <m:limLoc m:val="undOvr"/>
              <m:ctrlPr>
                <w:rPr>
                  <w:rFonts w:ascii="Cambria Math" w:hAnsi="Cambria Math" w:cs="Arial"/>
                  <w:sz w:val="28"/>
                  <w:szCs w:val="28"/>
                </w:rPr>
              </m:ctrlPr>
            </m:naryPr>
            <m:sub>
              <m:r>
                <m:rPr>
                  <m:sty m:val="p"/>
                </m:rPr>
                <w:rPr>
                  <w:rFonts w:ascii="Cambria Math" w:hAnsi="Cambria Math" w:cs="Arial"/>
                  <w:sz w:val="28"/>
                  <w:szCs w:val="28"/>
                </w:rPr>
                <m:t>i=1</m:t>
              </m:r>
            </m:sub>
            <m:sup>
              <m:r>
                <m:rPr>
                  <m:sty m:val="p"/>
                </m:rPr>
                <w:rPr>
                  <w:rFonts w:ascii="Cambria Math" w:hAnsi="Cambria Math" w:cs="Arial"/>
                  <w:sz w:val="28"/>
                  <w:szCs w:val="28"/>
                </w:rPr>
                <m:t>n</m:t>
              </m:r>
            </m:sup>
            <m:e>
              <m:r>
                <m:rPr>
                  <m:sty m:val="p"/>
                </m:rPr>
                <w:rPr>
                  <w:rFonts w:ascii="Cambria Math" w:hAnsi="Cambria Math" w:cs="Arial"/>
                  <w:sz w:val="28"/>
                  <w:szCs w:val="28"/>
                </w:rPr>
                <m:t xml:space="preserve">| </m:t>
              </m:r>
              <m:sSub>
                <m:sSubPr>
                  <m:ctrlPr>
                    <w:rPr>
                      <w:rFonts w:ascii="Cambria Math" w:hAnsi="Cambria Math" w:cs="Arial"/>
                      <w:sz w:val="28"/>
                      <w:szCs w:val="28"/>
                    </w:rPr>
                  </m:ctrlPr>
                </m:sSubPr>
                <m:e>
                  <m:r>
                    <m:rPr>
                      <m:sty m:val="p"/>
                    </m:rPr>
                    <w:rPr>
                      <w:rFonts w:ascii="Cambria Math" w:hAnsi="Cambria Math" w:cs="Arial"/>
                      <w:sz w:val="28"/>
                      <w:szCs w:val="28"/>
                    </w:rPr>
                    <m:t>X</m:t>
                  </m:r>
                </m:e>
                <m:sub>
                  <m:r>
                    <m:rPr>
                      <m:sty m:val="p"/>
                    </m:rPr>
                    <w:rPr>
                      <w:rFonts w:ascii="Cambria Math" w:hAnsi="Cambria Math" w:cs="Arial"/>
                      <w:sz w:val="28"/>
                      <w:szCs w:val="28"/>
                    </w:rPr>
                    <m:t>i</m:t>
                  </m:r>
                </m:sub>
              </m:sSub>
              <m:r>
                <m:rPr>
                  <m:sty m:val="p"/>
                </m:rPr>
                <w:rPr>
                  <w:rFonts w:ascii="Cambria Math" w:hAnsi="Cambria Math" w:cs="Arial"/>
                  <w:sz w:val="28"/>
                  <w:szCs w:val="28"/>
                </w:rPr>
                <m:t xml:space="preserve">- </m:t>
              </m:r>
              <m:sSub>
                <m:sSubPr>
                  <m:ctrlPr>
                    <w:rPr>
                      <w:rFonts w:ascii="Cambria Math" w:hAnsi="Cambria Math" w:cs="Arial"/>
                      <w:sz w:val="28"/>
                      <w:szCs w:val="28"/>
                    </w:rPr>
                  </m:ctrlPr>
                </m:sSubPr>
                <m:e>
                  <m:r>
                    <m:rPr>
                      <m:sty m:val="p"/>
                    </m:rPr>
                    <w:rPr>
                      <w:rFonts w:ascii="Cambria Math" w:hAnsi="Cambria Math" w:cs="Arial"/>
                      <w:sz w:val="28"/>
                      <w:szCs w:val="28"/>
                    </w:rPr>
                    <m:t>Y</m:t>
                  </m:r>
                </m:e>
                <m:sub>
                  <m:r>
                    <m:rPr>
                      <m:sty m:val="p"/>
                    </m:rPr>
                    <w:rPr>
                      <w:rFonts w:ascii="Cambria Math" w:hAnsi="Cambria Math" w:cs="Arial"/>
                      <w:sz w:val="28"/>
                      <w:szCs w:val="28"/>
                    </w:rPr>
                    <m:t>i</m:t>
                  </m:r>
                </m:sub>
              </m:sSub>
              <m:r>
                <m:rPr>
                  <m:sty m:val="p"/>
                </m:rPr>
                <w:rPr>
                  <w:rFonts w:ascii="Cambria Math" w:hAnsi="Cambria Math" w:cs="Arial"/>
                  <w:sz w:val="28"/>
                  <w:szCs w:val="28"/>
                </w:rPr>
                <m:t>|</m:t>
              </m:r>
            </m:e>
          </m:nary>
        </m:oMath>
      </m:oMathPara>
    </w:p>
    <w:p w:rsidR="00E34D90" w:rsidRDefault="00E34D90" w:rsidP="00E34D90">
      <w:pPr>
        <w:jc w:val="both"/>
        <w:rPr>
          <w:rFonts w:ascii="Arial" w:eastAsiaTheme="minorEastAsia" w:hAnsi="Arial" w:cs="Arial"/>
          <w:sz w:val="28"/>
          <w:szCs w:val="28"/>
        </w:rPr>
      </w:pPr>
    </w:p>
    <w:p w:rsidR="00E34D90" w:rsidRDefault="00E34D90" w:rsidP="008171D4">
      <w:pPr>
        <w:pStyle w:val="PargrafodaLista"/>
        <w:numPr>
          <w:ilvl w:val="0"/>
          <w:numId w:val="31"/>
        </w:numPr>
        <w:jc w:val="both"/>
        <w:rPr>
          <w:rFonts w:ascii="Arial" w:hAnsi="Arial" w:cs="Arial"/>
          <w:sz w:val="24"/>
          <w:szCs w:val="24"/>
        </w:rPr>
      </w:pPr>
      <w:r w:rsidRPr="0051059D">
        <w:rPr>
          <w:rFonts w:ascii="Arial" w:hAnsi="Arial" w:cs="Arial"/>
          <w:b/>
          <w:sz w:val="24"/>
          <w:szCs w:val="24"/>
        </w:rPr>
        <w:t>Distância de Minkowski</w:t>
      </w:r>
      <w:r>
        <w:rPr>
          <w:rFonts w:ascii="Arial" w:hAnsi="Arial" w:cs="Arial"/>
          <w:sz w:val="24"/>
          <w:szCs w:val="24"/>
        </w:rPr>
        <w:t>:</w:t>
      </w:r>
    </w:p>
    <w:p w:rsidR="00E34D90" w:rsidRPr="00C74582" w:rsidRDefault="00E34D90" w:rsidP="00E34D90">
      <w:pPr>
        <w:jc w:val="right"/>
        <w:rPr>
          <w:rFonts w:ascii="Arial" w:hAnsi="Arial" w:cs="Arial"/>
          <w:b/>
          <w:sz w:val="24"/>
          <w:szCs w:val="24"/>
        </w:rPr>
      </w:pPr>
      <w:r w:rsidRPr="00C74582">
        <w:rPr>
          <w:rFonts w:ascii="Arial" w:hAnsi="Arial" w:cs="Arial"/>
          <w:b/>
          <w:sz w:val="24"/>
          <w:szCs w:val="24"/>
        </w:rPr>
        <w:t>(3.4)</w:t>
      </w:r>
    </w:p>
    <w:p w:rsidR="00E34D90" w:rsidRDefault="00E34D90" w:rsidP="00E34D90">
      <w:pPr>
        <w:jc w:val="both"/>
        <w:rPr>
          <w:rFonts w:ascii="Arial" w:hAnsi="Arial" w:cs="Arial"/>
          <w:sz w:val="24"/>
          <w:szCs w:val="24"/>
        </w:rPr>
      </w:pPr>
    </w:p>
    <w:p w:rsidR="00E34D90" w:rsidRPr="00C74582" w:rsidRDefault="00E34D90" w:rsidP="00E34D90">
      <w:pPr>
        <w:jc w:val="both"/>
        <w:rPr>
          <w:rFonts w:ascii="Arial" w:eastAsiaTheme="minorEastAsia" w:hAnsi="Arial" w:cs="Arial"/>
          <w:sz w:val="28"/>
          <w:szCs w:val="28"/>
        </w:rPr>
      </w:pPr>
      <m:oMathPara>
        <m:oMath>
          <m:r>
            <w:rPr>
              <w:rFonts w:ascii="Cambria Math" w:hAnsi="Cambria Math" w:cs="Arial"/>
              <w:sz w:val="28"/>
              <w:szCs w:val="28"/>
            </w:rPr>
            <m:t>d</m:t>
          </m:r>
          <m:d>
            <m:dPr>
              <m:ctrlPr>
                <w:rPr>
                  <w:rFonts w:ascii="Cambria Math" w:hAnsi="Cambria Math" w:cs="Arial"/>
                  <w:i/>
                  <w:sz w:val="28"/>
                  <w:szCs w:val="28"/>
                </w:rPr>
              </m:ctrlPr>
            </m:dPr>
            <m:e>
              <m:r>
                <w:rPr>
                  <w:rFonts w:ascii="Cambria Math" w:hAnsi="Cambria Math" w:cs="Arial"/>
                  <w:sz w:val="28"/>
                  <w:szCs w:val="28"/>
                </w:rPr>
                <m:t>X, Y</m:t>
              </m:r>
            </m:e>
          </m:d>
          <m:r>
            <w:rPr>
              <w:rFonts w:ascii="Cambria Math" w:hAnsi="Cambria Math" w:cs="Arial"/>
              <w:sz w:val="28"/>
              <w:szCs w:val="28"/>
            </w:rPr>
            <m:t xml:space="preserve">= </m:t>
          </m:r>
          <m:d>
            <m:dPr>
              <m:ctrlPr>
                <w:rPr>
                  <w:rFonts w:ascii="Cambria Math" w:hAnsi="Cambria Math" w:cs="Arial"/>
                  <w:i/>
                  <w:sz w:val="28"/>
                  <w:szCs w:val="28"/>
                </w:rPr>
              </m:ctrlPr>
            </m:dPr>
            <m:e>
              <m:nary>
                <m:naryPr>
                  <m:chr m:val="∑"/>
                  <m:limLoc m:val="undOvr"/>
                  <m:ctrlPr>
                    <w:rPr>
                      <w:rFonts w:ascii="Cambria Math" w:hAnsi="Cambria Math" w:cs="Arial"/>
                      <w:i/>
                      <w:sz w:val="28"/>
                      <w:szCs w:val="28"/>
                    </w:rPr>
                  </m:ctrlPr>
                </m:naryPr>
                <m:sub>
                  <m:r>
                    <w:rPr>
                      <w:rFonts w:ascii="Cambria Math" w:hAnsi="Cambria Math" w:cs="Arial"/>
                      <w:sz w:val="28"/>
                      <w:szCs w:val="28"/>
                    </w:rPr>
                    <m:t>i=1</m:t>
                  </m:r>
                </m:sub>
                <m:sup>
                  <m:r>
                    <w:rPr>
                      <w:rFonts w:ascii="Cambria Math" w:hAnsi="Cambria Math" w:cs="Arial"/>
                      <w:sz w:val="28"/>
                      <w:szCs w:val="28"/>
                    </w:rPr>
                    <m:t>n</m:t>
                  </m:r>
                </m:sup>
                <m:e>
                  <m:sSup>
                    <m:sSupPr>
                      <m:ctrlPr>
                        <w:rPr>
                          <w:rFonts w:ascii="Cambria Math" w:hAnsi="Cambria Math" w:cs="Arial"/>
                          <w:i/>
                          <w:sz w:val="28"/>
                          <w:szCs w:val="28"/>
                        </w:rPr>
                      </m:ctrlPr>
                    </m:sSupPr>
                    <m:e>
                      <m:d>
                        <m:dPr>
                          <m:ctrlPr>
                            <w:rPr>
                              <w:rFonts w:ascii="Cambria Math" w:hAnsi="Cambria Math" w:cs="Arial"/>
                              <w:i/>
                              <w:sz w:val="28"/>
                              <w:szCs w:val="28"/>
                            </w:rPr>
                          </m:ctrlPr>
                        </m:dPr>
                        <m:e>
                          <m:sSup>
                            <m:sSupPr>
                              <m:ctrlPr>
                                <w:rPr>
                                  <w:rFonts w:ascii="Cambria Math" w:hAnsi="Cambria Math" w:cs="Arial"/>
                                  <w:i/>
                                  <w:sz w:val="28"/>
                                  <w:szCs w:val="28"/>
                                </w:rPr>
                              </m:ctrlPr>
                            </m:sSupPr>
                            <m:e>
                              <m:r>
                                <w:rPr>
                                  <w:rFonts w:ascii="Cambria Math" w:hAnsi="Cambria Math" w:cs="Arial"/>
                                  <w:sz w:val="28"/>
                                  <w:szCs w:val="28"/>
                                </w:rPr>
                                <m:t>|</m:t>
                              </m:r>
                              <m:sSub>
                                <m:sSubPr>
                                  <m:ctrlPr>
                                    <w:rPr>
                                      <w:rFonts w:ascii="Cambria Math" w:hAnsi="Cambria Math" w:cs="Arial"/>
                                      <w:i/>
                                      <w:sz w:val="28"/>
                                      <w:szCs w:val="28"/>
                                    </w:rPr>
                                  </m:ctrlPr>
                                </m:sSubPr>
                                <m:e>
                                  <m:r>
                                    <w:rPr>
                                      <w:rFonts w:ascii="Cambria Math" w:hAnsi="Cambria Math" w:cs="Arial"/>
                                      <w:sz w:val="28"/>
                                      <w:szCs w:val="28"/>
                                    </w:rPr>
                                    <m:t>X</m:t>
                                  </m:r>
                                </m:e>
                                <m:sub>
                                  <m:r>
                                    <w:rPr>
                                      <w:rFonts w:ascii="Cambria Math" w:hAnsi="Cambria Math" w:cs="Arial"/>
                                      <w:sz w:val="28"/>
                                      <w:szCs w:val="28"/>
                                    </w:rPr>
                                    <m:t>i</m:t>
                                  </m:r>
                                </m:sub>
                              </m:sSub>
                              <m:r>
                                <w:rPr>
                                  <w:rFonts w:ascii="Cambria Math" w:hAnsi="Cambria Math" w:cs="Arial"/>
                                  <w:sz w:val="28"/>
                                  <w:szCs w:val="28"/>
                                </w:rPr>
                                <m:t xml:space="preserve">- </m:t>
                              </m:r>
                              <m:sSub>
                                <m:sSubPr>
                                  <m:ctrlPr>
                                    <w:rPr>
                                      <w:rFonts w:ascii="Cambria Math" w:hAnsi="Cambria Math" w:cs="Arial"/>
                                      <w:i/>
                                      <w:sz w:val="28"/>
                                      <w:szCs w:val="28"/>
                                    </w:rPr>
                                  </m:ctrlPr>
                                </m:sSubPr>
                                <m:e>
                                  <m:r>
                                    <w:rPr>
                                      <w:rFonts w:ascii="Cambria Math" w:hAnsi="Cambria Math" w:cs="Arial"/>
                                      <w:sz w:val="28"/>
                                      <w:szCs w:val="28"/>
                                    </w:rPr>
                                    <m:t>Y</m:t>
                                  </m:r>
                                </m:e>
                                <m:sub>
                                  <m:r>
                                    <w:rPr>
                                      <w:rFonts w:ascii="Cambria Math" w:hAnsi="Cambria Math" w:cs="Arial"/>
                                      <w:sz w:val="28"/>
                                      <w:szCs w:val="28"/>
                                    </w:rPr>
                                    <m:t>i</m:t>
                                  </m:r>
                                </m:sub>
                              </m:sSub>
                              <m:r>
                                <w:rPr>
                                  <w:rFonts w:ascii="Cambria Math" w:hAnsi="Cambria Math" w:cs="Arial"/>
                                  <w:sz w:val="28"/>
                                  <w:szCs w:val="28"/>
                                </w:rPr>
                                <m:t>|</m:t>
                              </m:r>
                            </m:e>
                            <m:sup>
                              <m:r>
                                <w:rPr>
                                  <w:rFonts w:ascii="Cambria Math" w:hAnsi="Cambria Math" w:cs="Arial"/>
                                  <w:sz w:val="28"/>
                                  <w:szCs w:val="28"/>
                                </w:rPr>
                                <m:t>p</m:t>
                              </m:r>
                            </m:sup>
                          </m:sSup>
                        </m:e>
                      </m:d>
                    </m:e>
                    <m:sup>
                      <m:r>
                        <w:rPr>
                          <w:rFonts w:ascii="Cambria Math" w:hAnsi="Cambria Math" w:cs="Arial"/>
                          <w:sz w:val="28"/>
                          <w:szCs w:val="28"/>
                        </w:rPr>
                        <m:t>1/p</m:t>
                      </m:r>
                    </m:sup>
                  </m:sSup>
                </m:e>
              </m:nary>
            </m:e>
          </m:d>
        </m:oMath>
      </m:oMathPara>
    </w:p>
    <w:p w:rsidR="00E34D90" w:rsidRDefault="00E34D90" w:rsidP="00E34D90">
      <w:pPr>
        <w:jc w:val="both"/>
        <w:rPr>
          <w:rFonts w:ascii="Arial" w:eastAsiaTheme="minorEastAsia" w:hAnsi="Arial" w:cs="Arial"/>
          <w:sz w:val="28"/>
          <w:szCs w:val="28"/>
        </w:rPr>
      </w:pPr>
    </w:p>
    <w:p w:rsidR="00E34D90" w:rsidRDefault="00E34D90" w:rsidP="00E34D90">
      <w:pPr>
        <w:jc w:val="both"/>
        <w:rPr>
          <w:rFonts w:ascii="Arial" w:eastAsiaTheme="minorEastAsia" w:hAnsi="Arial" w:cs="Arial"/>
          <w:sz w:val="24"/>
          <w:szCs w:val="24"/>
        </w:rPr>
      </w:pPr>
      <w:r>
        <w:rPr>
          <w:rFonts w:ascii="Arial" w:eastAsiaTheme="minorEastAsia" w:hAnsi="Arial" w:cs="Arial"/>
          <w:sz w:val="28"/>
          <w:szCs w:val="28"/>
        </w:rPr>
        <w:lastRenderedPageBreak/>
        <w:tab/>
      </w:r>
      <w:r>
        <w:rPr>
          <w:rFonts w:ascii="Arial" w:eastAsiaTheme="minorEastAsia" w:hAnsi="Arial" w:cs="Arial"/>
          <w:sz w:val="24"/>
          <w:szCs w:val="24"/>
        </w:rPr>
        <w:t xml:space="preserve">Diversos algoritmos de Mineração de Dados, com destaque para o K-NN (K-Nearest Neighbors – K vizinhos mais próximos) utilizam o conceito de distância entre os dados no conjunto de dados. </w:t>
      </w:r>
    </w:p>
    <w:p w:rsidR="00E34D90" w:rsidRDefault="00E34D90" w:rsidP="00E34D90">
      <w:pPr>
        <w:jc w:val="both"/>
        <w:rPr>
          <w:rFonts w:ascii="Arial" w:eastAsiaTheme="minorEastAsia" w:hAnsi="Arial" w:cs="Arial"/>
          <w:sz w:val="24"/>
          <w:szCs w:val="24"/>
        </w:rPr>
      </w:pPr>
      <w:r>
        <w:rPr>
          <w:rFonts w:ascii="Arial" w:eastAsiaTheme="minorEastAsia" w:hAnsi="Arial" w:cs="Arial"/>
          <w:sz w:val="24"/>
          <w:szCs w:val="24"/>
        </w:rPr>
        <w:t xml:space="preserve"> </w:t>
      </w:r>
    </w:p>
    <w:p w:rsidR="00E34D90" w:rsidRPr="00316DE3" w:rsidRDefault="00E34D90" w:rsidP="008171D4">
      <w:pPr>
        <w:pStyle w:val="PargrafodaLista"/>
        <w:numPr>
          <w:ilvl w:val="2"/>
          <w:numId w:val="34"/>
        </w:numPr>
        <w:jc w:val="both"/>
        <w:rPr>
          <w:rFonts w:ascii="Arial" w:eastAsiaTheme="minorEastAsia" w:hAnsi="Arial" w:cs="Arial"/>
          <w:b/>
          <w:sz w:val="24"/>
          <w:szCs w:val="24"/>
        </w:rPr>
      </w:pPr>
      <w:r w:rsidRPr="00316DE3">
        <w:rPr>
          <w:rFonts w:ascii="Arial" w:eastAsiaTheme="minorEastAsia" w:hAnsi="Arial" w:cs="Arial"/>
          <w:b/>
          <w:sz w:val="24"/>
          <w:szCs w:val="24"/>
        </w:rPr>
        <w:t>Tarefas de Mineração de Dados</w:t>
      </w:r>
    </w:p>
    <w:p w:rsidR="00E34D90" w:rsidRDefault="00E34D90" w:rsidP="00E34D90">
      <w:pPr>
        <w:pStyle w:val="PargrafodaLista"/>
        <w:ind w:left="0"/>
        <w:jc w:val="both"/>
        <w:rPr>
          <w:rFonts w:ascii="Arial" w:hAnsi="Arial" w:cs="Arial"/>
          <w:sz w:val="24"/>
          <w:szCs w:val="24"/>
        </w:rPr>
      </w:pPr>
      <w:r>
        <w:rPr>
          <w:rFonts w:ascii="Arial" w:hAnsi="Arial" w:cs="Arial"/>
          <w:sz w:val="24"/>
          <w:szCs w:val="24"/>
        </w:rPr>
        <w:tab/>
      </w:r>
    </w:p>
    <w:p w:rsidR="00E34D90" w:rsidRDefault="00E34D90" w:rsidP="00E34D90">
      <w:pPr>
        <w:pStyle w:val="PargrafodaLista"/>
        <w:ind w:left="0"/>
        <w:jc w:val="both"/>
        <w:rPr>
          <w:rFonts w:ascii="Arial" w:hAnsi="Arial" w:cs="Arial"/>
          <w:sz w:val="24"/>
          <w:szCs w:val="24"/>
        </w:rPr>
      </w:pPr>
      <w:r>
        <w:rPr>
          <w:rFonts w:ascii="Arial" w:hAnsi="Arial" w:cs="Arial"/>
          <w:sz w:val="24"/>
          <w:szCs w:val="24"/>
        </w:rPr>
        <w:tab/>
        <w:t>As metas primárias que podem ser alcançadas através da Mineração de Dados, são as seguintes (Fayyad, et al, 1996):</w:t>
      </w:r>
    </w:p>
    <w:p w:rsidR="00E34D90" w:rsidRDefault="00E34D90" w:rsidP="008171D4">
      <w:pPr>
        <w:pStyle w:val="PargrafodaLista"/>
        <w:numPr>
          <w:ilvl w:val="0"/>
          <w:numId w:val="32"/>
        </w:numPr>
        <w:jc w:val="both"/>
        <w:rPr>
          <w:rFonts w:ascii="Arial" w:hAnsi="Arial" w:cs="Arial"/>
          <w:sz w:val="24"/>
          <w:szCs w:val="24"/>
        </w:rPr>
      </w:pPr>
      <w:r w:rsidRPr="00C86D19">
        <w:rPr>
          <w:rFonts w:ascii="Arial" w:hAnsi="Arial" w:cs="Arial"/>
          <w:b/>
          <w:sz w:val="24"/>
          <w:szCs w:val="24"/>
        </w:rPr>
        <w:t>Previsão</w:t>
      </w:r>
      <w:r>
        <w:rPr>
          <w:rFonts w:ascii="Arial" w:hAnsi="Arial" w:cs="Arial"/>
          <w:sz w:val="24"/>
          <w:szCs w:val="24"/>
        </w:rPr>
        <w:t xml:space="preserve"> - Nesse caso busca-se um modelo de conhecimento que permita, a partir de um histórico de casos anteriores, prever os valores de determinados atributos em novas situações.</w:t>
      </w:r>
    </w:p>
    <w:p w:rsidR="00E34D90" w:rsidRDefault="00E34D90" w:rsidP="008171D4">
      <w:pPr>
        <w:pStyle w:val="PargrafodaLista"/>
        <w:numPr>
          <w:ilvl w:val="0"/>
          <w:numId w:val="32"/>
        </w:numPr>
        <w:jc w:val="both"/>
        <w:rPr>
          <w:rFonts w:ascii="Arial" w:hAnsi="Arial" w:cs="Arial"/>
          <w:sz w:val="24"/>
          <w:szCs w:val="24"/>
        </w:rPr>
      </w:pPr>
      <w:r w:rsidRPr="00C86D19">
        <w:rPr>
          <w:rFonts w:ascii="Arial" w:hAnsi="Arial" w:cs="Arial"/>
          <w:b/>
          <w:sz w:val="24"/>
          <w:szCs w:val="24"/>
        </w:rPr>
        <w:t>Descrição</w:t>
      </w:r>
      <w:r>
        <w:rPr>
          <w:rFonts w:ascii="Arial" w:hAnsi="Arial" w:cs="Arial"/>
          <w:sz w:val="24"/>
          <w:szCs w:val="24"/>
        </w:rPr>
        <w:t xml:space="preserve"> - Nesse caso busca-se por um modelo que descreva, de forma compreensível pelo homem, o conhecimento existente em um conjunto de dados.</w:t>
      </w:r>
    </w:p>
    <w:p w:rsidR="00E34D90" w:rsidRDefault="00E34D90" w:rsidP="00E34D90">
      <w:pPr>
        <w:pStyle w:val="PargrafodaLista"/>
        <w:ind w:left="0"/>
        <w:jc w:val="both"/>
        <w:rPr>
          <w:rFonts w:ascii="Arial" w:hAnsi="Arial" w:cs="Arial"/>
          <w:sz w:val="24"/>
          <w:szCs w:val="24"/>
        </w:rPr>
      </w:pPr>
    </w:p>
    <w:p w:rsidR="00E34D90" w:rsidRDefault="00E34D90" w:rsidP="00E34D90">
      <w:pPr>
        <w:jc w:val="both"/>
        <w:rPr>
          <w:rFonts w:ascii="Arial" w:hAnsi="Arial" w:cs="Arial"/>
          <w:sz w:val="24"/>
          <w:szCs w:val="24"/>
        </w:rPr>
      </w:pPr>
      <w:r>
        <w:rPr>
          <w:rFonts w:ascii="Arial" w:hAnsi="Arial" w:cs="Arial"/>
          <w:sz w:val="24"/>
          <w:szCs w:val="24"/>
        </w:rPr>
        <w:tab/>
        <w:t>Segundo Fayyad, et al (1996), a mineração preditiva consiste na generalização de exemplos ou experiências passadas com respostas conhecidas ou regras de negócios estabelecidas por especialistas. Enquanto, a mineração descritiva, consiste na identificação de comportamentos intrínsecos do conjunto de dados, sendo que estes dados não possuem uma classe especifica.</w:t>
      </w:r>
    </w:p>
    <w:p w:rsidR="00E34D90" w:rsidRDefault="00E34D90" w:rsidP="00E34D90">
      <w:pPr>
        <w:pStyle w:val="PargrafodaLista"/>
        <w:ind w:left="0"/>
        <w:jc w:val="both"/>
        <w:rPr>
          <w:rFonts w:ascii="Arial" w:hAnsi="Arial" w:cs="Arial"/>
          <w:sz w:val="24"/>
          <w:szCs w:val="24"/>
        </w:rPr>
      </w:pPr>
    </w:p>
    <w:p w:rsidR="00E34D90" w:rsidRPr="00316DE3" w:rsidRDefault="00E34D90" w:rsidP="008171D4">
      <w:pPr>
        <w:pStyle w:val="PargrafodaLista"/>
        <w:numPr>
          <w:ilvl w:val="3"/>
          <w:numId w:val="34"/>
        </w:numPr>
        <w:jc w:val="both"/>
        <w:rPr>
          <w:rFonts w:ascii="Arial" w:hAnsi="Arial" w:cs="Arial"/>
          <w:b/>
          <w:sz w:val="24"/>
          <w:szCs w:val="24"/>
        </w:rPr>
      </w:pPr>
      <w:r w:rsidRPr="00316DE3">
        <w:rPr>
          <w:rFonts w:ascii="Arial" w:hAnsi="Arial" w:cs="Arial"/>
          <w:b/>
          <w:sz w:val="24"/>
          <w:szCs w:val="24"/>
        </w:rPr>
        <w:t>Descoberta de Associações</w:t>
      </w:r>
    </w:p>
    <w:p w:rsidR="00E34D90" w:rsidRDefault="00E34D90" w:rsidP="00E34D90">
      <w:pPr>
        <w:pStyle w:val="PargrafodaLista"/>
        <w:ind w:left="0"/>
        <w:jc w:val="both"/>
        <w:rPr>
          <w:rFonts w:ascii="Arial" w:hAnsi="Arial" w:cs="Arial"/>
          <w:sz w:val="24"/>
          <w:szCs w:val="24"/>
        </w:rPr>
      </w:pPr>
    </w:p>
    <w:p w:rsidR="00E34D90" w:rsidRDefault="00E34D90" w:rsidP="00E34D90">
      <w:pPr>
        <w:pStyle w:val="PargrafodaLista"/>
        <w:ind w:left="0" w:firstLine="708"/>
        <w:jc w:val="both"/>
        <w:rPr>
          <w:rFonts w:ascii="Arial" w:hAnsi="Arial" w:cs="Arial"/>
          <w:sz w:val="24"/>
          <w:szCs w:val="24"/>
        </w:rPr>
      </w:pPr>
      <w:r>
        <w:rPr>
          <w:rFonts w:ascii="Arial" w:hAnsi="Arial" w:cs="Arial"/>
          <w:sz w:val="24"/>
          <w:szCs w:val="24"/>
        </w:rPr>
        <w:t xml:space="preserve">De uma forma geral, a tarefa clássica de busca por regras de associação, também denominada regras associativas, foi introduzida em (Agrawal et al., 1993). Intuitivamente essa tarefa consiste em encontrar conjunto de registros de itens que ocorram simultaneamente e de forma frequente em um banco de dados.  </w:t>
      </w:r>
    </w:p>
    <w:p w:rsidR="00E34D90" w:rsidRDefault="00E34D90" w:rsidP="00E34D90">
      <w:pPr>
        <w:pStyle w:val="PargrafodaLista"/>
        <w:ind w:left="0" w:firstLine="708"/>
        <w:jc w:val="both"/>
        <w:rPr>
          <w:rFonts w:ascii="Arial" w:eastAsiaTheme="minorEastAsia" w:hAnsi="Arial" w:cs="Arial"/>
          <w:sz w:val="24"/>
          <w:szCs w:val="24"/>
        </w:rPr>
      </w:pPr>
      <w:r>
        <w:rPr>
          <w:rFonts w:ascii="Arial" w:hAnsi="Arial" w:cs="Arial"/>
          <w:sz w:val="24"/>
          <w:szCs w:val="24"/>
        </w:rPr>
        <w:t xml:space="preserve">Uma </w:t>
      </w:r>
      <w:r w:rsidRPr="00167EEB">
        <w:rPr>
          <w:rFonts w:ascii="Arial" w:hAnsi="Arial" w:cs="Arial"/>
          <w:b/>
          <w:sz w:val="24"/>
          <w:szCs w:val="24"/>
        </w:rPr>
        <w:t>regra de associação</w:t>
      </w:r>
      <w:r>
        <w:rPr>
          <w:rFonts w:ascii="Arial" w:hAnsi="Arial" w:cs="Arial"/>
          <w:sz w:val="24"/>
          <w:szCs w:val="24"/>
        </w:rPr>
        <w:t xml:space="preserve"> é uma implicação da forma X =&gt; Y, onde X = {x</w:t>
      </w:r>
      <w:r w:rsidRPr="0018063A">
        <w:rPr>
          <w:rFonts w:ascii="Arial" w:hAnsi="Arial" w:cs="Arial"/>
          <w:sz w:val="24"/>
          <w:szCs w:val="24"/>
          <w:vertAlign w:val="subscript"/>
        </w:rPr>
        <w:t>1</w:t>
      </w:r>
      <w:r>
        <w:rPr>
          <w:rFonts w:ascii="Arial" w:hAnsi="Arial" w:cs="Arial"/>
          <w:sz w:val="24"/>
          <w:szCs w:val="24"/>
        </w:rPr>
        <w:t>, x</w:t>
      </w:r>
      <w:r w:rsidRPr="0018063A">
        <w:rPr>
          <w:rFonts w:ascii="Arial" w:hAnsi="Arial" w:cs="Arial"/>
          <w:sz w:val="24"/>
          <w:szCs w:val="24"/>
          <w:vertAlign w:val="subscript"/>
        </w:rPr>
        <w:t>2</w:t>
      </w:r>
      <w:r>
        <w:rPr>
          <w:rFonts w:ascii="Arial" w:hAnsi="Arial" w:cs="Arial"/>
          <w:sz w:val="24"/>
          <w:szCs w:val="24"/>
        </w:rPr>
        <w:t>, ..., x</w:t>
      </w:r>
      <w:r w:rsidRPr="0018063A">
        <w:rPr>
          <w:rFonts w:ascii="Arial" w:hAnsi="Arial" w:cs="Arial"/>
          <w:sz w:val="24"/>
          <w:szCs w:val="24"/>
          <w:vertAlign w:val="subscript"/>
        </w:rPr>
        <w:t>n</w:t>
      </w:r>
      <w:r>
        <w:rPr>
          <w:rFonts w:ascii="Arial" w:hAnsi="Arial" w:cs="Arial"/>
          <w:sz w:val="24"/>
          <w:szCs w:val="24"/>
        </w:rPr>
        <w:t>} e Y = {y</w:t>
      </w:r>
      <w:r w:rsidRPr="0018063A">
        <w:rPr>
          <w:rFonts w:ascii="Arial" w:hAnsi="Arial" w:cs="Arial"/>
          <w:sz w:val="24"/>
          <w:szCs w:val="24"/>
          <w:vertAlign w:val="subscript"/>
        </w:rPr>
        <w:t>1</w:t>
      </w:r>
      <w:r>
        <w:rPr>
          <w:rFonts w:ascii="Arial" w:hAnsi="Arial" w:cs="Arial"/>
          <w:sz w:val="24"/>
          <w:szCs w:val="24"/>
        </w:rPr>
        <w:t>, y</w:t>
      </w:r>
      <w:r w:rsidRPr="0018063A">
        <w:rPr>
          <w:rFonts w:ascii="Arial" w:hAnsi="Arial" w:cs="Arial"/>
          <w:sz w:val="24"/>
          <w:szCs w:val="24"/>
          <w:vertAlign w:val="subscript"/>
        </w:rPr>
        <w:t>2</w:t>
      </w:r>
      <w:r>
        <w:rPr>
          <w:rFonts w:ascii="Arial" w:hAnsi="Arial" w:cs="Arial"/>
          <w:sz w:val="24"/>
          <w:szCs w:val="24"/>
        </w:rPr>
        <w:t>, ..., y</w:t>
      </w:r>
      <w:r w:rsidRPr="0018063A">
        <w:rPr>
          <w:rFonts w:ascii="Arial" w:hAnsi="Arial" w:cs="Arial"/>
          <w:sz w:val="24"/>
          <w:szCs w:val="24"/>
          <w:vertAlign w:val="subscript"/>
        </w:rPr>
        <w:t>m</w:t>
      </w:r>
      <w:r>
        <w:rPr>
          <w:rFonts w:ascii="Arial" w:hAnsi="Arial" w:cs="Arial"/>
          <w:sz w:val="24"/>
          <w:szCs w:val="24"/>
        </w:rPr>
        <w:t>} são conjunto de itens, com x</w:t>
      </w:r>
      <w:r w:rsidRPr="0018063A">
        <w:rPr>
          <w:rFonts w:ascii="Arial" w:hAnsi="Arial" w:cs="Arial"/>
          <w:sz w:val="24"/>
          <w:szCs w:val="24"/>
          <w:vertAlign w:val="subscript"/>
        </w:rPr>
        <w:t>i</w:t>
      </w:r>
      <w:r>
        <w:rPr>
          <w:rFonts w:ascii="Arial" w:hAnsi="Arial" w:cs="Arial"/>
          <w:sz w:val="24"/>
          <w:szCs w:val="24"/>
        </w:rPr>
        <w:t xml:space="preserve"> e y</w:t>
      </w:r>
      <w:r w:rsidRPr="0018063A">
        <w:rPr>
          <w:rFonts w:ascii="Arial" w:hAnsi="Arial" w:cs="Arial"/>
          <w:sz w:val="24"/>
          <w:szCs w:val="24"/>
          <w:vertAlign w:val="subscript"/>
        </w:rPr>
        <w:t>j</w:t>
      </w:r>
      <w:r>
        <w:rPr>
          <w:rFonts w:ascii="Arial" w:hAnsi="Arial" w:cs="Arial"/>
          <w:sz w:val="24"/>
          <w:szCs w:val="24"/>
        </w:rPr>
        <w:t xml:space="preserve"> sendo itens distintos para todo i e todo j. Essa associação estabelece que se um cliente comprar X, ele também estará propenso a comprar Y. Para que uma regra de associação seja de interesse para a mineração de dados, a regra precisa satisfazer algumas medidas. Duas medidas de interesse comuns fornecem suporte e confiança. </w:t>
      </w:r>
      <w:r>
        <w:rPr>
          <w:rFonts w:ascii="Arial" w:eastAsiaTheme="minorEastAsia" w:hAnsi="Arial" w:cs="Arial"/>
          <w:sz w:val="24"/>
          <w:szCs w:val="24"/>
        </w:rPr>
        <w:t xml:space="preserve"> Segue a seguir, as formulas para cálculo do fator de suporte e de confiança (Agrawal, et al., 1996; Elmasri, 2005).</w:t>
      </w:r>
    </w:p>
    <w:p w:rsidR="00E34D90" w:rsidRDefault="00E34D90" w:rsidP="00E34D90">
      <w:pPr>
        <w:jc w:val="right"/>
        <w:rPr>
          <w:rFonts w:ascii="Arial" w:hAnsi="Arial" w:cs="Arial"/>
          <w:b/>
          <w:sz w:val="24"/>
          <w:szCs w:val="24"/>
        </w:rPr>
      </w:pPr>
      <w:r w:rsidRPr="00E26B19">
        <w:rPr>
          <w:rFonts w:ascii="Arial" w:eastAsiaTheme="minorEastAsia" w:hAnsi="Arial" w:cs="Arial"/>
          <w:noProof/>
          <w:sz w:val="24"/>
          <w:szCs w:val="24"/>
          <w:lang w:eastAsia="pt-BR"/>
        </w:rPr>
        <mc:AlternateContent>
          <mc:Choice Requires="wps">
            <w:drawing>
              <wp:anchor distT="45720" distB="45720" distL="114300" distR="114300" simplePos="0" relativeHeight="251678720" behindDoc="0" locked="0" layoutInCell="1" allowOverlap="1" wp14:anchorId="0F6A76FB" wp14:editId="026333C2">
                <wp:simplePos x="0" y="0"/>
                <wp:positionH relativeFrom="margin">
                  <wp:posOffset>0</wp:posOffset>
                </wp:positionH>
                <wp:positionV relativeFrom="paragraph">
                  <wp:posOffset>285115</wp:posOffset>
                </wp:positionV>
                <wp:extent cx="5372100" cy="1404620"/>
                <wp:effectExtent l="0" t="0" r="0" b="6350"/>
                <wp:wrapSquare wrapText="bothSides"/>
                <wp:docPr id="22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noFill/>
                          <a:miter lim="800000"/>
                          <a:headEnd/>
                          <a:tailEnd/>
                        </a:ln>
                      </wps:spPr>
                      <wps:txbx>
                        <w:txbxContent>
                          <w:p w:rsidR="008E3CA1" w:rsidRPr="003849A7" w:rsidRDefault="00233525" w:rsidP="00E34D90">
                            <w:pPr>
                              <w:jc w:val="center"/>
                              <w:rPr>
                                <w:rFonts w:ascii="Arial" w:hAnsi="Arial" w:cs="Arial"/>
                                <w:b/>
                                <w:sz w:val="24"/>
                                <w:szCs w:val="24"/>
                              </w:rPr>
                            </w:pPr>
                            <m:oMath>
                              <m:sSub>
                                <m:sSubPr>
                                  <m:ctrlPr>
                                    <w:rPr>
                                      <w:rFonts w:ascii="Cambria Math" w:hAnsi="Cambria Math" w:cs="Arial"/>
                                      <w:b/>
                                      <w:i/>
                                      <w:sz w:val="28"/>
                                      <w:szCs w:val="28"/>
                                    </w:rPr>
                                  </m:ctrlPr>
                                </m:sSubPr>
                                <m:e>
                                  <m:r>
                                    <m:rPr>
                                      <m:sty m:val="bi"/>
                                    </m:rPr>
                                    <w:rPr>
                                      <w:rFonts w:ascii="Cambria Math" w:hAnsi="Cambria Math" w:cs="Arial"/>
                                      <w:sz w:val="28"/>
                                      <w:szCs w:val="28"/>
                                    </w:rPr>
                                    <m:t>F</m:t>
                                  </m:r>
                                </m:e>
                                <m:sub>
                                  <m:r>
                                    <m:rPr>
                                      <m:sty m:val="bi"/>
                                    </m:rPr>
                                    <w:rPr>
                                      <w:rFonts w:ascii="Cambria Math" w:hAnsi="Cambria Math" w:cs="Arial"/>
                                      <w:sz w:val="28"/>
                                      <w:szCs w:val="28"/>
                                    </w:rPr>
                                    <m:t>s</m:t>
                                  </m:r>
                                </m:sub>
                              </m:sSub>
                              <m:r>
                                <m:rPr>
                                  <m:sty m:val="bi"/>
                                </m:rPr>
                                <w:rPr>
                                  <w:rFonts w:ascii="Cambria Math" w:hAnsi="Cambria Math" w:cs="Arial"/>
                                  <w:sz w:val="28"/>
                                  <w:szCs w:val="28"/>
                                </w:rPr>
                                <m:t xml:space="preserve"> = </m:t>
                              </m:r>
                              <m:f>
                                <m:fPr>
                                  <m:ctrlPr>
                                    <w:rPr>
                                      <w:rFonts w:ascii="Cambria Math" w:hAnsi="Cambria Math" w:cs="Arial"/>
                                      <w:b/>
                                      <w:i/>
                                      <w:sz w:val="28"/>
                                      <w:szCs w:val="28"/>
                                    </w:rPr>
                                  </m:ctrlPr>
                                </m:fPr>
                                <m:num>
                                  <m:r>
                                    <m:rPr>
                                      <m:sty m:val="bi"/>
                                    </m:rPr>
                                    <w:rPr>
                                      <w:rFonts w:ascii="Cambria Math" w:hAnsi="Cambria Math" w:cs="Arial"/>
                                      <w:sz w:val="28"/>
                                      <w:szCs w:val="28"/>
                                    </w:rPr>
                                    <m:t>| X ∪Y|</m:t>
                                  </m:r>
                                </m:num>
                                <m:den>
                                  <m:r>
                                    <m:rPr>
                                      <m:sty m:val="bi"/>
                                    </m:rPr>
                                    <w:rPr>
                                      <w:rFonts w:ascii="Cambria Math" w:hAnsi="Cambria Math" w:cs="Arial"/>
                                      <w:sz w:val="28"/>
                                      <w:szCs w:val="28"/>
                                    </w:rPr>
                                    <m:t>N</m:t>
                                  </m:r>
                                </m:den>
                              </m:f>
                            </m:oMath>
                            <w:r w:rsidR="008E3CA1" w:rsidRPr="003849A7">
                              <w:rPr>
                                <w:rFonts w:ascii="Arial" w:eastAsiaTheme="minorEastAsia" w:hAnsi="Arial" w:cs="Arial"/>
                                <w:b/>
                                <w:sz w:val="28"/>
                                <w:szCs w:val="28"/>
                              </w:rPr>
                              <w:t xml:space="preserve">, </w:t>
                            </w:r>
                            <w:r w:rsidR="008E3CA1" w:rsidRPr="003849A7">
                              <w:rPr>
                                <w:rFonts w:ascii="Arial" w:eastAsiaTheme="minorEastAsia" w:hAnsi="Arial" w:cs="Arial"/>
                                <w:b/>
                                <w:sz w:val="24"/>
                                <w:szCs w:val="24"/>
                              </w:rPr>
                              <w:t>onde N é o número total de tuplas.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6A76FB" id="_x0000_s1044" type="#_x0000_t202" style="position:absolute;left:0;text-align:left;margin-left:0;margin-top:22.45pt;width:423pt;height:110.6pt;z-index:2516787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" stroked="f">
                <v:textbox style="mso-fit-shape-to-text:t">
                  <w:txbxContent>
                    <w:p w:rsidR="008E3CA1" w:rsidRPr="003849A7" w:rsidRDefault="008E3CA1" w:rsidP="00E34D90">
                      <w:pPr>
                        <w:jc w:val="center"/>
                        <w:rPr>
                          <w:rFonts w:ascii="Arial" w:hAnsi="Arial" w:cs="Arial"/>
                          <w:b/>
                          <w:sz w:val="24"/>
                          <w:szCs w:val="24"/>
                        </w:rPr>
                      </w:pPr>
                      <m:oMath>
                        <m:sSub>
                          <m:sSubPr>
                            <m:ctrlPr>
                              <w:rPr>
                                <w:rFonts w:ascii="Cambria Math" w:hAnsi="Cambria Math" w:cs="Arial"/>
                                <w:b/>
                                <w:i/>
                                <w:sz w:val="28"/>
                                <w:szCs w:val="28"/>
                              </w:rPr>
                            </m:ctrlPr>
                          </m:sSubPr>
                          <m:e>
                            <m:r>
                              <m:rPr>
                                <m:sty m:val="bi"/>
                              </m:rPr>
                              <w:rPr>
                                <w:rFonts w:ascii="Cambria Math" w:hAnsi="Cambria Math" w:cs="Arial"/>
                                <w:sz w:val="28"/>
                                <w:szCs w:val="28"/>
                              </w:rPr>
                              <m:t>F</m:t>
                            </m:r>
                          </m:e>
                          <m:sub>
                            <m:r>
                              <m:rPr>
                                <m:sty m:val="bi"/>
                              </m:rPr>
                              <w:rPr>
                                <w:rFonts w:ascii="Cambria Math" w:hAnsi="Cambria Math" w:cs="Arial"/>
                                <w:sz w:val="28"/>
                                <w:szCs w:val="28"/>
                              </w:rPr>
                              <m:t>s</m:t>
                            </m:r>
                          </m:sub>
                        </m:sSub>
                        <m:r>
                          <m:rPr>
                            <m:sty m:val="bi"/>
                          </m:rPr>
                          <w:rPr>
                            <w:rFonts w:ascii="Cambria Math" w:hAnsi="Cambria Math" w:cs="Arial"/>
                            <w:sz w:val="28"/>
                            <w:szCs w:val="28"/>
                          </w:rPr>
                          <m:t xml:space="preserve"> = </m:t>
                        </m:r>
                        <m:f>
                          <m:fPr>
                            <m:ctrlPr>
                              <w:rPr>
                                <w:rFonts w:ascii="Cambria Math" w:hAnsi="Cambria Math" w:cs="Arial"/>
                                <w:b/>
                                <w:i/>
                                <w:sz w:val="28"/>
                                <w:szCs w:val="28"/>
                              </w:rPr>
                            </m:ctrlPr>
                          </m:fPr>
                          <m:num>
                            <m:r>
                              <m:rPr>
                                <m:sty m:val="bi"/>
                              </m:rPr>
                              <w:rPr>
                                <w:rFonts w:ascii="Cambria Math" w:hAnsi="Cambria Math" w:cs="Arial"/>
                                <w:sz w:val="28"/>
                                <w:szCs w:val="28"/>
                              </w:rPr>
                              <m:t>| X ∪Y|</m:t>
                            </m:r>
                          </m:num>
                          <m:den>
                            <m:r>
                              <m:rPr>
                                <m:sty m:val="bi"/>
                              </m:rPr>
                              <w:rPr>
                                <w:rFonts w:ascii="Cambria Math" w:hAnsi="Cambria Math" w:cs="Arial"/>
                                <w:sz w:val="28"/>
                                <w:szCs w:val="28"/>
                              </w:rPr>
                              <m:t>N</m:t>
                            </m:r>
                          </m:den>
                        </m:f>
                      </m:oMath>
                      <w:r w:rsidRPr="003849A7">
                        <w:rPr>
                          <w:rFonts w:ascii="Arial" w:eastAsiaTheme="minorEastAsia" w:hAnsi="Arial" w:cs="Arial"/>
                          <w:b/>
                          <w:sz w:val="28"/>
                          <w:szCs w:val="28"/>
                        </w:rPr>
                        <w:t xml:space="preserve">, </w:t>
                      </w:r>
                      <w:r w:rsidRPr="003849A7">
                        <w:rPr>
                          <w:rFonts w:ascii="Arial" w:eastAsiaTheme="minorEastAsia" w:hAnsi="Arial" w:cs="Arial"/>
                          <w:b/>
                          <w:sz w:val="24"/>
                          <w:szCs w:val="24"/>
                        </w:rPr>
                        <w:t>onde N é o número total de tuplas.</w:t>
                      </w:r>
                    </w:p>
                  </w:txbxContent>
                </v:textbox>
                <w10:wrap type="square" anchorx="margin"/>
              </v:shape>
            </w:pict>
          </mc:Fallback>
        </mc:AlternateContent>
      </w:r>
      <w:r w:rsidRPr="003849A7">
        <w:rPr>
          <w:rFonts w:ascii="Arial" w:hAnsi="Arial" w:cs="Arial"/>
          <w:b/>
          <w:sz w:val="24"/>
          <w:szCs w:val="24"/>
        </w:rPr>
        <w:t>(3.5)</w:t>
      </w:r>
    </w:p>
    <w:p w:rsidR="00E34D90" w:rsidRPr="003849A7" w:rsidRDefault="00E34D90" w:rsidP="00E34D90">
      <w:pPr>
        <w:jc w:val="right"/>
        <w:rPr>
          <w:rFonts w:ascii="Arial" w:hAnsi="Arial" w:cs="Arial"/>
          <w:b/>
          <w:sz w:val="24"/>
          <w:szCs w:val="24"/>
        </w:rPr>
      </w:pPr>
      <w:r w:rsidRPr="003849A7">
        <w:rPr>
          <w:rFonts w:ascii="Arial" w:hAnsi="Arial" w:cs="Arial"/>
          <w:b/>
          <w:sz w:val="24"/>
          <w:szCs w:val="24"/>
        </w:rPr>
        <w:t>(3.6)</w:t>
      </w:r>
    </w:p>
    <w:p w:rsidR="00E34D90" w:rsidRPr="003849A7" w:rsidRDefault="00233525" w:rsidP="00E34D90">
      <w:pPr>
        <w:jc w:val="both"/>
        <w:rPr>
          <w:rFonts w:ascii="Arial" w:eastAsiaTheme="minorEastAsia" w:hAnsi="Arial" w:cs="Arial"/>
          <w:b/>
          <w:sz w:val="28"/>
          <w:szCs w:val="28"/>
        </w:rPr>
      </w:pPr>
      <m:oMathPara>
        <m:oMath>
          <m:sSub>
            <m:sSubPr>
              <m:ctrlPr>
                <w:rPr>
                  <w:rFonts w:ascii="Cambria Math" w:hAnsi="Cambria Math" w:cs="Arial"/>
                  <w:b/>
                  <w:sz w:val="28"/>
                  <w:szCs w:val="28"/>
                </w:rPr>
              </m:ctrlPr>
            </m:sSubPr>
            <m:e>
              <m:r>
                <m:rPr>
                  <m:sty m:val="b"/>
                </m:rPr>
                <w:rPr>
                  <w:rFonts w:ascii="Cambria Math" w:hAnsi="Cambria Math" w:cs="Arial"/>
                  <w:sz w:val="28"/>
                  <w:szCs w:val="28"/>
                </w:rPr>
                <m:t>F</m:t>
              </m:r>
            </m:e>
            <m:sub>
              <m:r>
                <m:rPr>
                  <m:sty m:val="b"/>
                </m:rPr>
                <w:rPr>
                  <w:rFonts w:ascii="Cambria Math" w:hAnsi="Cambria Math" w:cs="Arial"/>
                  <w:sz w:val="28"/>
                  <w:szCs w:val="28"/>
                </w:rPr>
                <m:t>c</m:t>
              </m:r>
            </m:sub>
          </m:sSub>
          <m:r>
            <m:rPr>
              <m:sty m:val="b"/>
            </m:rPr>
            <w:rPr>
              <w:rFonts w:ascii="Cambria Math" w:hAnsi="Cambria Math" w:cs="Arial"/>
              <w:sz w:val="28"/>
              <w:szCs w:val="28"/>
            </w:rPr>
            <m:t xml:space="preserve">  = </m:t>
          </m:r>
          <m:f>
            <m:fPr>
              <m:ctrlPr>
                <w:rPr>
                  <w:rFonts w:ascii="Cambria Math" w:hAnsi="Cambria Math" w:cs="Arial"/>
                  <w:b/>
                  <w:sz w:val="28"/>
                  <w:szCs w:val="28"/>
                </w:rPr>
              </m:ctrlPr>
            </m:fPr>
            <m:num>
              <m:r>
                <m:rPr>
                  <m:sty m:val="b"/>
                </m:rPr>
                <w:rPr>
                  <w:rFonts w:ascii="Cambria Math" w:hAnsi="Cambria Math" w:cs="Arial"/>
                  <w:sz w:val="28"/>
                  <w:szCs w:val="28"/>
                </w:rPr>
                <m:t>|X ∪Y|</m:t>
              </m:r>
            </m:num>
            <m:den>
              <m:r>
                <m:rPr>
                  <m:sty m:val="b"/>
                </m:rPr>
                <w:rPr>
                  <w:rFonts w:ascii="Cambria Math" w:hAnsi="Cambria Math" w:cs="Arial"/>
                  <w:sz w:val="28"/>
                  <w:szCs w:val="28"/>
                </w:rPr>
                <m:t>X</m:t>
              </m:r>
            </m:den>
          </m:f>
        </m:oMath>
      </m:oMathPara>
    </w:p>
    <w:p w:rsidR="00E34D90" w:rsidRDefault="00E34D90" w:rsidP="00E34D90">
      <w:pPr>
        <w:ind w:firstLine="708"/>
        <w:jc w:val="both"/>
        <w:rPr>
          <w:rFonts w:ascii="Arial" w:hAnsi="Arial" w:cs="Arial"/>
          <w:sz w:val="24"/>
          <w:szCs w:val="24"/>
        </w:rPr>
      </w:pPr>
      <w:r>
        <w:rPr>
          <w:rFonts w:ascii="Arial" w:hAnsi="Arial" w:cs="Arial"/>
          <w:sz w:val="24"/>
          <w:szCs w:val="24"/>
        </w:rPr>
        <w:t xml:space="preserve">O fator de </w:t>
      </w:r>
      <w:r w:rsidRPr="00A33F69">
        <w:rPr>
          <w:rFonts w:ascii="Arial" w:hAnsi="Arial" w:cs="Arial"/>
          <w:b/>
          <w:sz w:val="24"/>
          <w:szCs w:val="24"/>
        </w:rPr>
        <w:t>suporte</w:t>
      </w:r>
      <w:r>
        <w:rPr>
          <w:rFonts w:ascii="Arial" w:hAnsi="Arial" w:cs="Arial"/>
          <w:sz w:val="24"/>
          <w:szCs w:val="24"/>
        </w:rPr>
        <w:t xml:space="preserve"> pode ser descrito como a probabilidade de uma transação qualquer satisfazer tanto X como Y, ao passo que o fator de </w:t>
      </w:r>
      <w:r w:rsidRPr="00A33F69">
        <w:rPr>
          <w:rFonts w:ascii="Arial" w:hAnsi="Arial" w:cs="Arial"/>
          <w:b/>
          <w:sz w:val="24"/>
          <w:szCs w:val="24"/>
        </w:rPr>
        <w:t>confiança</w:t>
      </w:r>
      <w:r>
        <w:rPr>
          <w:rFonts w:ascii="Arial" w:hAnsi="Arial" w:cs="Arial"/>
          <w:sz w:val="24"/>
          <w:szCs w:val="24"/>
        </w:rPr>
        <w:t xml:space="preserve"> é a probabilidade de que uma transação satisfaça Y, dado que ela satisfaça X. a tarefa de descobrir regras de associação consiste em extrair do banco de dados todas as regras com “Fs” e “Fc” maiores ou iguais a um “Fs” e “Fc” especificado pelo analista de dados </w:t>
      </w:r>
      <w:r>
        <w:rPr>
          <w:rFonts w:ascii="Arial" w:eastAsiaTheme="minorEastAsia" w:hAnsi="Arial" w:cs="Arial"/>
          <w:sz w:val="24"/>
          <w:szCs w:val="24"/>
        </w:rPr>
        <w:t>(Agrawal, et al., 1996)</w:t>
      </w:r>
      <w:r>
        <w:rPr>
          <w:rFonts w:ascii="Arial" w:hAnsi="Arial" w:cs="Arial"/>
          <w:sz w:val="24"/>
          <w:szCs w:val="24"/>
        </w:rPr>
        <w:t>.</w:t>
      </w:r>
    </w:p>
    <w:p w:rsidR="00E34D90" w:rsidRDefault="00E34D90" w:rsidP="00E34D90">
      <w:pPr>
        <w:ind w:firstLine="708"/>
        <w:jc w:val="both"/>
        <w:rPr>
          <w:rFonts w:ascii="Arial" w:eastAsiaTheme="minorEastAsia" w:hAnsi="Arial" w:cs="Arial"/>
          <w:sz w:val="24"/>
          <w:szCs w:val="24"/>
        </w:rPr>
      </w:pPr>
      <w:r>
        <w:rPr>
          <w:rFonts w:ascii="Arial" w:hAnsi="Arial" w:cs="Arial"/>
          <w:sz w:val="24"/>
          <w:szCs w:val="24"/>
        </w:rPr>
        <w:t>Uma associação é considerada frequente se o número de vezes em que a união de conjuntos de itens (x</w:t>
      </w:r>
      <w:r w:rsidRPr="003E785C">
        <w:rPr>
          <w:rFonts w:ascii="Arial" w:hAnsi="Arial" w:cs="Arial"/>
          <w:sz w:val="24"/>
          <w:szCs w:val="24"/>
        </w:rPr>
        <w:t xml:space="preserve"> </w:t>
      </w:r>
      <m:oMath>
        <m:r>
          <m:rPr>
            <m:sty m:val="b"/>
          </m:rPr>
          <w:rPr>
            <w:rFonts w:ascii="Cambria Math" w:hAnsi="Cambria Math" w:cs="Arial"/>
            <w:sz w:val="24"/>
            <w:szCs w:val="24"/>
          </w:rPr>
          <m:t>∪</m:t>
        </m:r>
        <m:r>
          <m:rPr>
            <m:sty m:val="p"/>
          </m:rPr>
          <w:rPr>
            <w:rFonts w:ascii="Cambria Math" w:hAnsi="Cambria Math" w:cs="Arial"/>
            <w:sz w:val="24"/>
            <w:szCs w:val="24"/>
          </w:rPr>
          <m:t>Y</m:t>
        </m:r>
        <m:r>
          <m:rPr>
            <m:sty m:val="b"/>
          </m:rPr>
          <w:rPr>
            <w:rFonts w:ascii="Cambria Math" w:hAnsi="Cambria Math" w:cs="Arial"/>
            <w:sz w:val="24"/>
            <w:szCs w:val="24"/>
          </w:rPr>
          <m:t>)</m:t>
        </m:r>
      </m:oMath>
      <w:r w:rsidRPr="003E785C">
        <w:rPr>
          <w:rFonts w:ascii="Arial" w:eastAsiaTheme="minorEastAsia" w:hAnsi="Arial" w:cs="Arial"/>
          <w:sz w:val="24"/>
          <w:szCs w:val="24"/>
        </w:rPr>
        <w:t>ocorrer</w:t>
      </w:r>
      <w:r>
        <w:rPr>
          <w:rFonts w:ascii="Arial" w:eastAsiaTheme="minorEastAsia" w:hAnsi="Arial" w:cs="Arial"/>
          <w:sz w:val="28"/>
          <w:szCs w:val="28"/>
        </w:rPr>
        <w:t xml:space="preserve"> </w:t>
      </w:r>
      <w:r>
        <w:rPr>
          <w:rFonts w:ascii="Arial" w:eastAsiaTheme="minorEastAsia" w:hAnsi="Arial" w:cs="Arial"/>
          <w:sz w:val="24"/>
          <w:szCs w:val="24"/>
        </w:rPr>
        <w:t xml:space="preserve">em relação ao número total de transações do banco de dados for superior a uma frequência mínima (denominada suporte mínimo) que é estabelecida em cada aplicação. Busca-se por meio do suporte, identificar que associações surgem em uma quantidade expressiva a ponto de ser destacada das demais existentes (Agrawal, et al., 1996).  </w:t>
      </w:r>
    </w:p>
    <w:p w:rsidR="00E34D90" w:rsidRDefault="00E34D90" w:rsidP="00E34D90">
      <w:pPr>
        <w:ind w:firstLine="708"/>
        <w:jc w:val="both"/>
        <w:rPr>
          <w:rFonts w:ascii="Arial" w:eastAsiaTheme="minorEastAsia" w:hAnsi="Arial" w:cs="Arial"/>
          <w:sz w:val="24"/>
          <w:szCs w:val="24"/>
        </w:rPr>
      </w:pPr>
      <w:r>
        <w:rPr>
          <w:rFonts w:ascii="Arial" w:eastAsiaTheme="minorEastAsia" w:hAnsi="Arial" w:cs="Arial"/>
          <w:sz w:val="24"/>
          <w:szCs w:val="24"/>
        </w:rPr>
        <w:t xml:space="preserve">Ainda segundo Agrawal et al. (1996), uma associação é considerada válida se o número de vezes em que </w:t>
      </w:r>
      <w:proofErr w:type="gramStart"/>
      <w:r>
        <w:rPr>
          <w:rFonts w:ascii="Arial" w:eastAsiaTheme="minorEastAsia" w:hAnsi="Arial" w:cs="Arial"/>
          <w:sz w:val="24"/>
          <w:szCs w:val="24"/>
        </w:rPr>
        <w:t xml:space="preserve">X </w:t>
      </w:r>
      <m:oMath>
        <m:r>
          <m:rPr>
            <m:sty m:val="b"/>
          </m:rPr>
          <w:rPr>
            <w:rFonts w:ascii="Cambria Math" w:hAnsi="Cambria Math" w:cs="Arial"/>
            <w:sz w:val="24"/>
            <w:szCs w:val="24"/>
          </w:rPr>
          <m:t>∪</m:t>
        </m:r>
      </m:oMath>
      <w:r>
        <w:rPr>
          <w:rFonts w:ascii="Arial" w:eastAsiaTheme="minorEastAsia" w:hAnsi="Arial" w:cs="Arial"/>
          <w:b/>
          <w:sz w:val="24"/>
          <w:szCs w:val="24"/>
        </w:rPr>
        <w:t xml:space="preserve"> </w:t>
      </w:r>
      <w:r w:rsidRPr="00636C97">
        <w:rPr>
          <w:rFonts w:ascii="Arial" w:eastAsiaTheme="minorEastAsia" w:hAnsi="Arial" w:cs="Arial"/>
          <w:sz w:val="24"/>
          <w:szCs w:val="24"/>
        </w:rPr>
        <w:t>Y</w:t>
      </w:r>
      <w:proofErr w:type="gramEnd"/>
      <w:r>
        <w:rPr>
          <w:rFonts w:ascii="Arial" w:eastAsiaTheme="minorEastAsia" w:hAnsi="Arial" w:cs="Arial"/>
          <w:sz w:val="24"/>
          <w:szCs w:val="24"/>
        </w:rPr>
        <w:t xml:space="preserve"> ocorrer em relação ao número de vezes que X ocorrer for superior a um valor denominado confiança mínima, que também é estabelecida em cada aplicação. A medida de confiança procura expressar a qualidade de uma regra, indicando o quanto a ocorrência do antecedente da regra pode assegurar a ocorrência do consequente desta regra.</w:t>
      </w:r>
    </w:p>
    <w:p w:rsidR="00E34D90" w:rsidRDefault="00E34D90" w:rsidP="00E34D90">
      <w:pPr>
        <w:ind w:firstLine="708"/>
        <w:jc w:val="both"/>
        <w:rPr>
          <w:rFonts w:ascii="Arial" w:eastAsiaTheme="minorEastAsia" w:hAnsi="Arial" w:cs="Arial"/>
          <w:sz w:val="24"/>
          <w:szCs w:val="24"/>
        </w:rPr>
      </w:pPr>
      <w:r>
        <w:rPr>
          <w:rFonts w:ascii="Arial" w:eastAsiaTheme="minorEastAsia" w:hAnsi="Arial" w:cs="Arial"/>
          <w:sz w:val="24"/>
          <w:szCs w:val="24"/>
        </w:rPr>
        <w:t xml:space="preserve">Desta forma, a tarefa de Descoberta de Associações ou Descoberta de Regras de Associações, pode ser definida formalmente como a busca por </w:t>
      </w:r>
      <w:r w:rsidRPr="00002299">
        <w:rPr>
          <w:rFonts w:ascii="Arial" w:eastAsiaTheme="minorEastAsia" w:hAnsi="Arial" w:cs="Arial"/>
          <w:b/>
          <w:sz w:val="24"/>
          <w:szCs w:val="24"/>
        </w:rPr>
        <w:t>regras de associação frequentes e válidas</w:t>
      </w:r>
      <w:r>
        <w:rPr>
          <w:rFonts w:ascii="Arial" w:eastAsiaTheme="minorEastAsia" w:hAnsi="Arial" w:cs="Arial"/>
          <w:sz w:val="24"/>
          <w:szCs w:val="24"/>
        </w:rPr>
        <w:t xml:space="preserve"> em um banco de dados, a partir da especificação dos parâmetros de suporte e confiança mínima (Agrawal et al., 1996).</w:t>
      </w:r>
    </w:p>
    <w:p w:rsidR="00E34D90" w:rsidRDefault="00E34D90" w:rsidP="00E34D90">
      <w:pPr>
        <w:ind w:firstLine="708"/>
        <w:jc w:val="both"/>
        <w:rPr>
          <w:rFonts w:ascii="Arial" w:eastAsiaTheme="minorEastAsia" w:hAnsi="Arial" w:cs="Arial"/>
          <w:sz w:val="24"/>
          <w:szCs w:val="24"/>
        </w:rPr>
      </w:pPr>
      <w:r>
        <w:rPr>
          <w:rFonts w:ascii="Arial" w:eastAsiaTheme="minorEastAsia" w:hAnsi="Arial" w:cs="Arial"/>
          <w:sz w:val="24"/>
          <w:szCs w:val="24"/>
        </w:rPr>
        <w:t>Os valores dos parâmetros de suporte e confiança mínima devem ser especificados pelo especialista em KDD em conjunto com o especialista no domínio da aplicação (Agrawal et al., 1996).</w:t>
      </w:r>
    </w:p>
    <w:p w:rsidR="00E34D90" w:rsidRDefault="00E34D90" w:rsidP="00E34D90">
      <w:pPr>
        <w:ind w:firstLine="708"/>
        <w:jc w:val="both"/>
        <w:rPr>
          <w:rFonts w:ascii="Arial" w:eastAsiaTheme="minorEastAsia" w:hAnsi="Arial" w:cs="Arial"/>
          <w:sz w:val="24"/>
          <w:szCs w:val="24"/>
        </w:rPr>
      </w:pPr>
      <w:r>
        <w:rPr>
          <w:rFonts w:ascii="Arial" w:eastAsiaTheme="minorEastAsia" w:hAnsi="Arial" w:cs="Arial"/>
          <w:sz w:val="24"/>
          <w:szCs w:val="24"/>
        </w:rPr>
        <w:t>Segundo Agrawal et al. (1996), existem diversos algoritmos desenvolvidos especificamente para aplicação na tarefa de descoberta de associações, dentre eles: Apriori, DHP (Direct Hashing and Pruning), Parttion, DIC (Dynamic ItemSet Counting), Eclat, MaxEclat, Clique, MaxClique, etc. além dos mais, existem versões destes algoritmos para sistemas distribuídos.</w:t>
      </w:r>
    </w:p>
    <w:p w:rsidR="00E34D90" w:rsidRDefault="00E34D90" w:rsidP="00E34D90">
      <w:pPr>
        <w:jc w:val="both"/>
        <w:rPr>
          <w:rFonts w:ascii="Arial" w:eastAsiaTheme="minorEastAsia" w:hAnsi="Arial" w:cs="Arial"/>
          <w:sz w:val="24"/>
          <w:szCs w:val="24"/>
        </w:rPr>
      </w:pPr>
    </w:p>
    <w:p w:rsidR="00E34D90" w:rsidRPr="00251770" w:rsidRDefault="00E34D90" w:rsidP="008171D4">
      <w:pPr>
        <w:pStyle w:val="PargrafodaLista"/>
        <w:numPr>
          <w:ilvl w:val="3"/>
          <w:numId w:val="34"/>
        </w:numPr>
        <w:jc w:val="both"/>
        <w:rPr>
          <w:rFonts w:ascii="Arial" w:eastAsiaTheme="minorEastAsia" w:hAnsi="Arial" w:cs="Arial"/>
          <w:b/>
          <w:sz w:val="24"/>
          <w:szCs w:val="24"/>
        </w:rPr>
      </w:pPr>
      <w:r w:rsidRPr="00251770">
        <w:rPr>
          <w:rFonts w:ascii="Arial" w:eastAsiaTheme="minorEastAsia" w:hAnsi="Arial" w:cs="Arial"/>
          <w:b/>
          <w:sz w:val="24"/>
          <w:szCs w:val="24"/>
        </w:rPr>
        <w:t>Classificação</w:t>
      </w:r>
    </w:p>
    <w:p w:rsidR="00E34D90" w:rsidRPr="00251770" w:rsidRDefault="00E34D90" w:rsidP="00E34D90">
      <w:pPr>
        <w:ind w:firstLine="525"/>
        <w:jc w:val="both"/>
        <w:rPr>
          <w:rFonts w:ascii="Arial" w:hAnsi="Arial" w:cs="Arial"/>
          <w:sz w:val="24"/>
          <w:szCs w:val="24"/>
        </w:rPr>
      </w:pPr>
      <w:r w:rsidRPr="00251770">
        <w:rPr>
          <w:rFonts w:ascii="Arial" w:hAnsi="Arial" w:cs="Arial"/>
          <w:sz w:val="24"/>
          <w:szCs w:val="24"/>
        </w:rPr>
        <w:t xml:space="preserve">Essa tarefa pode ser compreendida como a busca por uma função que permita associar corretamente cada entrada </w:t>
      </w:r>
      <w:r w:rsidRPr="00251770">
        <w:rPr>
          <w:rFonts w:ascii="Arial" w:hAnsi="Arial" w:cs="Arial"/>
          <w:b/>
          <w:sz w:val="24"/>
          <w:szCs w:val="24"/>
        </w:rPr>
        <w:t>X</w:t>
      </w:r>
      <w:r w:rsidRPr="00251770">
        <w:rPr>
          <w:rFonts w:ascii="Arial" w:hAnsi="Arial" w:cs="Arial"/>
          <w:sz w:val="24"/>
          <w:szCs w:val="24"/>
          <w:vertAlign w:val="subscript"/>
        </w:rPr>
        <w:t>i</w:t>
      </w:r>
      <w:r w:rsidRPr="00251770">
        <w:rPr>
          <w:rFonts w:ascii="Arial" w:hAnsi="Arial" w:cs="Arial"/>
          <w:sz w:val="24"/>
          <w:szCs w:val="24"/>
        </w:rPr>
        <w:t xml:space="preserve"> de um conjuntos de dados de entrada, a um único rótulo </w:t>
      </w:r>
      <w:r w:rsidRPr="00251770">
        <w:rPr>
          <w:rFonts w:ascii="Arial" w:hAnsi="Arial" w:cs="Arial"/>
          <w:b/>
          <w:sz w:val="24"/>
          <w:szCs w:val="24"/>
        </w:rPr>
        <w:t>Y</w:t>
      </w:r>
      <w:r w:rsidRPr="00251770">
        <w:rPr>
          <w:rFonts w:ascii="Arial" w:hAnsi="Arial" w:cs="Arial"/>
          <w:sz w:val="24"/>
          <w:szCs w:val="24"/>
          <w:vertAlign w:val="subscript"/>
        </w:rPr>
        <w:t>i</w:t>
      </w:r>
      <w:r w:rsidRPr="00251770">
        <w:rPr>
          <w:rFonts w:ascii="Arial" w:hAnsi="Arial" w:cs="Arial"/>
          <w:sz w:val="24"/>
          <w:szCs w:val="24"/>
        </w:rPr>
        <w:t xml:space="preserve">, denominado classe. Uma vez identificada, essa função pode ser aplicada a novas entradas de forma a prever a classe em que tais dados se enquadram. Dados podem ser associados a classes ou a conceitos </w:t>
      </w:r>
      <w:r w:rsidRPr="00251770">
        <w:rPr>
          <w:rFonts w:ascii="Arial" w:hAnsi="Arial" w:cs="Arial"/>
          <w:sz w:val="24"/>
          <w:szCs w:val="24"/>
        </w:rPr>
        <w:lastRenderedPageBreak/>
        <w:t>através de um processo de discriminação ou caracterização (Han</w:t>
      </w:r>
      <w:r>
        <w:rPr>
          <w:rFonts w:ascii="Arial" w:hAnsi="Arial" w:cs="Arial"/>
          <w:sz w:val="24"/>
          <w:szCs w:val="24"/>
        </w:rPr>
        <w:t>;</w:t>
      </w:r>
      <w:r w:rsidRPr="00251770">
        <w:rPr>
          <w:rFonts w:ascii="Arial" w:hAnsi="Arial" w:cs="Arial"/>
          <w:sz w:val="24"/>
          <w:szCs w:val="24"/>
        </w:rPr>
        <w:t xml:space="preserve"> Kamber</w:t>
      </w:r>
      <w:r>
        <w:rPr>
          <w:rFonts w:ascii="Arial" w:hAnsi="Arial" w:cs="Arial"/>
          <w:sz w:val="24"/>
          <w:szCs w:val="24"/>
        </w:rPr>
        <w:t xml:space="preserve"> &amp; Pei</w:t>
      </w:r>
      <w:r w:rsidRPr="00251770">
        <w:rPr>
          <w:rFonts w:ascii="Arial" w:hAnsi="Arial" w:cs="Arial"/>
          <w:sz w:val="24"/>
          <w:szCs w:val="24"/>
        </w:rPr>
        <w:t xml:space="preserve">, 2011). </w:t>
      </w:r>
    </w:p>
    <w:p w:rsidR="00E34D90" w:rsidRPr="00251770" w:rsidRDefault="00E34D90" w:rsidP="00E34D90">
      <w:pPr>
        <w:jc w:val="both"/>
        <w:rPr>
          <w:rFonts w:ascii="Arial" w:hAnsi="Arial" w:cs="Arial"/>
          <w:sz w:val="24"/>
          <w:szCs w:val="24"/>
        </w:rPr>
      </w:pPr>
      <w:r w:rsidRPr="00251770">
        <w:rPr>
          <w:rFonts w:ascii="Arial" w:hAnsi="Arial" w:cs="Arial"/>
          <w:sz w:val="24"/>
          <w:szCs w:val="24"/>
        </w:rPr>
        <w:tab/>
        <w:t>De acordo com Han</w:t>
      </w:r>
      <w:r>
        <w:rPr>
          <w:rFonts w:ascii="Arial" w:hAnsi="Arial" w:cs="Arial"/>
          <w:sz w:val="24"/>
          <w:szCs w:val="24"/>
        </w:rPr>
        <w:t>;</w:t>
      </w:r>
      <w:r w:rsidRPr="00251770">
        <w:rPr>
          <w:rFonts w:ascii="Arial" w:hAnsi="Arial" w:cs="Arial"/>
          <w:sz w:val="24"/>
          <w:szCs w:val="24"/>
        </w:rPr>
        <w:t xml:space="preserve"> Kamber</w:t>
      </w:r>
      <w:r>
        <w:rPr>
          <w:rFonts w:ascii="Arial" w:hAnsi="Arial" w:cs="Arial"/>
          <w:sz w:val="24"/>
          <w:szCs w:val="24"/>
        </w:rPr>
        <w:t xml:space="preserve"> &amp; Pei</w:t>
      </w:r>
      <w:r w:rsidRPr="00251770">
        <w:rPr>
          <w:rFonts w:ascii="Arial" w:hAnsi="Arial" w:cs="Arial"/>
          <w:sz w:val="24"/>
          <w:szCs w:val="24"/>
        </w:rPr>
        <w:t xml:space="preserve"> (2011), a tarefa de classificação é um processo de dois passos. No primeiro passo, constrói-se um modelo com base nos dados. No segundo passo, determina se a acurácia desse modelo é aceitável, se assim for, usa-se esse modelo para classificar novos dados.  </w:t>
      </w:r>
    </w:p>
    <w:p w:rsidR="00E34D90" w:rsidRPr="00251770" w:rsidRDefault="00E34D90" w:rsidP="00E34D90">
      <w:pPr>
        <w:jc w:val="both"/>
        <w:rPr>
          <w:rFonts w:ascii="Arial" w:hAnsi="Arial" w:cs="Arial"/>
          <w:sz w:val="24"/>
          <w:szCs w:val="24"/>
        </w:rPr>
      </w:pPr>
      <w:r w:rsidRPr="00251770">
        <w:rPr>
          <w:rFonts w:ascii="Arial" w:hAnsi="Arial" w:cs="Arial"/>
          <w:sz w:val="24"/>
          <w:szCs w:val="24"/>
        </w:rPr>
        <w:tab/>
        <w:t xml:space="preserve">Para formalizar a tarefa de classificação, consideremos um par ordenado da forma </w:t>
      </w:r>
      <w:r w:rsidRPr="00251770">
        <w:rPr>
          <w:rFonts w:ascii="Arial" w:hAnsi="Arial" w:cs="Arial"/>
          <w:b/>
          <w:sz w:val="24"/>
          <w:szCs w:val="24"/>
        </w:rPr>
        <w:t xml:space="preserve">(x, </w:t>
      </w:r>
      <w:r w:rsidRPr="00251770">
        <w:rPr>
          <w:rFonts w:ascii="Arial" w:hAnsi="Arial" w:cs="Arial"/>
          <w:b/>
          <w:sz w:val="28"/>
          <w:szCs w:val="28"/>
        </w:rPr>
        <w:t>ƒ</w:t>
      </w:r>
      <w:r w:rsidRPr="00251770">
        <w:rPr>
          <w:rFonts w:ascii="Arial" w:hAnsi="Arial" w:cs="Arial"/>
          <w:b/>
          <w:sz w:val="24"/>
          <w:szCs w:val="24"/>
        </w:rPr>
        <w:t>(x))</w:t>
      </w:r>
      <w:r w:rsidRPr="00251770">
        <w:rPr>
          <w:rFonts w:ascii="Arial" w:hAnsi="Arial" w:cs="Arial"/>
          <w:sz w:val="24"/>
          <w:szCs w:val="24"/>
        </w:rPr>
        <w:t xml:space="preserve">, onde </w:t>
      </w:r>
      <w:r w:rsidRPr="00251770">
        <w:rPr>
          <w:rFonts w:ascii="Arial" w:hAnsi="Arial" w:cs="Arial"/>
          <w:b/>
          <w:sz w:val="24"/>
          <w:szCs w:val="24"/>
        </w:rPr>
        <w:t>x</w:t>
      </w:r>
      <w:r w:rsidRPr="00251770">
        <w:rPr>
          <w:rFonts w:ascii="Arial" w:hAnsi="Arial" w:cs="Arial"/>
          <w:sz w:val="24"/>
          <w:szCs w:val="24"/>
        </w:rPr>
        <w:t xml:space="preserve"> é um vetor de entradas n-dimensional e </w:t>
      </w:r>
      <w:r w:rsidRPr="00251770">
        <w:rPr>
          <w:rFonts w:ascii="Arial" w:hAnsi="Arial" w:cs="Arial"/>
          <w:b/>
          <w:sz w:val="28"/>
          <w:szCs w:val="28"/>
        </w:rPr>
        <w:t>ƒ</w:t>
      </w:r>
      <w:r w:rsidRPr="00251770">
        <w:rPr>
          <w:rFonts w:ascii="Arial" w:hAnsi="Arial" w:cs="Arial"/>
          <w:b/>
          <w:sz w:val="24"/>
          <w:szCs w:val="24"/>
        </w:rPr>
        <w:t>(x)</w:t>
      </w:r>
      <w:r w:rsidRPr="00251770">
        <w:rPr>
          <w:rFonts w:ascii="Arial" w:hAnsi="Arial" w:cs="Arial"/>
          <w:sz w:val="24"/>
          <w:szCs w:val="24"/>
        </w:rPr>
        <w:t xml:space="preserve"> a saída de uma função </w:t>
      </w:r>
      <w:r w:rsidRPr="00251770">
        <w:rPr>
          <w:rFonts w:ascii="Arial" w:hAnsi="Arial" w:cs="Arial"/>
          <w:b/>
          <w:sz w:val="28"/>
          <w:szCs w:val="28"/>
        </w:rPr>
        <w:t>ƒ</w:t>
      </w:r>
      <w:r w:rsidRPr="00251770">
        <w:rPr>
          <w:rFonts w:ascii="Arial" w:hAnsi="Arial" w:cs="Arial"/>
          <w:sz w:val="28"/>
          <w:szCs w:val="28"/>
        </w:rPr>
        <w:t>,</w:t>
      </w:r>
      <w:r w:rsidRPr="00251770">
        <w:rPr>
          <w:rFonts w:ascii="Arial" w:hAnsi="Arial" w:cs="Arial"/>
          <w:sz w:val="24"/>
          <w:szCs w:val="24"/>
        </w:rPr>
        <w:t xml:space="preserve"> desconhecida, aplicada a </w:t>
      </w:r>
      <w:r w:rsidRPr="00251770">
        <w:rPr>
          <w:rFonts w:ascii="Arial" w:hAnsi="Arial" w:cs="Arial"/>
          <w:b/>
          <w:sz w:val="24"/>
          <w:szCs w:val="24"/>
        </w:rPr>
        <w:t>x</w:t>
      </w:r>
      <w:r w:rsidRPr="00251770">
        <w:rPr>
          <w:rFonts w:ascii="Arial" w:hAnsi="Arial" w:cs="Arial"/>
          <w:sz w:val="24"/>
          <w:szCs w:val="24"/>
        </w:rPr>
        <w:t xml:space="preserve">. A tarefa de inferência indutiva consiste em, dada uma coleção de exemplos de </w:t>
      </w:r>
      <w:r w:rsidRPr="00251770">
        <w:rPr>
          <w:rFonts w:ascii="Arial" w:hAnsi="Arial" w:cs="Arial"/>
          <w:b/>
          <w:sz w:val="28"/>
          <w:szCs w:val="28"/>
        </w:rPr>
        <w:t>ƒ</w:t>
      </w:r>
      <w:r w:rsidRPr="00251770">
        <w:rPr>
          <w:rFonts w:ascii="Arial" w:hAnsi="Arial" w:cs="Arial"/>
          <w:b/>
          <w:i/>
          <w:sz w:val="24"/>
          <w:szCs w:val="24"/>
        </w:rPr>
        <w:t>,</w:t>
      </w:r>
      <w:r w:rsidRPr="00251770">
        <w:rPr>
          <w:rFonts w:ascii="Arial" w:hAnsi="Arial" w:cs="Arial"/>
          <w:sz w:val="24"/>
          <w:szCs w:val="24"/>
        </w:rPr>
        <w:t xml:space="preserve"> obter uma função </w:t>
      </w:r>
      <w:r w:rsidRPr="00251770">
        <w:rPr>
          <w:rFonts w:ascii="Arial" w:hAnsi="Arial" w:cs="Arial"/>
          <w:b/>
          <w:i/>
          <w:sz w:val="24"/>
          <w:szCs w:val="24"/>
        </w:rPr>
        <w:t>h</w:t>
      </w:r>
      <w:r w:rsidRPr="00251770">
        <w:rPr>
          <w:rFonts w:ascii="Arial" w:hAnsi="Arial" w:cs="Arial"/>
          <w:sz w:val="24"/>
          <w:szCs w:val="24"/>
        </w:rPr>
        <w:t xml:space="preserve"> que se aproxime de </w:t>
      </w:r>
      <w:r w:rsidRPr="00251770">
        <w:rPr>
          <w:rFonts w:ascii="Arial" w:hAnsi="Arial" w:cs="Arial"/>
          <w:b/>
          <w:sz w:val="28"/>
          <w:szCs w:val="28"/>
        </w:rPr>
        <w:t>ƒ</w:t>
      </w:r>
      <w:r w:rsidRPr="00251770">
        <w:rPr>
          <w:rFonts w:ascii="Arial" w:hAnsi="Arial" w:cs="Arial"/>
          <w:sz w:val="24"/>
          <w:szCs w:val="24"/>
        </w:rPr>
        <w:t xml:space="preserve">. A função </w:t>
      </w:r>
      <w:r w:rsidRPr="00251770">
        <w:rPr>
          <w:rFonts w:ascii="Arial" w:hAnsi="Arial" w:cs="Arial"/>
          <w:b/>
          <w:i/>
          <w:sz w:val="24"/>
          <w:szCs w:val="24"/>
        </w:rPr>
        <w:t>h</w:t>
      </w:r>
      <w:r w:rsidRPr="00251770">
        <w:rPr>
          <w:rFonts w:ascii="Arial" w:hAnsi="Arial" w:cs="Arial"/>
          <w:sz w:val="24"/>
          <w:szCs w:val="24"/>
        </w:rPr>
        <w:t xml:space="preserve"> é chamada de hipótese ou modelo de </w:t>
      </w:r>
      <w:r w:rsidRPr="00251770">
        <w:rPr>
          <w:rFonts w:ascii="Arial" w:hAnsi="Arial" w:cs="Arial"/>
          <w:b/>
          <w:i/>
          <w:sz w:val="28"/>
          <w:szCs w:val="28"/>
        </w:rPr>
        <w:t>ƒ</w:t>
      </w:r>
      <w:r w:rsidRPr="00251770">
        <w:rPr>
          <w:rFonts w:ascii="Arial" w:hAnsi="Arial" w:cs="Arial"/>
          <w:b/>
          <w:i/>
          <w:sz w:val="24"/>
          <w:szCs w:val="24"/>
        </w:rPr>
        <w:t xml:space="preserve"> </w:t>
      </w:r>
      <w:r w:rsidRPr="00251770">
        <w:rPr>
          <w:rFonts w:ascii="Arial" w:hAnsi="Arial" w:cs="Arial"/>
          <w:sz w:val="24"/>
          <w:szCs w:val="24"/>
        </w:rPr>
        <w:t>(Passos, Goldschmidt, 2005).</w:t>
      </w:r>
    </w:p>
    <w:p w:rsidR="00E34D90" w:rsidRPr="00251770" w:rsidRDefault="00E34D90" w:rsidP="00E34D90">
      <w:pPr>
        <w:jc w:val="both"/>
        <w:rPr>
          <w:rFonts w:ascii="Arial" w:hAnsi="Arial" w:cs="Arial"/>
          <w:sz w:val="24"/>
          <w:szCs w:val="24"/>
        </w:rPr>
      </w:pPr>
      <w:r w:rsidRPr="00251770">
        <w:rPr>
          <w:rFonts w:ascii="Arial" w:hAnsi="Arial" w:cs="Arial"/>
          <w:sz w:val="24"/>
          <w:szCs w:val="24"/>
        </w:rPr>
        <w:tab/>
        <w:t xml:space="preserve">Nos casos em que a imagem de </w:t>
      </w:r>
      <w:r w:rsidRPr="00251770">
        <w:rPr>
          <w:rFonts w:ascii="Arial" w:hAnsi="Arial" w:cs="Arial"/>
          <w:b/>
          <w:sz w:val="28"/>
          <w:szCs w:val="28"/>
        </w:rPr>
        <w:t>ƒ</w:t>
      </w:r>
      <w:r w:rsidRPr="00251770">
        <w:rPr>
          <w:rFonts w:ascii="Arial" w:hAnsi="Arial" w:cs="Arial"/>
          <w:sz w:val="28"/>
          <w:szCs w:val="28"/>
        </w:rPr>
        <w:t xml:space="preserve"> </w:t>
      </w:r>
      <w:r w:rsidRPr="00251770">
        <w:rPr>
          <w:rFonts w:ascii="Arial" w:hAnsi="Arial" w:cs="Arial"/>
          <w:sz w:val="24"/>
          <w:szCs w:val="24"/>
        </w:rPr>
        <w:t xml:space="preserve">é formada por rótulos de classes, a tarefa de inferência indutiva é denominada classificação e toda hipótese </w:t>
      </w:r>
      <w:r w:rsidRPr="00251770">
        <w:rPr>
          <w:rFonts w:ascii="Arial" w:hAnsi="Arial" w:cs="Arial"/>
          <w:b/>
          <w:i/>
          <w:sz w:val="24"/>
          <w:szCs w:val="24"/>
        </w:rPr>
        <w:t>h</w:t>
      </w:r>
      <w:r w:rsidRPr="00251770">
        <w:rPr>
          <w:rFonts w:ascii="Arial" w:hAnsi="Arial" w:cs="Arial"/>
          <w:sz w:val="24"/>
          <w:szCs w:val="24"/>
        </w:rPr>
        <w:t xml:space="preserve"> chamada de classificador. A identificação da função </w:t>
      </w:r>
      <w:r w:rsidRPr="00251770">
        <w:rPr>
          <w:rFonts w:ascii="Arial" w:hAnsi="Arial" w:cs="Arial"/>
          <w:b/>
          <w:i/>
          <w:sz w:val="24"/>
          <w:szCs w:val="24"/>
        </w:rPr>
        <w:t>h</w:t>
      </w:r>
      <w:r w:rsidRPr="00251770">
        <w:rPr>
          <w:rFonts w:ascii="Arial" w:hAnsi="Arial" w:cs="Arial"/>
          <w:sz w:val="24"/>
          <w:szCs w:val="24"/>
        </w:rPr>
        <w:t xml:space="preserve"> consiste em um processo de busca no espaço de hipóteses </w:t>
      </w:r>
      <w:r w:rsidRPr="00251770">
        <w:rPr>
          <w:rFonts w:ascii="Arial" w:hAnsi="Arial" w:cs="Arial"/>
          <w:b/>
          <w:sz w:val="24"/>
          <w:szCs w:val="24"/>
        </w:rPr>
        <w:t>H</w:t>
      </w:r>
      <w:r w:rsidRPr="00251770">
        <w:rPr>
          <w:rFonts w:ascii="Arial" w:hAnsi="Arial" w:cs="Arial"/>
          <w:sz w:val="24"/>
          <w:szCs w:val="24"/>
        </w:rPr>
        <w:t xml:space="preserve">, pela função que mais se aproxime da função original </w:t>
      </w:r>
      <w:r w:rsidRPr="00251770">
        <w:rPr>
          <w:rFonts w:ascii="Arial" w:hAnsi="Arial" w:cs="Arial"/>
          <w:b/>
          <w:sz w:val="28"/>
          <w:szCs w:val="28"/>
        </w:rPr>
        <w:t>ƒ</w:t>
      </w:r>
      <w:r>
        <w:rPr>
          <w:rFonts w:ascii="Arial" w:hAnsi="Arial" w:cs="Arial"/>
          <w:sz w:val="24"/>
          <w:szCs w:val="24"/>
        </w:rPr>
        <w:t>. E</w:t>
      </w:r>
      <w:r w:rsidRPr="00251770">
        <w:rPr>
          <w:rFonts w:ascii="Arial" w:hAnsi="Arial" w:cs="Arial"/>
          <w:sz w:val="24"/>
          <w:szCs w:val="24"/>
        </w:rPr>
        <w:t xml:space="preserve">sse processo é denominado </w:t>
      </w:r>
      <w:r w:rsidRPr="00251770">
        <w:rPr>
          <w:rFonts w:ascii="Arial" w:hAnsi="Arial" w:cs="Arial"/>
          <w:b/>
          <w:sz w:val="24"/>
          <w:szCs w:val="24"/>
        </w:rPr>
        <w:t>aprendizado</w:t>
      </w:r>
      <w:r w:rsidRPr="00251770">
        <w:rPr>
          <w:rFonts w:ascii="Arial" w:hAnsi="Arial" w:cs="Arial"/>
          <w:sz w:val="24"/>
          <w:szCs w:val="24"/>
        </w:rPr>
        <w:t xml:space="preserve"> (Russel e Norving, 1955</w:t>
      </w:r>
      <w:r>
        <w:rPr>
          <w:rFonts w:ascii="Arial" w:hAnsi="Arial" w:cs="Arial"/>
          <w:sz w:val="24"/>
          <w:szCs w:val="24"/>
        </w:rPr>
        <w:t>, citado por Passos &amp; Goldschmidth, 2005</w:t>
      </w:r>
      <w:r w:rsidRPr="00251770">
        <w:rPr>
          <w:rFonts w:ascii="Arial" w:hAnsi="Arial" w:cs="Arial"/>
          <w:sz w:val="24"/>
          <w:szCs w:val="24"/>
        </w:rPr>
        <w:t xml:space="preserve">). Todo algoritmo que possa ser utilizado nesse processo é denominado de </w:t>
      </w:r>
      <w:r w:rsidRPr="00251770">
        <w:rPr>
          <w:rFonts w:ascii="Arial" w:hAnsi="Arial" w:cs="Arial"/>
          <w:b/>
          <w:sz w:val="24"/>
          <w:szCs w:val="24"/>
        </w:rPr>
        <w:t>algoritmo de aprendizado</w:t>
      </w:r>
      <w:r w:rsidRPr="00251770">
        <w:rPr>
          <w:rFonts w:ascii="Arial" w:hAnsi="Arial" w:cs="Arial"/>
          <w:sz w:val="24"/>
          <w:szCs w:val="24"/>
        </w:rPr>
        <w:t xml:space="preserve">.  O conjunto de todas as hipótese que podem ser obtidas a partir de um algoritmo de aprendizado </w:t>
      </w:r>
      <w:r w:rsidRPr="00251770">
        <w:rPr>
          <w:rFonts w:ascii="Arial" w:hAnsi="Arial" w:cs="Arial"/>
          <w:b/>
          <w:sz w:val="24"/>
          <w:szCs w:val="24"/>
        </w:rPr>
        <w:t>L</w:t>
      </w:r>
      <w:r w:rsidRPr="00251770">
        <w:rPr>
          <w:rFonts w:ascii="Arial" w:hAnsi="Arial" w:cs="Arial"/>
          <w:sz w:val="24"/>
          <w:szCs w:val="24"/>
        </w:rPr>
        <w:t xml:space="preserve"> é representado por </w:t>
      </w:r>
      <w:r w:rsidRPr="00251770">
        <w:rPr>
          <w:rFonts w:ascii="Arial" w:hAnsi="Arial" w:cs="Arial"/>
          <w:b/>
          <w:sz w:val="24"/>
          <w:szCs w:val="24"/>
        </w:rPr>
        <w:t>H</w:t>
      </w:r>
      <w:r w:rsidRPr="00251770">
        <w:rPr>
          <w:rFonts w:ascii="Arial" w:hAnsi="Arial" w:cs="Arial"/>
          <w:sz w:val="24"/>
          <w:szCs w:val="24"/>
          <w:vertAlign w:val="subscript"/>
        </w:rPr>
        <w:t>L</w:t>
      </w:r>
      <w:r w:rsidRPr="00251770">
        <w:rPr>
          <w:rFonts w:ascii="Arial" w:hAnsi="Arial" w:cs="Arial"/>
          <w:sz w:val="24"/>
          <w:szCs w:val="24"/>
        </w:rPr>
        <w:t xml:space="preserve">. Cada hipótese pertencente ao </w:t>
      </w:r>
      <w:r w:rsidRPr="00251770">
        <w:rPr>
          <w:rFonts w:ascii="Arial" w:hAnsi="Arial" w:cs="Arial"/>
          <w:b/>
          <w:sz w:val="24"/>
          <w:szCs w:val="24"/>
        </w:rPr>
        <w:t>H</w:t>
      </w:r>
      <w:r w:rsidRPr="00251770">
        <w:rPr>
          <w:rFonts w:ascii="Arial" w:hAnsi="Arial" w:cs="Arial"/>
          <w:sz w:val="24"/>
          <w:szCs w:val="24"/>
          <w:vertAlign w:val="subscript"/>
        </w:rPr>
        <w:t>L</w:t>
      </w:r>
      <w:r w:rsidRPr="00251770">
        <w:rPr>
          <w:rFonts w:ascii="Arial" w:hAnsi="Arial" w:cs="Arial"/>
          <w:sz w:val="24"/>
          <w:szCs w:val="24"/>
        </w:rPr>
        <w:t xml:space="preserve"> é representado por</w:t>
      </w:r>
      <w:r w:rsidRPr="00251770">
        <w:rPr>
          <w:rFonts w:ascii="Arial" w:hAnsi="Arial" w:cs="Arial"/>
          <w:b/>
          <w:i/>
          <w:sz w:val="24"/>
          <w:szCs w:val="24"/>
        </w:rPr>
        <w:t xml:space="preserve"> h</w:t>
      </w:r>
      <w:r w:rsidRPr="00251770">
        <w:rPr>
          <w:rFonts w:ascii="Arial" w:hAnsi="Arial" w:cs="Arial"/>
          <w:sz w:val="24"/>
          <w:szCs w:val="24"/>
          <w:vertAlign w:val="subscript"/>
        </w:rPr>
        <w:t>L</w:t>
      </w:r>
      <w:r w:rsidRPr="00251770">
        <w:rPr>
          <w:rFonts w:ascii="Arial" w:hAnsi="Arial" w:cs="Arial"/>
          <w:sz w:val="24"/>
          <w:szCs w:val="24"/>
        </w:rPr>
        <w:t>.</w:t>
      </w:r>
    </w:p>
    <w:p w:rsidR="00E34D90" w:rsidRPr="00251770" w:rsidRDefault="00E34D90" w:rsidP="00E34D90">
      <w:pPr>
        <w:jc w:val="both"/>
        <w:rPr>
          <w:rFonts w:ascii="Arial" w:hAnsi="Arial" w:cs="Arial"/>
          <w:sz w:val="24"/>
          <w:szCs w:val="24"/>
        </w:rPr>
      </w:pPr>
      <w:r w:rsidRPr="00251770">
        <w:rPr>
          <w:rFonts w:ascii="Arial" w:hAnsi="Arial" w:cs="Arial"/>
          <w:sz w:val="24"/>
          <w:szCs w:val="24"/>
        </w:rPr>
        <w:tab/>
        <w:t>A acurácia de um classificador em um dado conjunto de teste é a percentagem do conjunto de tuplas de testes que são corretamente classificadas pelo classificador Han</w:t>
      </w:r>
      <w:r>
        <w:rPr>
          <w:rFonts w:ascii="Arial" w:hAnsi="Arial" w:cs="Arial"/>
          <w:sz w:val="24"/>
          <w:szCs w:val="24"/>
        </w:rPr>
        <w:t>;</w:t>
      </w:r>
      <w:r w:rsidRPr="00251770">
        <w:rPr>
          <w:rFonts w:ascii="Arial" w:hAnsi="Arial" w:cs="Arial"/>
          <w:sz w:val="24"/>
          <w:szCs w:val="24"/>
        </w:rPr>
        <w:t xml:space="preserve"> Kamber</w:t>
      </w:r>
      <w:r>
        <w:rPr>
          <w:rFonts w:ascii="Arial" w:hAnsi="Arial" w:cs="Arial"/>
          <w:sz w:val="24"/>
          <w:szCs w:val="24"/>
        </w:rPr>
        <w:t xml:space="preserve"> &amp; Pei</w:t>
      </w:r>
      <w:r w:rsidRPr="00251770">
        <w:rPr>
          <w:rFonts w:ascii="Arial" w:hAnsi="Arial" w:cs="Arial"/>
          <w:sz w:val="24"/>
          <w:szCs w:val="24"/>
        </w:rPr>
        <w:t xml:space="preserve"> (2011), ou seja, a acurácia da hipótese </w:t>
      </w:r>
      <w:r w:rsidRPr="00251770">
        <w:rPr>
          <w:rFonts w:ascii="Arial" w:hAnsi="Arial" w:cs="Arial"/>
          <w:b/>
          <w:i/>
          <w:sz w:val="24"/>
          <w:szCs w:val="24"/>
        </w:rPr>
        <w:t>h</w:t>
      </w:r>
      <w:r w:rsidRPr="00251770">
        <w:rPr>
          <w:rFonts w:ascii="Arial" w:hAnsi="Arial" w:cs="Arial"/>
          <w:sz w:val="24"/>
          <w:szCs w:val="24"/>
        </w:rPr>
        <w:t xml:space="preserve"> em mapear corretamente cada vetor de entradas x em </w:t>
      </w:r>
      <w:r w:rsidRPr="00251770">
        <w:rPr>
          <w:rFonts w:ascii="Arial" w:hAnsi="Arial" w:cs="Arial"/>
          <w:b/>
          <w:sz w:val="28"/>
          <w:szCs w:val="28"/>
        </w:rPr>
        <w:t>ƒ</w:t>
      </w:r>
      <w:r w:rsidRPr="00251770">
        <w:rPr>
          <w:rFonts w:ascii="Arial" w:hAnsi="Arial" w:cs="Arial"/>
          <w:b/>
          <w:sz w:val="24"/>
          <w:szCs w:val="24"/>
        </w:rPr>
        <w:t>(x)</w:t>
      </w:r>
      <w:r w:rsidRPr="00251770">
        <w:rPr>
          <w:rFonts w:ascii="Arial" w:hAnsi="Arial" w:cs="Arial"/>
          <w:sz w:val="24"/>
          <w:szCs w:val="24"/>
        </w:rPr>
        <w:t xml:space="preserve">. O conjunto de pares </w:t>
      </w:r>
      <w:r w:rsidRPr="00251770">
        <w:rPr>
          <w:rFonts w:ascii="Arial" w:hAnsi="Arial" w:cs="Arial"/>
          <w:b/>
          <w:sz w:val="24"/>
          <w:szCs w:val="24"/>
        </w:rPr>
        <w:t xml:space="preserve">(x, </w:t>
      </w:r>
      <w:r w:rsidRPr="00251770">
        <w:rPr>
          <w:rFonts w:ascii="Arial" w:hAnsi="Arial" w:cs="Arial"/>
          <w:b/>
          <w:sz w:val="28"/>
          <w:szCs w:val="28"/>
        </w:rPr>
        <w:t>ƒ</w:t>
      </w:r>
      <w:r w:rsidRPr="00251770">
        <w:rPr>
          <w:rFonts w:ascii="Arial" w:hAnsi="Arial" w:cs="Arial"/>
          <w:b/>
          <w:sz w:val="24"/>
          <w:szCs w:val="24"/>
        </w:rPr>
        <w:t>(x))</w:t>
      </w:r>
      <w:r w:rsidRPr="00251770">
        <w:rPr>
          <w:rFonts w:ascii="Arial" w:hAnsi="Arial" w:cs="Arial"/>
          <w:sz w:val="24"/>
          <w:szCs w:val="24"/>
        </w:rPr>
        <w:t xml:space="preserve"> utilizado na identificação da função </w:t>
      </w:r>
      <w:r w:rsidRPr="00251770">
        <w:rPr>
          <w:rFonts w:ascii="Arial" w:hAnsi="Arial" w:cs="Arial"/>
          <w:b/>
          <w:i/>
          <w:sz w:val="24"/>
          <w:szCs w:val="24"/>
        </w:rPr>
        <w:t>h</w:t>
      </w:r>
      <w:r w:rsidRPr="00251770">
        <w:rPr>
          <w:rFonts w:ascii="Arial" w:hAnsi="Arial" w:cs="Arial"/>
          <w:sz w:val="24"/>
          <w:szCs w:val="24"/>
        </w:rPr>
        <w:t xml:space="preserve"> é denominada conjunto de treinamento. Por outro lado, o conjunto de pares </w:t>
      </w:r>
      <w:r w:rsidRPr="00251770">
        <w:rPr>
          <w:rFonts w:ascii="Arial" w:hAnsi="Arial" w:cs="Arial"/>
          <w:b/>
          <w:sz w:val="24"/>
          <w:szCs w:val="24"/>
        </w:rPr>
        <w:t xml:space="preserve">(x, </w:t>
      </w:r>
      <w:r w:rsidRPr="00251770">
        <w:rPr>
          <w:rFonts w:ascii="Arial" w:hAnsi="Arial" w:cs="Arial"/>
          <w:b/>
          <w:sz w:val="28"/>
          <w:szCs w:val="28"/>
        </w:rPr>
        <w:t>ƒ</w:t>
      </w:r>
      <w:r w:rsidRPr="00251770">
        <w:rPr>
          <w:rFonts w:ascii="Arial" w:hAnsi="Arial" w:cs="Arial"/>
          <w:b/>
          <w:sz w:val="24"/>
          <w:szCs w:val="24"/>
        </w:rPr>
        <w:t>(x))</w:t>
      </w:r>
      <w:r w:rsidRPr="00251770">
        <w:rPr>
          <w:rFonts w:ascii="Arial" w:hAnsi="Arial" w:cs="Arial"/>
          <w:sz w:val="24"/>
          <w:szCs w:val="24"/>
        </w:rPr>
        <w:t xml:space="preserve"> utilizados para avaliar a acurácia de </w:t>
      </w:r>
      <w:r w:rsidRPr="00251770">
        <w:rPr>
          <w:rFonts w:ascii="Arial" w:hAnsi="Arial" w:cs="Arial"/>
          <w:b/>
          <w:i/>
          <w:sz w:val="24"/>
          <w:szCs w:val="24"/>
        </w:rPr>
        <w:t>h</w:t>
      </w:r>
      <w:r w:rsidRPr="00251770">
        <w:rPr>
          <w:rFonts w:ascii="Arial" w:hAnsi="Arial" w:cs="Arial"/>
          <w:sz w:val="24"/>
          <w:szCs w:val="24"/>
        </w:rPr>
        <w:t xml:space="preserve"> é denominado conjunto de testes. Dessa forma, o algoritmo </w:t>
      </w:r>
      <w:r w:rsidRPr="00251770">
        <w:rPr>
          <w:rFonts w:ascii="Arial" w:hAnsi="Arial" w:cs="Arial"/>
          <w:b/>
          <w:sz w:val="24"/>
          <w:szCs w:val="24"/>
        </w:rPr>
        <w:t>L</w:t>
      </w:r>
      <w:r w:rsidRPr="00251770">
        <w:rPr>
          <w:rFonts w:ascii="Arial" w:hAnsi="Arial" w:cs="Arial"/>
          <w:sz w:val="24"/>
          <w:szCs w:val="24"/>
        </w:rPr>
        <w:t xml:space="preserve"> pode ser interpretado como uma função tal que:</w:t>
      </w:r>
    </w:p>
    <w:p w:rsidR="00E34D90" w:rsidRPr="00251770" w:rsidRDefault="00E34D90" w:rsidP="00E34D90">
      <w:pPr>
        <w:jc w:val="both"/>
        <w:rPr>
          <w:rFonts w:ascii="Arial" w:hAnsi="Arial" w:cs="Arial"/>
          <w:sz w:val="24"/>
          <w:szCs w:val="24"/>
        </w:rPr>
      </w:pPr>
    </w:p>
    <w:p w:rsidR="00E34D90" w:rsidRPr="00251770" w:rsidRDefault="00E34D90" w:rsidP="00E34D90">
      <w:pPr>
        <w:jc w:val="both"/>
        <w:rPr>
          <w:rFonts w:ascii="Arial" w:hAnsi="Arial" w:cs="Arial"/>
          <w:sz w:val="24"/>
          <w:szCs w:val="24"/>
        </w:rPr>
      </w:pPr>
      <m:oMath>
        <m:r>
          <w:rPr>
            <w:rFonts w:ascii="Cambria Math" w:hAnsi="Cambria Math" w:cs="Arial"/>
            <w:sz w:val="32"/>
            <w:szCs w:val="32"/>
          </w:rPr>
          <m:t xml:space="preserve">L:T → </m:t>
        </m:r>
        <m:sSub>
          <m:sSubPr>
            <m:ctrlPr>
              <w:rPr>
                <w:rFonts w:ascii="Cambria Math" w:hAnsi="Cambria Math" w:cs="Arial"/>
                <w:i/>
                <w:sz w:val="32"/>
                <w:szCs w:val="32"/>
              </w:rPr>
            </m:ctrlPr>
          </m:sSubPr>
          <m:e>
            <m:r>
              <w:rPr>
                <w:rFonts w:ascii="Cambria Math" w:hAnsi="Cambria Math" w:cs="Arial"/>
                <w:sz w:val="32"/>
                <w:szCs w:val="32"/>
              </w:rPr>
              <m:t>H</m:t>
            </m:r>
          </m:e>
          <m:sub>
            <m:r>
              <w:rPr>
                <w:rFonts w:ascii="Cambria Math" w:hAnsi="Cambria Math" w:cs="Arial"/>
                <w:sz w:val="32"/>
                <w:szCs w:val="32"/>
              </w:rPr>
              <m:t>L</m:t>
            </m:r>
          </m:sub>
        </m:sSub>
      </m:oMath>
      <w:r w:rsidRPr="00251770">
        <w:rPr>
          <w:rFonts w:ascii="Arial" w:eastAsiaTheme="minorEastAsia" w:hAnsi="Arial" w:cs="Arial"/>
          <w:sz w:val="32"/>
          <w:szCs w:val="32"/>
        </w:rPr>
        <w:t xml:space="preserve">, </w:t>
      </w:r>
      <w:r w:rsidRPr="00251770">
        <w:rPr>
          <w:rFonts w:ascii="Arial" w:eastAsiaTheme="minorEastAsia" w:hAnsi="Arial" w:cs="Arial"/>
          <w:sz w:val="24"/>
          <w:szCs w:val="24"/>
        </w:rPr>
        <w:t xml:space="preserve">onde T é o espaço composto por todos os conjuntos de treinamento possíveis para </w:t>
      </w:r>
      <w:r w:rsidRPr="00251770">
        <w:rPr>
          <w:rFonts w:ascii="Arial" w:eastAsiaTheme="minorEastAsia" w:hAnsi="Arial" w:cs="Arial"/>
          <w:b/>
          <w:sz w:val="24"/>
          <w:szCs w:val="24"/>
        </w:rPr>
        <w:t>L</w:t>
      </w:r>
      <w:r w:rsidRPr="00251770">
        <w:rPr>
          <w:rFonts w:ascii="Arial" w:eastAsiaTheme="minorEastAsia" w:hAnsi="Arial" w:cs="Arial"/>
          <w:sz w:val="24"/>
          <w:szCs w:val="24"/>
        </w:rPr>
        <w:t>.</w:t>
      </w:r>
    </w:p>
    <w:p w:rsidR="00E34D90" w:rsidRPr="00251770" w:rsidRDefault="00E34D90" w:rsidP="00E34D90">
      <w:pPr>
        <w:jc w:val="both"/>
        <w:rPr>
          <w:rFonts w:ascii="Arial" w:hAnsi="Arial" w:cs="Arial"/>
          <w:sz w:val="24"/>
          <w:szCs w:val="24"/>
        </w:rPr>
      </w:pPr>
      <w:r w:rsidRPr="00251770">
        <w:rPr>
          <w:rFonts w:ascii="Arial" w:hAnsi="Arial" w:cs="Arial"/>
          <w:sz w:val="24"/>
          <w:szCs w:val="24"/>
        </w:rPr>
        <w:tab/>
        <w:t xml:space="preserve">Segundo Utgolff (1996), cada algoritmo possui </w:t>
      </w:r>
      <w:r w:rsidRPr="00251770">
        <w:rPr>
          <w:rFonts w:ascii="Arial" w:hAnsi="Arial" w:cs="Arial"/>
          <w:i/>
          <w:sz w:val="24"/>
          <w:szCs w:val="24"/>
        </w:rPr>
        <w:t>bias</w:t>
      </w:r>
      <w:r w:rsidRPr="00251770">
        <w:rPr>
          <w:rFonts w:ascii="Arial" w:hAnsi="Arial" w:cs="Arial"/>
          <w:sz w:val="24"/>
          <w:szCs w:val="24"/>
        </w:rPr>
        <w:t xml:space="preserve"> indutivo que direciona o processo de construção dos classificadores. O </w:t>
      </w:r>
      <w:r w:rsidRPr="00251770">
        <w:rPr>
          <w:rFonts w:ascii="Arial" w:hAnsi="Arial" w:cs="Arial"/>
          <w:i/>
          <w:sz w:val="24"/>
          <w:szCs w:val="24"/>
        </w:rPr>
        <w:t>bias</w:t>
      </w:r>
      <w:r w:rsidRPr="00251770">
        <w:rPr>
          <w:rFonts w:ascii="Arial" w:hAnsi="Arial" w:cs="Arial"/>
          <w:sz w:val="24"/>
          <w:szCs w:val="24"/>
        </w:rPr>
        <w:t xml:space="preserve"> indutivo de um algoritmo pode ser definido como o conjunto de fatores que coletivamente influenciam na seleção de hipótese. </w:t>
      </w:r>
    </w:p>
    <w:p w:rsidR="00E34D90" w:rsidRPr="00251770" w:rsidRDefault="00E34D90" w:rsidP="00E34D90">
      <w:pPr>
        <w:jc w:val="both"/>
        <w:rPr>
          <w:rFonts w:ascii="Arial" w:eastAsiaTheme="minorEastAsia" w:hAnsi="Arial" w:cs="Arial"/>
          <w:sz w:val="24"/>
          <w:szCs w:val="24"/>
        </w:rPr>
      </w:pPr>
      <w:r w:rsidRPr="00251770">
        <w:rPr>
          <w:rFonts w:ascii="Arial" w:hAnsi="Arial" w:cs="Arial"/>
          <w:sz w:val="24"/>
          <w:szCs w:val="24"/>
        </w:rPr>
        <w:tab/>
        <w:t xml:space="preserve">Em termos práticos, o </w:t>
      </w:r>
      <w:r w:rsidRPr="00251770">
        <w:rPr>
          <w:rFonts w:ascii="Arial" w:hAnsi="Arial" w:cs="Arial"/>
          <w:i/>
          <w:sz w:val="24"/>
          <w:szCs w:val="24"/>
        </w:rPr>
        <w:t>bias</w:t>
      </w:r>
      <w:r w:rsidRPr="00251770">
        <w:rPr>
          <w:rFonts w:ascii="Arial" w:hAnsi="Arial" w:cs="Arial"/>
          <w:sz w:val="24"/>
          <w:szCs w:val="24"/>
        </w:rPr>
        <w:t xml:space="preserve"> de um algoritmo de aprendizado </w:t>
      </w:r>
      <w:r w:rsidRPr="00251770">
        <w:rPr>
          <w:rFonts w:ascii="Arial" w:eastAsiaTheme="minorEastAsia" w:hAnsi="Arial" w:cs="Arial"/>
          <w:b/>
          <w:sz w:val="24"/>
          <w:szCs w:val="24"/>
        </w:rPr>
        <w:t xml:space="preserve">L </w:t>
      </w:r>
      <w:r w:rsidRPr="00251770">
        <w:rPr>
          <w:rFonts w:ascii="Arial" w:eastAsiaTheme="minorEastAsia" w:hAnsi="Arial" w:cs="Arial"/>
          <w:sz w:val="24"/>
          <w:szCs w:val="24"/>
        </w:rPr>
        <w:t xml:space="preserve">afeta o processo de aprendizado de duas formas: restringem o tamanho de espaço de </w:t>
      </w:r>
      <w:r w:rsidRPr="00251770">
        <w:rPr>
          <w:rFonts w:ascii="Arial" w:eastAsiaTheme="minorEastAsia" w:hAnsi="Arial" w:cs="Arial"/>
          <w:sz w:val="24"/>
          <w:szCs w:val="24"/>
        </w:rPr>
        <w:lastRenderedPageBreak/>
        <w:t xml:space="preserve">hipóteses </w:t>
      </w:r>
      <w:r w:rsidRPr="00251770">
        <w:rPr>
          <w:rFonts w:ascii="Arial" w:eastAsiaTheme="minorEastAsia" w:hAnsi="Arial" w:cs="Arial"/>
          <w:b/>
          <w:sz w:val="24"/>
          <w:szCs w:val="24"/>
        </w:rPr>
        <w:t>H</w:t>
      </w:r>
      <w:r w:rsidRPr="00251770">
        <w:rPr>
          <w:rFonts w:ascii="Arial" w:eastAsiaTheme="minorEastAsia" w:hAnsi="Arial" w:cs="Arial"/>
          <w:b/>
          <w:sz w:val="24"/>
          <w:szCs w:val="24"/>
          <w:vertAlign w:val="subscript"/>
        </w:rPr>
        <w:t>L</w:t>
      </w:r>
      <w:r w:rsidRPr="00251770">
        <w:rPr>
          <w:rFonts w:ascii="Arial" w:eastAsiaTheme="minorEastAsia" w:hAnsi="Arial" w:cs="Arial"/>
          <w:sz w:val="24"/>
          <w:szCs w:val="24"/>
        </w:rPr>
        <w:t xml:space="preserve">, e impõem uma ordem de preferência sobres as hipóteses em </w:t>
      </w:r>
      <w:r w:rsidRPr="00251770">
        <w:rPr>
          <w:rFonts w:ascii="Arial" w:eastAsiaTheme="minorEastAsia" w:hAnsi="Arial" w:cs="Arial"/>
          <w:b/>
          <w:sz w:val="24"/>
          <w:szCs w:val="24"/>
        </w:rPr>
        <w:t>H</w:t>
      </w:r>
      <w:r w:rsidRPr="00251770">
        <w:rPr>
          <w:rFonts w:ascii="Arial" w:eastAsiaTheme="minorEastAsia" w:hAnsi="Arial" w:cs="Arial"/>
          <w:b/>
          <w:sz w:val="24"/>
          <w:szCs w:val="24"/>
          <w:vertAlign w:val="subscript"/>
        </w:rPr>
        <w:t>L</w:t>
      </w:r>
      <w:r w:rsidRPr="00251770">
        <w:rPr>
          <w:rFonts w:ascii="Arial" w:eastAsiaTheme="minorEastAsia" w:hAnsi="Arial" w:cs="Arial"/>
          <w:sz w:val="24"/>
          <w:szCs w:val="24"/>
        </w:rPr>
        <w:t xml:space="preserve"> (Bensusan, 1999</w:t>
      </w:r>
      <w:r>
        <w:rPr>
          <w:rFonts w:ascii="Arial" w:eastAsiaTheme="minorEastAsia" w:hAnsi="Arial" w:cs="Arial"/>
          <w:sz w:val="24"/>
          <w:szCs w:val="24"/>
        </w:rPr>
        <w:t>, citado por Utgolff, 1996</w:t>
      </w:r>
      <w:r w:rsidRPr="00251770">
        <w:rPr>
          <w:rFonts w:ascii="Arial" w:eastAsiaTheme="minorEastAsia" w:hAnsi="Arial" w:cs="Arial"/>
          <w:sz w:val="24"/>
          <w:szCs w:val="24"/>
        </w:rPr>
        <w:t>).</w:t>
      </w:r>
    </w:p>
    <w:p w:rsidR="00E34D90" w:rsidRPr="00251770" w:rsidRDefault="00E34D90" w:rsidP="00E34D90">
      <w:pPr>
        <w:jc w:val="both"/>
        <w:rPr>
          <w:rFonts w:ascii="Arial" w:eastAsiaTheme="minorEastAsia" w:hAnsi="Arial" w:cs="Arial"/>
          <w:sz w:val="24"/>
          <w:szCs w:val="24"/>
        </w:rPr>
      </w:pPr>
      <w:r w:rsidRPr="00251770">
        <w:rPr>
          <w:rFonts w:ascii="Arial" w:eastAsiaTheme="minorEastAsia" w:hAnsi="Arial" w:cs="Arial"/>
          <w:sz w:val="24"/>
          <w:szCs w:val="24"/>
        </w:rPr>
        <w:tab/>
        <w:t>Conforme mencionado anteriormente, uma medida de desempenho de um classificador comumente utilizada é a acurácia (Acc(</w:t>
      </w:r>
      <w:r w:rsidRPr="00251770">
        <w:rPr>
          <w:rFonts w:ascii="Arial" w:eastAsiaTheme="minorEastAsia" w:hAnsi="Arial" w:cs="Arial"/>
          <w:i/>
          <w:sz w:val="24"/>
          <w:szCs w:val="24"/>
        </w:rPr>
        <w:t>h</w:t>
      </w:r>
      <w:r w:rsidRPr="00251770">
        <w:rPr>
          <w:rFonts w:ascii="Arial" w:eastAsiaTheme="minorEastAsia" w:hAnsi="Arial" w:cs="Arial"/>
          <w:sz w:val="24"/>
          <w:szCs w:val="24"/>
        </w:rPr>
        <w:t>)), também conhecida como precisão do classificador.</w:t>
      </w:r>
    </w:p>
    <w:p w:rsidR="00E34D90" w:rsidRDefault="00E34D90" w:rsidP="00E34D90">
      <w:pPr>
        <w:jc w:val="center"/>
        <w:rPr>
          <w:rFonts w:ascii="Arial" w:eastAsiaTheme="minorEastAsia" w:hAnsi="Arial" w:cs="Arial"/>
          <w:sz w:val="24"/>
          <w:szCs w:val="24"/>
        </w:rPr>
      </w:pPr>
    </w:p>
    <w:p w:rsidR="00E34D90" w:rsidRPr="00842094" w:rsidRDefault="00E34D90" w:rsidP="00E34D90">
      <w:pPr>
        <w:jc w:val="right"/>
        <w:rPr>
          <w:rFonts w:ascii="Arial" w:hAnsi="Arial" w:cs="Arial"/>
          <w:b/>
          <w:sz w:val="28"/>
          <w:szCs w:val="28"/>
        </w:rPr>
      </w:pPr>
      <w:r w:rsidRPr="00842094">
        <w:rPr>
          <w:rFonts w:ascii="Arial" w:eastAsiaTheme="minorEastAsia" w:hAnsi="Arial" w:cs="Arial"/>
          <w:b/>
          <w:sz w:val="24"/>
          <w:szCs w:val="24"/>
        </w:rPr>
        <w:t>(3.7)</w:t>
      </w:r>
    </w:p>
    <w:p w:rsidR="00E34D90" w:rsidRPr="00842094" w:rsidRDefault="00E34D90" w:rsidP="00E34D90">
      <w:pPr>
        <w:jc w:val="center"/>
        <w:rPr>
          <w:rFonts w:ascii="Arial" w:hAnsi="Arial" w:cs="Arial"/>
          <w:sz w:val="24"/>
          <w:szCs w:val="24"/>
        </w:rPr>
      </w:pPr>
      <w:r w:rsidRPr="00842094">
        <w:rPr>
          <w:rFonts w:ascii="Arial" w:hAnsi="Arial" w:cs="Arial"/>
          <w:sz w:val="28"/>
          <w:szCs w:val="28"/>
        </w:rPr>
        <w:t>Acc(</w:t>
      </w:r>
      <w:r w:rsidRPr="00842094">
        <w:rPr>
          <w:rFonts w:ascii="Arial" w:hAnsi="Arial" w:cs="Arial"/>
          <w:i/>
          <w:sz w:val="28"/>
          <w:szCs w:val="28"/>
        </w:rPr>
        <w:t>h</w:t>
      </w:r>
      <w:r w:rsidRPr="00842094">
        <w:rPr>
          <w:rFonts w:ascii="Arial" w:hAnsi="Arial" w:cs="Arial"/>
          <w:sz w:val="28"/>
          <w:szCs w:val="28"/>
        </w:rPr>
        <w:t>) = 1 – Err(</w:t>
      </w:r>
      <w:r w:rsidRPr="00842094">
        <w:rPr>
          <w:rFonts w:ascii="Arial" w:hAnsi="Arial" w:cs="Arial"/>
          <w:i/>
          <w:sz w:val="28"/>
          <w:szCs w:val="28"/>
        </w:rPr>
        <w:t>h</w:t>
      </w:r>
      <w:r w:rsidRPr="00842094">
        <w:rPr>
          <w:rFonts w:ascii="Arial" w:hAnsi="Arial" w:cs="Arial"/>
          <w:sz w:val="28"/>
          <w:szCs w:val="28"/>
        </w:rPr>
        <w:t>)</w:t>
      </w:r>
      <w:r w:rsidRPr="00842094">
        <w:rPr>
          <w:rFonts w:ascii="Arial" w:hAnsi="Arial" w:cs="Arial"/>
          <w:sz w:val="24"/>
          <w:szCs w:val="24"/>
        </w:rPr>
        <w:t>, onde:</w:t>
      </w:r>
    </w:p>
    <w:p w:rsidR="00E34D90" w:rsidRPr="00842094" w:rsidRDefault="00E34D90" w:rsidP="00E34D90">
      <w:pPr>
        <w:jc w:val="both"/>
        <w:rPr>
          <w:rFonts w:ascii="Arial" w:hAnsi="Arial" w:cs="Arial"/>
          <w:sz w:val="24"/>
          <w:szCs w:val="24"/>
        </w:rPr>
      </w:pPr>
    </w:p>
    <w:p w:rsidR="00E34D90" w:rsidRPr="00842094" w:rsidRDefault="00E34D90" w:rsidP="00E34D90">
      <w:pPr>
        <w:ind w:firstLine="525"/>
        <w:jc w:val="both"/>
        <w:rPr>
          <w:rFonts w:ascii="Arial" w:hAnsi="Arial" w:cs="Arial"/>
          <w:sz w:val="24"/>
          <w:szCs w:val="24"/>
        </w:rPr>
      </w:pPr>
      <w:r w:rsidRPr="00842094">
        <w:rPr>
          <w:rFonts w:ascii="Arial" w:hAnsi="Arial" w:cs="Arial"/>
          <w:sz w:val="24"/>
          <w:szCs w:val="24"/>
        </w:rPr>
        <w:t>Err(h) é denominada taxa de erro ou taxa de classificação incorreta:</w:t>
      </w:r>
    </w:p>
    <w:p w:rsidR="00E34D90" w:rsidRPr="00842094" w:rsidRDefault="00E34D90" w:rsidP="00E34D90">
      <w:pPr>
        <w:jc w:val="right"/>
        <w:rPr>
          <w:rFonts w:ascii="Arial" w:hAnsi="Arial" w:cs="Arial"/>
          <w:b/>
          <w:sz w:val="24"/>
          <w:szCs w:val="24"/>
        </w:rPr>
      </w:pPr>
      <w:r w:rsidRPr="00842094">
        <w:rPr>
          <w:rFonts w:ascii="Arial" w:hAnsi="Arial" w:cs="Arial"/>
          <w:b/>
          <w:sz w:val="24"/>
          <w:szCs w:val="24"/>
        </w:rPr>
        <w:t>(3.8)</w:t>
      </w:r>
    </w:p>
    <w:p w:rsidR="00E34D90" w:rsidRPr="00842094" w:rsidRDefault="00E34D90" w:rsidP="00E34D90">
      <w:pPr>
        <w:jc w:val="center"/>
        <w:rPr>
          <w:rFonts w:ascii="Arial" w:eastAsiaTheme="minorEastAsia" w:hAnsi="Arial" w:cs="Arial"/>
          <w:sz w:val="28"/>
          <w:szCs w:val="28"/>
        </w:rPr>
      </w:pPr>
      <m:oMathPara>
        <m:oMath>
          <m:r>
            <w:rPr>
              <w:rFonts w:ascii="Cambria Math" w:hAnsi="Cambria Math" w:cs="Arial"/>
              <w:sz w:val="28"/>
              <w:szCs w:val="28"/>
            </w:rPr>
            <m:t>Err</m:t>
          </m:r>
          <m:d>
            <m:dPr>
              <m:ctrlPr>
                <w:rPr>
                  <w:rFonts w:ascii="Cambria Math" w:hAnsi="Cambria Math" w:cs="Arial"/>
                  <w:i/>
                  <w:sz w:val="28"/>
                  <w:szCs w:val="28"/>
                </w:rPr>
              </m:ctrlPr>
            </m:dPr>
            <m:e>
              <m:r>
                <w:rPr>
                  <w:rFonts w:ascii="Cambria Math" w:hAnsi="Cambria Math" w:cs="Arial"/>
                  <w:sz w:val="28"/>
                  <w:szCs w:val="28"/>
                </w:rPr>
                <m:t>h</m:t>
              </m:r>
            </m:e>
          </m:d>
          <m:r>
            <w:rPr>
              <w:rFonts w:ascii="Cambria Math" w:hAnsi="Cambria Math" w:cs="Arial"/>
              <w:sz w:val="28"/>
              <w:szCs w:val="28"/>
            </w:rPr>
            <m:t xml:space="preserve"> </m:t>
          </m:r>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n</m:t>
              </m:r>
            </m:den>
          </m:f>
          <m:r>
            <w:rPr>
              <w:rFonts w:ascii="Cambria Math" w:hAnsi="Cambria Math" w:cs="Arial"/>
              <w:sz w:val="28"/>
              <w:szCs w:val="28"/>
            </w:rPr>
            <m:t xml:space="preserve"> </m:t>
          </m:r>
          <m:nary>
            <m:naryPr>
              <m:chr m:val="∑"/>
              <m:limLoc m:val="undOvr"/>
              <m:ctrlPr>
                <w:rPr>
                  <w:rFonts w:ascii="Cambria Math" w:hAnsi="Cambria Math" w:cs="Arial"/>
                  <w:i/>
                  <w:sz w:val="28"/>
                  <w:szCs w:val="28"/>
                </w:rPr>
              </m:ctrlPr>
            </m:naryPr>
            <m:sub>
              <m:r>
                <w:rPr>
                  <w:rFonts w:ascii="Cambria Math" w:hAnsi="Cambria Math" w:cs="Arial"/>
                  <w:sz w:val="28"/>
                  <w:szCs w:val="28"/>
                </w:rPr>
                <m:t>i=1</m:t>
              </m:r>
            </m:sub>
            <m:sup>
              <m:r>
                <w:rPr>
                  <w:rFonts w:ascii="Cambria Math" w:hAnsi="Cambria Math" w:cs="Arial"/>
                  <w:sz w:val="28"/>
                  <w:szCs w:val="28"/>
                </w:rPr>
                <m:t>n</m:t>
              </m:r>
            </m:sup>
            <m:e>
              <m:r>
                <w:rPr>
                  <w:rFonts w:ascii="Cambria Math" w:hAnsi="Cambria Math" w:cs="Arial"/>
                  <w:sz w:val="28"/>
                  <w:szCs w:val="28"/>
                </w:rPr>
                <m:t>|</m:t>
              </m:r>
              <m:d>
                <m:dPr>
                  <m:begChr m:val="|"/>
                  <m:endChr m:val="|"/>
                  <m:ctrlPr>
                    <w:rPr>
                      <w:rFonts w:ascii="Cambria Math" w:hAnsi="Cambria Math" w:cs="Arial"/>
                      <w:i/>
                      <w:sz w:val="28"/>
                      <w:szCs w:val="28"/>
                    </w:rPr>
                  </m:ctrlPr>
                </m:dPr>
                <m:e>
                  <m:sSub>
                    <m:sSubPr>
                      <m:ctrlPr>
                        <w:rPr>
                          <w:rFonts w:ascii="Cambria Math" w:hAnsi="Cambria Math" w:cs="Arial"/>
                          <w:i/>
                          <w:sz w:val="28"/>
                          <w:szCs w:val="28"/>
                        </w:rPr>
                      </m:ctrlPr>
                    </m:sSubPr>
                    <m:e>
                      <m:r>
                        <w:rPr>
                          <w:rFonts w:ascii="Cambria Math" w:hAnsi="Cambria Math" w:cs="Arial"/>
                          <w:sz w:val="28"/>
                          <w:szCs w:val="28"/>
                        </w:rPr>
                        <m:t>y</m:t>
                      </m:r>
                    </m:e>
                    <m:sub>
                      <m:r>
                        <w:rPr>
                          <w:rFonts w:ascii="Cambria Math" w:hAnsi="Cambria Math" w:cs="Arial"/>
                          <w:sz w:val="28"/>
                          <w:szCs w:val="28"/>
                        </w:rPr>
                        <m:t>i</m:t>
                      </m:r>
                    </m:sub>
                  </m:sSub>
                  <m:r>
                    <w:rPr>
                      <w:rFonts w:ascii="Cambria Math" w:hAnsi="Cambria Math" w:cs="Arial"/>
                      <w:sz w:val="28"/>
                      <w:szCs w:val="28"/>
                    </w:rPr>
                    <m:t>≠h(i)|</m:t>
                  </m:r>
                </m:e>
              </m:d>
            </m:e>
          </m:nary>
        </m:oMath>
      </m:oMathPara>
    </w:p>
    <w:p w:rsidR="00E34D90" w:rsidRPr="00842094" w:rsidRDefault="00E34D90" w:rsidP="00E34D90">
      <w:pPr>
        <w:ind w:firstLine="525"/>
        <w:jc w:val="both"/>
        <w:rPr>
          <w:rFonts w:ascii="Arial" w:eastAsiaTheme="minorEastAsia" w:hAnsi="Arial" w:cs="Arial"/>
          <w:sz w:val="24"/>
          <w:szCs w:val="24"/>
        </w:rPr>
      </w:pPr>
      <w:r w:rsidRPr="00842094">
        <w:rPr>
          <w:rFonts w:ascii="Arial" w:eastAsiaTheme="minorEastAsia" w:hAnsi="Arial" w:cs="Arial"/>
          <w:sz w:val="24"/>
          <w:szCs w:val="24"/>
        </w:rPr>
        <w:t>Onde:</w:t>
      </w:r>
    </w:p>
    <w:p w:rsidR="00E34D90" w:rsidRPr="00842094" w:rsidRDefault="00E34D90" w:rsidP="00E34D90">
      <w:pPr>
        <w:ind w:firstLine="525"/>
        <w:jc w:val="both"/>
        <w:rPr>
          <w:rFonts w:ascii="Arial" w:eastAsiaTheme="minorEastAsia" w:hAnsi="Arial" w:cs="Arial"/>
          <w:sz w:val="24"/>
          <w:szCs w:val="24"/>
        </w:rPr>
      </w:pPr>
      <w:r w:rsidRPr="00842094">
        <w:rPr>
          <w:rFonts w:ascii="Arial" w:eastAsiaTheme="minorEastAsia" w:hAnsi="Arial" w:cs="Arial"/>
          <w:sz w:val="24"/>
          <w:szCs w:val="24"/>
        </w:rPr>
        <w:t>O operador ||E|| retorna 1 se a expressão E for verdadeira e 0, caso contrário;</w:t>
      </w:r>
    </w:p>
    <w:p w:rsidR="00E34D90" w:rsidRPr="00842094" w:rsidRDefault="00E34D90" w:rsidP="00E34D90">
      <w:pPr>
        <w:ind w:firstLine="525"/>
        <w:jc w:val="both"/>
        <w:rPr>
          <w:rFonts w:ascii="Arial" w:eastAsiaTheme="minorEastAsia" w:hAnsi="Arial" w:cs="Arial"/>
          <w:sz w:val="24"/>
          <w:szCs w:val="24"/>
        </w:rPr>
      </w:pPr>
      <w:proofErr w:type="gramStart"/>
      <w:r w:rsidRPr="002439F7">
        <w:rPr>
          <w:rFonts w:ascii="Arial" w:eastAsiaTheme="minorEastAsia" w:hAnsi="Arial" w:cs="Arial"/>
          <w:b/>
          <w:sz w:val="24"/>
          <w:szCs w:val="24"/>
        </w:rPr>
        <w:t>n</w:t>
      </w:r>
      <w:proofErr w:type="gramEnd"/>
      <w:r w:rsidRPr="00842094">
        <w:rPr>
          <w:rFonts w:ascii="Arial" w:eastAsiaTheme="minorEastAsia" w:hAnsi="Arial" w:cs="Arial"/>
          <w:sz w:val="24"/>
          <w:szCs w:val="24"/>
        </w:rPr>
        <w:t xml:space="preserve"> é o número de exemplos (registros da base de dados, por exemplo);</w:t>
      </w:r>
    </w:p>
    <w:p w:rsidR="00E34D90" w:rsidRPr="00842094" w:rsidRDefault="00E34D90" w:rsidP="00E34D90">
      <w:pPr>
        <w:ind w:firstLine="525"/>
        <w:jc w:val="both"/>
        <w:rPr>
          <w:rFonts w:ascii="Arial" w:eastAsiaTheme="minorEastAsia" w:hAnsi="Arial" w:cs="Arial"/>
          <w:sz w:val="24"/>
          <w:szCs w:val="24"/>
        </w:rPr>
      </w:pPr>
      <w:proofErr w:type="gramStart"/>
      <w:r w:rsidRPr="002439F7">
        <w:rPr>
          <w:rFonts w:ascii="Arial" w:eastAsiaTheme="minorEastAsia" w:hAnsi="Arial" w:cs="Arial"/>
          <w:b/>
          <w:sz w:val="24"/>
          <w:szCs w:val="24"/>
        </w:rPr>
        <w:t>y</w:t>
      </w:r>
      <w:r w:rsidRPr="002439F7">
        <w:rPr>
          <w:rFonts w:ascii="Arial" w:eastAsiaTheme="minorEastAsia" w:hAnsi="Arial" w:cs="Arial"/>
          <w:b/>
          <w:sz w:val="24"/>
          <w:szCs w:val="24"/>
          <w:vertAlign w:val="subscript"/>
        </w:rPr>
        <w:t>i</w:t>
      </w:r>
      <w:proofErr w:type="gramEnd"/>
      <w:r w:rsidRPr="00842094">
        <w:rPr>
          <w:rFonts w:ascii="Arial" w:eastAsiaTheme="minorEastAsia" w:hAnsi="Arial" w:cs="Arial"/>
          <w:sz w:val="24"/>
          <w:szCs w:val="24"/>
        </w:rPr>
        <w:t xml:space="preserve"> é a classe real associada ai i-ésimo exemplo;</w:t>
      </w:r>
    </w:p>
    <w:p w:rsidR="00E34D90" w:rsidRPr="00842094" w:rsidRDefault="00E34D90" w:rsidP="00E34D90">
      <w:pPr>
        <w:ind w:firstLine="525"/>
        <w:jc w:val="both"/>
        <w:rPr>
          <w:rFonts w:ascii="Arial" w:eastAsiaTheme="minorEastAsia" w:hAnsi="Arial" w:cs="Arial"/>
          <w:sz w:val="24"/>
          <w:szCs w:val="24"/>
        </w:rPr>
      </w:pPr>
      <w:proofErr w:type="gramStart"/>
      <w:r w:rsidRPr="002439F7">
        <w:rPr>
          <w:rFonts w:ascii="Arial" w:eastAsiaTheme="minorEastAsia" w:hAnsi="Arial" w:cs="Arial"/>
          <w:b/>
          <w:i/>
          <w:sz w:val="24"/>
          <w:szCs w:val="24"/>
        </w:rPr>
        <w:t>h</w:t>
      </w:r>
      <w:proofErr w:type="gramEnd"/>
      <w:r w:rsidRPr="002439F7">
        <w:rPr>
          <w:rFonts w:ascii="Arial" w:eastAsiaTheme="minorEastAsia" w:hAnsi="Arial" w:cs="Arial"/>
          <w:b/>
          <w:sz w:val="24"/>
          <w:szCs w:val="24"/>
        </w:rPr>
        <w:t>(</w:t>
      </w:r>
      <w:r w:rsidRPr="002439F7">
        <w:rPr>
          <w:rFonts w:ascii="Arial" w:eastAsiaTheme="minorEastAsia" w:hAnsi="Arial" w:cs="Arial"/>
          <w:b/>
          <w:sz w:val="24"/>
          <w:szCs w:val="24"/>
          <w:vertAlign w:val="subscript"/>
        </w:rPr>
        <w:t>i</w:t>
      </w:r>
      <w:r w:rsidRPr="002439F7">
        <w:rPr>
          <w:rFonts w:ascii="Arial" w:eastAsiaTheme="minorEastAsia" w:hAnsi="Arial" w:cs="Arial"/>
          <w:b/>
          <w:sz w:val="24"/>
          <w:szCs w:val="24"/>
        </w:rPr>
        <w:t>)</w:t>
      </w:r>
      <w:r w:rsidRPr="00842094">
        <w:rPr>
          <w:rFonts w:ascii="Arial" w:eastAsiaTheme="minorEastAsia" w:hAnsi="Arial" w:cs="Arial"/>
          <w:sz w:val="24"/>
          <w:szCs w:val="24"/>
        </w:rPr>
        <w:t xml:space="preserve"> é a classe indicada pelo classificador para o i-ésimo exemplo.</w:t>
      </w:r>
    </w:p>
    <w:p w:rsidR="00E34D90" w:rsidRPr="00842094" w:rsidRDefault="00E34D90" w:rsidP="00E34D90">
      <w:pPr>
        <w:jc w:val="both"/>
        <w:rPr>
          <w:rFonts w:ascii="Arial" w:eastAsiaTheme="minorEastAsia" w:hAnsi="Arial" w:cs="Arial"/>
          <w:sz w:val="24"/>
          <w:szCs w:val="24"/>
        </w:rPr>
      </w:pPr>
    </w:p>
    <w:p w:rsidR="00E34D90" w:rsidRDefault="00E34D90" w:rsidP="00E34D90">
      <w:pPr>
        <w:jc w:val="both"/>
        <w:rPr>
          <w:rFonts w:ascii="Arial" w:hAnsi="Arial" w:cs="Arial"/>
          <w:sz w:val="24"/>
          <w:szCs w:val="24"/>
        </w:rPr>
      </w:pPr>
      <w:r w:rsidRPr="00842094">
        <w:rPr>
          <w:rFonts w:ascii="Arial" w:hAnsi="Arial" w:cs="Arial"/>
          <w:sz w:val="24"/>
          <w:szCs w:val="24"/>
        </w:rPr>
        <w:tab/>
        <w:t>O modelo derivado pode ser apresentado de várias formas, tais como regras de classificação (</w:t>
      </w:r>
      <w:r w:rsidRPr="00842094">
        <w:rPr>
          <w:rFonts w:ascii="Arial" w:hAnsi="Arial" w:cs="Arial"/>
          <w:b/>
          <w:i/>
          <w:sz w:val="24"/>
          <w:szCs w:val="24"/>
        </w:rPr>
        <w:t>IF-THEN</w:t>
      </w:r>
      <w:r w:rsidRPr="00842094">
        <w:rPr>
          <w:rFonts w:ascii="Arial" w:hAnsi="Arial" w:cs="Arial"/>
          <w:sz w:val="24"/>
          <w:szCs w:val="24"/>
        </w:rPr>
        <w:t xml:space="preserve">), árvores de decisão, fórmulas matemáticas, ou redes neurais. Existem muitos outros métodos de construção de modelos de classificação, tais como classificação </w:t>
      </w:r>
      <w:r w:rsidRPr="00842094">
        <w:rPr>
          <w:rFonts w:ascii="Arial" w:hAnsi="Arial" w:cs="Arial"/>
          <w:b/>
          <w:i/>
          <w:sz w:val="24"/>
          <w:szCs w:val="24"/>
        </w:rPr>
        <w:t>naïve Bayesian</w:t>
      </w:r>
      <w:r w:rsidRPr="00842094">
        <w:rPr>
          <w:rFonts w:ascii="Arial" w:hAnsi="Arial" w:cs="Arial"/>
          <w:sz w:val="24"/>
          <w:szCs w:val="24"/>
        </w:rPr>
        <w:t>, máquina de vetor de suporte (</w:t>
      </w:r>
      <w:r w:rsidRPr="00842094">
        <w:rPr>
          <w:rFonts w:ascii="Arial" w:hAnsi="Arial" w:cs="Arial"/>
          <w:b/>
          <w:i/>
          <w:sz w:val="24"/>
          <w:szCs w:val="24"/>
        </w:rPr>
        <w:t>support vector machines</w:t>
      </w:r>
      <w:r w:rsidRPr="00842094">
        <w:rPr>
          <w:rFonts w:ascii="Arial" w:hAnsi="Arial" w:cs="Arial"/>
          <w:sz w:val="24"/>
          <w:szCs w:val="24"/>
        </w:rPr>
        <w:t>), e classificação do vizinho mais próximo (</w:t>
      </w:r>
      <w:r w:rsidRPr="00842094">
        <w:rPr>
          <w:rFonts w:ascii="Arial" w:hAnsi="Arial" w:cs="Arial"/>
          <w:b/>
          <w:i/>
          <w:sz w:val="24"/>
          <w:szCs w:val="24"/>
        </w:rPr>
        <w:t>k-nearest neighbor</w:t>
      </w:r>
      <w:r w:rsidRPr="00842094">
        <w:rPr>
          <w:rFonts w:ascii="Arial" w:hAnsi="Arial" w:cs="Arial"/>
          <w:sz w:val="24"/>
          <w:szCs w:val="24"/>
        </w:rPr>
        <w:t>), Backpropagation, classificação usando Padrões frequentes, etc (Han</w:t>
      </w:r>
      <w:r>
        <w:rPr>
          <w:rFonts w:ascii="Arial" w:hAnsi="Arial" w:cs="Arial"/>
          <w:sz w:val="24"/>
          <w:szCs w:val="24"/>
        </w:rPr>
        <w:t>;</w:t>
      </w:r>
      <w:r w:rsidRPr="00842094">
        <w:rPr>
          <w:rFonts w:ascii="Arial" w:hAnsi="Arial" w:cs="Arial"/>
          <w:sz w:val="24"/>
          <w:szCs w:val="24"/>
        </w:rPr>
        <w:t xml:space="preserve"> Kamber</w:t>
      </w:r>
      <w:r>
        <w:rPr>
          <w:rFonts w:ascii="Arial" w:hAnsi="Arial" w:cs="Arial"/>
          <w:sz w:val="24"/>
          <w:szCs w:val="24"/>
        </w:rPr>
        <w:t xml:space="preserve"> &amp; Pei</w:t>
      </w:r>
      <w:r w:rsidRPr="00842094">
        <w:rPr>
          <w:rFonts w:ascii="Arial" w:hAnsi="Arial" w:cs="Arial"/>
          <w:sz w:val="24"/>
          <w:szCs w:val="24"/>
        </w:rPr>
        <w:t>, 2011).</w:t>
      </w:r>
    </w:p>
    <w:p w:rsidR="00E34D90" w:rsidRDefault="00E34D90" w:rsidP="00E34D90">
      <w:pPr>
        <w:jc w:val="both"/>
        <w:rPr>
          <w:rFonts w:ascii="Arial" w:eastAsiaTheme="minorEastAsia" w:hAnsi="Arial" w:cs="Arial"/>
          <w:sz w:val="24"/>
          <w:szCs w:val="24"/>
        </w:rPr>
      </w:pPr>
    </w:p>
    <w:p w:rsidR="00E34D90" w:rsidRPr="00C64334" w:rsidRDefault="00E34D90" w:rsidP="00E34D90">
      <w:pPr>
        <w:jc w:val="both"/>
        <w:rPr>
          <w:rFonts w:ascii="Arial" w:hAnsi="Arial" w:cs="Arial"/>
          <w:b/>
          <w:sz w:val="24"/>
          <w:szCs w:val="24"/>
        </w:rPr>
      </w:pPr>
      <w:r w:rsidRPr="00C64334">
        <w:rPr>
          <w:rFonts w:ascii="Arial" w:hAnsi="Arial" w:cs="Arial"/>
          <w:b/>
          <w:sz w:val="24"/>
          <w:szCs w:val="24"/>
        </w:rPr>
        <w:t>3</w:t>
      </w:r>
      <w:r>
        <w:rPr>
          <w:rFonts w:ascii="Arial" w:hAnsi="Arial" w:cs="Arial"/>
          <w:b/>
          <w:sz w:val="24"/>
          <w:szCs w:val="24"/>
        </w:rPr>
        <w:t>.4.2.3</w:t>
      </w:r>
      <w:r w:rsidRPr="00C64334">
        <w:rPr>
          <w:rFonts w:ascii="Arial" w:hAnsi="Arial" w:cs="Arial"/>
          <w:b/>
          <w:sz w:val="24"/>
          <w:szCs w:val="24"/>
        </w:rPr>
        <w:t xml:space="preserve"> </w:t>
      </w:r>
      <w:r>
        <w:rPr>
          <w:rFonts w:ascii="Arial" w:hAnsi="Arial" w:cs="Arial"/>
          <w:b/>
          <w:sz w:val="24"/>
          <w:szCs w:val="24"/>
        </w:rPr>
        <w:t xml:space="preserve">Agrupamento (Clustering) </w:t>
      </w:r>
    </w:p>
    <w:p w:rsidR="00E34D90" w:rsidRPr="0091586E" w:rsidRDefault="00E34D90" w:rsidP="00E34D90">
      <w:pPr>
        <w:autoSpaceDE w:val="0"/>
        <w:autoSpaceDN w:val="0"/>
        <w:adjustRightInd w:val="0"/>
        <w:spacing w:after="0" w:line="240" w:lineRule="auto"/>
        <w:jc w:val="both"/>
        <w:rPr>
          <w:rFonts w:ascii="Arial" w:hAnsi="Arial" w:cs="Arial"/>
          <w:sz w:val="24"/>
          <w:szCs w:val="24"/>
        </w:rPr>
      </w:pPr>
      <w:r>
        <w:rPr>
          <w:rFonts w:ascii="Arial" w:hAnsi="Arial" w:cs="Arial"/>
          <w:sz w:val="24"/>
          <w:szCs w:val="24"/>
        </w:rPr>
        <w:tab/>
        <w:t>Té</w:t>
      </w:r>
      <w:r w:rsidRPr="0091586E">
        <w:rPr>
          <w:rFonts w:ascii="Arial" w:hAnsi="Arial" w:cs="Arial"/>
          <w:sz w:val="24"/>
          <w:szCs w:val="24"/>
        </w:rPr>
        <w:t>cnicas</w:t>
      </w:r>
      <w:r>
        <w:rPr>
          <w:rFonts w:ascii="Arial" w:hAnsi="Arial" w:cs="Arial"/>
          <w:sz w:val="24"/>
          <w:szCs w:val="24"/>
        </w:rPr>
        <w:t xml:space="preserve"> de agrupamento e classificação</w:t>
      </w:r>
      <w:r w:rsidRPr="0091586E">
        <w:rPr>
          <w:rFonts w:ascii="Arial" w:hAnsi="Arial" w:cs="Arial"/>
          <w:sz w:val="24"/>
          <w:szCs w:val="24"/>
        </w:rPr>
        <w:t xml:space="preserve"> objetivam realizar uma separa</w:t>
      </w:r>
      <w:r>
        <w:rPr>
          <w:rFonts w:ascii="Arial" w:hAnsi="Arial" w:cs="Arial"/>
          <w:sz w:val="24"/>
          <w:szCs w:val="24"/>
        </w:rPr>
        <w:t>ção ó</w:t>
      </w:r>
      <w:r w:rsidRPr="0091586E">
        <w:rPr>
          <w:rFonts w:ascii="Arial" w:hAnsi="Arial" w:cs="Arial"/>
          <w:sz w:val="24"/>
          <w:szCs w:val="24"/>
        </w:rPr>
        <w:t>tima entre</w:t>
      </w:r>
      <w:r>
        <w:rPr>
          <w:rFonts w:ascii="Arial" w:hAnsi="Arial" w:cs="Arial"/>
          <w:sz w:val="24"/>
          <w:szCs w:val="24"/>
        </w:rPr>
        <w:t xml:space="preserve"> </w:t>
      </w:r>
      <w:r w:rsidRPr="0091586E">
        <w:rPr>
          <w:rFonts w:ascii="Arial" w:hAnsi="Arial" w:cs="Arial"/>
          <w:sz w:val="24"/>
          <w:szCs w:val="24"/>
        </w:rPr>
        <w:t>objetos de uma cole</w:t>
      </w:r>
      <w:r>
        <w:rPr>
          <w:rFonts w:ascii="Arial" w:hAnsi="Arial" w:cs="Arial"/>
          <w:sz w:val="24"/>
          <w:szCs w:val="24"/>
        </w:rPr>
        <w:t>ção</w:t>
      </w:r>
      <w:r w:rsidRPr="0091586E">
        <w:rPr>
          <w:rFonts w:ascii="Arial" w:hAnsi="Arial" w:cs="Arial"/>
          <w:sz w:val="24"/>
          <w:szCs w:val="24"/>
        </w:rPr>
        <w:t>, permitind</w:t>
      </w:r>
      <w:r>
        <w:rPr>
          <w:rFonts w:ascii="Arial" w:hAnsi="Arial" w:cs="Arial"/>
          <w:sz w:val="24"/>
          <w:szCs w:val="24"/>
        </w:rPr>
        <w:t>o a descoberta de novos padrões</w:t>
      </w:r>
      <w:r w:rsidRPr="0091586E">
        <w:rPr>
          <w:rFonts w:ascii="Arial" w:hAnsi="Arial" w:cs="Arial"/>
          <w:sz w:val="24"/>
          <w:szCs w:val="24"/>
        </w:rPr>
        <w:t>, previamente</w:t>
      </w:r>
      <w:r>
        <w:rPr>
          <w:rFonts w:ascii="Arial" w:hAnsi="Arial" w:cs="Arial"/>
          <w:sz w:val="24"/>
          <w:szCs w:val="24"/>
        </w:rPr>
        <w:t xml:space="preserve"> </w:t>
      </w:r>
      <w:r w:rsidRPr="0091586E">
        <w:rPr>
          <w:rFonts w:ascii="Arial" w:hAnsi="Arial" w:cs="Arial"/>
          <w:sz w:val="24"/>
          <w:szCs w:val="24"/>
        </w:rPr>
        <w:t>desconhecid</w:t>
      </w:r>
      <w:r>
        <w:rPr>
          <w:rFonts w:ascii="Arial" w:hAnsi="Arial" w:cs="Arial"/>
          <w:sz w:val="24"/>
          <w:szCs w:val="24"/>
        </w:rPr>
        <w:t>os. O resultado da segmentação</w:t>
      </w:r>
      <w:r w:rsidRPr="0091586E">
        <w:rPr>
          <w:rFonts w:ascii="Arial" w:hAnsi="Arial" w:cs="Arial"/>
          <w:sz w:val="24"/>
          <w:szCs w:val="24"/>
        </w:rPr>
        <w:t>, independentemente da ferramenta utilizada,</w:t>
      </w:r>
      <w:r>
        <w:rPr>
          <w:rFonts w:ascii="Arial" w:hAnsi="Arial" w:cs="Arial"/>
          <w:sz w:val="24"/>
          <w:szCs w:val="24"/>
        </w:rPr>
        <w:t xml:space="preserve"> </w:t>
      </w:r>
      <w:r w:rsidRPr="0091586E">
        <w:rPr>
          <w:rFonts w:ascii="Arial" w:hAnsi="Arial" w:cs="Arial"/>
          <w:sz w:val="24"/>
          <w:szCs w:val="24"/>
        </w:rPr>
        <w:t>pode ser interpretado e</w:t>
      </w:r>
      <w:r>
        <w:rPr>
          <w:rFonts w:ascii="Arial" w:hAnsi="Arial" w:cs="Arial"/>
          <w:sz w:val="24"/>
          <w:szCs w:val="24"/>
        </w:rPr>
        <w:t>fi</w:t>
      </w:r>
      <w:r w:rsidRPr="0091586E">
        <w:rPr>
          <w:rFonts w:ascii="Arial" w:hAnsi="Arial" w:cs="Arial"/>
          <w:sz w:val="24"/>
          <w:szCs w:val="24"/>
        </w:rPr>
        <w:t>cient</w:t>
      </w:r>
      <w:r>
        <w:rPr>
          <w:rFonts w:ascii="Arial" w:hAnsi="Arial" w:cs="Arial"/>
          <w:sz w:val="24"/>
          <w:szCs w:val="24"/>
        </w:rPr>
        <w:t>emente por um especialista na á</w:t>
      </w:r>
      <w:r w:rsidRPr="0091586E">
        <w:rPr>
          <w:rFonts w:ascii="Arial" w:hAnsi="Arial" w:cs="Arial"/>
          <w:sz w:val="24"/>
          <w:szCs w:val="24"/>
        </w:rPr>
        <w:t>rea de origem dos</w:t>
      </w:r>
      <w:r>
        <w:rPr>
          <w:rFonts w:ascii="Arial" w:hAnsi="Arial" w:cs="Arial"/>
          <w:sz w:val="24"/>
          <w:szCs w:val="24"/>
        </w:rPr>
        <w:t xml:space="preserve"> dados sob aná</w:t>
      </w:r>
      <w:r w:rsidRPr="0091586E">
        <w:rPr>
          <w:rFonts w:ascii="Arial" w:hAnsi="Arial" w:cs="Arial"/>
          <w:sz w:val="24"/>
          <w:szCs w:val="24"/>
        </w:rPr>
        <w:t>lise. A facilidade de visualiza</w:t>
      </w:r>
      <w:r>
        <w:rPr>
          <w:rFonts w:ascii="Arial" w:hAnsi="Arial" w:cs="Arial"/>
          <w:sz w:val="24"/>
          <w:szCs w:val="24"/>
        </w:rPr>
        <w:t>ção</w:t>
      </w:r>
      <w:r w:rsidRPr="0091586E">
        <w:rPr>
          <w:rFonts w:ascii="Arial" w:hAnsi="Arial" w:cs="Arial"/>
          <w:sz w:val="24"/>
          <w:szCs w:val="24"/>
        </w:rPr>
        <w:t xml:space="preserve"> resultante do agrupamento, favorece</w:t>
      </w:r>
      <w:r>
        <w:rPr>
          <w:rFonts w:ascii="Arial" w:hAnsi="Arial" w:cs="Arial"/>
          <w:sz w:val="24"/>
          <w:szCs w:val="24"/>
        </w:rPr>
        <w:t xml:space="preserve"> </w:t>
      </w:r>
      <w:r w:rsidRPr="0091586E">
        <w:rPr>
          <w:rFonts w:ascii="Arial" w:hAnsi="Arial" w:cs="Arial"/>
          <w:sz w:val="24"/>
          <w:szCs w:val="24"/>
        </w:rPr>
        <w:t>a</w:t>
      </w:r>
      <w:r>
        <w:rPr>
          <w:rFonts w:ascii="Arial" w:hAnsi="Arial" w:cs="Arial"/>
          <w:sz w:val="24"/>
          <w:szCs w:val="24"/>
        </w:rPr>
        <w:t xml:space="preserve"> aná</w:t>
      </w:r>
      <w:r w:rsidRPr="0091586E">
        <w:rPr>
          <w:rFonts w:ascii="Arial" w:hAnsi="Arial" w:cs="Arial"/>
          <w:sz w:val="24"/>
          <w:szCs w:val="24"/>
        </w:rPr>
        <w:t>lise</w:t>
      </w:r>
      <w:r>
        <w:rPr>
          <w:rFonts w:ascii="Arial" w:hAnsi="Arial" w:cs="Arial"/>
          <w:sz w:val="24"/>
          <w:szCs w:val="24"/>
        </w:rPr>
        <w:t xml:space="preserve"> (Han; Kamber &amp; Pei, 2011)</w:t>
      </w:r>
      <w:r w:rsidRPr="0091586E">
        <w:rPr>
          <w:rFonts w:ascii="Arial" w:hAnsi="Arial" w:cs="Arial"/>
          <w:sz w:val="24"/>
          <w:szCs w:val="24"/>
        </w:rPr>
        <w:t>.</w:t>
      </w:r>
    </w:p>
    <w:p w:rsidR="00E34D90" w:rsidRDefault="00E34D90" w:rsidP="00E34D90">
      <w:pPr>
        <w:ind w:firstLine="708"/>
        <w:jc w:val="both"/>
        <w:rPr>
          <w:rFonts w:ascii="Arial" w:hAnsi="Arial" w:cs="Arial"/>
          <w:sz w:val="24"/>
          <w:szCs w:val="24"/>
        </w:rPr>
      </w:pPr>
      <w:r>
        <w:rPr>
          <w:rFonts w:ascii="Arial" w:hAnsi="Arial" w:cs="Arial"/>
          <w:sz w:val="24"/>
          <w:szCs w:val="24"/>
        </w:rPr>
        <w:lastRenderedPageBreak/>
        <w:t>A tarefa de agrupamento, é usada para segmentar os dados de entrada em subconjuntos ou clusters, de tal forma que elementos de um cluster compartilhem um conjunto de propriedades comuns que os distingam dos elementos de outros clusters. O objetivo desta tarefa é maximizar similaridades intracluster e minimizar similaridades intercluster. Diferente da classificação que tem rótulos predefinidos, o agrupamento precisa automaticamente identificar os rótulos. Por essa razão, o agrupamento também é chamada de indução não supervisionada (</w:t>
      </w:r>
      <w:r w:rsidRPr="00B258B6">
        <w:rPr>
          <w:rFonts w:ascii="Arial" w:hAnsi="Arial" w:cs="Arial"/>
          <w:sz w:val="24"/>
          <w:szCs w:val="24"/>
        </w:rPr>
        <w:t>Passos &amp; Goldschmidt</w:t>
      </w:r>
      <w:r>
        <w:rPr>
          <w:rFonts w:ascii="Arial" w:hAnsi="Arial" w:cs="Arial"/>
          <w:sz w:val="24"/>
          <w:szCs w:val="24"/>
        </w:rPr>
        <w:t xml:space="preserve">, </w:t>
      </w:r>
      <w:r w:rsidRPr="00B258B6">
        <w:rPr>
          <w:rFonts w:ascii="Arial" w:hAnsi="Arial" w:cs="Arial"/>
          <w:sz w:val="24"/>
          <w:szCs w:val="24"/>
        </w:rPr>
        <w:t>2005)</w:t>
      </w:r>
      <w:r>
        <w:rPr>
          <w:rFonts w:ascii="Arial" w:hAnsi="Arial" w:cs="Arial"/>
          <w:sz w:val="24"/>
          <w:szCs w:val="24"/>
        </w:rPr>
        <w:t xml:space="preserve">. </w:t>
      </w:r>
    </w:p>
    <w:p w:rsidR="00E34D90" w:rsidRPr="007C7ECF" w:rsidRDefault="00E34D90" w:rsidP="00E34D90">
      <w:pPr>
        <w:ind w:firstLine="708"/>
        <w:jc w:val="both"/>
        <w:rPr>
          <w:rFonts w:ascii="Arial" w:hAnsi="Arial" w:cs="Arial"/>
          <w:sz w:val="24"/>
          <w:szCs w:val="24"/>
        </w:rPr>
      </w:pPr>
      <w:r>
        <w:rPr>
          <w:rFonts w:ascii="Arial" w:hAnsi="Arial" w:cs="Arial"/>
          <w:sz w:val="24"/>
          <w:szCs w:val="24"/>
        </w:rPr>
        <w:t>Segundo Han; Kamber &amp; Pei (2011), e</w:t>
      </w:r>
      <w:r w:rsidRPr="007C7ECF">
        <w:rPr>
          <w:rFonts w:ascii="Arial" w:hAnsi="Arial" w:cs="Arial"/>
          <w:sz w:val="24"/>
          <w:szCs w:val="24"/>
        </w:rPr>
        <w:t>m geral, a classe não é representada nos dados de treinamento, simplesmen</w:t>
      </w:r>
      <w:r>
        <w:rPr>
          <w:rFonts w:ascii="Arial" w:hAnsi="Arial" w:cs="Arial"/>
          <w:sz w:val="24"/>
          <w:szCs w:val="24"/>
        </w:rPr>
        <w:t>te porque elas não são conhecida</w:t>
      </w:r>
      <w:r w:rsidRPr="007C7ECF">
        <w:rPr>
          <w:rFonts w:ascii="Arial" w:hAnsi="Arial" w:cs="Arial"/>
          <w:sz w:val="24"/>
          <w:szCs w:val="24"/>
        </w:rPr>
        <w:t xml:space="preserve">s no começo. </w:t>
      </w:r>
      <w:r>
        <w:rPr>
          <w:rFonts w:ascii="Arial" w:hAnsi="Arial" w:cs="Arial"/>
          <w:sz w:val="24"/>
          <w:szCs w:val="24"/>
        </w:rPr>
        <w:t>Entretanto, os a</w:t>
      </w:r>
      <w:r w:rsidRPr="007C7ECF">
        <w:rPr>
          <w:rFonts w:ascii="Arial" w:hAnsi="Arial" w:cs="Arial"/>
          <w:sz w:val="24"/>
          <w:szCs w:val="24"/>
        </w:rPr>
        <w:t>grupamentos</w:t>
      </w:r>
      <w:r>
        <w:rPr>
          <w:rFonts w:ascii="Arial" w:hAnsi="Arial" w:cs="Arial"/>
          <w:sz w:val="24"/>
          <w:szCs w:val="24"/>
        </w:rPr>
        <w:t xml:space="preserve"> (</w:t>
      </w:r>
      <w:r w:rsidRPr="007C7ECF">
        <w:rPr>
          <w:rFonts w:ascii="Arial" w:hAnsi="Arial" w:cs="Arial"/>
          <w:i/>
          <w:sz w:val="24"/>
          <w:szCs w:val="24"/>
        </w:rPr>
        <w:t>clusters</w:t>
      </w:r>
      <w:r>
        <w:rPr>
          <w:rFonts w:ascii="Arial" w:hAnsi="Arial" w:cs="Arial"/>
          <w:sz w:val="24"/>
          <w:szCs w:val="24"/>
        </w:rPr>
        <w:t>)</w:t>
      </w:r>
      <w:r w:rsidRPr="007C7ECF">
        <w:rPr>
          <w:rFonts w:ascii="Arial" w:hAnsi="Arial" w:cs="Arial"/>
          <w:sz w:val="24"/>
          <w:szCs w:val="24"/>
        </w:rPr>
        <w:t xml:space="preserve"> podem ser usados para gerar tais rótulos. Os objetos são agrupados ba</w:t>
      </w:r>
      <w:r>
        <w:rPr>
          <w:rFonts w:ascii="Arial" w:hAnsi="Arial" w:cs="Arial"/>
          <w:sz w:val="24"/>
          <w:szCs w:val="24"/>
        </w:rPr>
        <w:t xml:space="preserve">seados no princípio de máxima </w:t>
      </w:r>
      <w:r w:rsidRPr="007C7ECF">
        <w:rPr>
          <w:rFonts w:ascii="Arial" w:hAnsi="Arial" w:cs="Arial"/>
          <w:sz w:val="24"/>
          <w:szCs w:val="24"/>
        </w:rPr>
        <w:t>similaridade intra</w:t>
      </w:r>
      <w:r>
        <w:rPr>
          <w:rFonts w:ascii="Arial" w:hAnsi="Arial" w:cs="Arial"/>
          <w:sz w:val="24"/>
          <w:szCs w:val="24"/>
        </w:rPr>
        <w:t>-classe e mínima</w:t>
      </w:r>
      <w:r w:rsidRPr="007C7ECF">
        <w:rPr>
          <w:rFonts w:ascii="Arial" w:hAnsi="Arial" w:cs="Arial"/>
          <w:sz w:val="24"/>
          <w:szCs w:val="24"/>
        </w:rPr>
        <w:t xml:space="preserve"> similaridade inter-classe. Isto é, o agrupamento de objetos são formados de modo que os objetos dentro do agrupamento tenham alta similaridade em comparação com um outro objeto, mas são muitos diferentes dos objetos em outro agrupamento. Cada agrupamento formado pode ser visto como uma classe de objetos, da qual pode derivar regras. Agrupamento também facilita a formação de taxonomia (</w:t>
      </w:r>
      <w:r w:rsidRPr="007C7ECF">
        <w:rPr>
          <w:rFonts w:ascii="Arial" w:hAnsi="Arial" w:cs="Arial"/>
          <w:b/>
          <w:sz w:val="24"/>
          <w:szCs w:val="24"/>
        </w:rPr>
        <w:t>taxonomy formation</w:t>
      </w:r>
      <w:r w:rsidRPr="007C7ECF">
        <w:rPr>
          <w:rFonts w:ascii="Arial" w:hAnsi="Arial" w:cs="Arial"/>
          <w:sz w:val="24"/>
          <w:szCs w:val="24"/>
        </w:rPr>
        <w:t>), isto é, a organização das observações em uma hierarquia de classes que agrupem eventos similares juntos.</w:t>
      </w:r>
    </w:p>
    <w:p w:rsidR="00E34D90" w:rsidRDefault="00E34D90" w:rsidP="00E34D90">
      <w:pPr>
        <w:jc w:val="both"/>
        <w:rPr>
          <w:rFonts w:ascii="Arial" w:hAnsi="Arial" w:cs="Arial"/>
          <w:sz w:val="24"/>
          <w:szCs w:val="24"/>
        </w:rPr>
      </w:pPr>
      <w:r>
        <w:rPr>
          <w:rFonts w:ascii="Arial" w:hAnsi="Arial" w:cs="Arial"/>
          <w:sz w:val="24"/>
          <w:szCs w:val="24"/>
        </w:rPr>
        <w:tab/>
        <w:t xml:space="preserve">Formalmente para o processo de agrupamento, supõe-se a existência de </w:t>
      </w:r>
      <w:r w:rsidRPr="00832C34">
        <w:rPr>
          <w:rFonts w:ascii="Arial" w:hAnsi="Arial" w:cs="Arial"/>
          <w:b/>
          <w:sz w:val="24"/>
          <w:szCs w:val="24"/>
        </w:rPr>
        <w:t>n</w:t>
      </w:r>
      <w:r>
        <w:rPr>
          <w:rFonts w:ascii="Arial" w:hAnsi="Arial" w:cs="Arial"/>
          <w:sz w:val="24"/>
          <w:szCs w:val="24"/>
        </w:rPr>
        <w:t xml:space="preserve"> pontos de dados </w:t>
      </w:r>
      <w:r w:rsidRPr="00832C34">
        <w:rPr>
          <w:rFonts w:ascii="Arial" w:hAnsi="Arial" w:cs="Arial"/>
          <w:b/>
          <w:sz w:val="24"/>
          <w:szCs w:val="24"/>
        </w:rPr>
        <w:t>x</w:t>
      </w:r>
      <w:r w:rsidRPr="00832C34">
        <w:rPr>
          <w:rFonts w:ascii="Arial" w:hAnsi="Arial" w:cs="Arial"/>
          <w:b/>
          <w:sz w:val="24"/>
          <w:szCs w:val="24"/>
          <w:vertAlign w:val="subscript"/>
        </w:rPr>
        <w:t>1</w:t>
      </w:r>
      <w:r>
        <w:rPr>
          <w:rFonts w:ascii="Arial" w:hAnsi="Arial" w:cs="Arial"/>
          <w:sz w:val="24"/>
          <w:szCs w:val="24"/>
        </w:rPr>
        <w:t xml:space="preserve">, </w:t>
      </w:r>
      <w:r w:rsidRPr="00832C34">
        <w:rPr>
          <w:rFonts w:ascii="Arial" w:hAnsi="Arial" w:cs="Arial"/>
          <w:b/>
          <w:sz w:val="24"/>
          <w:szCs w:val="24"/>
        </w:rPr>
        <w:t>x</w:t>
      </w:r>
      <w:r w:rsidRPr="00832C34">
        <w:rPr>
          <w:rFonts w:ascii="Arial" w:hAnsi="Arial" w:cs="Arial"/>
          <w:b/>
          <w:sz w:val="24"/>
          <w:szCs w:val="24"/>
          <w:vertAlign w:val="subscript"/>
        </w:rPr>
        <w:t>2</w:t>
      </w:r>
      <w:r>
        <w:rPr>
          <w:rFonts w:ascii="Arial" w:hAnsi="Arial" w:cs="Arial"/>
          <w:sz w:val="24"/>
          <w:szCs w:val="24"/>
        </w:rPr>
        <w:t xml:space="preserve">, ..., </w:t>
      </w:r>
      <w:r w:rsidRPr="00832C34">
        <w:rPr>
          <w:rFonts w:ascii="Arial" w:hAnsi="Arial" w:cs="Arial"/>
          <w:b/>
          <w:sz w:val="24"/>
          <w:szCs w:val="24"/>
        </w:rPr>
        <w:t>x</w:t>
      </w:r>
      <w:r w:rsidRPr="00832C34">
        <w:rPr>
          <w:rFonts w:ascii="Arial" w:hAnsi="Arial" w:cs="Arial"/>
          <w:b/>
          <w:sz w:val="24"/>
          <w:szCs w:val="24"/>
          <w:vertAlign w:val="subscript"/>
        </w:rPr>
        <w:t>n</w:t>
      </w:r>
      <w:r>
        <w:rPr>
          <w:rFonts w:ascii="Arial" w:hAnsi="Arial" w:cs="Arial"/>
          <w:sz w:val="24"/>
          <w:szCs w:val="24"/>
        </w:rPr>
        <w:t xml:space="preserve"> tais que cada ponto pertença a um espaço d dimensional </w:t>
      </w:r>
      <w:r w:rsidRPr="00832C34">
        <w:rPr>
          <w:rFonts w:ascii="Arial" w:hAnsi="Arial" w:cs="Arial"/>
          <w:b/>
          <w:sz w:val="24"/>
          <w:szCs w:val="24"/>
        </w:rPr>
        <w:t>R</w:t>
      </w:r>
      <w:r w:rsidRPr="00832C34">
        <w:rPr>
          <w:rFonts w:ascii="Arial" w:hAnsi="Arial" w:cs="Arial"/>
          <w:b/>
          <w:sz w:val="24"/>
          <w:szCs w:val="24"/>
          <w:vertAlign w:val="superscript"/>
        </w:rPr>
        <w:t>d</w:t>
      </w:r>
      <w:r>
        <w:rPr>
          <w:rFonts w:ascii="Arial" w:hAnsi="Arial" w:cs="Arial"/>
          <w:sz w:val="24"/>
          <w:szCs w:val="24"/>
        </w:rPr>
        <w:t xml:space="preserve">.  A tarefa de agrupamento desses pontos de dados, separando-os em </w:t>
      </w:r>
      <w:r w:rsidRPr="00832C34">
        <w:rPr>
          <w:rFonts w:ascii="Arial" w:hAnsi="Arial" w:cs="Arial"/>
          <w:b/>
          <w:sz w:val="24"/>
          <w:szCs w:val="24"/>
        </w:rPr>
        <w:t>k</w:t>
      </w:r>
      <w:r>
        <w:rPr>
          <w:rFonts w:ascii="Arial" w:hAnsi="Arial" w:cs="Arial"/>
          <w:sz w:val="24"/>
          <w:szCs w:val="24"/>
        </w:rPr>
        <w:t xml:space="preserve"> clusters consiste em encontrar </w:t>
      </w:r>
      <w:r w:rsidRPr="00832C34">
        <w:rPr>
          <w:rFonts w:ascii="Arial" w:hAnsi="Arial" w:cs="Arial"/>
          <w:b/>
          <w:sz w:val="24"/>
          <w:szCs w:val="24"/>
        </w:rPr>
        <w:t>k</w:t>
      </w:r>
      <w:r>
        <w:rPr>
          <w:rFonts w:ascii="Arial" w:hAnsi="Arial" w:cs="Arial"/>
          <w:sz w:val="24"/>
          <w:szCs w:val="24"/>
        </w:rPr>
        <w:t xml:space="preserve"> pontos </w:t>
      </w:r>
      <w:r w:rsidRPr="00832C34">
        <w:rPr>
          <w:rFonts w:ascii="Arial" w:hAnsi="Arial" w:cs="Arial"/>
          <w:b/>
          <w:sz w:val="24"/>
          <w:szCs w:val="24"/>
        </w:rPr>
        <w:t>m</w:t>
      </w:r>
      <w:r w:rsidRPr="00832C34">
        <w:rPr>
          <w:rFonts w:ascii="Arial" w:hAnsi="Arial" w:cs="Arial"/>
          <w:b/>
          <w:sz w:val="24"/>
          <w:szCs w:val="24"/>
          <w:vertAlign w:val="subscript"/>
        </w:rPr>
        <w:t>j</w:t>
      </w:r>
      <w:r>
        <w:rPr>
          <w:rFonts w:ascii="Arial" w:hAnsi="Arial" w:cs="Arial"/>
          <w:sz w:val="24"/>
          <w:szCs w:val="24"/>
        </w:rPr>
        <w:t xml:space="preserve"> em </w:t>
      </w:r>
      <w:r w:rsidRPr="00832C34">
        <w:rPr>
          <w:rFonts w:ascii="Arial" w:hAnsi="Arial" w:cs="Arial"/>
          <w:b/>
          <w:sz w:val="24"/>
          <w:szCs w:val="24"/>
        </w:rPr>
        <w:t>R</w:t>
      </w:r>
      <w:r w:rsidRPr="00832C34">
        <w:rPr>
          <w:rFonts w:ascii="Arial" w:hAnsi="Arial" w:cs="Arial"/>
          <w:b/>
          <w:sz w:val="24"/>
          <w:szCs w:val="24"/>
          <w:vertAlign w:val="superscript"/>
        </w:rPr>
        <w:t>d</w:t>
      </w:r>
      <w:r>
        <w:rPr>
          <w:rFonts w:ascii="Arial" w:hAnsi="Arial" w:cs="Arial"/>
          <w:sz w:val="24"/>
          <w:szCs w:val="24"/>
        </w:rPr>
        <w:t xml:space="preserve"> de tal forma que a expressão (</w:t>
      </w:r>
      <w:r w:rsidRPr="00B258B6">
        <w:rPr>
          <w:rFonts w:ascii="Arial" w:hAnsi="Arial" w:cs="Arial"/>
          <w:sz w:val="24"/>
          <w:szCs w:val="24"/>
        </w:rPr>
        <w:t>Passos &amp; Goldschmidt</w:t>
      </w:r>
      <w:r>
        <w:rPr>
          <w:rFonts w:ascii="Arial" w:hAnsi="Arial" w:cs="Arial"/>
          <w:sz w:val="24"/>
          <w:szCs w:val="24"/>
        </w:rPr>
        <w:t>,</w:t>
      </w:r>
      <w:r w:rsidRPr="00B258B6">
        <w:rPr>
          <w:rFonts w:ascii="Arial" w:hAnsi="Arial" w:cs="Arial"/>
          <w:sz w:val="24"/>
          <w:szCs w:val="24"/>
        </w:rPr>
        <w:t xml:space="preserve"> 2005)</w:t>
      </w:r>
      <w:r>
        <w:rPr>
          <w:rFonts w:ascii="Arial" w:hAnsi="Arial" w:cs="Arial"/>
          <w:sz w:val="24"/>
          <w:szCs w:val="24"/>
        </w:rPr>
        <w:t>:</w:t>
      </w:r>
    </w:p>
    <w:p w:rsidR="00E34D90" w:rsidRPr="00CB570D" w:rsidRDefault="00E34D90" w:rsidP="00E34D90">
      <w:pPr>
        <w:jc w:val="right"/>
        <w:rPr>
          <w:rFonts w:ascii="Arial" w:hAnsi="Arial" w:cs="Arial"/>
          <w:b/>
          <w:sz w:val="24"/>
          <w:szCs w:val="24"/>
        </w:rPr>
      </w:pPr>
      <w:r w:rsidRPr="00CB570D">
        <w:rPr>
          <w:rFonts w:ascii="Arial" w:hAnsi="Arial" w:cs="Arial"/>
          <w:b/>
          <w:sz w:val="24"/>
          <w:szCs w:val="24"/>
        </w:rPr>
        <w:t>(3.13)</w:t>
      </w:r>
    </w:p>
    <w:p w:rsidR="00E34D90" w:rsidRPr="004042EE" w:rsidRDefault="00233525" w:rsidP="00E34D90">
      <w:pPr>
        <w:jc w:val="center"/>
        <w:rPr>
          <w:rFonts w:ascii="Arial" w:eastAsiaTheme="minorEastAsia" w:hAnsi="Arial" w:cs="Arial"/>
          <w:sz w:val="28"/>
          <w:szCs w:val="28"/>
        </w:rPr>
      </w:pPr>
      <m:oMathPara>
        <m:oMath>
          <m:f>
            <m:fPr>
              <m:ctrlPr>
                <w:rPr>
                  <w:rFonts w:ascii="Cambria Math" w:hAnsi="Cambria Math" w:cs="Arial"/>
                  <w:i/>
                  <w:sz w:val="28"/>
                  <w:szCs w:val="28"/>
                </w:rPr>
              </m:ctrlPr>
            </m:fPr>
            <m:num>
              <m:nary>
                <m:naryPr>
                  <m:chr m:val="∑"/>
                  <m:limLoc m:val="undOvr"/>
                  <m:supHide m:val="1"/>
                  <m:ctrlPr>
                    <w:rPr>
                      <w:rFonts w:ascii="Cambria Math" w:hAnsi="Cambria Math" w:cs="Arial"/>
                      <w:i/>
                      <w:sz w:val="28"/>
                      <w:szCs w:val="28"/>
                    </w:rPr>
                  </m:ctrlPr>
                </m:naryPr>
                <m:sub>
                  <m:r>
                    <w:rPr>
                      <w:rFonts w:ascii="Cambria Math" w:hAnsi="Cambria Math" w:cs="Arial"/>
                      <w:sz w:val="28"/>
                      <w:szCs w:val="28"/>
                    </w:rPr>
                    <m:t>i</m:t>
                  </m:r>
                </m:sub>
                <m:sup/>
                <m:e>
                  <m:func>
                    <m:funcPr>
                      <m:ctrlPr>
                        <w:rPr>
                          <w:rFonts w:ascii="Cambria Math" w:hAnsi="Cambria Math" w:cs="Arial"/>
                          <w:i/>
                          <w:sz w:val="28"/>
                          <w:szCs w:val="28"/>
                        </w:rPr>
                      </m:ctrlPr>
                    </m:funcPr>
                    <m:fName>
                      <m:limLow>
                        <m:limLowPr>
                          <m:ctrlPr>
                            <w:rPr>
                              <w:rFonts w:ascii="Cambria Math" w:hAnsi="Cambria Math" w:cs="Arial"/>
                              <w:i/>
                              <w:sz w:val="28"/>
                              <w:szCs w:val="28"/>
                            </w:rPr>
                          </m:ctrlPr>
                        </m:limLowPr>
                        <m:e>
                          <m:r>
                            <m:rPr>
                              <m:sty m:val="p"/>
                            </m:rPr>
                            <w:rPr>
                              <w:rFonts w:ascii="Cambria Math" w:hAnsi="Cambria Math" w:cs="Arial"/>
                              <w:sz w:val="28"/>
                              <w:szCs w:val="28"/>
                            </w:rPr>
                            <m:t>min</m:t>
                          </m:r>
                        </m:e>
                        <m:lim>
                          <m:r>
                            <w:rPr>
                              <w:rFonts w:ascii="Cambria Math" w:hAnsi="Cambria Math" w:cs="Arial"/>
                              <w:sz w:val="28"/>
                              <w:szCs w:val="28"/>
                            </w:rPr>
                            <m:t>j</m:t>
                          </m:r>
                        </m:lim>
                      </m:limLow>
                    </m:fName>
                    <m:e>
                      <m:sSup>
                        <m:sSupPr>
                          <m:ctrlPr>
                            <w:rPr>
                              <w:rFonts w:ascii="Cambria Math" w:hAnsi="Cambria Math" w:cs="Arial"/>
                              <w:i/>
                              <w:sz w:val="28"/>
                              <w:szCs w:val="28"/>
                            </w:rPr>
                          </m:ctrlPr>
                        </m:sSupPr>
                        <m:e>
                          <m:r>
                            <w:rPr>
                              <w:rFonts w:ascii="Cambria Math" w:hAnsi="Cambria Math" w:cs="Arial"/>
                              <w:sz w:val="28"/>
                              <w:szCs w:val="28"/>
                            </w:rPr>
                            <m:t>d</m:t>
                          </m:r>
                        </m:e>
                        <m:sup>
                          <m:r>
                            <w:rPr>
                              <w:rFonts w:ascii="Cambria Math" w:hAnsi="Cambria Math" w:cs="Arial"/>
                              <w:sz w:val="28"/>
                              <w:szCs w:val="28"/>
                            </w:rPr>
                            <m:t>2</m:t>
                          </m:r>
                        </m:sup>
                      </m:sSup>
                      <m:d>
                        <m:dPr>
                          <m:ctrlPr>
                            <w:rPr>
                              <w:rFonts w:ascii="Cambria Math" w:hAnsi="Cambria Math" w:cs="Arial"/>
                              <w:i/>
                              <w:sz w:val="28"/>
                              <w:szCs w:val="28"/>
                            </w:rPr>
                          </m:ctrlPr>
                        </m:dPr>
                        <m:e>
                          <m:sSub>
                            <m:sSubPr>
                              <m:ctrlPr>
                                <w:rPr>
                                  <w:rFonts w:ascii="Cambria Math" w:hAnsi="Cambria Math" w:cs="Arial"/>
                                  <w:i/>
                                  <w:sz w:val="28"/>
                                  <w:szCs w:val="28"/>
                                </w:rPr>
                              </m:ctrlPr>
                            </m:sSubPr>
                            <m:e>
                              <m:r>
                                <w:rPr>
                                  <w:rFonts w:ascii="Cambria Math" w:hAnsi="Cambria Math" w:cs="Arial"/>
                                  <w:sz w:val="28"/>
                                  <w:szCs w:val="28"/>
                                </w:rPr>
                                <m:t>X</m:t>
                              </m:r>
                            </m:e>
                            <m:sub>
                              <m:r>
                                <w:rPr>
                                  <w:rFonts w:ascii="Cambria Math" w:hAnsi="Cambria Math" w:cs="Arial"/>
                                  <w:sz w:val="28"/>
                                  <w:szCs w:val="28"/>
                                </w:rPr>
                                <m:t>i</m:t>
                              </m:r>
                            </m:sub>
                          </m:sSub>
                          <m:r>
                            <w:rPr>
                              <w:rFonts w:ascii="Cambria Math" w:hAnsi="Cambria Math" w:cs="Arial"/>
                              <w:sz w:val="28"/>
                              <w:szCs w:val="28"/>
                            </w:rPr>
                            <m:t xml:space="preserve">,   </m:t>
                          </m:r>
                          <m:sSub>
                            <m:sSubPr>
                              <m:ctrlPr>
                                <w:rPr>
                                  <w:rFonts w:ascii="Cambria Math" w:hAnsi="Cambria Math" w:cs="Arial"/>
                                  <w:i/>
                                  <w:sz w:val="28"/>
                                  <w:szCs w:val="28"/>
                                </w:rPr>
                              </m:ctrlPr>
                            </m:sSubPr>
                            <m:e>
                              <m:r>
                                <w:rPr>
                                  <w:rFonts w:ascii="Cambria Math" w:hAnsi="Cambria Math" w:cs="Arial"/>
                                  <w:sz w:val="28"/>
                                  <w:szCs w:val="28"/>
                                </w:rPr>
                                <m:t>m</m:t>
                              </m:r>
                            </m:e>
                            <m:sub>
                              <m:r>
                                <w:rPr>
                                  <w:rFonts w:ascii="Cambria Math" w:hAnsi="Cambria Math" w:cs="Arial"/>
                                  <w:sz w:val="28"/>
                                  <w:szCs w:val="28"/>
                                </w:rPr>
                                <m:t>j</m:t>
                              </m:r>
                            </m:sub>
                          </m:sSub>
                        </m:e>
                      </m:d>
                    </m:e>
                  </m:func>
                </m:e>
              </m:nary>
            </m:num>
            <m:den>
              <m:r>
                <w:rPr>
                  <w:rFonts w:ascii="Cambria Math" w:hAnsi="Cambria Math" w:cs="Arial"/>
                  <w:sz w:val="28"/>
                  <w:szCs w:val="28"/>
                </w:rPr>
                <m:t>N</m:t>
              </m:r>
            </m:den>
          </m:f>
        </m:oMath>
      </m:oMathPara>
    </w:p>
    <w:p w:rsidR="00E34D90" w:rsidRDefault="00E34D90" w:rsidP="00E34D90">
      <w:pPr>
        <w:jc w:val="both"/>
        <w:rPr>
          <w:rFonts w:ascii="Arial" w:hAnsi="Arial" w:cs="Arial"/>
          <w:sz w:val="24"/>
          <w:szCs w:val="24"/>
        </w:rPr>
      </w:pPr>
      <w:r>
        <w:rPr>
          <w:rFonts w:ascii="Arial" w:hAnsi="Arial" w:cs="Arial"/>
          <w:sz w:val="28"/>
          <w:szCs w:val="28"/>
        </w:rPr>
        <w:tab/>
      </w:r>
      <w:r>
        <w:rPr>
          <w:rFonts w:ascii="Arial" w:hAnsi="Arial" w:cs="Arial"/>
          <w:sz w:val="24"/>
          <w:szCs w:val="24"/>
        </w:rPr>
        <w:t xml:space="preserve">Seja minimizada, onde </w:t>
      </w:r>
      <w:r w:rsidRPr="004042EE">
        <w:rPr>
          <w:rFonts w:ascii="Arial" w:hAnsi="Arial" w:cs="Arial"/>
          <w:b/>
          <w:sz w:val="24"/>
          <w:szCs w:val="24"/>
        </w:rPr>
        <w:t>d</w:t>
      </w:r>
      <w:r w:rsidRPr="004042EE">
        <w:rPr>
          <w:rFonts w:ascii="Arial" w:hAnsi="Arial" w:cs="Arial"/>
          <w:b/>
          <w:sz w:val="24"/>
          <w:szCs w:val="24"/>
          <w:vertAlign w:val="superscript"/>
        </w:rPr>
        <w:t>2</w:t>
      </w:r>
      <w:r w:rsidRPr="004042EE">
        <w:rPr>
          <w:rFonts w:ascii="Arial" w:hAnsi="Arial" w:cs="Arial"/>
          <w:b/>
          <w:sz w:val="24"/>
          <w:szCs w:val="24"/>
        </w:rPr>
        <w:t>(x</w:t>
      </w:r>
      <w:r w:rsidRPr="004042EE">
        <w:rPr>
          <w:rFonts w:ascii="Arial" w:hAnsi="Arial" w:cs="Arial"/>
          <w:b/>
          <w:sz w:val="24"/>
          <w:szCs w:val="24"/>
          <w:vertAlign w:val="subscript"/>
        </w:rPr>
        <w:t>i</w:t>
      </w:r>
      <w:r w:rsidRPr="004042EE">
        <w:rPr>
          <w:rFonts w:ascii="Arial" w:hAnsi="Arial" w:cs="Arial"/>
          <w:b/>
          <w:sz w:val="24"/>
          <w:szCs w:val="24"/>
        </w:rPr>
        <w:t>, m</w:t>
      </w:r>
      <w:r w:rsidRPr="004042EE">
        <w:rPr>
          <w:rFonts w:ascii="Arial" w:hAnsi="Arial" w:cs="Arial"/>
          <w:b/>
          <w:sz w:val="24"/>
          <w:szCs w:val="24"/>
          <w:vertAlign w:val="subscript"/>
        </w:rPr>
        <w:t>j</w:t>
      </w:r>
      <w:r w:rsidRPr="004042EE">
        <w:rPr>
          <w:rFonts w:ascii="Arial" w:hAnsi="Arial" w:cs="Arial"/>
          <w:b/>
          <w:sz w:val="24"/>
          <w:szCs w:val="24"/>
        </w:rPr>
        <w:t>)</w:t>
      </w:r>
      <w:r>
        <w:rPr>
          <w:rFonts w:ascii="Arial" w:hAnsi="Arial" w:cs="Arial"/>
          <w:sz w:val="24"/>
          <w:szCs w:val="24"/>
        </w:rPr>
        <w:t xml:space="preserve"> denota uma distância entre </w:t>
      </w:r>
      <w:r w:rsidRPr="00717785">
        <w:rPr>
          <w:rFonts w:ascii="Arial" w:hAnsi="Arial" w:cs="Arial"/>
          <w:b/>
          <w:sz w:val="24"/>
          <w:szCs w:val="24"/>
        </w:rPr>
        <w:t>x</w:t>
      </w:r>
      <w:r w:rsidRPr="00717785">
        <w:rPr>
          <w:rFonts w:ascii="Arial" w:hAnsi="Arial" w:cs="Arial"/>
          <w:b/>
          <w:sz w:val="24"/>
          <w:szCs w:val="24"/>
          <w:vertAlign w:val="subscript"/>
        </w:rPr>
        <w:t>i</w:t>
      </w:r>
      <w:r>
        <w:rPr>
          <w:rFonts w:ascii="Arial" w:hAnsi="Arial" w:cs="Arial"/>
          <w:sz w:val="24"/>
          <w:szCs w:val="24"/>
        </w:rPr>
        <w:t xml:space="preserve"> e </w:t>
      </w:r>
      <w:r w:rsidRPr="00717785">
        <w:rPr>
          <w:rFonts w:ascii="Arial" w:hAnsi="Arial" w:cs="Arial"/>
          <w:b/>
          <w:sz w:val="24"/>
          <w:szCs w:val="24"/>
        </w:rPr>
        <w:t>m</w:t>
      </w:r>
      <w:r w:rsidRPr="00717785">
        <w:rPr>
          <w:rFonts w:ascii="Arial" w:hAnsi="Arial" w:cs="Arial"/>
          <w:b/>
          <w:sz w:val="24"/>
          <w:szCs w:val="24"/>
          <w:vertAlign w:val="subscript"/>
        </w:rPr>
        <w:t>j</w:t>
      </w:r>
      <w:r>
        <w:rPr>
          <w:rFonts w:ascii="Arial" w:hAnsi="Arial" w:cs="Arial"/>
          <w:sz w:val="24"/>
          <w:szCs w:val="24"/>
        </w:rPr>
        <w:t xml:space="preserve">. Os pontos </w:t>
      </w:r>
      <w:r w:rsidRPr="00717785">
        <w:rPr>
          <w:rFonts w:ascii="Arial" w:hAnsi="Arial" w:cs="Arial"/>
          <w:b/>
          <w:sz w:val="24"/>
          <w:szCs w:val="24"/>
        </w:rPr>
        <w:t>m</w:t>
      </w:r>
      <w:r w:rsidRPr="00717785">
        <w:rPr>
          <w:rFonts w:ascii="Arial" w:hAnsi="Arial" w:cs="Arial"/>
          <w:b/>
          <w:sz w:val="24"/>
          <w:szCs w:val="24"/>
          <w:vertAlign w:val="subscript"/>
        </w:rPr>
        <w:t>j</w:t>
      </w:r>
      <w:r>
        <w:rPr>
          <w:rFonts w:ascii="Arial" w:hAnsi="Arial" w:cs="Arial"/>
          <w:sz w:val="24"/>
          <w:szCs w:val="24"/>
        </w:rPr>
        <w:t xml:space="preserve"> são denominados centroides ou médias dos clusters.</w:t>
      </w:r>
    </w:p>
    <w:p w:rsidR="00E34D90" w:rsidRPr="004042EE" w:rsidRDefault="00E34D90" w:rsidP="00E34D90">
      <w:pPr>
        <w:jc w:val="both"/>
        <w:rPr>
          <w:rFonts w:ascii="Arial" w:hAnsi="Arial" w:cs="Arial"/>
          <w:sz w:val="24"/>
          <w:szCs w:val="24"/>
        </w:rPr>
      </w:pPr>
      <w:r>
        <w:rPr>
          <w:rFonts w:ascii="Arial" w:hAnsi="Arial" w:cs="Arial"/>
          <w:sz w:val="24"/>
          <w:szCs w:val="24"/>
        </w:rPr>
        <w:tab/>
        <w:t>De forma resumida, o problema descrito acima consiste em encontrar k centroides de clusters de tal maneira que a distância entre cada ponto de dado e o centroide do cluster mais próximo seja minimizada (</w:t>
      </w:r>
      <w:r w:rsidRPr="00B258B6">
        <w:rPr>
          <w:rFonts w:ascii="Arial" w:hAnsi="Arial" w:cs="Arial"/>
          <w:sz w:val="24"/>
          <w:szCs w:val="24"/>
        </w:rPr>
        <w:t>Passos &amp; Goldschmidt</w:t>
      </w:r>
      <w:r>
        <w:rPr>
          <w:rFonts w:ascii="Arial" w:hAnsi="Arial" w:cs="Arial"/>
          <w:sz w:val="24"/>
          <w:szCs w:val="24"/>
        </w:rPr>
        <w:t>,</w:t>
      </w:r>
      <w:r w:rsidRPr="00B258B6">
        <w:rPr>
          <w:rFonts w:ascii="Arial" w:hAnsi="Arial" w:cs="Arial"/>
          <w:sz w:val="24"/>
          <w:szCs w:val="24"/>
        </w:rPr>
        <w:t xml:space="preserve"> 2005)</w:t>
      </w:r>
      <w:r>
        <w:rPr>
          <w:rFonts w:ascii="Arial" w:hAnsi="Arial" w:cs="Arial"/>
          <w:sz w:val="24"/>
          <w:szCs w:val="24"/>
        </w:rPr>
        <w:t xml:space="preserve">.  </w:t>
      </w:r>
    </w:p>
    <w:p w:rsidR="00E34D90" w:rsidRDefault="00E34D90" w:rsidP="00E34D90">
      <w:pPr>
        <w:jc w:val="both"/>
        <w:rPr>
          <w:rFonts w:ascii="Arial" w:hAnsi="Arial" w:cs="Arial"/>
          <w:sz w:val="24"/>
          <w:szCs w:val="24"/>
        </w:rPr>
      </w:pPr>
      <w:r>
        <w:rPr>
          <w:rFonts w:ascii="Arial" w:hAnsi="Arial" w:cs="Arial"/>
          <w:sz w:val="24"/>
          <w:szCs w:val="24"/>
        </w:rPr>
        <w:tab/>
        <w:t>De acordo com (</w:t>
      </w:r>
      <w:r w:rsidRPr="00B258B6">
        <w:rPr>
          <w:rFonts w:ascii="Arial" w:hAnsi="Arial" w:cs="Arial"/>
          <w:sz w:val="24"/>
          <w:szCs w:val="24"/>
        </w:rPr>
        <w:t>Passos &amp; Goldschmidt</w:t>
      </w:r>
      <w:r>
        <w:rPr>
          <w:rFonts w:ascii="Arial" w:hAnsi="Arial" w:cs="Arial"/>
          <w:sz w:val="24"/>
          <w:szCs w:val="24"/>
        </w:rPr>
        <w:t>,</w:t>
      </w:r>
      <w:r w:rsidRPr="00B258B6">
        <w:rPr>
          <w:rFonts w:ascii="Arial" w:hAnsi="Arial" w:cs="Arial"/>
          <w:sz w:val="24"/>
          <w:szCs w:val="24"/>
        </w:rPr>
        <w:t xml:space="preserve"> 2005)</w:t>
      </w:r>
      <w:r>
        <w:rPr>
          <w:rFonts w:ascii="Arial" w:hAnsi="Arial" w:cs="Arial"/>
          <w:sz w:val="24"/>
          <w:szCs w:val="24"/>
        </w:rPr>
        <w:t>, para que os algoritmos de agrupamento possam efetuar sua tarefa é necessário que sejam utilizadas estruturas de dados capazes de armazenar os objetos a serem processados. Algoritmos de agrupamento que trabalham com dados armazenados na memória principal, normalmente, utilizam uma das seguintes estruturas de dados no seu processamento:</w:t>
      </w:r>
    </w:p>
    <w:p w:rsidR="00E34D90" w:rsidRDefault="00E34D90" w:rsidP="008171D4">
      <w:pPr>
        <w:pStyle w:val="PargrafodaLista"/>
        <w:numPr>
          <w:ilvl w:val="0"/>
          <w:numId w:val="35"/>
        </w:numPr>
        <w:jc w:val="both"/>
        <w:rPr>
          <w:rFonts w:ascii="Arial" w:hAnsi="Arial" w:cs="Arial"/>
          <w:sz w:val="24"/>
          <w:szCs w:val="24"/>
        </w:rPr>
      </w:pPr>
      <w:r w:rsidRPr="0009647C">
        <w:rPr>
          <w:rFonts w:ascii="Arial" w:hAnsi="Arial" w:cs="Arial"/>
          <w:b/>
          <w:sz w:val="24"/>
          <w:szCs w:val="24"/>
        </w:rPr>
        <w:lastRenderedPageBreak/>
        <w:t>Matrizes de dados</w:t>
      </w:r>
      <w:r>
        <w:rPr>
          <w:rFonts w:ascii="Arial" w:hAnsi="Arial" w:cs="Arial"/>
          <w:sz w:val="24"/>
          <w:szCs w:val="24"/>
        </w:rPr>
        <w:t xml:space="preserve"> – As linhas representam cada um dos objetos a serem agrupados e as colunas, os atributos ou características de cada objeto. Considerando </w:t>
      </w:r>
      <w:r w:rsidRPr="00E13B20">
        <w:rPr>
          <w:rFonts w:ascii="Arial" w:hAnsi="Arial" w:cs="Arial"/>
          <w:b/>
          <w:sz w:val="24"/>
          <w:szCs w:val="24"/>
        </w:rPr>
        <w:t>n</w:t>
      </w:r>
      <w:r>
        <w:rPr>
          <w:rFonts w:ascii="Arial" w:hAnsi="Arial" w:cs="Arial"/>
          <w:sz w:val="24"/>
          <w:szCs w:val="24"/>
        </w:rPr>
        <w:t xml:space="preserve"> objetos, cada qual com p atributos, obtém-se uma matriz </w:t>
      </w:r>
      <w:r w:rsidRPr="00E13B20">
        <w:rPr>
          <w:rFonts w:ascii="Arial" w:hAnsi="Arial" w:cs="Arial"/>
          <w:b/>
          <w:sz w:val="24"/>
          <w:szCs w:val="24"/>
        </w:rPr>
        <w:t>n x p</w:t>
      </w:r>
      <w:r>
        <w:rPr>
          <w:rFonts w:ascii="Arial" w:hAnsi="Arial" w:cs="Arial"/>
          <w:sz w:val="24"/>
          <w:szCs w:val="24"/>
        </w:rPr>
        <w:t xml:space="preserve"> como ilustrado abaixo:</w:t>
      </w:r>
    </w:p>
    <w:p w:rsidR="00E34D90" w:rsidRPr="004963A8" w:rsidRDefault="00E34D90" w:rsidP="00E34D90">
      <w:pPr>
        <w:jc w:val="center"/>
        <w:rPr>
          <w:rFonts w:ascii="Arial" w:hAnsi="Arial" w:cs="Arial"/>
          <w:sz w:val="28"/>
          <w:szCs w:val="28"/>
        </w:rPr>
      </w:pPr>
      <m:oMathPara>
        <m:oMath>
          <m:r>
            <w:rPr>
              <w:rFonts w:ascii="Cambria Math" w:hAnsi="Cambria Math" w:cs="Arial"/>
              <w:sz w:val="28"/>
              <w:szCs w:val="28"/>
            </w:rPr>
            <m:t xml:space="preserve">X= </m:t>
          </m:r>
          <m:d>
            <m:dPr>
              <m:begChr m:val="["/>
              <m:endChr m:val="]"/>
              <m:ctrlPr>
                <w:rPr>
                  <w:rFonts w:ascii="Cambria Math" w:hAnsi="Cambria Math" w:cs="Arial"/>
                  <w:i/>
                  <w:sz w:val="28"/>
                  <w:szCs w:val="28"/>
                </w:rPr>
              </m:ctrlPr>
            </m:dPr>
            <m:e>
              <m:eqArr>
                <m:eqArrPr>
                  <m:ctrlPr>
                    <w:rPr>
                      <w:rFonts w:ascii="Cambria Math" w:hAnsi="Cambria Math" w:cs="Arial"/>
                      <w:i/>
                      <w:sz w:val="28"/>
                      <w:szCs w:val="28"/>
                    </w:rPr>
                  </m:ctrlPr>
                </m:eqArrPr>
                <m:e>
                  <m:m>
                    <m:mPr>
                      <m:mcs>
                        <m:mc>
                          <m:mcPr>
                            <m:count m:val="3"/>
                            <m:mcJc m:val="center"/>
                          </m:mcPr>
                        </m:mc>
                      </m:mcs>
                      <m:ctrlPr>
                        <w:rPr>
                          <w:rFonts w:ascii="Cambria Math" w:hAnsi="Cambria Math" w:cs="Arial"/>
                          <w:i/>
                          <w:sz w:val="28"/>
                          <w:szCs w:val="28"/>
                        </w:rPr>
                      </m:ctrlPr>
                    </m:mPr>
                    <m:mr>
                      <m:e>
                        <m:sSub>
                          <m:sSubPr>
                            <m:ctrlPr>
                              <w:rPr>
                                <w:rFonts w:ascii="Cambria Math" w:hAnsi="Cambria Math" w:cs="Arial"/>
                                <w:i/>
                                <w:sz w:val="28"/>
                                <w:szCs w:val="28"/>
                              </w:rPr>
                            </m:ctrlPr>
                          </m:sSubPr>
                          <m:e>
                            <m:r>
                              <w:rPr>
                                <w:rFonts w:ascii="Cambria Math" w:hAnsi="Cambria Math" w:cs="Arial"/>
                                <w:sz w:val="28"/>
                                <w:szCs w:val="28"/>
                              </w:rPr>
                              <m:t>x</m:t>
                            </m:r>
                          </m:e>
                          <m:sub>
                            <m:r>
                              <w:rPr>
                                <w:rFonts w:ascii="Cambria Math" w:hAnsi="Cambria Math" w:cs="Arial"/>
                                <w:sz w:val="28"/>
                                <w:szCs w:val="28"/>
                              </w:rPr>
                              <m:t>11</m:t>
                            </m:r>
                          </m:sub>
                        </m:sSub>
                        <m:sSub>
                          <m:sSubPr>
                            <m:ctrlPr>
                              <w:rPr>
                                <w:rFonts w:ascii="Cambria Math" w:hAnsi="Cambria Math" w:cs="Arial"/>
                                <w:i/>
                                <w:sz w:val="28"/>
                                <w:szCs w:val="28"/>
                              </w:rPr>
                            </m:ctrlPr>
                          </m:sSubPr>
                          <m:e>
                            <m:r>
                              <w:rPr>
                                <w:rFonts w:ascii="Cambria Math" w:hAnsi="Cambria Math" w:cs="Arial"/>
                                <w:sz w:val="28"/>
                                <w:szCs w:val="28"/>
                              </w:rPr>
                              <m:t>x</m:t>
                            </m:r>
                          </m:e>
                          <m:sub>
                            <m:r>
                              <w:rPr>
                                <w:rFonts w:ascii="Cambria Math" w:hAnsi="Cambria Math" w:cs="Arial"/>
                                <w:sz w:val="28"/>
                                <w:szCs w:val="28"/>
                              </w:rPr>
                              <m:t>12</m:t>
                            </m:r>
                          </m:sub>
                        </m:sSub>
                        <m:sSub>
                          <m:sSubPr>
                            <m:ctrlPr>
                              <w:rPr>
                                <w:rFonts w:ascii="Cambria Math" w:hAnsi="Cambria Math" w:cs="Arial"/>
                                <w:i/>
                                <w:sz w:val="28"/>
                                <w:szCs w:val="28"/>
                              </w:rPr>
                            </m:ctrlPr>
                          </m:sSubPr>
                          <m:e>
                            <m:r>
                              <w:rPr>
                                <w:rFonts w:ascii="Cambria Math" w:hAnsi="Cambria Math" w:cs="Arial"/>
                                <w:sz w:val="28"/>
                                <w:szCs w:val="28"/>
                              </w:rPr>
                              <m:t>x</m:t>
                            </m:r>
                          </m:e>
                          <m:sub>
                            <m:r>
                              <w:rPr>
                                <w:rFonts w:ascii="Cambria Math" w:hAnsi="Cambria Math" w:cs="Arial"/>
                                <w:sz w:val="28"/>
                                <w:szCs w:val="28"/>
                              </w:rPr>
                              <m:t>13</m:t>
                            </m:r>
                          </m:sub>
                        </m:sSub>
                      </m:e>
                      <m:e>
                        <m:r>
                          <w:rPr>
                            <w:rFonts w:ascii="Cambria Math" w:hAnsi="Cambria Math" w:cs="Arial"/>
                            <w:sz w:val="28"/>
                            <w:szCs w:val="28"/>
                          </w:rPr>
                          <m:t>⋯</m:t>
                        </m:r>
                      </m:e>
                      <m:e>
                        <m:r>
                          <w:rPr>
                            <w:rFonts w:ascii="Cambria Math" w:hAnsi="Cambria Math" w:cs="Arial"/>
                            <w:sz w:val="28"/>
                            <w:szCs w:val="28"/>
                          </w:rPr>
                          <m:t xml:space="preserve"> </m:t>
                        </m:r>
                        <m:sSub>
                          <m:sSubPr>
                            <m:ctrlPr>
                              <w:rPr>
                                <w:rFonts w:ascii="Cambria Math" w:hAnsi="Cambria Math" w:cs="Arial"/>
                                <w:i/>
                                <w:sz w:val="28"/>
                                <w:szCs w:val="28"/>
                              </w:rPr>
                            </m:ctrlPr>
                          </m:sSubPr>
                          <m:e>
                            <m:r>
                              <w:rPr>
                                <w:rFonts w:ascii="Cambria Math" w:hAnsi="Cambria Math" w:cs="Arial"/>
                                <w:sz w:val="28"/>
                                <w:szCs w:val="28"/>
                              </w:rPr>
                              <m:t>x</m:t>
                            </m:r>
                          </m:e>
                          <m:sub>
                            <m:r>
                              <w:rPr>
                                <w:rFonts w:ascii="Cambria Math" w:hAnsi="Cambria Math" w:cs="Arial"/>
                                <w:sz w:val="28"/>
                                <w:szCs w:val="28"/>
                              </w:rPr>
                              <m:t>1p</m:t>
                            </m:r>
                          </m:sub>
                        </m:sSub>
                      </m:e>
                    </m:mr>
                    <m:mr>
                      <m:e>
                        <m:sSub>
                          <m:sSubPr>
                            <m:ctrlPr>
                              <w:rPr>
                                <w:rFonts w:ascii="Cambria Math" w:hAnsi="Cambria Math" w:cs="Arial"/>
                                <w:i/>
                                <w:sz w:val="28"/>
                                <w:szCs w:val="28"/>
                              </w:rPr>
                            </m:ctrlPr>
                          </m:sSubPr>
                          <m:e>
                            <m:r>
                              <w:rPr>
                                <w:rFonts w:ascii="Cambria Math" w:hAnsi="Cambria Math" w:cs="Arial"/>
                                <w:sz w:val="28"/>
                                <w:szCs w:val="28"/>
                              </w:rPr>
                              <m:t>x</m:t>
                            </m:r>
                          </m:e>
                          <m:sub>
                            <m:r>
                              <w:rPr>
                                <w:rFonts w:ascii="Cambria Math" w:hAnsi="Cambria Math" w:cs="Arial"/>
                                <w:sz w:val="28"/>
                                <w:szCs w:val="28"/>
                              </w:rPr>
                              <m:t>21</m:t>
                            </m:r>
                          </m:sub>
                        </m:sSub>
                        <m:sSub>
                          <m:sSubPr>
                            <m:ctrlPr>
                              <w:rPr>
                                <w:rFonts w:ascii="Cambria Math" w:hAnsi="Cambria Math" w:cs="Arial"/>
                                <w:i/>
                                <w:sz w:val="28"/>
                                <w:szCs w:val="28"/>
                              </w:rPr>
                            </m:ctrlPr>
                          </m:sSubPr>
                          <m:e>
                            <m:r>
                              <w:rPr>
                                <w:rFonts w:ascii="Cambria Math" w:hAnsi="Cambria Math" w:cs="Arial"/>
                                <w:sz w:val="28"/>
                                <w:szCs w:val="28"/>
                              </w:rPr>
                              <m:t>x</m:t>
                            </m:r>
                          </m:e>
                          <m:sub>
                            <m:r>
                              <w:rPr>
                                <w:rFonts w:ascii="Cambria Math" w:hAnsi="Cambria Math" w:cs="Arial"/>
                                <w:sz w:val="28"/>
                                <w:szCs w:val="28"/>
                              </w:rPr>
                              <m:t>22</m:t>
                            </m:r>
                          </m:sub>
                        </m:sSub>
                        <m:sSub>
                          <m:sSubPr>
                            <m:ctrlPr>
                              <w:rPr>
                                <w:rFonts w:ascii="Cambria Math" w:hAnsi="Cambria Math" w:cs="Arial"/>
                                <w:i/>
                                <w:sz w:val="28"/>
                                <w:szCs w:val="28"/>
                              </w:rPr>
                            </m:ctrlPr>
                          </m:sSubPr>
                          <m:e>
                            <m:r>
                              <w:rPr>
                                <w:rFonts w:ascii="Cambria Math" w:hAnsi="Cambria Math" w:cs="Arial"/>
                                <w:sz w:val="28"/>
                                <w:szCs w:val="28"/>
                              </w:rPr>
                              <m:t>x</m:t>
                            </m:r>
                          </m:e>
                          <m:sub>
                            <m:r>
                              <w:rPr>
                                <w:rFonts w:ascii="Cambria Math" w:hAnsi="Cambria Math" w:cs="Arial"/>
                                <w:sz w:val="28"/>
                                <w:szCs w:val="28"/>
                              </w:rPr>
                              <m:t>23</m:t>
                            </m:r>
                          </m:sub>
                        </m:sSub>
                      </m:e>
                      <m:e>
                        <m:r>
                          <w:rPr>
                            <w:rFonts w:ascii="Cambria Math" w:hAnsi="Cambria Math" w:cs="Arial"/>
                            <w:sz w:val="28"/>
                            <w:szCs w:val="28"/>
                          </w:rPr>
                          <m:t>…</m:t>
                        </m:r>
                      </m:e>
                      <m:e>
                        <m:sSub>
                          <m:sSubPr>
                            <m:ctrlPr>
                              <w:rPr>
                                <w:rFonts w:ascii="Cambria Math" w:hAnsi="Cambria Math" w:cs="Arial"/>
                                <w:i/>
                                <w:sz w:val="28"/>
                                <w:szCs w:val="28"/>
                              </w:rPr>
                            </m:ctrlPr>
                          </m:sSubPr>
                          <m:e>
                            <m:r>
                              <w:rPr>
                                <w:rFonts w:ascii="Cambria Math" w:hAnsi="Cambria Math" w:cs="Arial"/>
                                <w:sz w:val="28"/>
                                <w:szCs w:val="28"/>
                              </w:rPr>
                              <m:t>x</m:t>
                            </m:r>
                          </m:e>
                          <m:sub>
                            <m:r>
                              <w:rPr>
                                <w:rFonts w:ascii="Cambria Math" w:hAnsi="Cambria Math" w:cs="Arial"/>
                                <w:sz w:val="28"/>
                                <w:szCs w:val="28"/>
                              </w:rPr>
                              <m:t>2p</m:t>
                            </m:r>
                          </m:sub>
                        </m:sSub>
                      </m:e>
                    </m:mr>
                    <m:mr>
                      <m:e>
                        <m:sSub>
                          <m:sSubPr>
                            <m:ctrlPr>
                              <w:rPr>
                                <w:rFonts w:ascii="Cambria Math" w:hAnsi="Cambria Math" w:cs="Arial"/>
                                <w:i/>
                                <w:sz w:val="28"/>
                                <w:szCs w:val="28"/>
                              </w:rPr>
                            </m:ctrlPr>
                          </m:sSubPr>
                          <m:e>
                            <m:r>
                              <w:rPr>
                                <w:rFonts w:ascii="Cambria Math" w:hAnsi="Cambria Math" w:cs="Arial"/>
                                <w:sz w:val="28"/>
                                <w:szCs w:val="28"/>
                              </w:rPr>
                              <m:t>x</m:t>
                            </m:r>
                          </m:e>
                          <m:sub>
                            <m:r>
                              <w:rPr>
                                <w:rFonts w:ascii="Cambria Math" w:hAnsi="Cambria Math" w:cs="Arial"/>
                                <w:sz w:val="28"/>
                                <w:szCs w:val="28"/>
                              </w:rPr>
                              <m:t>31</m:t>
                            </m:r>
                          </m:sub>
                        </m:sSub>
                        <m:sSub>
                          <m:sSubPr>
                            <m:ctrlPr>
                              <w:rPr>
                                <w:rFonts w:ascii="Cambria Math" w:hAnsi="Cambria Math" w:cs="Arial"/>
                                <w:i/>
                                <w:sz w:val="28"/>
                                <w:szCs w:val="28"/>
                              </w:rPr>
                            </m:ctrlPr>
                          </m:sSubPr>
                          <m:e>
                            <m:r>
                              <w:rPr>
                                <w:rFonts w:ascii="Cambria Math" w:hAnsi="Cambria Math" w:cs="Arial"/>
                                <w:sz w:val="28"/>
                                <w:szCs w:val="28"/>
                              </w:rPr>
                              <m:t>x</m:t>
                            </m:r>
                          </m:e>
                          <m:sub>
                            <m:r>
                              <w:rPr>
                                <w:rFonts w:ascii="Cambria Math" w:hAnsi="Cambria Math" w:cs="Arial"/>
                                <w:sz w:val="28"/>
                                <w:szCs w:val="28"/>
                              </w:rPr>
                              <m:t>32</m:t>
                            </m:r>
                          </m:sub>
                        </m:sSub>
                        <m:sSub>
                          <m:sSubPr>
                            <m:ctrlPr>
                              <w:rPr>
                                <w:rFonts w:ascii="Cambria Math" w:hAnsi="Cambria Math" w:cs="Arial"/>
                                <w:i/>
                                <w:sz w:val="28"/>
                                <w:szCs w:val="28"/>
                              </w:rPr>
                            </m:ctrlPr>
                          </m:sSubPr>
                          <m:e>
                            <m:r>
                              <w:rPr>
                                <w:rFonts w:ascii="Cambria Math" w:hAnsi="Cambria Math" w:cs="Arial"/>
                                <w:sz w:val="28"/>
                                <w:szCs w:val="28"/>
                              </w:rPr>
                              <m:t>x</m:t>
                            </m:r>
                          </m:e>
                          <m:sub>
                            <m:r>
                              <w:rPr>
                                <w:rFonts w:ascii="Cambria Math" w:hAnsi="Cambria Math" w:cs="Arial"/>
                                <w:sz w:val="28"/>
                                <w:szCs w:val="28"/>
                              </w:rPr>
                              <m:t>33</m:t>
                            </m:r>
                          </m:sub>
                        </m:sSub>
                      </m:e>
                      <m:e>
                        <m:r>
                          <w:rPr>
                            <w:rFonts w:ascii="Cambria Math" w:hAnsi="Cambria Math" w:cs="Arial"/>
                            <w:sz w:val="28"/>
                            <w:szCs w:val="28"/>
                          </w:rPr>
                          <m:t>⋯</m:t>
                        </m:r>
                      </m:e>
                      <m:e>
                        <m:sSub>
                          <m:sSubPr>
                            <m:ctrlPr>
                              <w:rPr>
                                <w:rFonts w:ascii="Cambria Math" w:hAnsi="Cambria Math" w:cs="Arial"/>
                                <w:i/>
                                <w:sz w:val="28"/>
                                <w:szCs w:val="28"/>
                              </w:rPr>
                            </m:ctrlPr>
                          </m:sSubPr>
                          <m:e>
                            <m:r>
                              <w:rPr>
                                <w:rFonts w:ascii="Cambria Math" w:hAnsi="Cambria Math" w:cs="Arial"/>
                                <w:sz w:val="28"/>
                                <w:szCs w:val="28"/>
                              </w:rPr>
                              <m:t>x</m:t>
                            </m:r>
                          </m:e>
                          <m:sub>
                            <m:r>
                              <w:rPr>
                                <w:rFonts w:ascii="Cambria Math" w:hAnsi="Cambria Math" w:cs="Arial"/>
                                <w:sz w:val="28"/>
                                <w:szCs w:val="28"/>
                              </w:rPr>
                              <m:t>3p</m:t>
                            </m:r>
                          </m:sub>
                        </m:sSub>
                      </m:e>
                    </m:mr>
                  </m:m>
                </m:e>
                <m:e>
                  <m:r>
                    <w:rPr>
                      <w:rFonts w:ascii="Cambria Math" w:hAnsi="Cambria Math" w:cs="Arial"/>
                      <w:sz w:val="28"/>
                      <w:szCs w:val="28"/>
                    </w:rPr>
                    <m:t>⋮      ⋮      ⋮      ⋱        ⋮</m:t>
                  </m:r>
                  <m:ctrlPr>
                    <w:rPr>
                      <w:rFonts w:ascii="Cambria Math" w:eastAsia="Cambria Math" w:hAnsi="Cambria Math" w:cs="Cambria Math"/>
                      <w:i/>
                      <w:sz w:val="28"/>
                      <w:szCs w:val="28"/>
                    </w:rPr>
                  </m:ctrlPr>
                </m:e>
                <m:e>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x</m:t>
                      </m:r>
                    </m:e>
                    <m:sub>
                      <m:r>
                        <w:rPr>
                          <w:rFonts w:ascii="Cambria Math" w:eastAsia="Cambria Math" w:hAnsi="Cambria Math" w:cs="Cambria Math"/>
                          <w:sz w:val="28"/>
                          <w:szCs w:val="28"/>
                        </w:rPr>
                        <m:t>n1</m:t>
                      </m:r>
                    </m:sub>
                  </m:sSub>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x</m:t>
                      </m:r>
                    </m:e>
                    <m:sub>
                      <m:r>
                        <w:rPr>
                          <w:rFonts w:ascii="Cambria Math" w:eastAsia="Cambria Math" w:hAnsi="Cambria Math" w:cs="Cambria Math"/>
                          <w:sz w:val="28"/>
                          <w:szCs w:val="28"/>
                        </w:rPr>
                        <m:t>n2</m:t>
                      </m:r>
                    </m:sub>
                  </m:sSub>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x</m:t>
                      </m:r>
                    </m:e>
                    <m:sub>
                      <m:r>
                        <w:rPr>
                          <w:rFonts w:ascii="Cambria Math" w:eastAsia="Cambria Math" w:hAnsi="Cambria Math" w:cs="Cambria Math"/>
                          <w:sz w:val="28"/>
                          <w:szCs w:val="28"/>
                        </w:rPr>
                        <m:t>n3</m:t>
                      </m:r>
                    </m:sub>
                  </m:sSub>
                  <m:r>
                    <w:rPr>
                      <w:rFonts w:ascii="Cambria Math" w:eastAsia="Cambria Math" w:hAnsi="Cambria Math" w:cs="Cambria Math"/>
                      <w:sz w:val="28"/>
                      <w:szCs w:val="28"/>
                    </w:rPr>
                    <m:t xml:space="preserve">   ⋯    </m:t>
                  </m:r>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x</m:t>
                      </m:r>
                    </m:e>
                    <m:sub>
                      <m:r>
                        <w:rPr>
                          <w:rFonts w:ascii="Cambria Math" w:eastAsia="Cambria Math" w:hAnsi="Cambria Math" w:cs="Cambria Math"/>
                          <w:sz w:val="28"/>
                          <w:szCs w:val="28"/>
                        </w:rPr>
                        <m:t>np</m:t>
                      </m:r>
                    </m:sub>
                  </m:sSub>
                </m:e>
              </m:eqArr>
            </m:e>
          </m:d>
        </m:oMath>
      </m:oMathPara>
    </w:p>
    <w:p w:rsidR="00E34D90" w:rsidRDefault="00E34D90" w:rsidP="00E34D90">
      <w:pPr>
        <w:jc w:val="both"/>
        <w:rPr>
          <w:rFonts w:ascii="Arial" w:hAnsi="Arial" w:cs="Arial"/>
          <w:sz w:val="24"/>
          <w:szCs w:val="24"/>
        </w:rPr>
      </w:pPr>
    </w:p>
    <w:p w:rsidR="00E34D90" w:rsidRDefault="00E34D90" w:rsidP="008171D4">
      <w:pPr>
        <w:pStyle w:val="PargrafodaLista"/>
        <w:numPr>
          <w:ilvl w:val="0"/>
          <w:numId w:val="35"/>
        </w:numPr>
        <w:jc w:val="both"/>
        <w:rPr>
          <w:rFonts w:ascii="Arial" w:hAnsi="Arial" w:cs="Arial"/>
          <w:sz w:val="24"/>
          <w:szCs w:val="24"/>
        </w:rPr>
      </w:pPr>
      <w:r w:rsidRPr="005D1374">
        <w:rPr>
          <w:rFonts w:ascii="Arial" w:hAnsi="Arial" w:cs="Arial"/>
          <w:b/>
          <w:sz w:val="24"/>
          <w:szCs w:val="24"/>
        </w:rPr>
        <w:t>Matriz de similaridade</w:t>
      </w:r>
      <w:r>
        <w:rPr>
          <w:rFonts w:ascii="Arial" w:hAnsi="Arial" w:cs="Arial"/>
          <w:sz w:val="24"/>
          <w:szCs w:val="24"/>
        </w:rPr>
        <w:t xml:space="preserve"> – Cada elemento da matriz representa a distância entre pares de objetos. Visto que a distância entre o objeto </w:t>
      </w:r>
      <w:r w:rsidRPr="00642D1F">
        <w:rPr>
          <w:rFonts w:ascii="Arial" w:hAnsi="Arial" w:cs="Arial"/>
          <w:b/>
          <w:sz w:val="24"/>
          <w:szCs w:val="24"/>
        </w:rPr>
        <w:t>i</w:t>
      </w:r>
      <w:r>
        <w:rPr>
          <w:rFonts w:ascii="Arial" w:hAnsi="Arial" w:cs="Arial"/>
          <w:sz w:val="24"/>
          <w:szCs w:val="24"/>
        </w:rPr>
        <w:t xml:space="preserve"> e o objeto </w:t>
      </w:r>
      <w:r w:rsidRPr="00642D1F">
        <w:rPr>
          <w:rFonts w:ascii="Arial" w:hAnsi="Arial" w:cs="Arial"/>
          <w:b/>
          <w:sz w:val="24"/>
          <w:szCs w:val="24"/>
        </w:rPr>
        <w:t>j</w:t>
      </w:r>
      <w:r>
        <w:rPr>
          <w:rFonts w:ascii="Arial" w:hAnsi="Arial" w:cs="Arial"/>
          <w:sz w:val="24"/>
          <w:szCs w:val="24"/>
        </w:rPr>
        <w:t xml:space="preserve"> é igual a distância entre o objeto </w:t>
      </w:r>
      <w:r w:rsidRPr="00642D1F">
        <w:rPr>
          <w:rFonts w:ascii="Arial" w:hAnsi="Arial" w:cs="Arial"/>
          <w:b/>
          <w:sz w:val="24"/>
          <w:szCs w:val="24"/>
        </w:rPr>
        <w:t>j</w:t>
      </w:r>
      <w:r>
        <w:rPr>
          <w:rFonts w:ascii="Arial" w:hAnsi="Arial" w:cs="Arial"/>
          <w:sz w:val="24"/>
          <w:szCs w:val="24"/>
        </w:rPr>
        <w:t xml:space="preserve"> e o objeto </w:t>
      </w:r>
      <w:r w:rsidRPr="00642D1F">
        <w:rPr>
          <w:rFonts w:ascii="Arial" w:hAnsi="Arial" w:cs="Arial"/>
          <w:b/>
          <w:sz w:val="24"/>
          <w:szCs w:val="24"/>
        </w:rPr>
        <w:t>i</w:t>
      </w:r>
      <w:r>
        <w:rPr>
          <w:rFonts w:ascii="Arial" w:hAnsi="Arial" w:cs="Arial"/>
          <w:sz w:val="24"/>
          <w:szCs w:val="24"/>
        </w:rPr>
        <w:t xml:space="preserve">, não é necessário armazenar as distâncias entre os objetos. Considerando </w:t>
      </w:r>
      <w:r w:rsidRPr="00642D1F">
        <w:rPr>
          <w:rFonts w:ascii="Arial" w:hAnsi="Arial" w:cs="Arial"/>
          <w:b/>
          <w:sz w:val="24"/>
          <w:szCs w:val="24"/>
        </w:rPr>
        <w:t>n</w:t>
      </w:r>
      <w:r>
        <w:rPr>
          <w:rFonts w:ascii="Arial" w:hAnsi="Arial" w:cs="Arial"/>
          <w:sz w:val="24"/>
          <w:szCs w:val="24"/>
        </w:rPr>
        <w:t xml:space="preserve"> objetos a serem agrupados, obtém-se uma matriz quadrada de tamanho </w:t>
      </w:r>
      <w:r w:rsidRPr="00642D1F">
        <w:rPr>
          <w:rFonts w:ascii="Arial" w:hAnsi="Arial" w:cs="Arial"/>
          <w:b/>
          <w:sz w:val="24"/>
          <w:szCs w:val="24"/>
        </w:rPr>
        <w:t>n x n</w:t>
      </w:r>
      <w:r>
        <w:rPr>
          <w:rFonts w:ascii="Arial" w:hAnsi="Arial" w:cs="Arial"/>
          <w:sz w:val="24"/>
          <w:szCs w:val="24"/>
        </w:rPr>
        <w:t xml:space="preserve"> como a ilustrada a seguir:</w:t>
      </w:r>
    </w:p>
    <w:p w:rsidR="00E34D90" w:rsidRPr="00642D1F" w:rsidRDefault="00E34D90" w:rsidP="00E34D90">
      <w:pPr>
        <w:jc w:val="both"/>
        <w:rPr>
          <w:rFonts w:ascii="Arial" w:hAnsi="Arial" w:cs="Arial"/>
          <w:sz w:val="24"/>
          <w:szCs w:val="24"/>
        </w:rPr>
      </w:pPr>
      <w:r w:rsidRPr="00642D1F">
        <w:rPr>
          <w:rFonts w:ascii="Arial" w:hAnsi="Arial" w:cs="Arial"/>
          <w:sz w:val="24"/>
          <w:szCs w:val="24"/>
        </w:rPr>
        <w:t xml:space="preserve"> </w:t>
      </w:r>
    </w:p>
    <w:p w:rsidR="00E34D90" w:rsidRPr="0062722C" w:rsidRDefault="00E34D90" w:rsidP="00E34D90">
      <w:pPr>
        <w:jc w:val="both"/>
        <w:rPr>
          <w:rFonts w:ascii="Arial" w:hAnsi="Arial" w:cs="Arial"/>
          <w:sz w:val="28"/>
          <w:szCs w:val="28"/>
        </w:rPr>
      </w:pPr>
      <m:oMathPara>
        <m:oMath>
          <m:r>
            <w:rPr>
              <w:rFonts w:ascii="Cambria Math" w:hAnsi="Cambria Math" w:cs="Arial"/>
              <w:sz w:val="28"/>
              <w:szCs w:val="28"/>
            </w:rPr>
            <m:t xml:space="preserve">D= </m:t>
          </m:r>
          <m:d>
            <m:dPr>
              <m:begChr m:val="⌈"/>
              <m:endChr m:val="⌉"/>
              <m:ctrlPr>
                <w:rPr>
                  <w:rFonts w:ascii="Cambria Math" w:hAnsi="Cambria Math" w:cs="Arial"/>
                  <w:i/>
                  <w:sz w:val="28"/>
                  <w:szCs w:val="28"/>
                </w:rPr>
              </m:ctrlPr>
            </m:dPr>
            <m:e>
              <m:m>
                <m:mPr>
                  <m:plcHide m:val="1"/>
                  <m:mcs>
                    <m:mc>
                      <m:mcPr>
                        <m:count m:val="5"/>
                        <m:mcJc m:val="center"/>
                      </m:mcPr>
                    </m:mc>
                  </m:mcs>
                  <m:ctrlPr>
                    <w:rPr>
                      <w:rFonts w:ascii="Cambria Math" w:hAnsi="Cambria Math" w:cs="Arial"/>
                      <w:i/>
                      <w:sz w:val="28"/>
                      <w:szCs w:val="28"/>
                    </w:rPr>
                  </m:ctrlPr>
                </m:mPr>
                <m:mr>
                  <m:e>
                    <m:r>
                      <w:rPr>
                        <w:rFonts w:ascii="Cambria Math" w:hAnsi="Cambria Math" w:cs="Arial"/>
                        <w:sz w:val="28"/>
                        <w:szCs w:val="28"/>
                      </w:rPr>
                      <m:t>0</m:t>
                    </m:r>
                  </m:e>
                  <m:e/>
                  <m:e/>
                  <m:e>
                    <m:ctrlPr>
                      <w:rPr>
                        <w:rFonts w:ascii="Cambria Math" w:eastAsia="Cambria Math" w:hAnsi="Cambria Math" w:cs="Cambria Math"/>
                        <w:i/>
                        <w:sz w:val="28"/>
                        <w:szCs w:val="28"/>
                      </w:rPr>
                    </m:ctrlPr>
                  </m:e>
                  <m:e>
                    <m:ctrlPr>
                      <w:rPr>
                        <w:rFonts w:ascii="Cambria Math" w:eastAsia="Cambria Math" w:hAnsi="Cambria Math" w:cs="Cambria Math"/>
                        <w:i/>
                        <w:sz w:val="28"/>
                        <w:szCs w:val="28"/>
                      </w:rPr>
                    </m:ctrlPr>
                  </m:e>
                </m:mr>
                <m:mr>
                  <m:e>
                    <m:r>
                      <w:rPr>
                        <w:rFonts w:ascii="Cambria Math" w:hAnsi="Cambria Math" w:cs="Arial"/>
                        <w:sz w:val="28"/>
                        <w:szCs w:val="28"/>
                      </w:rPr>
                      <m:t>d(1,2)</m:t>
                    </m:r>
                  </m:e>
                  <m:e>
                    <m:r>
                      <w:rPr>
                        <w:rFonts w:ascii="Cambria Math" w:hAnsi="Cambria Math" w:cs="Arial"/>
                        <w:sz w:val="28"/>
                        <w:szCs w:val="28"/>
                      </w:rPr>
                      <m:t>0</m:t>
                    </m:r>
                  </m:e>
                  <m:e/>
                  <m:e>
                    <m:ctrlPr>
                      <w:rPr>
                        <w:rFonts w:ascii="Cambria Math" w:eastAsia="Cambria Math" w:hAnsi="Cambria Math" w:cs="Cambria Math"/>
                        <w:i/>
                        <w:sz w:val="28"/>
                        <w:szCs w:val="28"/>
                      </w:rPr>
                    </m:ctrlPr>
                  </m:e>
                  <m:e>
                    <m:ctrlPr>
                      <w:rPr>
                        <w:rFonts w:ascii="Cambria Math" w:eastAsia="Cambria Math" w:hAnsi="Cambria Math" w:cs="Cambria Math"/>
                        <w:i/>
                        <w:sz w:val="28"/>
                        <w:szCs w:val="28"/>
                      </w:rPr>
                    </m:ctrlPr>
                  </m:e>
                </m:mr>
                <m:mr>
                  <m:e>
                    <m:r>
                      <w:rPr>
                        <w:rFonts w:ascii="Cambria Math" w:hAnsi="Cambria Math" w:cs="Arial"/>
                        <w:sz w:val="28"/>
                        <w:szCs w:val="28"/>
                      </w:rPr>
                      <m:t>d(3,1)</m:t>
                    </m:r>
                  </m:e>
                  <m:e>
                    <m:r>
                      <w:rPr>
                        <w:rFonts w:ascii="Cambria Math" w:hAnsi="Cambria Math" w:cs="Arial"/>
                        <w:sz w:val="28"/>
                        <w:szCs w:val="28"/>
                      </w:rPr>
                      <m:t>d(3,2)</m:t>
                    </m:r>
                  </m:e>
                  <m:e>
                    <m:r>
                      <w:rPr>
                        <w:rFonts w:ascii="Cambria Math" w:hAnsi="Cambria Math" w:cs="Arial"/>
                        <w:sz w:val="28"/>
                        <w:szCs w:val="28"/>
                      </w:rPr>
                      <m:t xml:space="preserve">0 </m:t>
                    </m:r>
                    <m:ctrlPr>
                      <w:rPr>
                        <w:rFonts w:ascii="Cambria Math" w:eastAsia="Cambria Math" w:hAnsi="Cambria Math" w:cs="Cambria Math"/>
                        <w:i/>
                        <w:sz w:val="28"/>
                        <w:szCs w:val="28"/>
                      </w:rPr>
                    </m:ctrlPr>
                  </m:e>
                  <m:e>
                    <m:ctrlPr>
                      <w:rPr>
                        <w:rFonts w:ascii="Cambria Math" w:eastAsia="Cambria Math" w:hAnsi="Cambria Math" w:cs="Cambria Math"/>
                        <w:i/>
                        <w:sz w:val="28"/>
                        <w:szCs w:val="28"/>
                      </w:rPr>
                    </m:ctrlPr>
                  </m:e>
                  <m:e>
                    <m:ctrlPr>
                      <w:rPr>
                        <w:rFonts w:ascii="Cambria Math" w:eastAsia="Cambria Math" w:hAnsi="Cambria Math" w:cs="Cambria Math"/>
                        <w:i/>
                        <w:sz w:val="28"/>
                        <w:szCs w:val="28"/>
                      </w:rPr>
                    </m:ctrlPr>
                  </m:e>
                </m:mr>
                <m:mr>
                  <m:e>
                    <m:r>
                      <w:rPr>
                        <w:rFonts w:ascii="Cambria Math" w:eastAsia="Cambria Math" w:hAnsi="Cambria Math" w:cs="Cambria Math"/>
                        <w:sz w:val="28"/>
                        <w:szCs w:val="28"/>
                      </w:rPr>
                      <m:t>⋮</m:t>
                    </m:r>
                    <m:ctrlPr>
                      <w:rPr>
                        <w:rFonts w:ascii="Cambria Math" w:eastAsia="Cambria Math" w:hAnsi="Cambria Math" w:cs="Cambria Math"/>
                        <w:i/>
                        <w:sz w:val="28"/>
                        <w:szCs w:val="28"/>
                      </w:rPr>
                    </m:ctrlPr>
                  </m:e>
                  <m:e>
                    <m:r>
                      <w:rPr>
                        <w:rFonts w:ascii="Cambria Math" w:eastAsia="Cambria Math" w:hAnsi="Cambria Math" w:cs="Cambria Math"/>
                        <w:sz w:val="28"/>
                        <w:szCs w:val="28"/>
                      </w:rPr>
                      <m:t>⋮</m:t>
                    </m:r>
                    <m:ctrlPr>
                      <w:rPr>
                        <w:rFonts w:ascii="Cambria Math" w:eastAsia="Cambria Math" w:hAnsi="Cambria Math" w:cs="Cambria Math"/>
                        <w:i/>
                        <w:sz w:val="28"/>
                        <w:szCs w:val="28"/>
                      </w:rPr>
                    </m:ctrlPr>
                  </m:e>
                  <m:e>
                    <m:r>
                      <w:rPr>
                        <w:rFonts w:ascii="Cambria Math" w:eastAsia="Cambria Math" w:hAnsi="Cambria Math" w:cs="Cambria Math"/>
                        <w:sz w:val="28"/>
                        <w:szCs w:val="28"/>
                      </w:rPr>
                      <m:t>⋮</m:t>
                    </m:r>
                    <m:ctrlPr>
                      <w:rPr>
                        <w:rFonts w:ascii="Cambria Math" w:eastAsia="Cambria Math" w:hAnsi="Cambria Math" w:cs="Cambria Math"/>
                        <w:i/>
                        <w:sz w:val="28"/>
                        <w:szCs w:val="28"/>
                      </w:rPr>
                    </m:ctrlPr>
                  </m:e>
                  <m:e>
                    <m:r>
                      <w:rPr>
                        <w:rFonts w:ascii="Cambria Math" w:eastAsia="Cambria Math" w:hAnsi="Cambria Math" w:cs="Cambria Math"/>
                        <w:sz w:val="28"/>
                        <w:szCs w:val="28"/>
                      </w:rPr>
                      <m:t>⋱</m:t>
                    </m:r>
                    <m:ctrlPr>
                      <w:rPr>
                        <w:rFonts w:ascii="Cambria Math" w:eastAsia="Cambria Math" w:hAnsi="Cambria Math" w:cs="Cambria Math"/>
                        <w:i/>
                        <w:sz w:val="28"/>
                        <w:szCs w:val="28"/>
                      </w:rPr>
                    </m:ctrlPr>
                  </m:e>
                  <m:e>
                    <m:ctrlPr>
                      <w:rPr>
                        <w:rFonts w:ascii="Cambria Math" w:eastAsia="Cambria Math" w:hAnsi="Cambria Math" w:cs="Cambria Math"/>
                        <w:i/>
                        <w:sz w:val="28"/>
                        <w:szCs w:val="28"/>
                      </w:rPr>
                    </m:ctrlPr>
                  </m:e>
                </m:mr>
                <m:mr>
                  <m:e>
                    <m:r>
                      <w:rPr>
                        <w:rFonts w:ascii="Cambria Math" w:eastAsia="Cambria Math" w:hAnsi="Cambria Math" w:cs="Cambria Math"/>
                        <w:sz w:val="28"/>
                        <w:szCs w:val="28"/>
                      </w:rPr>
                      <m:t>d(n,1)</m:t>
                    </m:r>
                    <m:ctrlPr>
                      <w:rPr>
                        <w:rFonts w:ascii="Cambria Math" w:eastAsia="Cambria Math" w:hAnsi="Cambria Math" w:cs="Cambria Math"/>
                        <w:i/>
                        <w:sz w:val="28"/>
                        <w:szCs w:val="28"/>
                      </w:rPr>
                    </m:ctrlPr>
                  </m:e>
                  <m:e>
                    <m:r>
                      <w:rPr>
                        <w:rFonts w:ascii="Cambria Math" w:eastAsia="Cambria Math" w:hAnsi="Cambria Math" w:cs="Cambria Math"/>
                        <w:sz w:val="28"/>
                        <w:szCs w:val="28"/>
                      </w:rPr>
                      <m:t>d(n,2)</m:t>
                    </m:r>
                    <m:ctrlPr>
                      <w:rPr>
                        <w:rFonts w:ascii="Cambria Math" w:eastAsia="Cambria Math" w:hAnsi="Cambria Math" w:cs="Cambria Math"/>
                        <w:i/>
                        <w:sz w:val="28"/>
                        <w:szCs w:val="28"/>
                      </w:rPr>
                    </m:ctrlPr>
                  </m:e>
                  <m:e>
                    <m:r>
                      <w:rPr>
                        <w:rFonts w:ascii="Cambria Math" w:eastAsia="Cambria Math" w:hAnsi="Cambria Math" w:cs="Cambria Math"/>
                        <w:sz w:val="28"/>
                        <w:szCs w:val="28"/>
                      </w:rPr>
                      <m:t>d(n,3)</m:t>
                    </m:r>
                    <m:ctrlPr>
                      <w:rPr>
                        <w:rFonts w:ascii="Cambria Math" w:eastAsia="Cambria Math" w:hAnsi="Cambria Math" w:cs="Cambria Math"/>
                        <w:i/>
                        <w:sz w:val="28"/>
                        <w:szCs w:val="28"/>
                      </w:rPr>
                    </m:ctrlPr>
                  </m:e>
                  <m:e>
                    <m:r>
                      <w:rPr>
                        <w:rFonts w:ascii="Cambria Math" w:eastAsia="Cambria Math" w:hAnsi="Cambria Math" w:cs="Cambria Math"/>
                        <w:sz w:val="28"/>
                        <w:szCs w:val="28"/>
                      </w:rPr>
                      <m:t>…</m:t>
                    </m:r>
                    <m:ctrlPr>
                      <w:rPr>
                        <w:rFonts w:ascii="Cambria Math" w:eastAsia="Cambria Math" w:hAnsi="Cambria Math" w:cs="Cambria Math"/>
                        <w:i/>
                        <w:sz w:val="28"/>
                        <w:szCs w:val="28"/>
                      </w:rPr>
                    </m:ctrlPr>
                  </m:e>
                  <m:e>
                    <m:r>
                      <w:rPr>
                        <w:rFonts w:ascii="Cambria Math" w:eastAsia="Cambria Math" w:hAnsi="Cambria Math" w:cs="Cambria Math"/>
                        <w:sz w:val="28"/>
                        <w:szCs w:val="28"/>
                      </w:rPr>
                      <m:t>0</m:t>
                    </m:r>
                  </m:e>
                </m:mr>
              </m:m>
            </m:e>
          </m:d>
        </m:oMath>
      </m:oMathPara>
    </w:p>
    <w:p w:rsidR="00E34D90" w:rsidRDefault="00E34D90" w:rsidP="00E34D90">
      <w:pPr>
        <w:jc w:val="both"/>
        <w:rPr>
          <w:rFonts w:ascii="Arial" w:hAnsi="Arial" w:cs="Arial"/>
          <w:sz w:val="24"/>
          <w:szCs w:val="24"/>
        </w:rPr>
      </w:pPr>
    </w:p>
    <w:p w:rsidR="00E34D90" w:rsidRDefault="00E34D90" w:rsidP="00E34D90">
      <w:pPr>
        <w:jc w:val="both"/>
        <w:rPr>
          <w:rFonts w:ascii="Arial" w:hAnsi="Arial" w:cs="Arial"/>
          <w:sz w:val="24"/>
          <w:szCs w:val="24"/>
        </w:rPr>
      </w:pPr>
      <w:r>
        <w:rPr>
          <w:rFonts w:ascii="Arial" w:hAnsi="Arial" w:cs="Arial"/>
          <w:sz w:val="24"/>
          <w:szCs w:val="24"/>
        </w:rPr>
        <w:tab/>
        <w:t xml:space="preserve">O ponto </w:t>
      </w:r>
      <w:r w:rsidRPr="008F371B">
        <w:rPr>
          <w:rFonts w:ascii="Arial" w:hAnsi="Arial" w:cs="Arial"/>
          <w:b/>
          <w:sz w:val="24"/>
          <w:szCs w:val="24"/>
        </w:rPr>
        <w:t>d(</w:t>
      </w:r>
      <w:proofErr w:type="gramStart"/>
      <w:r w:rsidRPr="008F371B">
        <w:rPr>
          <w:rFonts w:ascii="Arial" w:hAnsi="Arial" w:cs="Arial"/>
          <w:b/>
          <w:sz w:val="24"/>
          <w:szCs w:val="24"/>
        </w:rPr>
        <w:t>i,j</w:t>
      </w:r>
      <w:proofErr w:type="gramEnd"/>
      <w:r w:rsidRPr="008F371B">
        <w:rPr>
          <w:rFonts w:ascii="Arial" w:hAnsi="Arial" w:cs="Arial"/>
          <w:b/>
          <w:sz w:val="24"/>
          <w:szCs w:val="24"/>
        </w:rPr>
        <w:t xml:space="preserve">) </w:t>
      </w:r>
      <w:r>
        <w:rPr>
          <w:rFonts w:ascii="Arial" w:hAnsi="Arial" w:cs="Arial"/>
          <w:sz w:val="24"/>
          <w:szCs w:val="24"/>
        </w:rPr>
        <w:t xml:space="preserve">representa a distância ou similaridade entre o objeto </w:t>
      </w:r>
      <w:r w:rsidRPr="008F371B">
        <w:rPr>
          <w:rFonts w:ascii="Arial" w:hAnsi="Arial" w:cs="Arial"/>
          <w:b/>
          <w:sz w:val="24"/>
          <w:szCs w:val="24"/>
        </w:rPr>
        <w:t>i</w:t>
      </w:r>
      <w:r>
        <w:rPr>
          <w:rFonts w:ascii="Arial" w:hAnsi="Arial" w:cs="Arial"/>
          <w:sz w:val="24"/>
          <w:szCs w:val="24"/>
        </w:rPr>
        <w:t xml:space="preserve"> e o </w:t>
      </w:r>
      <w:r w:rsidRPr="008F371B">
        <w:rPr>
          <w:rFonts w:ascii="Arial" w:hAnsi="Arial" w:cs="Arial"/>
          <w:b/>
          <w:sz w:val="24"/>
          <w:szCs w:val="24"/>
        </w:rPr>
        <w:t>j</w:t>
      </w:r>
      <w:r>
        <w:rPr>
          <w:rFonts w:ascii="Arial" w:hAnsi="Arial" w:cs="Arial"/>
          <w:sz w:val="24"/>
          <w:szCs w:val="24"/>
        </w:rPr>
        <w:t xml:space="preserve">. Como as medidas de similaridade expressam o conceito de distância, estas são sempre números positivos. Quanto mais próximo de zero for </w:t>
      </w:r>
      <w:r w:rsidRPr="008F371B">
        <w:rPr>
          <w:rFonts w:ascii="Arial" w:hAnsi="Arial" w:cs="Arial"/>
          <w:b/>
          <w:sz w:val="24"/>
          <w:szCs w:val="24"/>
        </w:rPr>
        <w:t>d(</w:t>
      </w:r>
      <w:proofErr w:type="gramStart"/>
      <w:r w:rsidRPr="008F371B">
        <w:rPr>
          <w:rFonts w:ascii="Arial" w:hAnsi="Arial" w:cs="Arial"/>
          <w:b/>
          <w:sz w:val="24"/>
          <w:szCs w:val="24"/>
        </w:rPr>
        <w:t>i,j</w:t>
      </w:r>
      <w:proofErr w:type="gramEnd"/>
      <w:r w:rsidRPr="008F371B">
        <w:rPr>
          <w:rFonts w:ascii="Arial" w:hAnsi="Arial" w:cs="Arial"/>
          <w:b/>
          <w:sz w:val="24"/>
          <w:szCs w:val="24"/>
        </w:rPr>
        <w:t>)</w:t>
      </w:r>
      <w:r>
        <w:rPr>
          <w:rFonts w:ascii="Arial" w:hAnsi="Arial" w:cs="Arial"/>
          <w:sz w:val="24"/>
          <w:szCs w:val="24"/>
        </w:rPr>
        <w:t>, mais similares serão os objetos.</w:t>
      </w:r>
    </w:p>
    <w:p w:rsidR="00E34D90" w:rsidRDefault="00E34D90" w:rsidP="00E34D90">
      <w:pPr>
        <w:jc w:val="both"/>
        <w:rPr>
          <w:rFonts w:ascii="Arial" w:hAnsi="Arial" w:cs="Arial"/>
          <w:sz w:val="24"/>
          <w:szCs w:val="24"/>
        </w:rPr>
      </w:pPr>
      <w:r>
        <w:rPr>
          <w:rFonts w:ascii="Arial" w:hAnsi="Arial" w:cs="Arial"/>
          <w:sz w:val="24"/>
          <w:szCs w:val="24"/>
        </w:rPr>
        <w:tab/>
        <w:t xml:space="preserve">Segundo Han; Kamber &amp; Pei (2011), quando um algoritmo que trabalha com matrizes de similaridade recebe um matriz de dados, ele primeiro a transforma em uma matriz de similaridade antes de iniciar o processo de agrupamento. </w:t>
      </w:r>
    </w:p>
    <w:p w:rsidR="00E34D90" w:rsidRDefault="00E34D90" w:rsidP="00E34D90">
      <w:pPr>
        <w:jc w:val="both"/>
        <w:rPr>
          <w:rFonts w:ascii="Arial" w:hAnsi="Arial" w:cs="Arial"/>
          <w:sz w:val="24"/>
          <w:szCs w:val="24"/>
        </w:rPr>
      </w:pPr>
      <w:r>
        <w:rPr>
          <w:rFonts w:ascii="Arial" w:hAnsi="Arial" w:cs="Arial"/>
          <w:sz w:val="24"/>
          <w:szCs w:val="24"/>
        </w:rPr>
        <w:tab/>
        <w:t xml:space="preserve">Agrupamento ou Clustering é também chamado de </w:t>
      </w:r>
      <w:r w:rsidRPr="003350F6">
        <w:rPr>
          <w:rFonts w:ascii="Arial" w:hAnsi="Arial" w:cs="Arial"/>
          <w:b/>
          <w:i/>
          <w:sz w:val="24"/>
          <w:szCs w:val="24"/>
        </w:rPr>
        <w:t>data segmentation</w:t>
      </w:r>
      <w:r>
        <w:rPr>
          <w:rFonts w:ascii="Arial" w:hAnsi="Arial" w:cs="Arial"/>
          <w:sz w:val="24"/>
          <w:szCs w:val="24"/>
        </w:rPr>
        <w:t xml:space="preserve"> em algumas aplicações, porque segmenta grande conjunto de dados em grupos de acordo com suas similaridades. O Agrupamento também pode ser usado em detecção de desvio (outlier detection), onde desvios (valores “distantes” de qualquer cluster) pode ser mais interessante do que os casos comuns. Aplicações de detecção de desvio inclui a detecção de fraudes em cartões de crédito e o monitoramento de atividades criminais em comercio eletrônico (Han; Kamber &amp; Pei, 2011).</w:t>
      </w:r>
    </w:p>
    <w:p w:rsidR="00E34D90" w:rsidRDefault="00E34D90" w:rsidP="00E34D90">
      <w:pPr>
        <w:jc w:val="both"/>
        <w:rPr>
          <w:rFonts w:ascii="Arial" w:hAnsi="Arial" w:cs="Arial"/>
          <w:sz w:val="24"/>
          <w:szCs w:val="24"/>
        </w:rPr>
      </w:pPr>
      <w:r>
        <w:rPr>
          <w:rFonts w:ascii="Arial" w:hAnsi="Arial" w:cs="Arial"/>
          <w:sz w:val="24"/>
          <w:szCs w:val="24"/>
        </w:rPr>
        <w:lastRenderedPageBreak/>
        <w:tab/>
        <w:t xml:space="preserve">Segundo Han; Kamber &amp; Pei (2011), o agrupamento é um campo de pesquisa desafiador e que, para sua utilização no Data Mining são necessários alguns requisitos, tais como: </w:t>
      </w:r>
    </w:p>
    <w:p w:rsidR="00E34D90" w:rsidRDefault="00E34D90" w:rsidP="008171D4">
      <w:pPr>
        <w:pStyle w:val="PargrafodaLista"/>
        <w:numPr>
          <w:ilvl w:val="0"/>
          <w:numId w:val="33"/>
        </w:numPr>
        <w:jc w:val="both"/>
        <w:rPr>
          <w:rFonts w:ascii="Arial" w:hAnsi="Arial" w:cs="Arial"/>
          <w:sz w:val="24"/>
          <w:szCs w:val="24"/>
        </w:rPr>
      </w:pPr>
      <w:r w:rsidRPr="000441DA">
        <w:rPr>
          <w:rFonts w:ascii="Arial" w:hAnsi="Arial" w:cs="Arial"/>
          <w:b/>
          <w:sz w:val="24"/>
          <w:szCs w:val="24"/>
        </w:rPr>
        <w:t>Escalabilidade</w:t>
      </w:r>
      <w:r>
        <w:rPr>
          <w:rFonts w:ascii="Arial" w:hAnsi="Arial" w:cs="Arial"/>
          <w:sz w:val="24"/>
          <w:szCs w:val="24"/>
        </w:rPr>
        <w:t xml:space="preserve">: muitos algoritmos de agrupamento trabalham bem com pequenos data sets, contendo pouco mais de 100 objetos de dados; embora, um grande banco de dados, possa conter milhões ou bilhões de objetos, particularmente no cenário da Web. Fazer agrupamento em uma amostra de um grande </w:t>
      </w:r>
      <w:r>
        <w:rPr>
          <w:rFonts w:ascii="Arial" w:hAnsi="Arial" w:cs="Arial"/>
          <w:i/>
          <w:sz w:val="24"/>
          <w:szCs w:val="24"/>
        </w:rPr>
        <w:t>D</w:t>
      </w:r>
      <w:r w:rsidRPr="00050195">
        <w:rPr>
          <w:rFonts w:ascii="Arial" w:hAnsi="Arial" w:cs="Arial"/>
          <w:i/>
          <w:sz w:val="24"/>
          <w:szCs w:val="24"/>
        </w:rPr>
        <w:t>ata</w:t>
      </w:r>
      <w:r>
        <w:rPr>
          <w:rFonts w:ascii="Arial" w:hAnsi="Arial" w:cs="Arial"/>
          <w:i/>
          <w:sz w:val="24"/>
          <w:szCs w:val="24"/>
        </w:rPr>
        <w:t>S</w:t>
      </w:r>
      <w:r w:rsidRPr="00050195">
        <w:rPr>
          <w:rFonts w:ascii="Arial" w:hAnsi="Arial" w:cs="Arial"/>
          <w:i/>
          <w:sz w:val="24"/>
          <w:szCs w:val="24"/>
        </w:rPr>
        <w:t>et</w:t>
      </w:r>
      <w:r>
        <w:rPr>
          <w:rFonts w:ascii="Arial" w:hAnsi="Arial" w:cs="Arial"/>
          <w:sz w:val="24"/>
          <w:szCs w:val="24"/>
        </w:rPr>
        <w:t xml:space="preserve"> pode levar a resultado tendencioso.  Portanto, os algoritmos de agrupamento necessitam de alta escalabilidade.</w:t>
      </w:r>
    </w:p>
    <w:p w:rsidR="00E34D90" w:rsidRDefault="00E34D90" w:rsidP="008171D4">
      <w:pPr>
        <w:pStyle w:val="PargrafodaLista"/>
        <w:numPr>
          <w:ilvl w:val="0"/>
          <w:numId w:val="33"/>
        </w:numPr>
        <w:jc w:val="both"/>
        <w:rPr>
          <w:rFonts w:ascii="Arial" w:hAnsi="Arial" w:cs="Arial"/>
          <w:sz w:val="24"/>
          <w:szCs w:val="24"/>
        </w:rPr>
      </w:pPr>
      <w:r w:rsidRPr="00B53E01">
        <w:rPr>
          <w:rFonts w:ascii="Arial" w:hAnsi="Arial" w:cs="Arial"/>
          <w:b/>
          <w:sz w:val="24"/>
          <w:szCs w:val="24"/>
        </w:rPr>
        <w:t>Habilidade para lidar com diferentes tipos de atributos</w:t>
      </w:r>
      <w:r>
        <w:rPr>
          <w:rFonts w:ascii="Arial" w:hAnsi="Arial" w:cs="Arial"/>
          <w:sz w:val="24"/>
          <w:szCs w:val="24"/>
        </w:rPr>
        <w:t xml:space="preserve">: muitos algoritmos são projetados para cluster de dado numérico (baseado em intervalo). Embora, as aplicações possam requerer outros tipos de dados, tais como binário, nominal (categórico), e dados ordinal, ou uma mistura desses tipos. Recentemente, mais e mais aplicações necessitam de técnicas de agrupamento para tipos de dados complexos tais como gráficos, imagens, sequencias e documentos. </w:t>
      </w:r>
    </w:p>
    <w:p w:rsidR="00E34D90" w:rsidRDefault="00E34D90" w:rsidP="008171D4">
      <w:pPr>
        <w:pStyle w:val="PargrafodaLista"/>
        <w:numPr>
          <w:ilvl w:val="0"/>
          <w:numId w:val="33"/>
        </w:numPr>
        <w:jc w:val="both"/>
        <w:rPr>
          <w:rFonts w:ascii="Arial" w:hAnsi="Arial" w:cs="Arial"/>
          <w:sz w:val="24"/>
          <w:szCs w:val="24"/>
        </w:rPr>
      </w:pPr>
      <w:r>
        <w:rPr>
          <w:rFonts w:ascii="Arial" w:hAnsi="Arial" w:cs="Arial"/>
          <w:b/>
          <w:sz w:val="24"/>
          <w:szCs w:val="24"/>
        </w:rPr>
        <w:t xml:space="preserve">Descobrir clusters de forma arbitrária: </w:t>
      </w:r>
      <w:r>
        <w:rPr>
          <w:rFonts w:ascii="Arial" w:hAnsi="Arial" w:cs="Arial"/>
          <w:sz w:val="24"/>
          <w:szCs w:val="24"/>
        </w:rPr>
        <w:t>muitos algoritmos de agrupamento determinam os clusters baseados em medidas de distância Euclidiana ou Manhattan. Algoritmos baseados em tais medidas de distância tendem a encontrar clusters esféricos com tamanho e densidade similares. É importante desenvolver algoritmos que possa detectar clusters de forma arbitrária.</w:t>
      </w:r>
    </w:p>
    <w:p w:rsidR="00E34D90" w:rsidRDefault="00E34D90" w:rsidP="008171D4">
      <w:pPr>
        <w:pStyle w:val="PargrafodaLista"/>
        <w:numPr>
          <w:ilvl w:val="0"/>
          <w:numId w:val="33"/>
        </w:numPr>
        <w:jc w:val="both"/>
        <w:rPr>
          <w:rFonts w:ascii="Arial" w:hAnsi="Arial" w:cs="Arial"/>
          <w:sz w:val="24"/>
          <w:szCs w:val="24"/>
        </w:rPr>
      </w:pPr>
      <w:r>
        <w:rPr>
          <w:rFonts w:ascii="Arial" w:hAnsi="Arial" w:cs="Arial"/>
          <w:sz w:val="24"/>
          <w:szCs w:val="24"/>
        </w:rPr>
        <w:t xml:space="preserve"> </w:t>
      </w:r>
      <w:r w:rsidRPr="007F04EB">
        <w:rPr>
          <w:rFonts w:ascii="Arial" w:hAnsi="Arial" w:cs="Arial"/>
          <w:b/>
          <w:sz w:val="24"/>
          <w:szCs w:val="24"/>
        </w:rPr>
        <w:t>Requisitos para determinar os parâmetros de entrada para o domínio do conhecimento</w:t>
      </w:r>
      <w:r>
        <w:rPr>
          <w:rFonts w:ascii="Arial" w:hAnsi="Arial" w:cs="Arial"/>
          <w:sz w:val="24"/>
          <w:szCs w:val="24"/>
        </w:rPr>
        <w:t>: muitos algoritmos de agrupamento exigem que os usuários forneçam o conhecimento na forma de parâmetros de entrada, como o número desejado de clusters. Consequentemente, o resultado pode ser que os clusters sejam sensíveis aos parâmetros. Parâmetros são difíceis de serem determinados.</w:t>
      </w:r>
    </w:p>
    <w:p w:rsidR="00E34D90" w:rsidRDefault="00E34D90" w:rsidP="008171D4">
      <w:pPr>
        <w:pStyle w:val="PargrafodaLista"/>
        <w:numPr>
          <w:ilvl w:val="0"/>
          <w:numId w:val="33"/>
        </w:numPr>
        <w:jc w:val="both"/>
        <w:rPr>
          <w:rFonts w:ascii="Arial" w:hAnsi="Arial" w:cs="Arial"/>
          <w:sz w:val="24"/>
          <w:szCs w:val="24"/>
        </w:rPr>
      </w:pPr>
      <w:r w:rsidRPr="001B49E9">
        <w:rPr>
          <w:rFonts w:ascii="Arial" w:hAnsi="Arial" w:cs="Arial"/>
          <w:b/>
          <w:sz w:val="24"/>
          <w:szCs w:val="24"/>
        </w:rPr>
        <w:t>Habilidade para lidar com dados ruidoso</w:t>
      </w:r>
      <w:r>
        <w:rPr>
          <w:rFonts w:ascii="Arial" w:hAnsi="Arial" w:cs="Arial"/>
          <w:sz w:val="24"/>
          <w:szCs w:val="24"/>
        </w:rPr>
        <w:t xml:space="preserve">: muitos conjuntos de dados do mundo real contêm dados errados, ausência de dados, os dados desconhecidos. Como por exemplo, um sensor de leitura de dados, onde em algumas leituras pode ser imprecisas. </w:t>
      </w:r>
    </w:p>
    <w:p w:rsidR="00E34D90" w:rsidRDefault="00E34D90" w:rsidP="008171D4">
      <w:pPr>
        <w:pStyle w:val="PargrafodaLista"/>
        <w:numPr>
          <w:ilvl w:val="0"/>
          <w:numId w:val="33"/>
        </w:numPr>
        <w:jc w:val="both"/>
        <w:rPr>
          <w:rFonts w:ascii="Arial" w:hAnsi="Arial" w:cs="Arial"/>
          <w:sz w:val="24"/>
          <w:szCs w:val="24"/>
        </w:rPr>
      </w:pPr>
      <w:r>
        <w:rPr>
          <w:rFonts w:ascii="Arial" w:hAnsi="Arial" w:cs="Arial"/>
          <w:b/>
          <w:sz w:val="24"/>
          <w:szCs w:val="24"/>
        </w:rPr>
        <w:t>Clustering incremental e sensitivo a ordem de entrada dos dados</w:t>
      </w:r>
      <w:r w:rsidRPr="007400C5">
        <w:rPr>
          <w:rFonts w:ascii="Arial" w:hAnsi="Arial" w:cs="Arial"/>
          <w:sz w:val="24"/>
          <w:szCs w:val="24"/>
        </w:rPr>
        <w:t>:</w:t>
      </w:r>
      <w:r>
        <w:rPr>
          <w:rFonts w:ascii="Arial" w:hAnsi="Arial" w:cs="Arial"/>
          <w:sz w:val="24"/>
          <w:szCs w:val="24"/>
        </w:rPr>
        <w:t xml:space="preserve"> em muitas aplicações, pode haver atualizações a qualquer momento. Alguns algoritmos de agrupamento não incorporam a capacidade de atualização incremental de clusters, tendo de recalcular tudo do zero.  Algoritmos de agrupamento também podem ser sensíveis a ordem de entrada de dados. Isto é, dado um conjunto de objetos, o algoritmo de agrupamento pode retornar diferentes clusters dependendo da ordem em que os objetos são apresentados. Portanto, são necessários algoritmos que sejam incrementais e sensíveis a ordem de entrada dos dados.</w:t>
      </w:r>
    </w:p>
    <w:p w:rsidR="00E34D90" w:rsidRDefault="00E34D90" w:rsidP="008171D4">
      <w:pPr>
        <w:pStyle w:val="PargrafodaLista"/>
        <w:numPr>
          <w:ilvl w:val="0"/>
          <w:numId w:val="33"/>
        </w:numPr>
        <w:jc w:val="both"/>
        <w:rPr>
          <w:rFonts w:ascii="Arial" w:hAnsi="Arial" w:cs="Arial"/>
          <w:sz w:val="24"/>
          <w:szCs w:val="24"/>
        </w:rPr>
      </w:pPr>
      <w:r>
        <w:rPr>
          <w:rFonts w:ascii="Arial" w:hAnsi="Arial" w:cs="Arial"/>
          <w:b/>
          <w:sz w:val="24"/>
          <w:szCs w:val="24"/>
        </w:rPr>
        <w:t xml:space="preserve">Capacidade de clustering de alta dimensionalidade: </w:t>
      </w:r>
      <w:r>
        <w:rPr>
          <w:rFonts w:ascii="Arial" w:hAnsi="Arial" w:cs="Arial"/>
          <w:sz w:val="24"/>
          <w:szCs w:val="24"/>
        </w:rPr>
        <w:t xml:space="preserve">um conjunto de dados pode conter muitas dimensões ou atributos. Quando agrupamos documentos, por exemplo, cada palavra-chave pode ser considerada uma </w:t>
      </w:r>
      <w:r>
        <w:rPr>
          <w:rFonts w:ascii="Arial" w:hAnsi="Arial" w:cs="Arial"/>
          <w:sz w:val="24"/>
          <w:szCs w:val="24"/>
        </w:rPr>
        <w:lastRenderedPageBreak/>
        <w:t>dimensão, e frequentemente existem milhares de palavras-chave. Muitos algoritmos de agrupamento são bons em manipular conjunto de dados de poucas dimensões, tais como conjuntos envolvendo duas ou três dimensões.</w:t>
      </w:r>
    </w:p>
    <w:p w:rsidR="00E34D90" w:rsidRDefault="00E34D90" w:rsidP="008171D4">
      <w:pPr>
        <w:pStyle w:val="PargrafodaLista"/>
        <w:numPr>
          <w:ilvl w:val="0"/>
          <w:numId w:val="33"/>
        </w:numPr>
        <w:jc w:val="both"/>
        <w:rPr>
          <w:rFonts w:ascii="Arial" w:hAnsi="Arial" w:cs="Arial"/>
          <w:sz w:val="24"/>
          <w:szCs w:val="24"/>
        </w:rPr>
      </w:pPr>
      <w:r>
        <w:rPr>
          <w:rFonts w:ascii="Arial" w:hAnsi="Arial" w:cs="Arial"/>
          <w:b/>
          <w:sz w:val="24"/>
          <w:szCs w:val="24"/>
        </w:rPr>
        <w:t>Clustering com base em restrições:</w:t>
      </w:r>
      <w:r>
        <w:rPr>
          <w:rFonts w:ascii="Arial" w:hAnsi="Arial" w:cs="Arial"/>
          <w:sz w:val="24"/>
          <w:szCs w:val="24"/>
        </w:rPr>
        <w:t xml:space="preserve"> aplicações do mundo real pode necessitar de realizar cluster em vários tipos de restrições. Suponha que em seu trabalho, você necessite determinar a localização para novas </w:t>
      </w:r>
      <w:r w:rsidRPr="001E00F8">
        <w:rPr>
          <w:rFonts w:ascii="Arial" w:hAnsi="Arial" w:cs="Arial"/>
          <w:i/>
          <w:sz w:val="24"/>
          <w:szCs w:val="24"/>
        </w:rPr>
        <w:t>automatic teller machine</w:t>
      </w:r>
      <w:r>
        <w:rPr>
          <w:rFonts w:ascii="Arial" w:hAnsi="Arial" w:cs="Arial"/>
          <w:sz w:val="24"/>
          <w:szCs w:val="24"/>
        </w:rPr>
        <w:t xml:space="preserve"> (</w:t>
      </w:r>
      <w:r w:rsidRPr="001E00F8">
        <w:rPr>
          <w:rFonts w:ascii="Arial" w:hAnsi="Arial" w:cs="Arial"/>
          <w:b/>
          <w:sz w:val="24"/>
          <w:szCs w:val="24"/>
        </w:rPr>
        <w:t>ATM</w:t>
      </w:r>
      <w:r>
        <w:rPr>
          <w:rFonts w:ascii="Arial" w:hAnsi="Arial" w:cs="Arial"/>
          <w:sz w:val="24"/>
          <w:szCs w:val="24"/>
        </w:rPr>
        <w:t>) em uma cidade. Para decidir sobre isso, você pode agrupar considerando restrições como grupos familiares, redes rodoviárias e número de pessoa por cluster.</w:t>
      </w:r>
    </w:p>
    <w:p w:rsidR="00E34D90" w:rsidRDefault="00E34D90" w:rsidP="008171D4">
      <w:pPr>
        <w:pStyle w:val="PargrafodaLista"/>
        <w:numPr>
          <w:ilvl w:val="0"/>
          <w:numId w:val="33"/>
        </w:numPr>
        <w:jc w:val="both"/>
        <w:rPr>
          <w:rFonts w:ascii="Arial" w:hAnsi="Arial" w:cs="Arial"/>
          <w:sz w:val="24"/>
          <w:szCs w:val="24"/>
        </w:rPr>
      </w:pPr>
      <w:r>
        <w:rPr>
          <w:rFonts w:ascii="Arial" w:hAnsi="Arial" w:cs="Arial"/>
          <w:b/>
          <w:sz w:val="24"/>
          <w:szCs w:val="24"/>
        </w:rPr>
        <w:t xml:space="preserve">Interpretabilidade e usabilidade: </w:t>
      </w:r>
      <w:r>
        <w:rPr>
          <w:rFonts w:ascii="Arial" w:hAnsi="Arial" w:cs="Arial"/>
          <w:sz w:val="24"/>
          <w:szCs w:val="24"/>
        </w:rPr>
        <w:t xml:space="preserve"> os usuários esperam que o resultado do agrupamento seja interpretável, compreensível, e usável. Isto é, o agrupamento, pode necessitar ser atrelado uma interpretação e semântica especifica e aplicação. Isto é importante para estudar como uma meta da aplicação pode influenciar a seleção das características de agrupamento e métodos de agrupamento.</w:t>
      </w:r>
    </w:p>
    <w:p w:rsidR="00E34D90" w:rsidRDefault="00E34D90" w:rsidP="00E34D90">
      <w:pPr>
        <w:jc w:val="both"/>
        <w:rPr>
          <w:rFonts w:ascii="Arial" w:hAnsi="Arial" w:cs="Arial"/>
          <w:sz w:val="24"/>
          <w:szCs w:val="24"/>
        </w:rPr>
      </w:pPr>
      <w:r>
        <w:rPr>
          <w:rFonts w:ascii="Arial" w:hAnsi="Arial" w:cs="Arial"/>
          <w:sz w:val="24"/>
          <w:szCs w:val="24"/>
        </w:rPr>
        <w:tab/>
      </w:r>
    </w:p>
    <w:p w:rsidR="00E34D90" w:rsidRDefault="00E34D90" w:rsidP="00E34D90">
      <w:pPr>
        <w:jc w:val="both"/>
        <w:rPr>
          <w:rFonts w:ascii="Arial" w:hAnsi="Arial" w:cs="Arial"/>
          <w:sz w:val="24"/>
          <w:szCs w:val="24"/>
        </w:rPr>
      </w:pPr>
      <w:r>
        <w:rPr>
          <w:rFonts w:ascii="Arial" w:hAnsi="Arial" w:cs="Arial"/>
          <w:sz w:val="24"/>
          <w:szCs w:val="24"/>
        </w:rPr>
        <w:tab/>
        <w:t>De acordo com Han; Kamber &amp; Pei (2011), existem várias técnicas e métodos de agrupamento. Entre os principais algoritmos de agrupamento podem ser citados: K-Means, Fuzzy K-Means, K-Modes e K-Medoid. Entretanto, os métodos de agrupamento mais conhecidos e utilizados são os métodos particionamento, os métodos hierárquicos, os métodos baseados em densidade e os métodos baseados em Grade (</w:t>
      </w:r>
      <w:r w:rsidRPr="0051059D">
        <w:rPr>
          <w:rFonts w:ascii="Arial" w:hAnsi="Arial" w:cs="Arial"/>
          <w:i/>
          <w:sz w:val="24"/>
          <w:szCs w:val="24"/>
        </w:rPr>
        <w:t>Grid</w:t>
      </w:r>
      <w:r>
        <w:rPr>
          <w:rFonts w:ascii="Arial" w:hAnsi="Arial" w:cs="Arial"/>
          <w:sz w:val="24"/>
          <w:szCs w:val="24"/>
        </w:rPr>
        <w:t>). Na sessão seguinte, serão discutidos alguns desses métodos.</w:t>
      </w:r>
    </w:p>
    <w:p w:rsidR="00E34D90" w:rsidRDefault="00E34D90" w:rsidP="00E34D90">
      <w:pPr>
        <w:jc w:val="both"/>
        <w:rPr>
          <w:rFonts w:ascii="Arial" w:hAnsi="Arial" w:cs="Arial"/>
          <w:sz w:val="24"/>
          <w:szCs w:val="24"/>
        </w:rPr>
      </w:pPr>
    </w:p>
    <w:p w:rsidR="00E34D90" w:rsidRPr="006E6484" w:rsidRDefault="00E34D90" w:rsidP="00E34D90">
      <w:pPr>
        <w:jc w:val="both"/>
        <w:rPr>
          <w:rFonts w:ascii="Arial" w:hAnsi="Arial" w:cs="Arial"/>
          <w:b/>
          <w:sz w:val="24"/>
          <w:szCs w:val="24"/>
        </w:rPr>
      </w:pPr>
      <w:r w:rsidRPr="006E6484">
        <w:rPr>
          <w:rFonts w:ascii="Arial" w:hAnsi="Arial" w:cs="Arial"/>
          <w:b/>
          <w:sz w:val="24"/>
          <w:szCs w:val="24"/>
        </w:rPr>
        <w:t>3.4.3 Métodos de Mineração de Dados</w:t>
      </w:r>
    </w:p>
    <w:p w:rsidR="00E34D90" w:rsidRDefault="00E34D90" w:rsidP="00E34D90">
      <w:pPr>
        <w:jc w:val="both"/>
        <w:rPr>
          <w:rFonts w:ascii="Arial" w:hAnsi="Arial" w:cs="Arial"/>
          <w:sz w:val="24"/>
          <w:szCs w:val="24"/>
        </w:rPr>
      </w:pPr>
      <w:r>
        <w:rPr>
          <w:rFonts w:ascii="Arial" w:hAnsi="Arial" w:cs="Arial"/>
          <w:sz w:val="24"/>
          <w:szCs w:val="24"/>
        </w:rPr>
        <w:tab/>
        <w:t>Nesta sessão trata-se dos métodos de Mineração de Dados, mais é importante destacar que muitos deles são utilizados em outros tipos aplicações.</w:t>
      </w:r>
    </w:p>
    <w:p w:rsidR="00E34D90" w:rsidRDefault="00E34D90" w:rsidP="00E34D90">
      <w:pPr>
        <w:jc w:val="both"/>
        <w:rPr>
          <w:rFonts w:ascii="Arial" w:hAnsi="Arial" w:cs="Arial"/>
          <w:sz w:val="24"/>
          <w:szCs w:val="24"/>
        </w:rPr>
      </w:pPr>
      <w:r>
        <w:rPr>
          <w:rFonts w:ascii="Arial" w:hAnsi="Arial" w:cs="Arial"/>
          <w:sz w:val="24"/>
          <w:szCs w:val="24"/>
        </w:rPr>
        <w:tab/>
        <w:t xml:space="preserve">De acordo com Passos &amp; Goldschmidt (2005), cada método de Mineração de Dados requer diferentes necessidades de pré-processamento. Tais necessidades variam em função do aspecto extensional da base de dados em que o método será utilizado. Em decorrência da diversidade de métodos de pré-processamento de dados, são muitas as alternativas possíveis de combinações entre métodos. A escolha dentre estas alternativas pode influenciar na qualidade do resultado do processo de KDD (Morik, 2000; Engels, 1996; Engels et al., 1997).   </w:t>
      </w:r>
    </w:p>
    <w:p w:rsidR="00E34D90" w:rsidRPr="006E6484" w:rsidRDefault="00E34D90" w:rsidP="00E34D90">
      <w:pPr>
        <w:jc w:val="both"/>
        <w:rPr>
          <w:rFonts w:ascii="Arial" w:hAnsi="Arial" w:cs="Arial"/>
          <w:sz w:val="24"/>
          <w:szCs w:val="24"/>
        </w:rPr>
      </w:pPr>
      <w:r>
        <w:rPr>
          <w:rFonts w:ascii="Arial" w:hAnsi="Arial" w:cs="Arial"/>
          <w:sz w:val="24"/>
          <w:szCs w:val="24"/>
        </w:rPr>
        <w:tab/>
        <w:t xml:space="preserve">De acordo com Passos &amp; Goldschmidt (2005), os métodos de KDD, sendo os métodos de Mineração de Dados um caso particular, podem ser considerados operadores definidos a partir de precondições e efeitos. Uma precondição de um método de KDD é um predicado que estabelece um requisito que deve ser cumprido antes da execução do método. Um efeito de um método de KDD também é um predicado que descreve uma situação gerada após a aplicação do </w:t>
      </w:r>
      <w:r>
        <w:rPr>
          <w:rFonts w:ascii="Arial" w:hAnsi="Arial" w:cs="Arial"/>
          <w:sz w:val="24"/>
          <w:szCs w:val="24"/>
        </w:rPr>
        <w:lastRenderedPageBreak/>
        <w:t xml:space="preserve">método. Um plano de ação de KDD válido é toda sequência de métodos de KDD onde as precondições para execução de cada um dos métodos da sequência sejam devidamente atendidas.    </w:t>
      </w:r>
    </w:p>
    <w:p w:rsidR="00E34D90" w:rsidRDefault="00E34D90" w:rsidP="00E34D90">
      <w:pPr>
        <w:jc w:val="both"/>
        <w:rPr>
          <w:rFonts w:ascii="Arial" w:hAnsi="Arial" w:cs="Arial"/>
          <w:sz w:val="24"/>
          <w:szCs w:val="24"/>
        </w:rPr>
      </w:pPr>
    </w:p>
    <w:p w:rsidR="00E34D90" w:rsidRPr="00AF5A5B" w:rsidRDefault="00E34D90" w:rsidP="00E34D90">
      <w:pPr>
        <w:jc w:val="both"/>
        <w:rPr>
          <w:rFonts w:ascii="Arial" w:hAnsi="Arial" w:cs="Arial"/>
          <w:b/>
          <w:sz w:val="24"/>
          <w:szCs w:val="24"/>
        </w:rPr>
      </w:pPr>
      <w:r w:rsidRPr="00AF5A5B">
        <w:rPr>
          <w:rFonts w:ascii="Arial" w:hAnsi="Arial" w:cs="Arial"/>
          <w:b/>
          <w:sz w:val="24"/>
          <w:szCs w:val="24"/>
        </w:rPr>
        <w:t>3.4.3.1 Métodos Baseados em Redes Neurais</w:t>
      </w:r>
    </w:p>
    <w:p w:rsidR="00E34D90" w:rsidRDefault="00E34D90" w:rsidP="00E34D90">
      <w:pPr>
        <w:jc w:val="both"/>
        <w:rPr>
          <w:rFonts w:ascii="Arial" w:hAnsi="Arial" w:cs="Arial"/>
          <w:sz w:val="24"/>
          <w:szCs w:val="24"/>
        </w:rPr>
      </w:pPr>
      <w:r>
        <w:rPr>
          <w:rFonts w:ascii="Arial" w:hAnsi="Arial" w:cs="Arial"/>
          <w:sz w:val="24"/>
          <w:szCs w:val="24"/>
        </w:rPr>
        <w:tab/>
        <w:t>Segundo Han; Kember &amp; Pei (2011); Passos &amp; Goldschmidt (2005); Rezende (2003), diversos modelos de Redes Neurais podem ser utilizados na implementação de métodos de Mineração de Dados. Classificação, Regressão, Previsão de Séries Temporais e Agrupamento (Clusters) são exemplos de tarefas de Mineração de Dados que podem ser implementadas por métodos de Redes Neurais. Além do mais, alguns modelos de Redes Neurais podem ser aplicados em mais de um tipo de tarefa de Mineração de dados.</w:t>
      </w:r>
    </w:p>
    <w:p w:rsidR="00E34D90" w:rsidRDefault="00E34D90" w:rsidP="00E34D90">
      <w:pPr>
        <w:jc w:val="both"/>
        <w:rPr>
          <w:rFonts w:ascii="Arial" w:hAnsi="Arial" w:cs="Arial"/>
          <w:sz w:val="24"/>
          <w:szCs w:val="24"/>
        </w:rPr>
      </w:pPr>
      <w:r>
        <w:rPr>
          <w:rFonts w:ascii="Arial" w:hAnsi="Arial" w:cs="Arial"/>
          <w:sz w:val="24"/>
          <w:szCs w:val="24"/>
        </w:rPr>
        <w:tab/>
        <w:t xml:space="preserve">A topologia da rede neural varia em função do problema e da representação adotada para os dados. De uma forma geral, em aplicações de Mineração de Dados, a camada de entrada do modelo neural recebe os dados pré-processados de cada registro de um banco de dados. A rede processa esses dados produzindo uma saída cuja natureza também varia em função da aplicação (Passos &amp; Goldschmidt, 2005).   </w:t>
      </w:r>
    </w:p>
    <w:p w:rsidR="00E34D90" w:rsidRDefault="00E34D90" w:rsidP="00E34D90">
      <w:pPr>
        <w:jc w:val="both"/>
        <w:rPr>
          <w:rFonts w:ascii="Arial" w:hAnsi="Arial" w:cs="Arial"/>
          <w:sz w:val="24"/>
          <w:szCs w:val="24"/>
        </w:rPr>
      </w:pPr>
      <w:r>
        <w:rPr>
          <w:rFonts w:ascii="Arial" w:hAnsi="Arial" w:cs="Arial"/>
          <w:sz w:val="24"/>
          <w:szCs w:val="24"/>
        </w:rPr>
        <w:tab/>
        <w:t>Ainda de acordo com Passos &amp; Goldschmidt (2005), em redes neurais com aprendizado supervisionado, a entrada corresponde aos atributos preditivos enquanto a saída do modelo corresponde ao atributo objetivo do problema. Então, o algoritmo de aprendizado pode estimar o erro, ou distância, entre a saída produzida pela rede e a saída desejada. Dessa forma, o algoritmo, em função do erro calculado, ajusta os pesos das conexões da rede a fim de tornar a saída real tão próxima quanto seja possível da saída desejada. Estes tipos de modelos neurais são muito úteis em geral para reconhecimento de padrões e para tarefas de Mineração de Dados que envolvam predição.</w:t>
      </w:r>
    </w:p>
    <w:p w:rsidR="00E34D90" w:rsidRDefault="00E34D90" w:rsidP="00E34D90">
      <w:pPr>
        <w:jc w:val="both"/>
        <w:rPr>
          <w:rFonts w:ascii="Arial" w:hAnsi="Arial" w:cs="Arial"/>
          <w:sz w:val="24"/>
          <w:szCs w:val="24"/>
        </w:rPr>
      </w:pPr>
      <w:r>
        <w:rPr>
          <w:rFonts w:ascii="Arial" w:hAnsi="Arial" w:cs="Arial"/>
          <w:sz w:val="24"/>
          <w:szCs w:val="24"/>
        </w:rPr>
        <w:tab/>
        <w:t xml:space="preserve">As Redes Neurais com aprendizado não supervisionado são adequados para tarefas que envolvam descrição de dados, como por exemplo, a tarefa de Agrupamento. Nestes casos, não há saída desejada (Passos &amp; Goldschmidt, 2005). </w:t>
      </w:r>
    </w:p>
    <w:p w:rsidR="00E34D90" w:rsidRDefault="00E34D90" w:rsidP="00E34D90">
      <w:pPr>
        <w:jc w:val="both"/>
        <w:rPr>
          <w:rFonts w:ascii="Arial" w:hAnsi="Arial" w:cs="Arial"/>
          <w:sz w:val="24"/>
          <w:szCs w:val="24"/>
        </w:rPr>
      </w:pPr>
      <w:r>
        <w:rPr>
          <w:rFonts w:ascii="Arial" w:hAnsi="Arial" w:cs="Arial"/>
          <w:sz w:val="24"/>
          <w:szCs w:val="24"/>
        </w:rPr>
        <w:tab/>
        <w:t>Alguns algoritmos de aprendizado e indicadas a tarefa de Mineração de dados, são:</w:t>
      </w:r>
    </w:p>
    <w:p w:rsidR="00E34D90" w:rsidRDefault="00E34D90" w:rsidP="008171D4">
      <w:pPr>
        <w:pStyle w:val="PargrafodaLista"/>
        <w:numPr>
          <w:ilvl w:val="0"/>
          <w:numId w:val="36"/>
        </w:numPr>
        <w:jc w:val="both"/>
        <w:rPr>
          <w:rFonts w:ascii="Arial" w:hAnsi="Arial" w:cs="Arial"/>
          <w:sz w:val="24"/>
          <w:szCs w:val="24"/>
        </w:rPr>
      </w:pPr>
      <w:r w:rsidRPr="00E8612A">
        <w:rPr>
          <w:rFonts w:ascii="Arial" w:hAnsi="Arial" w:cs="Arial"/>
          <w:b/>
          <w:sz w:val="24"/>
          <w:szCs w:val="24"/>
        </w:rPr>
        <w:t>Back-Propagation</w:t>
      </w:r>
      <w:r w:rsidRPr="00E8612A">
        <w:rPr>
          <w:rFonts w:ascii="Arial" w:hAnsi="Arial" w:cs="Arial"/>
          <w:sz w:val="24"/>
          <w:szCs w:val="24"/>
        </w:rPr>
        <w:t xml:space="preserve"> – O algoritmo Back-Propagation, também conhecido como algoritmo de retro-propagação do erro, é um algoritmo de aprendizado supervisionado, cuja aplicação é adequada a tarefa de Mineração de Dados tais como Classificação, Regressão ou Previsão.</w:t>
      </w:r>
      <w:r>
        <w:rPr>
          <w:rFonts w:ascii="Arial" w:hAnsi="Arial" w:cs="Arial"/>
          <w:sz w:val="24"/>
          <w:szCs w:val="24"/>
        </w:rPr>
        <w:t xml:space="preserve"> </w:t>
      </w:r>
      <w:r w:rsidRPr="00E8612A">
        <w:rPr>
          <w:rFonts w:ascii="Arial" w:hAnsi="Arial" w:cs="Arial"/>
          <w:sz w:val="24"/>
          <w:szCs w:val="24"/>
        </w:rPr>
        <w:t xml:space="preserve">Esse algoritmo tem como objetivo minimizar a função de erro entre a saída gerada pela rede neural e a saída real desejada, utilizando o método do gradiente descendente. </w:t>
      </w:r>
    </w:p>
    <w:p w:rsidR="00E34D90" w:rsidRDefault="00E34D90" w:rsidP="008171D4">
      <w:pPr>
        <w:pStyle w:val="PargrafodaLista"/>
        <w:numPr>
          <w:ilvl w:val="0"/>
          <w:numId w:val="36"/>
        </w:numPr>
        <w:jc w:val="both"/>
        <w:rPr>
          <w:rFonts w:ascii="Arial" w:hAnsi="Arial" w:cs="Arial"/>
          <w:sz w:val="24"/>
          <w:szCs w:val="24"/>
        </w:rPr>
      </w:pPr>
      <w:r>
        <w:rPr>
          <w:rFonts w:ascii="Arial" w:hAnsi="Arial" w:cs="Arial"/>
          <w:b/>
          <w:sz w:val="24"/>
          <w:szCs w:val="24"/>
        </w:rPr>
        <w:t>Kohonen</w:t>
      </w:r>
      <w:r>
        <w:rPr>
          <w:rFonts w:ascii="Arial" w:hAnsi="Arial" w:cs="Arial"/>
          <w:sz w:val="24"/>
          <w:szCs w:val="24"/>
        </w:rPr>
        <w:t xml:space="preserve"> – O mapa Kohonen pertence à classe das Redes Neurais Auto organizáveis. Em uma Rede Neural Auto organizável o treinamento é não </w:t>
      </w:r>
      <w:r>
        <w:rPr>
          <w:rFonts w:ascii="Arial" w:hAnsi="Arial" w:cs="Arial"/>
          <w:sz w:val="24"/>
          <w:szCs w:val="24"/>
        </w:rPr>
        <w:lastRenderedPageBreak/>
        <w:t xml:space="preserve">supervisionado, geralmente baseado em uma forma de competição entre os elementos processados. Entre as principais aplicações das Redes Auto organizáveis estão: </w:t>
      </w:r>
    </w:p>
    <w:p w:rsidR="00E34D90" w:rsidRDefault="00E34D90" w:rsidP="008171D4">
      <w:pPr>
        <w:pStyle w:val="PargrafodaLista"/>
        <w:numPr>
          <w:ilvl w:val="1"/>
          <w:numId w:val="36"/>
        </w:numPr>
        <w:jc w:val="both"/>
        <w:rPr>
          <w:rFonts w:ascii="Arial" w:hAnsi="Arial" w:cs="Arial"/>
          <w:sz w:val="24"/>
          <w:szCs w:val="24"/>
        </w:rPr>
      </w:pPr>
      <w:r>
        <w:rPr>
          <w:rFonts w:ascii="Arial" w:hAnsi="Arial" w:cs="Arial"/>
          <w:b/>
          <w:sz w:val="24"/>
          <w:szCs w:val="24"/>
        </w:rPr>
        <w:t xml:space="preserve">Tarefas de Clusterização – </w:t>
      </w:r>
      <w:r>
        <w:rPr>
          <w:rFonts w:ascii="Arial" w:hAnsi="Arial" w:cs="Arial"/>
          <w:sz w:val="24"/>
          <w:szCs w:val="24"/>
        </w:rPr>
        <w:t>Tarefa na qual os dados de entrada devem ser agrupados em conjuntos que agregam padrões semelhantes.</w:t>
      </w:r>
    </w:p>
    <w:p w:rsidR="00E34D90" w:rsidRDefault="00E34D90" w:rsidP="008171D4">
      <w:pPr>
        <w:pStyle w:val="PargrafodaLista"/>
        <w:numPr>
          <w:ilvl w:val="1"/>
          <w:numId w:val="36"/>
        </w:numPr>
        <w:jc w:val="both"/>
        <w:rPr>
          <w:rFonts w:ascii="Arial" w:hAnsi="Arial" w:cs="Arial"/>
          <w:sz w:val="24"/>
          <w:szCs w:val="24"/>
        </w:rPr>
      </w:pPr>
      <w:r>
        <w:rPr>
          <w:rFonts w:ascii="Arial" w:hAnsi="Arial" w:cs="Arial"/>
          <w:b/>
          <w:sz w:val="24"/>
          <w:szCs w:val="24"/>
        </w:rPr>
        <w:t xml:space="preserve">Detecção de Regualaridades </w:t>
      </w:r>
      <w:r>
        <w:rPr>
          <w:rFonts w:ascii="Arial" w:hAnsi="Arial" w:cs="Arial"/>
          <w:sz w:val="24"/>
          <w:szCs w:val="24"/>
        </w:rPr>
        <w:t>– Modelo em que o sistema deve extrair as características relevantes dos padrões de entrada.</w:t>
      </w:r>
    </w:p>
    <w:p w:rsidR="00E34D90" w:rsidRPr="00194D54" w:rsidRDefault="00E34D90" w:rsidP="00E34D90">
      <w:pPr>
        <w:jc w:val="both"/>
        <w:rPr>
          <w:rFonts w:ascii="Arial" w:hAnsi="Arial" w:cs="Arial"/>
          <w:sz w:val="24"/>
          <w:szCs w:val="24"/>
        </w:rPr>
      </w:pPr>
      <w:r>
        <w:rPr>
          <w:rFonts w:ascii="Arial" w:hAnsi="Arial" w:cs="Arial"/>
          <w:sz w:val="24"/>
          <w:szCs w:val="24"/>
        </w:rPr>
        <w:tab/>
        <w:t>Segundo Passos &amp; Goldschmidt (2005), o método de aprendizagem mais comum nas Redes Neurais Auto Organizáveis é denominado aprendizado por competição (</w:t>
      </w:r>
      <w:r w:rsidRPr="00194D54">
        <w:rPr>
          <w:rFonts w:ascii="Arial" w:hAnsi="Arial" w:cs="Arial"/>
          <w:i/>
          <w:sz w:val="24"/>
          <w:szCs w:val="24"/>
        </w:rPr>
        <w:t>Competitive Learning</w:t>
      </w:r>
      <w:r>
        <w:rPr>
          <w:rFonts w:ascii="Arial" w:hAnsi="Arial" w:cs="Arial"/>
          <w:sz w:val="24"/>
          <w:szCs w:val="24"/>
        </w:rPr>
        <w:t xml:space="preserve">). O qual, consiste em uma forma de aprendizado que divide o conjunto de padrões de entrada em grupos inerentes aos dados. Para isto, esse método considera, em sua abordagem mais simples, que os neurônios de saída da rede competem entre si, resultando em apenas um neurônio vencedor. </w:t>
      </w:r>
      <w:r w:rsidRPr="00194D54">
        <w:rPr>
          <w:rFonts w:ascii="Arial" w:hAnsi="Arial" w:cs="Arial"/>
          <w:sz w:val="24"/>
          <w:szCs w:val="24"/>
        </w:rPr>
        <w:t xml:space="preserve">     </w:t>
      </w:r>
    </w:p>
    <w:p w:rsidR="00E34D90" w:rsidRDefault="00E34D90" w:rsidP="00E34D90">
      <w:pPr>
        <w:jc w:val="both"/>
        <w:rPr>
          <w:rFonts w:ascii="Arial" w:hAnsi="Arial" w:cs="Arial"/>
          <w:sz w:val="24"/>
          <w:szCs w:val="24"/>
        </w:rPr>
      </w:pPr>
    </w:p>
    <w:p w:rsidR="00E34D90" w:rsidRPr="000B0D24" w:rsidRDefault="00E34D90" w:rsidP="00E34D90">
      <w:pPr>
        <w:jc w:val="both"/>
        <w:rPr>
          <w:rFonts w:ascii="Arial" w:hAnsi="Arial" w:cs="Arial"/>
          <w:b/>
          <w:sz w:val="24"/>
          <w:szCs w:val="24"/>
        </w:rPr>
      </w:pPr>
      <w:r w:rsidRPr="000B0D24">
        <w:rPr>
          <w:rFonts w:ascii="Arial" w:hAnsi="Arial" w:cs="Arial"/>
          <w:b/>
          <w:sz w:val="24"/>
          <w:szCs w:val="24"/>
        </w:rPr>
        <w:t xml:space="preserve">3.4.3.2 Métodos </w:t>
      </w:r>
      <w:r>
        <w:rPr>
          <w:rFonts w:ascii="Arial" w:hAnsi="Arial" w:cs="Arial"/>
          <w:b/>
          <w:sz w:val="24"/>
          <w:szCs w:val="24"/>
        </w:rPr>
        <w:t>Estatísticos</w:t>
      </w:r>
    </w:p>
    <w:p w:rsidR="00E34D90" w:rsidRDefault="00E34D90" w:rsidP="00E34D90">
      <w:pPr>
        <w:jc w:val="both"/>
        <w:rPr>
          <w:rFonts w:ascii="Arial" w:hAnsi="Arial" w:cs="Arial"/>
          <w:sz w:val="24"/>
          <w:szCs w:val="24"/>
        </w:rPr>
      </w:pPr>
      <w:r>
        <w:rPr>
          <w:rFonts w:ascii="Arial" w:hAnsi="Arial" w:cs="Arial"/>
          <w:sz w:val="24"/>
          <w:szCs w:val="24"/>
        </w:rPr>
        <w:tab/>
        <w:t>De acordo com Passos &amp; Goldschmidt (2005); Han; Kamber &amp; Pei (2011), diversos algoritmos de Mineração de Dados são fundamentados em princípios e teorias da Estatística. A seguir serão apresentados alguns deles:</w:t>
      </w:r>
    </w:p>
    <w:p w:rsidR="00E34D90" w:rsidRDefault="00E34D90" w:rsidP="008171D4">
      <w:pPr>
        <w:pStyle w:val="PargrafodaLista"/>
        <w:numPr>
          <w:ilvl w:val="0"/>
          <w:numId w:val="37"/>
        </w:numPr>
        <w:jc w:val="both"/>
        <w:rPr>
          <w:rFonts w:ascii="Arial" w:hAnsi="Arial" w:cs="Arial"/>
          <w:sz w:val="24"/>
          <w:szCs w:val="24"/>
        </w:rPr>
      </w:pPr>
      <w:r w:rsidRPr="0029349E">
        <w:rPr>
          <w:rFonts w:ascii="Arial" w:hAnsi="Arial" w:cs="Arial"/>
          <w:b/>
          <w:sz w:val="24"/>
          <w:szCs w:val="24"/>
        </w:rPr>
        <w:t>Classificador Bayeasiano Ingênuo</w:t>
      </w:r>
      <w:r>
        <w:rPr>
          <w:rFonts w:ascii="Arial" w:hAnsi="Arial" w:cs="Arial"/>
          <w:sz w:val="24"/>
          <w:szCs w:val="24"/>
        </w:rPr>
        <w:t xml:space="preserve"> – O classificador Bayeasiano Ingênuo baseia-se no Teorema de Bayes, estando relacionado ao cálculo de probabilidades condicionais. É aplicável, conforme o próprio nome sugere, em tarefas de classificação. </w:t>
      </w:r>
    </w:p>
    <w:p w:rsidR="00E34D90" w:rsidRDefault="00E34D90" w:rsidP="00E34D90">
      <w:pPr>
        <w:jc w:val="both"/>
        <w:rPr>
          <w:rFonts w:ascii="Arial" w:hAnsi="Arial" w:cs="Arial"/>
          <w:sz w:val="24"/>
          <w:szCs w:val="24"/>
        </w:rPr>
      </w:pPr>
      <w:r>
        <w:rPr>
          <w:rFonts w:ascii="Arial" w:hAnsi="Arial" w:cs="Arial"/>
          <w:sz w:val="24"/>
          <w:szCs w:val="24"/>
        </w:rPr>
        <w:tab/>
        <w:t xml:space="preserve">Formalmente, sejam </w:t>
      </w:r>
      <w:proofErr w:type="gramStart"/>
      <w:r w:rsidRPr="00DE6E5C">
        <w:rPr>
          <w:rFonts w:ascii="Arial" w:hAnsi="Arial" w:cs="Arial"/>
          <w:b/>
          <w:sz w:val="24"/>
          <w:szCs w:val="24"/>
        </w:rPr>
        <w:t>X(</w:t>
      </w:r>
      <w:proofErr w:type="gramEnd"/>
      <w:r w:rsidRPr="00DE6E5C">
        <w:rPr>
          <w:rFonts w:ascii="Arial" w:hAnsi="Arial" w:cs="Arial"/>
          <w:b/>
          <w:sz w:val="24"/>
          <w:szCs w:val="24"/>
        </w:rPr>
        <w:t>A</w:t>
      </w:r>
      <w:r w:rsidRPr="00DE6E5C">
        <w:rPr>
          <w:rFonts w:ascii="Arial" w:hAnsi="Arial" w:cs="Arial"/>
          <w:b/>
          <w:sz w:val="24"/>
          <w:szCs w:val="24"/>
          <w:vertAlign w:val="subscript"/>
        </w:rPr>
        <w:t>1</w:t>
      </w:r>
      <w:r w:rsidRPr="00DE6E5C">
        <w:rPr>
          <w:rFonts w:ascii="Arial" w:hAnsi="Arial" w:cs="Arial"/>
          <w:b/>
          <w:sz w:val="24"/>
          <w:szCs w:val="24"/>
        </w:rPr>
        <w:t>, A</w:t>
      </w:r>
      <w:r w:rsidRPr="00DE6E5C">
        <w:rPr>
          <w:rFonts w:ascii="Arial" w:hAnsi="Arial" w:cs="Arial"/>
          <w:b/>
          <w:sz w:val="24"/>
          <w:szCs w:val="24"/>
          <w:vertAlign w:val="subscript"/>
        </w:rPr>
        <w:t>2</w:t>
      </w:r>
      <w:r w:rsidRPr="00DE6E5C">
        <w:rPr>
          <w:rFonts w:ascii="Arial" w:hAnsi="Arial" w:cs="Arial"/>
          <w:b/>
          <w:sz w:val="24"/>
          <w:szCs w:val="24"/>
        </w:rPr>
        <w:t>, ..., A</w:t>
      </w:r>
      <w:r w:rsidRPr="00DE6E5C">
        <w:rPr>
          <w:rFonts w:ascii="Arial" w:hAnsi="Arial" w:cs="Arial"/>
          <w:b/>
          <w:sz w:val="24"/>
          <w:szCs w:val="24"/>
          <w:vertAlign w:val="subscript"/>
        </w:rPr>
        <w:t>n</w:t>
      </w:r>
      <w:r w:rsidRPr="00DE6E5C">
        <w:rPr>
          <w:rFonts w:ascii="Arial" w:hAnsi="Arial" w:cs="Arial"/>
          <w:b/>
          <w:sz w:val="24"/>
          <w:szCs w:val="24"/>
        </w:rPr>
        <w:t>, C)</w:t>
      </w:r>
      <w:r>
        <w:rPr>
          <w:rFonts w:ascii="Arial" w:hAnsi="Arial" w:cs="Arial"/>
          <w:sz w:val="24"/>
          <w:szCs w:val="24"/>
        </w:rPr>
        <w:t xml:space="preserve"> um conjunto de dados, </w:t>
      </w:r>
      <w:r w:rsidRPr="00DE6E5C">
        <w:rPr>
          <w:rFonts w:ascii="Arial" w:hAnsi="Arial" w:cs="Arial"/>
          <w:b/>
          <w:sz w:val="24"/>
          <w:szCs w:val="24"/>
        </w:rPr>
        <w:t>C</w:t>
      </w:r>
      <w:r w:rsidRPr="00DE6E5C">
        <w:rPr>
          <w:rFonts w:ascii="Arial" w:hAnsi="Arial" w:cs="Arial"/>
          <w:b/>
          <w:sz w:val="24"/>
          <w:szCs w:val="24"/>
          <w:vertAlign w:val="subscript"/>
        </w:rPr>
        <w:t>1</w:t>
      </w:r>
      <w:r>
        <w:rPr>
          <w:rFonts w:ascii="Arial" w:hAnsi="Arial" w:cs="Arial"/>
          <w:sz w:val="24"/>
          <w:szCs w:val="24"/>
        </w:rPr>
        <w:t xml:space="preserve">, </w:t>
      </w:r>
      <w:r w:rsidRPr="00DE6E5C">
        <w:rPr>
          <w:rFonts w:ascii="Arial" w:hAnsi="Arial" w:cs="Arial"/>
          <w:b/>
          <w:sz w:val="24"/>
          <w:szCs w:val="24"/>
        </w:rPr>
        <w:t>C</w:t>
      </w:r>
      <w:r w:rsidRPr="00DE6E5C">
        <w:rPr>
          <w:rFonts w:ascii="Arial" w:hAnsi="Arial" w:cs="Arial"/>
          <w:b/>
          <w:sz w:val="24"/>
          <w:szCs w:val="24"/>
          <w:vertAlign w:val="subscript"/>
        </w:rPr>
        <w:t>2</w:t>
      </w:r>
      <w:r>
        <w:rPr>
          <w:rFonts w:ascii="Arial" w:hAnsi="Arial" w:cs="Arial"/>
          <w:sz w:val="24"/>
          <w:szCs w:val="24"/>
        </w:rPr>
        <w:t xml:space="preserve">, ..., </w:t>
      </w:r>
      <w:r w:rsidRPr="00DE6E5C">
        <w:rPr>
          <w:rFonts w:ascii="Arial" w:hAnsi="Arial" w:cs="Arial"/>
          <w:b/>
          <w:sz w:val="24"/>
          <w:szCs w:val="24"/>
        </w:rPr>
        <w:t>C</w:t>
      </w:r>
      <w:r w:rsidRPr="00DE6E5C">
        <w:rPr>
          <w:rFonts w:ascii="Arial" w:hAnsi="Arial" w:cs="Arial"/>
          <w:b/>
          <w:sz w:val="24"/>
          <w:szCs w:val="24"/>
          <w:vertAlign w:val="subscript"/>
        </w:rPr>
        <w:t>n</w:t>
      </w:r>
      <w:r>
        <w:rPr>
          <w:rFonts w:ascii="Arial" w:hAnsi="Arial" w:cs="Arial"/>
          <w:sz w:val="24"/>
          <w:szCs w:val="24"/>
        </w:rPr>
        <w:t xml:space="preserve">, as classes do problema (valores possíveis do atributo </w:t>
      </w:r>
      <w:r w:rsidRPr="00DE6E5C">
        <w:rPr>
          <w:rFonts w:ascii="Arial" w:hAnsi="Arial" w:cs="Arial"/>
          <w:b/>
          <w:sz w:val="24"/>
          <w:szCs w:val="24"/>
        </w:rPr>
        <w:t>C</w:t>
      </w:r>
      <w:r>
        <w:rPr>
          <w:rFonts w:ascii="Arial" w:hAnsi="Arial" w:cs="Arial"/>
          <w:sz w:val="24"/>
          <w:szCs w:val="24"/>
        </w:rPr>
        <w:t xml:space="preserve">) e R um novo registro que deve ser classificado. Sejam ainda </w:t>
      </w:r>
      <w:r w:rsidRPr="00DE6E5C">
        <w:rPr>
          <w:rFonts w:ascii="Arial" w:hAnsi="Arial" w:cs="Arial"/>
          <w:b/>
          <w:sz w:val="24"/>
          <w:szCs w:val="24"/>
        </w:rPr>
        <w:t>a</w:t>
      </w:r>
      <w:r w:rsidRPr="00DE6E5C">
        <w:rPr>
          <w:rFonts w:ascii="Arial" w:hAnsi="Arial" w:cs="Arial"/>
          <w:b/>
          <w:sz w:val="24"/>
          <w:szCs w:val="24"/>
          <w:vertAlign w:val="subscript"/>
        </w:rPr>
        <w:t>1</w:t>
      </w:r>
      <w:r>
        <w:rPr>
          <w:rFonts w:ascii="Arial" w:hAnsi="Arial" w:cs="Arial"/>
          <w:sz w:val="24"/>
          <w:szCs w:val="24"/>
        </w:rPr>
        <w:t xml:space="preserve">, </w:t>
      </w:r>
      <w:r w:rsidRPr="00DE6E5C">
        <w:rPr>
          <w:rFonts w:ascii="Arial" w:hAnsi="Arial" w:cs="Arial"/>
          <w:b/>
          <w:sz w:val="24"/>
          <w:szCs w:val="24"/>
        </w:rPr>
        <w:t>a</w:t>
      </w:r>
      <w:r w:rsidRPr="00DE6E5C">
        <w:rPr>
          <w:rFonts w:ascii="Arial" w:hAnsi="Arial" w:cs="Arial"/>
          <w:b/>
          <w:sz w:val="24"/>
          <w:szCs w:val="24"/>
          <w:vertAlign w:val="subscript"/>
        </w:rPr>
        <w:t>2</w:t>
      </w:r>
      <w:r>
        <w:rPr>
          <w:rFonts w:ascii="Arial" w:hAnsi="Arial" w:cs="Arial"/>
          <w:sz w:val="24"/>
          <w:szCs w:val="24"/>
        </w:rPr>
        <w:t xml:space="preserve">, ..., </w:t>
      </w:r>
      <w:r w:rsidRPr="00DE6E5C">
        <w:rPr>
          <w:rFonts w:ascii="Arial" w:hAnsi="Arial" w:cs="Arial"/>
          <w:b/>
          <w:sz w:val="24"/>
          <w:szCs w:val="24"/>
        </w:rPr>
        <w:t>a</w:t>
      </w:r>
      <w:r w:rsidRPr="00DE6E5C">
        <w:rPr>
          <w:rFonts w:ascii="Arial" w:hAnsi="Arial" w:cs="Arial"/>
          <w:b/>
          <w:sz w:val="24"/>
          <w:szCs w:val="24"/>
          <w:vertAlign w:val="subscript"/>
        </w:rPr>
        <w:t>n</w:t>
      </w:r>
      <w:r>
        <w:rPr>
          <w:rFonts w:ascii="Arial" w:hAnsi="Arial" w:cs="Arial"/>
          <w:sz w:val="24"/>
          <w:szCs w:val="24"/>
        </w:rPr>
        <w:t xml:space="preserve"> na os valores que </w:t>
      </w:r>
      <w:r w:rsidRPr="00DE6E5C">
        <w:rPr>
          <w:rFonts w:ascii="Arial" w:hAnsi="Arial" w:cs="Arial"/>
          <w:b/>
          <w:sz w:val="24"/>
          <w:szCs w:val="24"/>
        </w:rPr>
        <w:t>R</w:t>
      </w:r>
      <w:r>
        <w:rPr>
          <w:rFonts w:ascii="Arial" w:hAnsi="Arial" w:cs="Arial"/>
          <w:sz w:val="24"/>
          <w:szCs w:val="24"/>
        </w:rPr>
        <w:t xml:space="preserve"> assume em </w:t>
      </w:r>
      <w:r w:rsidRPr="00DE6E5C">
        <w:rPr>
          <w:rFonts w:ascii="Arial" w:hAnsi="Arial" w:cs="Arial"/>
          <w:b/>
          <w:sz w:val="24"/>
          <w:szCs w:val="24"/>
        </w:rPr>
        <w:t>X</w:t>
      </w:r>
      <w:r>
        <w:rPr>
          <w:rFonts w:ascii="Arial" w:hAnsi="Arial" w:cs="Arial"/>
          <w:sz w:val="24"/>
          <w:szCs w:val="24"/>
        </w:rPr>
        <w:t>. O calculador Bayesiano possui dois passos:</w:t>
      </w:r>
    </w:p>
    <w:p w:rsidR="00E34D90" w:rsidRDefault="00E34D90" w:rsidP="008171D4">
      <w:pPr>
        <w:pStyle w:val="PargrafodaLista"/>
        <w:numPr>
          <w:ilvl w:val="0"/>
          <w:numId w:val="38"/>
        </w:numPr>
        <w:jc w:val="both"/>
        <w:rPr>
          <w:rFonts w:ascii="Arial" w:hAnsi="Arial" w:cs="Arial"/>
          <w:sz w:val="24"/>
          <w:szCs w:val="24"/>
        </w:rPr>
      </w:pPr>
      <w:r>
        <w:rPr>
          <w:rFonts w:ascii="Arial" w:hAnsi="Arial" w:cs="Arial"/>
          <w:sz w:val="24"/>
          <w:szCs w:val="24"/>
        </w:rPr>
        <w:t xml:space="preserve">Calcular a probabilidade </w:t>
      </w:r>
      <w:r w:rsidRPr="00DE6E5C">
        <w:rPr>
          <w:rFonts w:ascii="Arial" w:hAnsi="Arial" w:cs="Arial"/>
          <w:b/>
          <w:sz w:val="24"/>
          <w:szCs w:val="24"/>
        </w:rPr>
        <w:t>P(C=C</w:t>
      </w:r>
      <w:r w:rsidRPr="00DE6E5C">
        <w:rPr>
          <w:rFonts w:ascii="Arial" w:hAnsi="Arial" w:cs="Arial"/>
          <w:b/>
          <w:sz w:val="24"/>
          <w:szCs w:val="24"/>
          <w:vertAlign w:val="subscript"/>
        </w:rPr>
        <w:t>i</w:t>
      </w:r>
      <w:r w:rsidRPr="00DE6E5C">
        <w:rPr>
          <w:rFonts w:ascii="Arial" w:hAnsi="Arial" w:cs="Arial"/>
          <w:b/>
          <w:sz w:val="24"/>
          <w:szCs w:val="24"/>
        </w:rPr>
        <w:t>/R)</w:t>
      </w:r>
      <w:r>
        <w:rPr>
          <w:rFonts w:ascii="Arial" w:hAnsi="Arial" w:cs="Arial"/>
          <w:sz w:val="24"/>
          <w:szCs w:val="24"/>
        </w:rPr>
        <w:t xml:space="preserve">, </w:t>
      </w:r>
      <w:r w:rsidRPr="00DE6E5C">
        <w:rPr>
          <w:rFonts w:ascii="Arial" w:hAnsi="Arial" w:cs="Arial"/>
          <w:b/>
          <w:sz w:val="24"/>
          <w:szCs w:val="24"/>
        </w:rPr>
        <w:t>i</w:t>
      </w:r>
      <w:r>
        <w:rPr>
          <w:rFonts w:ascii="Arial" w:hAnsi="Arial" w:cs="Arial"/>
          <w:sz w:val="24"/>
          <w:szCs w:val="24"/>
        </w:rPr>
        <w:t>=1,2, ..., k.</w:t>
      </w:r>
    </w:p>
    <w:p w:rsidR="00E34D90" w:rsidRDefault="00E34D90" w:rsidP="008171D4">
      <w:pPr>
        <w:pStyle w:val="PargrafodaLista"/>
        <w:numPr>
          <w:ilvl w:val="0"/>
          <w:numId w:val="38"/>
        </w:numPr>
        <w:jc w:val="both"/>
        <w:rPr>
          <w:rFonts w:ascii="Arial" w:hAnsi="Arial" w:cs="Arial"/>
          <w:sz w:val="24"/>
          <w:szCs w:val="24"/>
        </w:rPr>
      </w:pPr>
      <w:r>
        <w:rPr>
          <w:rFonts w:ascii="Arial" w:hAnsi="Arial" w:cs="Arial"/>
          <w:sz w:val="24"/>
          <w:szCs w:val="24"/>
        </w:rPr>
        <w:t xml:space="preserve">Indicar com saída do algoritmo a classe </w:t>
      </w:r>
      <w:r w:rsidRPr="00DE6E5C">
        <w:rPr>
          <w:rFonts w:ascii="Arial" w:hAnsi="Arial" w:cs="Arial"/>
          <w:b/>
          <w:sz w:val="24"/>
          <w:szCs w:val="24"/>
        </w:rPr>
        <w:t>C</w:t>
      </w:r>
      <w:r w:rsidRPr="00DE6E5C">
        <w:rPr>
          <w:rFonts w:ascii="Arial" w:hAnsi="Arial" w:cs="Arial"/>
          <w:b/>
          <w:sz w:val="24"/>
          <w:szCs w:val="24"/>
          <w:vertAlign w:val="subscript"/>
        </w:rPr>
        <w:t>j</w:t>
      </w:r>
      <w:r>
        <w:rPr>
          <w:rFonts w:ascii="Arial" w:hAnsi="Arial" w:cs="Arial"/>
          <w:sz w:val="24"/>
          <w:szCs w:val="24"/>
        </w:rPr>
        <w:t xml:space="preserve"> tal que </w:t>
      </w:r>
      <w:r w:rsidRPr="00DE6E5C">
        <w:rPr>
          <w:rFonts w:ascii="Arial" w:hAnsi="Arial" w:cs="Arial"/>
          <w:b/>
          <w:sz w:val="24"/>
          <w:szCs w:val="24"/>
        </w:rPr>
        <w:t>P(C=C</w:t>
      </w:r>
      <w:r w:rsidRPr="00DE6E5C">
        <w:rPr>
          <w:rFonts w:ascii="Arial" w:hAnsi="Arial" w:cs="Arial"/>
          <w:b/>
          <w:sz w:val="24"/>
          <w:szCs w:val="24"/>
          <w:vertAlign w:val="subscript"/>
        </w:rPr>
        <w:t>j</w:t>
      </w:r>
      <w:r w:rsidRPr="00DE6E5C">
        <w:rPr>
          <w:rFonts w:ascii="Arial" w:hAnsi="Arial" w:cs="Arial"/>
          <w:b/>
          <w:sz w:val="24"/>
          <w:szCs w:val="24"/>
        </w:rPr>
        <w:t>/R)</w:t>
      </w:r>
      <w:r>
        <w:rPr>
          <w:rFonts w:ascii="Arial" w:hAnsi="Arial" w:cs="Arial"/>
          <w:sz w:val="24"/>
          <w:szCs w:val="24"/>
        </w:rPr>
        <w:t xml:space="preserve"> seja máxima.</w:t>
      </w:r>
    </w:p>
    <w:p w:rsidR="00E34D90" w:rsidRPr="00183BB3" w:rsidRDefault="00E34D90" w:rsidP="00E34D90">
      <w:pPr>
        <w:pStyle w:val="PargrafodaLista"/>
        <w:ind w:left="855"/>
        <w:jc w:val="both"/>
        <w:rPr>
          <w:rFonts w:ascii="Arial" w:hAnsi="Arial" w:cs="Arial"/>
          <w:sz w:val="24"/>
          <w:szCs w:val="24"/>
        </w:rPr>
      </w:pPr>
    </w:p>
    <w:p w:rsidR="00E34D90" w:rsidRDefault="00E34D90" w:rsidP="008171D4">
      <w:pPr>
        <w:pStyle w:val="PargrafodaLista"/>
        <w:numPr>
          <w:ilvl w:val="0"/>
          <w:numId w:val="39"/>
        </w:numPr>
        <w:jc w:val="both"/>
        <w:rPr>
          <w:rFonts w:ascii="Arial" w:hAnsi="Arial" w:cs="Arial"/>
          <w:sz w:val="24"/>
          <w:szCs w:val="24"/>
        </w:rPr>
      </w:pPr>
      <w:r w:rsidRPr="0010776C">
        <w:rPr>
          <w:rFonts w:ascii="Arial" w:hAnsi="Arial" w:cs="Arial"/>
          <w:b/>
          <w:sz w:val="24"/>
          <w:szCs w:val="24"/>
        </w:rPr>
        <w:t>K-Means</w:t>
      </w:r>
      <w:r>
        <w:rPr>
          <w:rFonts w:ascii="Arial" w:hAnsi="Arial" w:cs="Arial"/>
          <w:sz w:val="24"/>
          <w:szCs w:val="24"/>
        </w:rPr>
        <w:t xml:space="preserve"> – O algoritmo k-means é um método popular da tarefa de agrupamento. Toma-se, randomicamente, k pontos de dados (dados numéricos) como sendo os centroides (elementos centrais) dos clusters. Em seguida, cada ponto (ou registro da base de dados) é atribuído ao cluster cuja distância deste ponto em relação ao centroide de cada cluster é a menor dentre todas as distâncias calculadas. Um novo centroide para cada cluster é computado pela média dos pontos do cluster, caracterizando a configuração dos clusters para a iteração seguinte. O processo termina quando os centroides dos clusters param de se modificar, ou após um número limitado de iterações que tenham sido </w:t>
      </w:r>
      <w:r>
        <w:rPr>
          <w:rFonts w:ascii="Arial" w:hAnsi="Arial" w:cs="Arial"/>
          <w:sz w:val="24"/>
          <w:szCs w:val="24"/>
        </w:rPr>
        <w:lastRenderedPageBreak/>
        <w:t>especificado pelo usuário (Han, Kamber &amp; Pei, 2011; Passos &amp; Goldschmidt, 2005).</w:t>
      </w:r>
    </w:p>
    <w:p w:rsidR="00E34D90" w:rsidRPr="00826BB0" w:rsidRDefault="00E34D90" w:rsidP="00E34D90">
      <w:pPr>
        <w:ind w:left="360"/>
        <w:jc w:val="both"/>
        <w:rPr>
          <w:rFonts w:ascii="Arial" w:hAnsi="Arial" w:cs="Arial"/>
          <w:sz w:val="24"/>
          <w:szCs w:val="24"/>
        </w:rPr>
      </w:pPr>
      <w:r>
        <w:rPr>
          <w:rFonts w:ascii="Arial" w:hAnsi="Arial" w:cs="Arial"/>
          <w:sz w:val="24"/>
          <w:szCs w:val="24"/>
        </w:rPr>
        <w:tab/>
        <w:t xml:space="preserve">Formalmente, segundo Han; Kamber &amp; Pei (2011), </w:t>
      </w:r>
      <w:r w:rsidRPr="00826BB0">
        <w:rPr>
          <w:rFonts w:ascii="Arial" w:hAnsi="Arial" w:cs="Arial"/>
          <w:sz w:val="24"/>
          <w:szCs w:val="24"/>
        </w:rPr>
        <w:t xml:space="preserve">suponha um conjunto de dados </w:t>
      </w:r>
      <w:r w:rsidRPr="00826BB0">
        <w:rPr>
          <w:rFonts w:ascii="Arial" w:hAnsi="Arial" w:cs="Arial"/>
          <w:b/>
          <w:sz w:val="24"/>
          <w:szCs w:val="24"/>
        </w:rPr>
        <w:t>D</w:t>
      </w:r>
      <w:r w:rsidRPr="00826BB0">
        <w:rPr>
          <w:rFonts w:ascii="Arial" w:hAnsi="Arial" w:cs="Arial"/>
          <w:sz w:val="24"/>
          <w:szCs w:val="24"/>
        </w:rPr>
        <w:t xml:space="preserve">, contendo </w:t>
      </w:r>
      <w:r w:rsidRPr="00826BB0">
        <w:rPr>
          <w:rFonts w:ascii="Arial" w:hAnsi="Arial" w:cs="Arial"/>
          <w:b/>
          <w:sz w:val="24"/>
          <w:szCs w:val="24"/>
        </w:rPr>
        <w:t>n</w:t>
      </w:r>
      <w:r w:rsidRPr="00826BB0">
        <w:rPr>
          <w:rFonts w:ascii="Arial" w:hAnsi="Arial" w:cs="Arial"/>
          <w:sz w:val="24"/>
          <w:szCs w:val="24"/>
        </w:rPr>
        <w:t xml:space="preserve"> objetos em um espaço Euclidiano. O método de particionamento, distribui os objetos em </w:t>
      </w:r>
      <w:r w:rsidRPr="00826BB0">
        <w:rPr>
          <w:rFonts w:ascii="Arial" w:hAnsi="Arial" w:cs="Arial"/>
          <w:b/>
          <w:sz w:val="24"/>
          <w:szCs w:val="24"/>
        </w:rPr>
        <w:t>D</w:t>
      </w:r>
      <w:r w:rsidRPr="00826BB0">
        <w:rPr>
          <w:rFonts w:ascii="Arial" w:hAnsi="Arial" w:cs="Arial"/>
          <w:sz w:val="24"/>
          <w:szCs w:val="24"/>
        </w:rPr>
        <w:t xml:space="preserve"> entre k clusters, </w:t>
      </w:r>
      <w:r w:rsidRPr="00826BB0">
        <w:rPr>
          <w:rFonts w:ascii="Arial" w:hAnsi="Arial" w:cs="Arial"/>
          <w:b/>
          <w:sz w:val="24"/>
          <w:szCs w:val="24"/>
        </w:rPr>
        <w:t>C</w:t>
      </w:r>
      <w:r w:rsidRPr="00826BB0">
        <w:rPr>
          <w:rFonts w:ascii="Arial" w:hAnsi="Arial" w:cs="Arial"/>
          <w:b/>
          <w:sz w:val="24"/>
          <w:szCs w:val="24"/>
          <w:vertAlign w:val="subscript"/>
        </w:rPr>
        <w:t>1</w:t>
      </w:r>
      <w:r w:rsidRPr="00826BB0">
        <w:rPr>
          <w:rFonts w:ascii="Arial" w:hAnsi="Arial" w:cs="Arial"/>
          <w:sz w:val="24"/>
          <w:szCs w:val="24"/>
        </w:rPr>
        <w:t xml:space="preserve">, ..., </w:t>
      </w:r>
      <w:r w:rsidRPr="00826BB0">
        <w:rPr>
          <w:rFonts w:ascii="Arial" w:hAnsi="Arial" w:cs="Arial"/>
          <w:b/>
          <w:sz w:val="24"/>
          <w:szCs w:val="24"/>
        </w:rPr>
        <w:t>C</w:t>
      </w:r>
      <w:r w:rsidRPr="00826BB0">
        <w:rPr>
          <w:rFonts w:ascii="Arial" w:hAnsi="Arial" w:cs="Arial"/>
          <w:b/>
          <w:sz w:val="24"/>
          <w:szCs w:val="24"/>
          <w:vertAlign w:val="subscript"/>
        </w:rPr>
        <w:t>k</w:t>
      </w:r>
      <w:r w:rsidRPr="00826BB0">
        <w:rPr>
          <w:rFonts w:ascii="Arial" w:hAnsi="Arial" w:cs="Arial"/>
          <w:sz w:val="24"/>
          <w:szCs w:val="24"/>
        </w:rPr>
        <w:t xml:space="preserve">, isto </w:t>
      </w:r>
      <w:proofErr w:type="gramStart"/>
      <w:r w:rsidRPr="00826BB0">
        <w:rPr>
          <w:rFonts w:ascii="Arial" w:hAnsi="Arial" w:cs="Arial"/>
          <w:sz w:val="24"/>
          <w:szCs w:val="24"/>
        </w:rPr>
        <w:t xml:space="preserve">é, </w:t>
      </w: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i</m:t>
            </m:r>
          </m:sub>
        </m:sSub>
        <m:r>
          <w:rPr>
            <w:rFonts w:ascii="Cambria Math" w:hAnsi="Cambria Math" w:cs="Arial"/>
            <w:sz w:val="24"/>
            <w:szCs w:val="24"/>
          </w:rPr>
          <m:t xml:space="preserve"> </m:t>
        </m:r>
        <m:r>
          <m:rPr>
            <m:sty m:val="p"/>
          </m:rPr>
          <w:rPr>
            <w:rFonts w:ascii="Cambria Math" w:hAnsi="Cambria Math"/>
            <w:noProof/>
            <w:lang w:eastAsia="pt-BR"/>
          </w:rPr>
          <w:drawing>
            <wp:inline distT="0" distB="0" distL="0" distR="0" wp14:anchorId="32C55246" wp14:editId="56F21522">
              <wp:extent cx="180975" cy="142875"/>
              <wp:effectExtent l="0" t="0" r="9525" b="9525"/>
              <wp:docPr id="226" name="Imagem 226" descr="http://www.webcalc.com.br/matematica/imagens3/image05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webcalc.com.br/matematica/imagens3/image057.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975" cy="142875"/>
                      </a:xfrm>
                      <a:prstGeom prst="rect">
                        <a:avLst/>
                      </a:prstGeom>
                      <a:noFill/>
                      <a:ln>
                        <a:noFill/>
                      </a:ln>
                    </pic:spPr>
                  </pic:pic>
                </a:graphicData>
              </a:graphic>
            </wp:inline>
          </w:drawing>
        </m:r>
        <m:r>
          <w:rPr>
            <w:rFonts w:ascii="Cambria Math" w:hAnsi="Cambria Math" w:cs="Arial"/>
            <w:sz w:val="24"/>
            <w:szCs w:val="24"/>
          </w:rPr>
          <m:t xml:space="preserve"> D</m:t>
        </m:r>
      </m:oMath>
      <w:r w:rsidRPr="00826BB0">
        <w:rPr>
          <w:rFonts w:ascii="Arial" w:eastAsiaTheme="minorEastAsia" w:hAnsi="Arial" w:cs="Arial"/>
          <w:sz w:val="24"/>
          <w:szCs w:val="24"/>
        </w:rPr>
        <w:t xml:space="preserve"> e</w:t>
      </w:r>
      <w:proofErr w:type="gramEnd"/>
      <w:r w:rsidRPr="00826BB0">
        <w:rPr>
          <w:rFonts w:ascii="Arial" w:eastAsiaTheme="minorEastAsia" w:hAnsi="Arial" w:cs="Arial"/>
          <w:sz w:val="24"/>
          <w:szCs w:val="24"/>
        </w:rPr>
        <w:t xml:space="preser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C</m:t>
            </m:r>
          </m:e>
          <m:sub>
            <m:r>
              <w:rPr>
                <w:rFonts w:ascii="Cambria Math" w:eastAsiaTheme="minorEastAsia" w:hAnsi="Cambria Math" w:cs="Arial"/>
                <w:sz w:val="24"/>
                <w:szCs w:val="24"/>
              </w:rPr>
              <m:t>i</m:t>
            </m:r>
          </m:sub>
        </m:sSub>
        <m:r>
          <w:rPr>
            <w:rFonts w:ascii="Cambria Math" w:eastAsiaTheme="minorEastAsia" w:hAnsi="Cambria Math" w:cs="Arial"/>
            <w:sz w:val="24"/>
            <w:szCs w:val="24"/>
          </w:rPr>
          <m:t xml:space="preserve"> ∩ </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C</m:t>
            </m:r>
          </m:e>
          <m:sub>
            <m:r>
              <w:rPr>
                <w:rFonts w:ascii="Cambria Math" w:eastAsiaTheme="minorEastAsia" w:hAnsi="Cambria Math" w:cs="Arial"/>
                <w:sz w:val="24"/>
                <w:szCs w:val="24"/>
              </w:rPr>
              <m:t xml:space="preserve">j </m:t>
            </m:r>
          </m:sub>
        </m:sSub>
        <m:r>
          <w:rPr>
            <w:rFonts w:ascii="Cambria Math" w:eastAsiaTheme="minorEastAsia" w:hAnsi="Cambria Math" w:cs="Arial"/>
            <w:sz w:val="24"/>
            <w:szCs w:val="24"/>
          </w:rPr>
          <m:t>= ∅</m:t>
        </m:r>
      </m:oMath>
      <w:r w:rsidRPr="00826BB0">
        <w:rPr>
          <w:rFonts w:ascii="Arial" w:eastAsiaTheme="minorEastAsia" w:hAnsi="Arial" w:cs="Arial"/>
          <w:sz w:val="24"/>
          <w:szCs w:val="24"/>
        </w:rPr>
        <w:t xml:space="preserve"> para (</w:t>
      </w:r>
      <m:oMath>
        <m:r>
          <w:rPr>
            <w:rFonts w:ascii="Cambria Math" w:eastAsiaTheme="minorEastAsia" w:hAnsi="Cambria Math" w:cs="Arial"/>
            <w:sz w:val="24"/>
            <w:szCs w:val="24"/>
          </w:rPr>
          <m:t>1 ≤i, j ≤k)</m:t>
        </m:r>
      </m:oMath>
      <w:r w:rsidRPr="00826BB0">
        <w:rPr>
          <w:rFonts w:ascii="Arial" w:eastAsiaTheme="minorEastAsia" w:hAnsi="Arial" w:cs="Arial"/>
          <w:sz w:val="24"/>
          <w:szCs w:val="24"/>
        </w:rPr>
        <w:t xml:space="preserve">. A execução do algoritmo </w:t>
      </w:r>
      <w:r w:rsidRPr="00826BB0">
        <w:rPr>
          <w:rFonts w:ascii="Arial" w:eastAsiaTheme="minorEastAsia" w:hAnsi="Arial" w:cs="Arial"/>
          <w:b/>
          <w:i/>
          <w:sz w:val="24"/>
          <w:szCs w:val="24"/>
        </w:rPr>
        <w:t>k-means</w:t>
      </w:r>
      <w:r w:rsidRPr="00826BB0">
        <w:rPr>
          <w:rFonts w:ascii="Arial" w:eastAsiaTheme="minorEastAsia" w:hAnsi="Arial" w:cs="Arial"/>
          <w:sz w:val="24"/>
          <w:szCs w:val="24"/>
        </w:rPr>
        <w:t xml:space="preserve"> toma um parâmetro de entrada k, e divide um conjunto de n objetos em k clusters tal que a similaridade intracluster resultante seja alta, mas a similaridade intercluster seja baixa. A similaridade em um cluster é medida em respeito ao valor médio dos objetos neste cluster (centro de gravidade do cluster). O método </w:t>
      </w:r>
      <w:r w:rsidRPr="00826BB0">
        <w:rPr>
          <w:rFonts w:ascii="Arial" w:eastAsiaTheme="minorEastAsia" w:hAnsi="Arial" w:cs="Arial"/>
          <w:i/>
          <w:sz w:val="24"/>
          <w:szCs w:val="24"/>
        </w:rPr>
        <w:t>k-means</w:t>
      </w:r>
      <w:r w:rsidRPr="00826BB0">
        <w:rPr>
          <w:rFonts w:ascii="Arial" w:eastAsiaTheme="minorEastAsia" w:hAnsi="Arial" w:cs="Arial"/>
          <w:sz w:val="24"/>
          <w:szCs w:val="24"/>
        </w:rPr>
        <w:t xml:space="preserve"> é inicializado com os centros (médias) colocados em posições aleatórias. A busca pelo centro comum se faz de forma iterativa. Após essa inicialização, os objetos restantes são agrupados conforme a distância em que se encontram das médias. A diferença entre um </w:t>
      </w:r>
      <w:proofErr w:type="gramStart"/>
      <w:r w:rsidRPr="00826BB0">
        <w:rPr>
          <w:rFonts w:ascii="Arial" w:eastAsiaTheme="minorEastAsia" w:hAnsi="Arial" w:cs="Arial"/>
          <w:sz w:val="24"/>
          <w:szCs w:val="24"/>
        </w:rPr>
        <w:t xml:space="preserve">objeto </w:t>
      </w:r>
      <m:oMath>
        <m:r>
          <m:rPr>
            <m:sty m:val="bi"/>
          </m:rPr>
          <w:rPr>
            <w:rFonts w:ascii="Cambria Math" w:eastAsiaTheme="minorEastAsia" w:hAnsi="Cambria Math" w:cs="Arial"/>
            <w:sz w:val="24"/>
            <w:szCs w:val="24"/>
          </w:rPr>
          <m:t xml:space="preserve">p ∈ </m:t>
        </m:r>
        <m:sSub>
          <m:sSubPr>
            <m:ctrlPr>
              <w:rPr>
                <w:rFonts w:ascii="Cambria Math" w:eastAsiaTheme="minorEastAsia" w:hAnsi="Cambria Math" w:cs="Arial"/>
                <w:b/>
                <w:i/>
                <w:sz w:val="24"/>
                <w:szCs w:val="24"/>
              </w:rPr>
            </m:ctrlPr>
          </m:sSubPr>
          <m:e>
            <m:r>
              <m:rPr>
                <m:sty m:val="bi"/>
              </m:rPr>
              <w:rPr>
                <w:rFonts w:ascii="Cambria Math" w:eastAsiaTheme="minorEastAsia" w:hAnsi="Cambria Math" w:cs="Arial"/>
                <w:sz w:val="24"/>
                <w:szCs w:val="24"/>
              </w:rPr>
              <m:t>C</m:t>
            </m:r>
          </m:e>
          <m:sub>
            <m:r>
              <m:rPr>
                <m:sty m:val="bi"/>
              </m:rPr>
              <w:rPr>
                <w:rFonts w:ascii="Cambria Math" w:eastAsiaTheme="minorEastAsia" w:hAnsi="Cambria Math" w:cs="Arial"/>
                <w:sz w:val="24"/>
                <w:szCs w:val="24"/>
              </w:rPr>
              <m:t>i</m:t>
            </m:r>
          </m:sub>
        </m:sSub>
      </m:oMath>
      <w:r w:rsidRPr="00826BB0">
        <w:rPr>
          <w:rFonts w:ascii="Arial" w:eastAsiaTheme="minorEastAsia" w:hAnsi="Arial" w:cs="Arial"/>
          <w:sz w:val="24"/>
          <w:szCs w:val="24"/>
        </w:rPr>
        <w:t>,</w:t>
      </w:r>
      <w:proofErr w:type="gramEnd"/>
      <w:r w:rsidRPr="00826BB0">
        <w:rPr>
          <w:rFonts w:ascii="Arial" w:eastAsiaTheme="minorEastAsia" w:hAnsi="Arial" w:cs="Arial"/>
          <w:sz w:val="24"/>
          <w:szCs w:val="24"/>
        </w:rPr>
        <w:t xml:space="preserve"> e </w:t>
      </w:r>
      <w:r w:rsidRPr="00826BB0">
        <w:rPr>
          <w:rFonts w:ascii="Arial" w:eastAsiaTheme="minorEastAsia" w:hAnsi="Arial" w:cs="Arial"/>
          <w:b/>
          <w:sz w:val="24"/>
          <w:szCs w:val="24"/>
        </w:rPr>
        <w:t>c</w:t>
      </w:r>
      <w:r w:rsidRPr="00826BB0">
        <w:rPr>
          <w:rFonts w:ascii="Arial" w:eastAsiaTheme="minorEastAsia" w:hAnsi="Arial" w:cs="Arial"/>
          <w:b/>
          <w:sz w:val="24"/>
          <w:szCs w:val="24"/>
          <w:vertAlign w:val="subscript"/>
        </w:rPr>
        <w:t>i</w:t>
      </w:r>
      <w:r w:rsidRPr="00826BB0">
        <w:rPr>
          <w:rFonts w:ascii="Arial" w:eastAsiaTheme="minorEastAsia" w:hAnsi="Arial" w:cs="Arial"/>
          <w:b/>
          <w:sz w:val="24"/>
          <w:szCs w:val="24"/>
        </w:rPr>
        <w:t xml:space="preserve">, </w:t>
      </w:r>
      <w:r w:rsidRPr="00826BB0">
        <w:rPr>
          <w:rFonts w:ascii="Arial" w:eastAsiaTheme="minorEastAsia" w:hAnsi="Arial" w:cs="Arial"/>
          <w:sz w:val="24"/>
          <w:szCs w:val="24"/>
        </w:rPr>
        <w:t xml:space="preserve">a representatividade do cluster, é medida por </w:t>
      </w:r>
      <w:r w:rsidRPr="00826BB0">
        <w:rPr>
          <w:rFonts w:ascii="Arial" w:eastAsiaTheme="minorEastAsia" w:hAnsi="Arial" w:cs="Arial"/>
          <w:i/>
          <w:sz w:val="24"/>
          <w:szCs w:val="24"/>
        </w:rPr>
        <w:t>dist</w:t>
      </w:r>
      <w:r w:rsidRPr="00826BB0">
        <w:rPr>
          <w:rFonts w:ascii="Arial" w:eastAsiaTheme="minorEastAsia" w:hAnsi="Arial" w:cs="Arial"/>
          <w:sz w:val="24"/>
          <w:szCs w:val="24"/>
        </w:rPr>
        <w:t xml:space="preserve"> (</w:t>
      </w:r>
      <w:r w:rsidRPr="00826BB0">
        <w:rPr>
          <w:rFonts w:ascii="Arial" w:eastAsiaTheme="minorEastAsia" w:hAnsi="Arial" w:cs="Arial"/>
          <w:b/>
          <w:sz w:val="24"/>
          <w:szCs w:val="24"/>
        </w:rPr>
        <w:t>p</w:t>
      </w:r>
      <w:r w:rsidRPr="00826BB0">
        <w:rPr>
          <w:rFonts w:ascii="Arial" w:eastAsiaTheme="minorEastAsia" w:hAnsi="Arial" w:cs="Arial"/>
          <w:sz w:val="24"/>
          <w:szCs w:val="24"/>
        </w:rPr>
        <w:t xml:space="preserve">, </w:t>
      </w:r>
      <w:r w:rsidRPr="00826BB0">
        <w:rPr>
          <w:rFonts w:ascii="Arial" w:eastAsiaTheme="minorEastAsia" w:hAnsi="Arial" w:cs="Arial"/>
          <w:b/>
          <w:sz w:val="24"/>
          <w:szCs w:val="24"/>
        </w:rPr>
        <w:t>c</w:t>
      </w:r>
      <w:r w:rsidRPr="00826BB0">
        <w:rPr>
          <w:rFonts w:ascii="Arial" w:eastAsiaTheme="minorEastAsia" w:hAnsi="Arial" w:cs="Arial"/>
          <w:sz w:val="24"/>
          <w:szCs w:val="24"/>
        </w:rPr>
        <w:t xml:space="preserve">), onde </w:t>
      </w:r>
      <w:r w:rsidRPr="00826BB0">
        <w:rPr>
          <w:rFonts w:ascii="Arial" w:eastAsiaTheme="minorEastAsia" w:hAnsi="Arial" w:cs="Arial"/>
          <w:i/>
          <w:sz w:val="24"/>
          <w:szCs w:val="24"/>
        </w:rPr>
        <w:t>dist</w:t>
      </w:r>
      <w:r w:rsidRPr="00826BB0">
        <w:rPr>
          <w:rFonts w:ascii="Arial" w:eastAsiaTheme="minorEastAsia" w:hAnsi="Arial" w:cs="Arial"/>
          <w:sz w:val="24"/>
          <w:szCs w:val="24"/>
        </w:rPr>
        <w:t xml:space="preserve"> (</w:t>
      </w:r>
      <w:r w:rsidRPr="00826BB0">
        <w:rPr>
          <w:rFonts w:ascii="Arial" w:eastAsiaTheme="minorEastAsia" w:hAnsi="Arial" w:cs="Arial"/>
          <w:b/>
          <w:sz w:val="24"/>
          <w:szCs w:val="24"/>
        </w:rPr>
        <w:t>x</w:t>
      </w:r>
      <w:r w:rsidRPr="00826BB0">
        <w:rPr>
          <w:rFonts w:ascii="Arial" w:eastAsiaTheme="minorEastAsia" w:hAnsi="Arial" w:cs="Arial"/>
          <w:sz w:val="24"/>
          <w:szCs w:val="24"/>
        </w:rPr>
        <w:t xml:space="preserve">, </w:t>
      </w:r>
      <w:r w:rsidRPr="00826BB0">
        <w:rPr>
          <w:rFonts w:ascii="Arial" w:eastAsiaTheme="minorEastAsia" w:hAnsi="Arial" w:cs="Arial"/>
          <w:b/>
          <w:sz w:val="24"/>
          <w:szCs w:val="24"/>
        </w:rPr>
        <w:t>y</w:t>
      </w:r>
      <w:r w:rsidRPr="00826BB0">
        <w:rPr>
          <w:rFonts w:ascii="Arial" w:eastAsiaTheme="minorEastAsia" w:hAnsi="Arial" w:cs="Arial"/>
          <w:sz w:val="24"/>
          <w:szCs w:val="24"/>
        </w:rPr>
        <w:t xml:space="preserve">) é a distância Euclidiana entre dois pontos </w:t>
      </w:r>
      <w:r w:rsidRPr="00826BB0">
        <w:rPr>
          <w:rFonts w:ascii="Arial" w:eastAsiaTheme="minorEastAsia" w:hAnsi="Arial" w:cs="Arial"/>
          <w:b/>
          <w:sz w:val="24"/>
          <w:szCs w:val="24"/>
        </w:rPr>
        <w:t>x</w:t>
      </w:r>
      <w:r w:rsidRPr="00826BB0">
        <w:rPr>
          <w:rFonts w:ascii="Arial" w:eastAsiaTheme="minorEastAsia" w:hAnsi="Arial" w:cs="Arial"/>
          <w:sz w:val="24"/>
          <w:szCs w:val="24"/>
        </w:rPr>
        <w:t xml:space="preserve"> e </w:t>
      </w:r>
      <w:r w:rsidRPr="00826BB0">
        <w:rPr>
          <w:rFonts w:ascii="Arial" w:eastAsiaTheme="minorEastAsia" w:hAnsi="Arial" w:cs="Arial"/>
          <w:b/>
          <w:sz w:val="24"/>
          <w:szCs w:val="24"/>
        </w:rPr>
        <w:t>y</w:t>
      </w:r>
      <w:r w:rsidRPr="00826BB0">
        <w:rPr>
          <w:rFonts w:ascii="Arial" w:eastAsiaTheme="minorEastAsia" w:hAnsi="Arial" w:cs="Arial"/>
          <w:sz w:val="24"/>
          <w:szCs w:val="24"/>
        </w:rPr>
        <w:t xml:space="preserve">. A qualidade do cluster Ci pode ser medido pela variação intra-cluster, a qual é definida pela soma </w:t>
      </w:r>
    </w:p>
    <w:p w:rsidR="00E34D90" w:rsidRPr="00397253" w:rsidRDefault="00E34D90" w:rsidP="00E34D90">
      <w:pPr>
        <w:jc w:val="right"/>
        <w:rPr>
          <w:rFonts w:ascii="Arial" w:hAnsi="Arial" w:cs="Arial"/>
          <w:b/>
          <w:sz w:val="24"/>
          <w:szCs w:val="24"/>
        </w:rPr>
      </w:pPr>
      <w:r w:rsidRPr="00397253">
        <w:rPr>
          <w:rFonts w:ascii="Arial" w:hAnsi="Arial" w:cs="Arial"/>
          <w:b/>
          <w:sz w:val="24"/>
          <w:szCs w:val="24"/>
        </w:rPr>
        <w:t>(3.14)</w:t>
      </w:r>
    </w:p>
    <w:p w:rsidR="00E34D90" w:rsidRPr="00987F45" w:rsidRDefault="00E34D90" w:rsidP="00E34D90">
      <w:pPr>
        <w:jc w:val="both"/>
        <w:rPr>
          <w:rFonts w:ascii="Arial" w:hAnsi="Arial" w:cs="Arial"/>
          <w:sz w:val="28"/>
          <w:szCs w:val="28"/>
        </w:rPr>
      </w:pPr>
      <m:oMathPara>
        <m:oMathParaPr>
          <m:jc m:val="center"/>
        </m:oMathParaPr>
        <m:oMath>
          <m:r>
            <w:rPr>
              <w:rFonts w:ascii="Cambria Math" w:hAnsi="Cambria Math" w:cs="Arial"/>
              <w:sz w:val="28"/>
              <w:szCs w:val="28"/>
            </w:rPr>
            <m:t xml:space="preserve">E = </m:t>
          </m:r>
          <m:nary>
            <m:naryPr>
              <m:chr m:val="∑"/>
              <m:limLoc m:val="undOvr"/>
              <m:ctrlPr>
                <w:rPr>
                  <w:rFonts w:ascii="Cambria Math" w:hAnsi="Cambria Math" w:cs="Arial"/>
                  <w:i/>
                  <w:sz w:val="28"/>
                  <w:szCs w:val="28"/>
                </w:rPr>
              </m:ctrlPr>
            </m:naryPr>
            <m:sub>
              <m:r>
                <w:rPr>
                  <w:rFonts w:ascii="Cambria Math" w:hAnsi="Cambria Math" w:cs="Arial"/>
                  <w:sz w:val="28"/>
                  <w:szCs w:val="28"/>
                </w:rPr>
                <m:t>i=1</m:t>
              </m:r>
            </m:sub>
            <m:sup>
              <m:r>
                <w:rPr>
                  <w:rFonts w:ascii="Cambria Math" w:hAnsi="Cambria Math" w:cs="Arial"/>
                  <w:sz w:val="28"/>
                  <w:szCs w:val="28"/>
                </w:rPr>
                <m:t>k</m:t>
              </m:r>
            </m:sup>
            <m:e>
              <m:nary>
                <m:naryPr>
                  <m:chr m:val="∑"/>
                  <m:limLoc m:val="undOvr"/>
                  <m:supHide m:val="1"/>
                  <m:ctrlPr>
                    <w:rPr>
                      <w:rFonts w:ascii="Cambria Math" w:hAnsi="Cambria Math" w:cs="Arial"/>
                      <w:i/>
                      <w:sz w:val="28"/>
                      <w:szCs w:val="28"/>
                    </w:rPr>
                  </m:ctrlPr>
                </m:naryPr>
                <m:sub>
                  <m:r>
                    <w:rPr>
                      <w:rFonts w:ascii="Cambria Math" w:hAnsi="Cambria Math" w:cs="Arial"/>
                      <w:sz w:val="28"/>
                      <w:szCs w:val="28"/>
                    </w:rPr>
                    <m:t>p∈</m:t>
                  </m:r>
                  <m:sSub>
                    <m:sSubPr>
                      <m:ctrlPr>
                        <w:rPr>
                          <w:rFonts w:ascii="Cambria Math" w:hAnsi="Cambria Math" w:cs="Arial"/>
                          <w:i/>
                          <w:sz w:val="28"/>
                          <w:szCs w:val="28"/>
                        </w:rPr>
                      </m:ctrlPr>
                    </m:sSubPr>
                    <m:e>
                      <m:r>
                        <w:rPr>
                          <w:rFonts w:ascii="Cambria Math" w:hAnsi="Cambria Math" w:cs="Arial"/>
                          <w:sz w:val="28"/>
                          <w:szCs w:val="28"/>
                        </w:rPr>
                        <m:t>C</m:t>
                      </m:r>
                    </m:e>
                    <m:sub>
                      <m:r>
                        <w:rPr>
                          <w:rFonts w:ascii="Cambria Math" w:hAnsi="Cambria Math" w:cs="Arial"/>
                          <w:sz w:val="28"/>
                          <w:szCs w:val="28"/>
                        </w:rPr>
                        <m:t>i</m:t>
                      </m:r>
                    </m:sub>
                  </m:sSub>
                </m:sub>
                <m:sup/>
                <m:e>
                  <m:sSup>
                    <m:sSupPr>
                      <m:ctrlPr>
                        <w:rPr>
                          <w:rFonts w:ascii="Cambria Math" w:hAnsi="Cambria Math" w:cs="Arial"/>
                          <w:i/>
                          <w:sz w:val="28"/>
                          <w:szCs w:val="28"/>
                        </w:rPr>
                      </m:ctrlPr>
                    </m:sSupPr>
                    <m:e>
                      <m:r>
                        <w:rPr>
                          <w:rFonts w:ascii="Cambria Math" w:hAnsi="Cambria Math" w:cs="Arial"/>
                          <w:sz w:val="28"/>
                          <w:szCs w:val="28"/>
                        </w:rPr>
                        <m:t>dist(p,</m:t>
                      </m:r>
                      <m:sSub>
                        <m:sSubPr>
                          <m:ctrlPr>
                            <w:rPr>
                              <w:rFonts w:ascii="Cambria Math" w:hAnsi="Cambria Math" w:cs="Arial"/>
                              <w:i/>
                              <w:sz w:val="28"/>
                              <w:szCs w:val="28"/>
                            </w:rPr>
                          </m:ctrlPr>
                        </m:sSubPr>
                        <m:e>
                          <m:r>
                            <w:rPr>
                              <w:rFonts w:ascii="Cambria Math" w:hAnsi="Cambria Math" w:cs="Arial"/>
                              <w:sz w:val="28"/>
                              <w:szCs w:val="28"/>
                            </w:rPr>
                            <m:t>c</m:t>
                          </m:r>
                        </m:e>
                        <m:sub>
                          <m:r>
                            <w:rPr>
                              <w:rFonts w:ascii="Cambria Math" w:hAnsi="Cambria Math" w:cs="Arial"/>
                              <w:sz w:val="28"/>
                              <w:szCs w:val="28"/>
                            </w:rPr>
                            <m:t>i)</m:t>
                          </m:r>
                        </m:sub>
                      </m:sSub>
                    </m:e>
                    <m:sup>
                      <m:r>
                        <w:rPr>
                          <w:rFonts w:ascii="Cambria Math" w:hAnsi="Cambria Math" w:cs="Arial"/>
                          <w:sz w:val="28"/>
                          <w:szCs w:val="28"/>
                        </w:rPr>
                        <m:t>2</m:t>
                      </m:r>
                    </m:sup>
                  </m:sSup>
                </m:e>
              </m:nary>
            </m:e>
          </m:nary>
        </m:oMath>
      </m:oMathPara>
    </w:p>
    <w:p w:rsidR="00E34D90" w:rsidRDefault="00E34D90" w:rsidP="00E34D90">
      <w:pPr>
        <w:jc w:val="both"/>
        <w:rPr>
          <w:rFonts w:ascii="Arial" w:hAnsi="Arial" w:cs="Arial"/>
          <w:sz w:val="24"/>
          <w:szCs w:val="24"/>
        </w:rPr>
      </w:pPr>
      <w:r>
        <w:rPr>
          <w:rFonts w:ascii="Arial" w:hAnsi="Arial" w:cs="Arial"/>
          <w:sz w:val="24"/>
          <w:szCs w:val="24"/>
        </w:rPr>
        <w:tab/>
        <w:t xml:space="preserve">Onde </w:t>
      </w:r>
      <w:r w:rsidRPr="00DE2911">
        <w:rPr>
          <w:rFonts w:ascii="Arial" w:hAnsi="Arial" w:cs="Arial"/>
          <w:b/>
          <w:sz w:val="24"/>
          <w:szCs w:val="24"/>
        </w:rPr>
        <w:t>E</w:t>
      </w:r>
      <w:r>
        <w:rPr>
          <w:rFonts w:ascii="Arial" w:hAnsi="Arial" w:cs="Arial"/>
          <w:sz w:val="24"/>
          <w:szCs w:val="24"/>
        </w:rPr>
        <w:t xml:space="preserve"> é a soma do quadrado dos erros para todos os objetos no conjunto de dados; </w:t>
      </w:r>
      <w:r w:rsidRPr="00DE2911">
        <w:rPr>
          <w:rFonts w:ascii="Arial" w:hAnsi="Arial" w:cs="Arial"/>
          <w:b/>
          <w:sz w:val="24"/>
          <w:szCs w:val="24"/>
        </w:rPr>
        <w:t>p</w:t>
      </w:r>
      <w:r>
        <w:rPr>
          <w:rFonts w:ascii="Arial" w:hAnsi="Arial" w:cs="Arial"/>
          <w:sz w:val="24"/>
          <w:szCs w:val="24"/>
        </w:rPr>
        <w:t xml:space="preserve"> é o ponto no espaço Euclidiano representando um dado objeto; e </w:t>
      </w:r>
      <w:r w:rsidRPr="00DE2911">
        <w:rPr>
          <w:rFonts w:ascii="Arial" w:hAnsi="Arial" w:cs="Arial"/>
          <w:b/>
          <w:sz w:val="24"/>
          <w:szCs w:val="24"/>
        </w:rPr>
        <w:t>c</w:t>
      </w:r>
      <w:r w:rsidRPr="00DE2911">
        <w:rPr>
          <w:rFonts w:ascii="Arial" w:hAnsi="Arial" w:cs="Arial"/>
          <w:b/>
          <w:sz w:val="24"/>
          <w:szCs w:val="24"/>
          <w:vertAlign w:val="subscript"/>
        </w:rPr>
        <w:t>i</w:t>
      </w:r>
      <w:r>
        <w:rPr>
          <w:rFonts w:ascii="Arial" w:hAnsi="Arial" w:cs="Arial"/>
          <w:sz w:val="24"/>
          <w:szCs w:val="24"/>
        </w:rPr>
        <w:t xml:space="preserve"> é o centroide do cluster (ambos </w:t>
      </w:r>
      <w:r w:rsidRPr="00DE2911">
        <w:rPr>
          <w:rFonts w:ascii="Arial" w:hAnsi="Arial" w:cs="Arial"/>
          <w:b/>
          <w:sz w:val="24"/>
          <w:szCs w:val="24"/>
        </w:rPr>
        <w:t>p</w:t>
      </w:r>
      <w:r>
        <w:rPr>
          <w:rFonts w:ascii="Arial" w:hAnsi="Arial" w:cs="Arial"/>
          <w:sz w:val="24"/>
          <w:szCs w:val="24"/>
        </w:rPr>
        <w:t xml:space="preserve"> e </w:t>
      </w:r>
      <w:r w:rsidRPr="00DE2911">
        <w:rPr>
          <w:rFonts w:ascii="Arial" w:hAnsi="Arial" w:cs="Arial"/>
          <w:b/>
          <w:sz w:val="24"/>
          <w:szCs w:val="24"/>
        </w:rPr>
        <w:t>c</w:t>
      </w:r>
      <w:r w:rsidRPr="00DE2911">
        <w:rPr>
          <w:rFonts w:ascii="Arial" w:hAnsi="Arial" w:cs="Arial"/>
          <w:b/>
          <w:sz w:val="24"/>
          <w:szCs w:val="24"/>
          <w:vertAlign w:val="subscript"/>
        </w:rPr>
        <w:t>i</w:t>
      </w:r>
      <w:r>
        <w:rPr>
          <w:rFonts w:ascii="Arial" w:hAnsi="Arial" w:cs="Arial"/>
          <w:sz w:val="24"/>
          <w:szCs w:val="24"/>
        </w:rPr>
        <w:t xml:space="preserve"> são multidimensionais). Em outras palavras, para cada objeto em cada cluster, a distância do objeto ao centro do cluster é quadrada, e as distâncias são somadas (Han; Kamber &amp; Pei, 2011).</w:t>
      </w:r>
    </w:p>
    <w:p w:rsidR="00E34D90" w:rsidRDefault="00E34D90" w:rsidP="008171D4">
      <w:pPr>
        <w:pStyle w:val="PargrafodaLista"/>
        <w:numPr>
          <w:ilvl w:val="0"/>
          <w:numId w:val="39"/>
        </w:numPr>
        <w:jc w:val="both"/>
        <w:rPr>
          <w:rFonts w:ascii="Arial" w:hAnsi="Arial" w:cs="Arial"/>
          <w:sz w:val="24"/>
          <w:szCs w:val="24"/>
        </w:rPr>
      </w:pPr>
      <w:r w:rsidRPr="00EE11FB">
        <w:rPr>
          <w:rFonts w:ascii="Arial" w:hAnsi="Arial" w:cs="Arial"/>
          <w:b/>
          <w:sz w:val="24"/>
          <w:szCs w:val="24"/>
        </w:rPr>
        <w:t>K-Modes</w:t>
      </w:r>
      <w:r>
        <w:rPr>
          <w:rFonts w:ascii="Arial" w:hAnsi="Arial" w:cs="Arial"/>
          <w:sz w:val="24"/>
          <w:szCs w:val="24"/>
        </w:rPr>
        <w:t xml:space="preserve"> – O algoritmo k-modes é uma variação do método k-means, só que utilizado para agrupamento de dados categóricos (nominais). Em geral, no lugar do cálculo da média, calcula-se a moda dos objetos, usando medidas de similaridades para tratar objetos categóricos, e usando métodos baseados em frequência para atualizar as modas dos clusters.</w:t>
      </w:r>
    </w:p>
    <w:p w:rsidR="00E34D90" w:rsidRDefault="00E34D90" w:rsidP="008171D4">
      <w:pPr>
        <w:pStyle w:val="PargrafodaLista"/>
        <w:numPr>
          <w:ilvl w:val="0"/>
          <w:numId w:val="39"/>
        </w:numPr>
        <w:jc w:val="both"/>
        <w:rPr>
          <w:rFonts w:ascii="Arial" w:hAnsi="Arial" w:cs="Arial"/>
          <w:sz w:val="24"/>
          <w:szCs w:val="24"/>
        </w:rPr>
      </w:pPr>
      <w:r>
        <w:rPr>
          <w:rFonts w:ascii="Arial" w:hAnsi="Arial" w:cs="Arial"/>
          <w:b/>
          <w:sz w:val="24"/>
          <w:szCs w:val="24"/>
        </w:rPr>
        <w:t xml:space="preserve">K-Prototypes </w:t>
      </w:r>
      <w:r>
        <w:rPr>
          <w:rFonts w:ascii="Arial" w:hAnsi="Arial" w:cs="Arial"/>
          <w:sz w:val="24"/>
          <w:szCs w:val="24"/>
        </w:rPr>
        <w:t xml:space="preserve">– O método </w:t>
      </w:r>
      <w:r w:rsidRPr="00397253">
        <w:rPr>
          <w:rFonts w:ascii="Arial" w:hAnsi="Arial" w:cs="Arial"/>
          <w:i/>
          <w:sz w:val="24"/>
          <w:szCs w:val="24"/>
        </w:rPr>
        <w:t>k-prototypes</w:t>
      </w:r>
      <w:r>
        <w:rPr>
          <w:rFonts w:ascii="Arial" w:hAnsi="Arial" w:cs="Arial"/>
          <w:sz w:val="24"/>
          <w:szCs w:val="24"/>
        </w:rPr>
        <w:t xml:space="preserve"> é a integração dos métodos </w:t>
      </w:r>
      <w:r w:rsidRPr="00397253">
        <w:rPr>
          <w:rFonts w:ascii="Arial" w:hAnsi="Arial" w:cs="Arial"/>
          <w:i/>
          <w:sz w:val="24"/>
          <w:szCs w:val="24"/>
        </w:rPr>
        <w:t>k-means</w:t>
      </w:r>
      <w:r>
        <w:rPr>
          <w:rFonts w:ascii="Arial" w:hAnsi="Arial" w:cs="Arial"/>
          <w:sz w:val="24"/>
          <w:szCs w:val="24"/>
        </w:rPr>
        <w:t xml:space="preserve"> e </w:t>
      </w:r>
      <w:r w:rsidRPr="00397253">
        <w:rPr>
          <w:rFonts w:ascii="Arial" w:hAnsi="Arial" w:cs="Arial"/>
          <w:i/>
          <w:sz w:val="24"/>
          <w:szCs w:val="24"/>
        </w:rPr>
        <w:t>k-modes</w:t>
      </w:r>
      <w:r>
        <w:rPr>
          <w:rFonts w:ascii="Arial" w:hAnsi="Arial" w:cs="Arial"/>
          <w:sz w:val="24"/>
          <w:szCs w:val="24"/>
        </w:rPr>
        <w:t>. Esse método pode ser aplicado a bases de dados que contenham tanto atributos numéricos quanto atributos categóricos.</w:t>
      </w:r>
    </w:p>
    <w:p w:rsidR="00E34D90" w:rsidRDefault="00E34D90" w:rsidP="008171D4">
      <w:pPr>
        <w:pStyle w:val="PargrafodaLista"/>
        <w:numPr>
          <w:ilvl w:val="0"/>
          <w:numId w:val="39"/>
        </w:numPr>
        <w:jc w:val="both"/>
        <w:rPr>
          <w:rFonts w:ascii="Arial" w:hAnsi="Arial" w:cs="Arial"/>
          <w:sz w:val="24"/>
          <w:szCs w:val="24"/>
        </w:rPr>
      </w:pPr>
      <w:r>
        <w:rPr>
          <w:rFonts w:ascii="Arial" w:hAnsi="Arial" w:cs="Arial"/>
          <w:sz w:val="24"/>
          <w:szCs w:val="24"/>
        </w:rPr>
        <w:t xml:space="preserve"> </w:t>
      </w:r>
      <w:r w:rsidRPr="00397253">
        <w:rPr>
          <w:rFonts w:ascii="Arial" w:hAnsi="Arial" w:cs="Arial"/>
          <w:b/>
          <w:sz w:val="24"/>
          <w:szCs w:val="24"/>
        </w:rPr>
        <w:t>K-Medoids</w:t>
      </w:r>
      <w:r>
        <w:rPr>
          <w:rFonts w:ascii="Arial" w:hAnsi="Arial" w:cs="Arial"/>
          <w:sz w:val="24"/>
          <w:szCs w:val="24"/>
        </w:rPr>
        <w:t xml:space="preserve"> - O algoritmo k-medoids baseia-se, primeiramente, em encontrar os medoids (objetos mais centralmente localizado em um cluster). Os objetos restantes são então agrupados com o medoid ao qual ele é mais similar. Há então uma troca iterativa, de um medoid por um não medoid, visando à melhoria do agrupamento. O método então, é realizado baseado no princípio de minimizar a soma das dissimilaridades entre cada objeto </w:t>
      </w:r>
      <w:r w:rsidRPr="008E0A2C">
        <w:rPr>
          <w:rFonts w:ascii="Arial" w:hAnsi="Arial" w:cs="Arial"/>
          <w:b/>
          <w:sz w:val="24"/>
          <w:szCs w:val="24"/>
        </w:rPr>
        <w:t>p</w:t>
      </w:r>
      <w:r>
        <w:rPr>
          <w:rFonts w:ascii="Arial" w:hAnsi="Arial" w:cs="Arial"/>
          <w:sz w:val="24"/>
          <w:szCs w:val="24"/>
        </w:rPr>
        <w:t xml:space="preserve"> e seu correspondente objeto representativo. Isto é, um critério absoluto de erro (</w:t>
      </w:r>
      <w:r w:rsidRPr="009F726D">
        <w:rPr>
          <w:rFonts w:ascii="Arial" w:hAnsi="Arial" w:cs="Arial"/>
          <w:b/>
          <w:i/>
          <w:sz w:val="24"/>
          <w:szCs w:val="24"/>
        </w:rPr>
        <w:t>absolute-error criterion</w:t>
      </w:r>
      <w:r>
        <w:rPr>
          <w:rFonts w:ascii="Arial" w:hAnsi="Arial" w:cs="Arial"/>
          <w:sz w:val="24"/>
          <w:szCs w:val="24"/>
        </w:rPr>
        <w:t>), definido como</w:t>
      </w:r>
    </w:p>
    <w:p w:rsidR="00E34D90" w:rsidRPr="00397253" w:rsidRDefault="00E34D90" w:rsidP="00E34D90">
      <w:pPr>
        <w:jc w:val="right"/>
        <w:rPr>
          <w:rFonts w:ascii="Arial" w:hAnsi="Arial" w:cs="Arial"/>
          <w:b/>
          <w:sz w:val="24"/>
          <w:szCs w:val="24"/>
        </w:rPr>
      </w:pPr>
      <w:r w:rsidRPr="00397253">
        <w:rPr>
          <w:rFonts w:ascii="Arial" w:hAnsi="Arial" w:cs="Arial"/>
          <w:b/>
          <w:sz w:val="24"/>
          <w:szCs w:val="24"/>
        </w:rPr>
        <w:lastRenderedPageBreak/>
        <w:t>(3.15)</w:t>
      </w:r>
    </w:p>
    <w:p w:rsidR="00E34D90" w:rsidRDefault="00E34D90" w:rsidP="00E34D90">
      <w:pPr>
        <w:jc w:val="both"/>
        <w:rPr>
          <w:rFonts w:ascii="Arial" w:hAnsi="Arial" w:cs="Arial"/>
          <w:sz w:val="24"/>
          <w:szCs w:val="24"/>
        </w:rPr>
      </w:pPr>
      <m:oMathPara>
        <m:oMath>
          <m:r>
            <w:rPr>
              <w:rFonts w:ascii="Cambria Math" w:hAnsi="Cambria Math" w:cs="Arial"/>
              <w:sz w:val="28"/>
              <w:szCs w:val="28"/>
            </w:rPr>
            <m:t xml:space="preserve">E = </m:t>
          </m:r>
          <m:nary>
            <m:naryPr>
              <m:chr m:val="∑"/>
              <m:limLoc m:val="undOvr"/>
              <m:ctrlPr>
                <w:rPr>
                  <w:rFonts w:ascii="Cambria Math" w:hAnsi="Cambria Math" w:cs="Arial"/>
                  <w:i/>
                  <w:sz w:val="28"/>
                  <w:szCs w:val="28"/>
                </w:rPr>
              </m:ctrlPr>
            </m:naryPr>
            <m:sub>
              <m:r>
                <w:rPr>
                  <w:rFonts w:ascii="Cambria Math" w:hAnsi="Cambria Math" w:cs="Arial"/>
                  <w:sz w:val="28"/>
                  <w:szCs w:val="28"/>
                </w:rPr>
                <m:t>i=1</m:t>
              </m:r>
            </m:sub>
            <m:sup>
              <m:r>
                <w:rPr>
                  <w:rFonts w:ascii="Cambria Math" w:hAnsi="Cambria Math" w:cs="Arial"/>
                  <w:sz w:val="28"/>
                  <w:szCs w:val="28"/>
                </w:rPr>
                <m:t>k</m:t>
              </m:r>
            </m:sup>
            <m:e>
              <m:nary>
                <m:naryPr>
                  <m:chr m:val="∑"/>
                  <m:limLoc m:val="undOvr"/>
                  <m:supHide m:val="1"/>
                  <m:ctrlPr>
                    <w:rPr>
                      <w:rFonts w:ascii="Cambria Math" w:hAnsi="Cambria Math" w:cs="Arial"/>
                      <w:i/>
                      <w:sz w:val="28"/>
                      <w:szCs w:val="28"/>
                    </w:rPr>
                  </m:ctrlPr>
                </m:naryPr>
                <m:sub>
                  <m:r>
                    <w:rPr>
                      <w:rFonts w:ascii="Cambria Math" w:hAnsi="Cambria Math" w:cs="Arial"/>
                      <w:sz w:val="28"/>
                      <w:szCs w:val="28"/>
                    </w:rPr>
                    <m:t xml:space="preserve">p ∈ </m:t>
                  </m:r>
                  <m:sSub>
                    <m:sSubPr>
                      <m:ctrlPr>
                        <w:rPr>
                          <w:rFonts w:ascii="Cambria Math" w:hAnsi="Cambria Math" w:cs="Arial"/>
                          <w:i/>
                          <w:sz w:val="28"/>
                          <w:szCs w:val="28"/>
                        </w:rPr>
                      </m:ctrlPr>
                    </m:sSubPr>
                    <m:e>
                      <m:r>
                        <w:rPr>
                          <w:rFonts w:ascii="Cambria Math" w:hAnsi="Cambria Math" w:cs="Arial"/>
                          <w:sz w:val="28"/>
                          <w:szCs w:val="28"/>
                        </w:rPr>
                        <m:t>C</m:t>
                      </m:r>
                    </m:e>
                    <m:sub>
                      <m:r>
                        <w:rPr>
                          <w:rFonts w:ascii="Cambria Math" w:hAnsi="Cambria Math" w:cs="Arial"/>
                          <w:sz w:val="28"/>
                          <w:szCs w:val="28"/>
                        </w:rPr>
                        <m:t>i</m:t>
                      </m:r>
                    </m:sub>
                  </m:sSub>
                </m:sub>
                <m:sup/>
                <m:e>
                  <m:r>
                    <w:rPr>
                      <w:rFonts w:ascii="Cambria Math" w:hAnsi="Cambria Math" w:cs="Arial"/>
                      <w:sz w:val="28"/>
                      <w:szCs w:val="28"/>
                    </w:rPr>
                    <m:t>dist(p,</m:t>
                  </m:r>
                  <m:sSub>
                    <m:sSubPr>
                      <m:ctrlPr>
                        <w:rPr>
                          <w:rFonts w:ascii="Cambria Math" w:hAnsi="Cambria Math" w:cs="Arial"/>
                          <w:i/>
                          <w:sz w:val="28"/>
                          <w:szCs w:val="28"/>
                        </w:rPr>
                      </m:ctrlPr>
                    </m:sSubPr>
                    <m:e>
                      <m:r>
                        <w:rPr>
                          <w:rFonts w:ascii="Cambria Math" w:hAnsi="Cambria Math" w:cs="Arial"/>
                          <w:sz w:val="28"/>
                          <w:szCs w:val="28"/>
                        </w:rPr>
                        <m:t>O</m:t>
                      </m:r>
                    </m:e>
                    <m:sub>
                      <m:r>
                        <w:rPr>
                          <w:rFonts w:ascii="Cambria Math" w:hAnsi="Cambria Math" w:cs="Arial"/>
                          <w:sz w:val="28"/>
                          <w:szCs w:val="28"/>
                        </w:rPr>
                        <m:t>i</m:t>
                      </m:r>
                    </m:sub>
                  </m:sSub>
                  <m:r>
                    <w:rPr>
                      <w:rFonts w:ascii="Cambria Math" w:hAnsi="Cambria Math" w:cs="Arial"/>
                      <w:sz w:val="28"/>
                      <w:szCs w:val="28"/>
                    </w:rPr>
                    <m:t>)</m:t>
                  </m:r>
                </m:e>
              </m:nary>
            </m:e>
          </m:nary>
        </m:oMath>
      </m:oMathPara>
    </w:p>
    <w:p w:rsidR="00E34D90" w:rsidRDefault="00E34D90" w:rsidP="00E34D90">
      <w:pPr>
        <w:jc w:val="both"/>
        <w:rPr>
          <w:rFonts w:ascii="Arial" w:hAnsi="Arial" w:cs="Arial"/>
          <w:sz w:val="24"/>
          <w:szCs w:val="24"/>
        </w:rPr>
      </w:pPr>
      <w:r>
        <w:rPr>
          <w:rFonts w:ascii="Arial" w:hAnsi="Arial" w:cs="Arial"/>
          <w:sz w:val="24"/>
          <w:szCs w:val="24"/>
        </w:rPr>
        <w:tab/>
        <w:t xml:space="preserve">Onde </w:t>
      </w:r>
      <w:r w:rsidRPr="006419B3">
        <w:rPr>
          <w:rFonts w:ascii="Arial" w:hAnsi="Arial" w:cs="Arial"/>
          <w:b/>
          <w:sz w:val="24"/>
          <w:szCs w:val="24"/>
        </w:rPr>
        <w:t>E</w:t>
      </w:r>
      <w:r>
        <w:rPr>
          <w:rFonts w:ascii="Arial" w:hAnsi="Arial" w:cs="Arial"/>
          <w:sz w:val="24"/>
          <w:szCs w:val="24"/>
        </w:rPr>
        <w:t xml:space="preserve"> é a soma dos erros absolutos para todos objetos </w:t>
      </w:r>
      <w:r w:rsidRPr="00F668F7">
        <w:rPr>
          <w:rFonts w:ascii="Arial" w:hAnsi="Arial" w:cs="Arial"/>
          <w:b/>
          <w:sz w:val="24"/>
          <w:szCs w:val="24"/>
        </w:rPr>
        <w:t>p</w:t>
      </w:r>
      <w:r>
        <w:rPr>
          <w:rFonts w:ascii="Arial" w:hAnsi="Arial" w:cs="Arial"/>
          <w:b/>
          <w:sz w:val="24"/>
          <w:szCs w:val="24"/>
        </w:rPr>
        <w:t xml:space="preserve"> </w:t>
      </w:r>
      <w:r>
        <w:rPr>
          <w:rFonts w:ascii="Arial" w:hAnsi="Arial" w:cs="Arial"/>
          <w:sz w:val="24"/>
          <w:szCs w:val="24"/>
        </w:rPr>
        <w:t xml:space="preserve">no conjunto de dados; e </w:t>
      </w:r>
      <w:r w:rsidRPr="006419B3">
        <w:rPr>
          <w:rFonts w:ascii="Arial" w:hAnsi="Arial" w:cs="Arial"/>
          <w:b/>
          <w:sz w:val="24"/>
          <w:szCs w:val="24"/>
        </w:rPr>
        <w:t>O</w:t>
      </w:r>
      <w:r w:rsidRPr="006419B3">
        <w:rPr>
          <w:rFonts w:ascii="Arial" w:hAnsi="Arial" w:cs="Arial"/>
          <w:b/>
          <w:sz w:val="24"/>
          <w:szCs w:val="24"/>
          <w:vertAlign w:val="subscript"/>
        </w:rPr>
        <w:t>i</w:t>
      </w:r>
      <w:r>
        <w:rPr>
          <w:rFonts w:ascii="Arial" w:hAnsi="Arial" w:cs="Arial"/>
          <w:sz w:val="24"/>
          <w:szCs w:val="24"/>
        </w:rPr>
        <w:t xml:space="preserve"> é o objeto representativo de </w:t>
      </w:r>
      <w:r w:rsidRPr="006419B3">
        <w:rPr>
          <w:rFonts w:ascii="Arial" w:hAnsi="Arial" w:cs="Arial"/>
          <w:b/>
          <w:sz w:val="24"/>
          <w:szCs w:val="24"/>
        </w:rPr>
        <w:t>C</w:t>
      </w:r>
      <w:r w:rsidRPr="006419B3">
        <w:rPr>
          <w:rFonts w:ascii="Arial" w:hAnsi="Arial" w:cs="Arial"/>
          <w:b/>
          <w:sz w:val="24"/>
          <w:szCs w:val="24"/>
          <w:vertAlign w:val="subscript"/>
        </w:rPr>
        <w:t>i</w:t>
      </w:r>
      <w:r>
        <w:rPr>
          <w:rFonts w:ascii="Arial" w:hAnsi="Arial" w:cs="Arial"/>
          <w:sz w:val="24"/>
          <w:szCs w:val="24"/>
        </w:rPr>
        <w:t xml:space="preserve">. Isto é o básico para o método </w:t>
      </w:r>
      <w:r w:rsidRPr="00445410">
        <w:rPr>
          <w:rFonts w:ascii="Arial" w:hAnsi="Arial" w:cs="Arial"/>
          <w:b/>
          <w:i/>
          <w:sz w:val="24"/>
          <w:szCs w:val="24"/>
        </w:rPr>
        <w:t>k-medoids</w:t>
      </w:r>
      <w:r>
        <w:rPr>
          <w:rFonts w:ascii="Arial" w:hAnsi="Arial" w:cs="Arial"/>
          <w:sz w:val="24"/>
          <w:szCs w:val="24"/>
        </w:rPr>
        <w:t xml:space="preserve">, os quais os grupos de </w:t>
      </w:r>
      <w:r w:rsidRPr="00445410">
        <w:rPr>
          <w:rFonts w:ascii="Arial" w:hAnsi="Arial" w:cs="Arial"/>
          <w:b/>
          <w:sz w:val="24"/>
          <w:szCs w:val="24"/>
        </w:rPr>
        <w:t>n</w:t>
      </w:r>
      <w:r>
        <w:rPr>
          <w:rFonts w:ascii="Arial" w:hAnsi="Arial" w:cs="Arial"/>
          <w:sz w:val="24"/>
          <w:szCs w:val="24"/>
        </w:rPr>
        <w:t xml:space="preserve"> objetos em </w:t>
      </w:r>
      <w:r w:rsidRPr="00445410">
        <w:rPr>
          <w:rFonts w:ascii="Arial" w:hAnsi="Arial" w:cs="Arial"/>
          <w:b/>
          <w:sz w:val="24"/>
          <w:szCs w:val="24"/>
        </w:rPr>
        <w:t>k</w:t>
      </w:r>
      <w:r>
        <w:rPr>
          <w:rFonts w:ascii="Arial" w:hAnsi="Arial" w:cs="Arial"/>
          <w:sz w:val="24"/>
          <w:szCs w:val="24"/>
        </w:rPr>
        <w:t xml:space="preserve"> clusters, minimizando o erro absoluto. </w:t>
      </w:r>
    </w:p>
    <w:p w:rsidR="00E34D90" w:rsidRDefault="00E34D90" w:rsidP="00E34D90">
      <w:pPr>
        <w:jc w:val="both"/>
        <w:rPr>
          <w:rFonts w:ascii="Arial" w:hAnsi="Arial" w:cs="Arial"/>
          <w:sz w:val="24"/>
          <w:szCs w:val="24"/>
        </w:rPr>
      </w:pPr>
      <w:r>
        <w:rPr>
          <w:rFonts w:ascii="Arial" w:hAnsi="Arial" w:cs="Arial"/>
          <w:sz w:val="24"/>
          <w:szCs w:val="24"/>
        </w:rPr>
        <w:tab/>
        <w:t xml:space="preserve">Os algoritmos </w:t>
      </w:r>
      <w:r w:rsidRPr="00C6499E">
        <w:rPr>
          <w:rFonts w:ascii="Arial" w:hAnsi="Arial" w:cs="Arial"/>
          <w:b/>
          <w:sz w:val="24"/>
          <w:szCs w:val="24"/>
        </w:rPr>
        <w:t>PAM</w:t>
      </w:r>
      <w:r>
        <w:rPr>
          <w:rFonts w:ascii="Arial" w:hAnsi="Arial" w:cs="Arial"/>
          <w:sz w:val="24"/>
          <w:szCs w:val="24"/>
        </w:rPr>
        <w:t xml:space="preserve">, </w:t>
      </w:r>
      <w:r w:rsidRPr="00C6499E">
        <w:rPr>
          <w:rFonts w:ascii="Arial" w:hAnsi="Arial" w:cs="Arial"/>
          <w:b/>
          <w:sz w:val="24"/>
          <w:szCs w:val="24"/>
        </w:rPr>
        <w:t>CLARA</w:t>
      </w:r>
      <w:r>
        <w:rPr>
          <w:rFonts w:ascii="Arial" w:hAnsi="Arial" w:cs="Arial"/>
          <w:sz w:val="24"/>
          <w:szCs w:val="24"/>
        </w:rPr>
        <w:t xml:space="preserve"> e </w:t>
      </w:r>
      <w:r w:rsidRPr="00C6499E">
        <w:rPr>
          <w:rFonts w:ascii="Arial" w:hAnsi="Arial" w:cs="Arial"/>
          <w:b/>
          <w:sz w:val="24"/>
          <w:szCs w:val="24"/>
        </w:rPr>
        <w:t>CLARANS</w:t>
      </w:r>
      <w:r>
        <w:rPr>
          <w:rFonts w:ascii="Arial" w:hAnsi="Arial" w:cs="Arial"/>
          <w:sz w:val="24"/>
          <w:szCs w:val="24"/>
        </w:rPr>
        <w:t xml:space="preserve"> são os principais algoritmos da classe </w:t>
      </w:r>
      <w:r w:rsidRPr="00397253">
        <w:rPr>
          <w:rFonts w:ascii="Arial" w:hAnsi="Arial" w:cs="Arial"/>
          <w:i/>
          <w:sz w:val="24"/>
          <w:szCs w:val="24"/>
        </w:rPr>
        <w:t>k-medoids</w:t>
      </w:r>
      <w:r>
        <w:rPr>
          <w:rFonts w:ascii="Arial" w:hAnsi="Arial" w:cs="Arial"/>
          <w:sz w:val="24"/>
          <w:szCs w:val="24"/>
        </w:rPr>
        <w:t>. O primeiro (</w:t>
      </w:r>
      <w:r w:rsidRPr="005E5168">
        <w:rPr>
          <w:rFonts w:ascii="Arial" w:hAnsi="Arial" w:cs="Arial"/>
          <w:b/>
          <w:sz w:val="24"/>
          <w:szCs w:val="24"/>
        </w:rPr>
        <w:t>PAM</w:t>
      </w:r>
      <w:r>
        <w:rPr>
          <w:rFonts w:ascii="Arial" w:hAnsi="Arial" w:cs="Arial"/>
          <w:sz w:val="24"/>
          <w:szCs w:val="24"/>
        </w:rPr>
        <w:t>) é bem ineficiente, o último (</w:t>
      </w:r>
      <w:r w:rsidRPr="005E5168">
        <w:rPr>
          <w:rFonts w:ascii="Arial" w:hAnsi="Arial" w:cs="Arial"/>
          <w:b/>
          <w:sz w:val="24"/>
          <w:szCs w:val="24"/>
        </w:rPr>
        <w:t>CLARANS</w:t>
      </w:r>
      <w:r>
        <w:rPr>
          <w:rFonts w:ascii="Arial" w:hAnsi="Arial" w:cs="Arial"/>
          <w:sz w:val="24"/>
          <w:szCs w:val="24"/>
        </w:rPr>
        <w:t>) é bem mais eficiente, mais ainda tem o problema da dificuldade de detectar clusters de formatos arbitrários.</w:t>
      </w:r>
    </w:p>
    <w:p w:rsidR="00E34D90" w:rsidRDefault="00E34D90" w:rsidP="00E34D90">
      <w:pPr>
        <w:jc w:val="both"/>
        <w:rPr>
          <w:rFonts w:ascii="Arial" w:hAnsi="Arial" w:cs="Arial"/>
          <w:sz w:val="24"/>
          <w:szCs w:val="24"/>
        </w:rPr>
      </w:pPr>
    </w:p>
    <w:p w:rsidR="00E34D90" w:rsidRPr="00391CC5" w:rsidRDefault="00E34D90" w:rsidP="00E34D90">
      <w:pPr>
        <w:jc w:val="both"/>
        <w:rPr>
          <w:rFonts w:ascii="Arial" w:hAnsi="Arial" w:cs="Arial"/>
          <w:b/>
          <w:sz w:val="24"/>
          <w:szCs w:val="24"/>
        </w:rPr>
      </w:pPr>
      <w:r w:rsidRPr="00391CC5">
        <w:rPr>
          <w:rFonts w:ascii="Arial" w:hAnsi="Arial" w:cs="Arial"/>
          <w:b/>
          <w:sz w:val="24"/>
          <w:szCs w:val="24"/>
        </w:rPr>
        <w:t xml:space="preserve">3.4.3.3 </w:t>
      </w:r>
      <w:r>
        <w:rPr>
          <w:rFonts w:ascii="Arial" w:hAnsi="Arial" w:cs="Arial"/>
          <w:b/>
          <w:sz w:val="24"/>
          <w:szCs w:val="24"/>
        </w:rPr>
        <w:t xml:space="preserve">Método Específico - </w:t>
      </w:r>
      <w:r w:rsidRPr="00391CC5">
        <w:rPr>
          <w:rFonts w:ascii="Arial" w:hAnsi="Arial" w:cs="Arial"/>
          <w:b/>
          <w:sz w:val="24"/>
          <w:szCs w:val="24"/>
        </w:rPr>
        <w:t xml:space="preserve">Apriori </w:t>
      </w:r>
    </w:p>
    <w:p w:rsidR="00E34D90" w:rsidRPr="00391CC5" w:rsidRDefault="00E34D90" w:rsidP="00E34D90">
      <w:pPr>
        <w:jc w:val="both"/>
        <w:rPr>
          <w:rFonts w:ascii="Arial" w:hAnsi="Arial" w:cs="Arial"/>
          <w:sz w:val="24"/>
          <w:szCs w:val="24"/>
        </w:rPr>
      </w:pPr>
      <w:r>
        <w:rPr>
          <w:rFonts w:ascii="Arial" w:hAnsi="Arial" w:cs="Arial"/>
          <w:sz w:val="24"/>
          <w:szCs w:val="24"/>
        </w:rPr>
        <w:tab/>
      </w:r>
      <w:r w:rsidRPr="00391CC5">
        <w:rPr>
          <w:rFonts w:ascii="Arial" w:hAnsi="Arial" w:cs="Arial"/>
          <w:sz w:val="24"/>
          <w:szCs w:val="24"/>
        </w:rPr>
        <w:t xml:space="preserve">O </w:t>
      </w:r>
      <w:r w:rsidRPr="00391CC5">
        <w:rPr>
          <w:rFonts w:ascii="Arial" w:hAnsi="Arial" w:cs="Arial"/>
          <w:i/>
          <w:sz w:val="24"/>
          <w:szCs w:val="24"/>
        </w:rPr>
        <w:t>Apriori</w:t>
      </w:r>
      <w:r w:rsidRPr="00391CC5">
        <w:rPr>
          <w:rFonts w:ascii="Arial" w:hAnsi="Arial" w:cs="Arial"/>
          <w:sz w:val="24"/>
          <w:szCs w:val="24"/>
        </w:rPr>
        <w:t xml:space="preserve"> é um algoritmo clássico de Mineração de Regras de Associação (Agrawal, 1993</w:t>
      </w:r>
      <w:r>
        <w:rPr>
          <w:rFonts w:ascii="Arial" w:hAnsi="Arial" w:cs="Arial"/>
          <w:sz w:val="24"/>
          <w:szCs w:val="24"/>
        </w:rPr>
        <w:t>)</w:t>
      </w:r>
      <w:r w:rsidRPr="00391CC5">
        <w:rPr>
          <w:rFonts w:ascii="Arial" w:hAnsi="Arial" w:cs="Arial"/>
          <w:sz w:val="24"/>
          <w:szCs w:val="24"/>
        </w:rPr>
        <w:t xml:space="preserve">. Diversos algoritmos tais como GSP, DHP, Partition, DIC, etc., foram inspirados no funcionamento do </w:t>
      </w:r>
      <w:r w:rsidRPr="00391CC5">
        <w:rPr>
          <w:rFonts w:ascii="Arial" w:hAnsi="Arial" w:cs="Arial"/>
          <w:i/>
          <w:sz w:val="24"/>
          <w:szCs w:val="24"/>
        </w:rPr>
        <w:t>Apriori</w:t>
      </w:r>
      <w:r w:rsidRPr="00391CC5">
        <w:rPr>
          <w:rFonts w:ascii="Arial" w:hAnsi="Arial" w:cs="Arial"/>
          <w:sz w:val="24"/>
          <w:szCs w:val="24"/>
        </w:rPr>
        <w:t xml:space="preserve"> e se baseiam no princípio da antimonotonicidade do suporte. Segundo este princípio, “Um </w:t>
      </w:r>
      <w:r w:rsidRPr="00391CC5">
        <w:rPr>
          <w:rFonts w:ascii="Arial" w:hAnsi="Arial" w:cs="Arial"/>
          <w:i/>
          <w:sz w:val="24"/>
          <w:szCs w:val="24"/>
        </w:rPr>
        <w:t>k-itemset</w:t>
      </w:r>
      <w:r w:rsidRPr="00391CC5">
        <w:rPr>
          <w:rFonts w:ascii="Arial" w:hAnsi="Arial" w:cs="Arial"/>
          <w:sz w:val="24"/>
          <w:szCs w:val="24"/>
        </w:rPr>
        <w:t xml:space="preserve"> somente pode ser frequente se todos os seus (k-</w:t>
      </w:r>
      <w:proofErr w:type="gramStart"/>
      <w:r w:rsidRPr="00391CC5">
        <w:rPr>
          <w:rFonts w:ascii="Arial" w:hAnsi="Arial" w:cs="Arial"/>
          <w:sz w:val="24"/>
          <w:szCs w:val="24"/>
        </w:rPr>
        <w:t>1)-</w:t>
      </w:r>
      <w:proofErr w:type="gramEnd"/>
      <w:r w:rsidRPr="00391CC5">
        <w:rPr>
          <w:rFonts w:ascii="Arial" w:hAnsi="Arial" w:cs="Arial"/>
          <w:i/>
          <w:sz w:val="24"/>
          <w:szCs w:val="24"/>
        </w:rPr>
        <w:t>itemsets</w:t>
      </w:r>
      <w:r w:rsidRPr="00391CC5">
        <w:rPr>
          <w:rFonts w:ascii="Arial" w:hAnsi="Arial" w:cs="Arial"/>
          <w:sz w:val="24"/>
          <w:szCs w:val="24"/>
        </w:rPr>
        <w:t xml:space="preserve"> forem frequentes”. Assim sendo, a combinação de </w:t>
      </w:r>
      <w:r w:rsidRPr="00391CC5">
        <w:rPr>
          <w:rFonts w:ascii="Arial" w:hAnsi="Arial" w:cs="Arial"/>
          <w:i/>
          <w:sz w:val="24"/>
          <w:szCs w:val="24"/>
        </w:rPr>
        <w:t>itemsets</w:t>
      </w:r>
      <w:r w:rsidRPr="00391CC5">
        <w:rPr>
          <w:rFonts w:ascii="Arial" w:hAnsi="Arial" w:cs="Arial"/>
          <w:sz w:val="24"/>
          <w:szCs w:val="24"/>
        </w:rPr>
        <w:t xml:space="preserve"> para gerar um novo </w:t>
      </w:r>
      <w:r w:rsidRPr="00391CC5">
        <w:rPr>
          <w:rFonts w:ascii="Arial" w:hAnsi="Arial" w:cs="Arial"/>
          <w:i/>
          <w:sz w:val="24"/>
          <w:szCs w:val="24"/>
        </w:rPr>
        <w:t>itemset</w:t>
      </w:r>
      <w:r w:rsidRPr="00391CC5">
        <w:rPr>
          <w:rFonts w:ascii="Arial" w:hAnsi="Arial" w:cs="Arial"/>
          <w:sz w:val="24"/>
          <w:szCs w:val="24"/>
        </w:rPr>
        <w:t xml:space="preserve"> somente ocorre quando estes são frequentes.   </w:t>
      </w:r>
    </w:p>
    <w:p w:rsidR="00E34D90" w:rsidRDefault="00E34D90" w:rsidP="00E34D90">
      <w:pPr>
        <w:jc w:val="both"/>
        <w:rPr>
          <w:rFonts w:ascii="Arial" w:hAnsi="Arial" w:cs="Arial"/>
          <w:sz w:val="24"/>
          <w:szCs w:val="24"/>
        </w:rPr>
      </w:pPr>
      <w:r>
        <w:rPr>
          <w:rFonts w:ascii="Arial" w:hAnsi="Arial" w:cs="Arial"/>
          <w:sz w:val="24"/>
          <w:szCs w:val="24"/>
        </w:rPr>
        <w:tab/>
        <w:t>Segundo Passos &amp; Goldschmidt (2005), tais algoritmos podem ser decompostos basicamente em duas etapas:</w:t>
      </w:r>
    </w:p>
    <w:p w:rsidR="00E34D90" w:rsidRDefault="00E34D90" w:rsidP="008171D4">
      <w:pPr>
        <w:pStyle w:val="PargrafodaLista"/>
        <w:numPr>
          <w:ilvl w:val="0"/>
          <w:numId w:val="40"/>
        </w:numPr>
        <w:jc w:val="both"/>
        <w:rPr>
          <w:rFonts w:ascii="Arial" w:hAnsi="Arial" w:cs="Arial"/>
          <w:sz w:val="24"/>
          <w:szCs w:val="24"/>
        </w:rPr>
      </w:pPr>
      <w:r>
        <w:rPr>
          <w:rFonts w:ascii="Arial" w:hAnsi="Arial" w:cs="Arial"/>
          <w:sz w:val="24"/>
          <w:szCs w:val="24"/>
        </w:rPr>
        <w:t>Encontrar todos os conjuntos d itens frequentes (que satisfaçam à condição suporte mínimo).</w:t>
      </w:r>
    </w:p>
    <w:p w:rsidR="00E34D90" w:rsidRDefault="00E34D90" w:rsidP="008171D4">
      <w:pPr>
        <w:pStyle w:val="PargrafodaLista"/>
        <w:numPr>
          <w:ilvl w:val="0"/>
          <w:numId w:val="40"/>
        </w:numPr>
        <w:jc w:val="both"/>
        <w:rPr>
          <w:rFonts w:ascii="Arial" w:hAnsi="Arial" w:cs="Arial"/>
          <w:sz w:val="24"/>
          <w:szCs w:val="24"/>
        </w:rPr>
      </w:pPr>
      <w:r>
        <w:rPr>
          <w:rFonts w:ascii="Arial" w:hAnsi="Arial" w:cs="Arial"/>
          <w:sz w:val="24"/>
          <w:szCs w:val="24"/>
        </w:rPr>
        <w:t>A partir do conjunto de itens frequentes, gerar as regras de associação (que satisfazem à condição de confiança mínima).</w:t>
      </w:r>
    </w:p>
    <w:p w:rsidR="00E34D90" w:rsidRDefault="00E34D90" w:rsidP="00E34D90">
      <w:pPr>
        <w:jc w:val="both"/>
        <w:rPr>
          <w:rFonts w:ascii="Arial" w:hAnsi="Arial" w:cs="Arial"/>
          <w:sz w:val="24"/>
          <w:szCs w:val="24"/>
        </w:rPr>
      </w:pPr>
    </w:p>
    <w:p w:rsidR="00E34D90" w:rsidRPr="00391CC5" w:rsidRDefault="00E34D90" w:rsidP="00E34D90">
      <w:pPr>
        <w:jc w:val="both"/>
        <w:rPr>
          <w:rFonts w:ascii="Arial" w:hAnsi="Arial" w:cs="Arial"/>
          <w:b/>
          <w:sz w:val="24"/>
          <w:szCs w:val="24"/>
        </w:rPr>
      </w:pPr>
      <w:r w:rsidRPr="00391CC5">
        <w:rPr>
          <w:rFonts w:ascii="Arial" w:hAnsi="Arial" w:cs="Arial"/>
          <w:b/>
          <w:sz w:val="24"/>
          <w:szCs w:val="24"/>
        </w:rPr>
        <w:t>3.4.3.4 Métodos Baseados em Indução de Árvores de Decisão</w:t>
      </w:r>
    </w:p>
    <w:p w:rsidR="00E34D90" w:rsidRDefault="00E34D90" w:rsidP="00E34D90">
      <w:pPr>
        <w:jc w:val="both"/>
        <w:rPr>
          <w:rFonts w:ascii="Arial" w:hAnsi="Arial" w:cs="Arial"/>
          <w:sz w:val="24"/>
          <w:szCs w:val="24"/>
        </w:rPr>
      </w:pPr>
      <w:r>
        <w:rPr>
          <w:rFonts w:ascii="Arial" w:hAnsi="Arial" w:cs="Arial"/>
          <w:sz w:val="24"/>
          <w:szCs w:val="24"/>
        </w:rPr>
        <w:tab/>
        <w:t>Segundo Passos &amp; Goldschmidt (2005), alguns dos principais métodos de Mineração de Dados são baseados na construção de árvores de decisão a partir da base de dados. Em geral a construção de uma árvore de decisão é realizada segundo alguma abordagem recursiva de particionamento da base de dados. Um exemplo clássico de método baseado na indução de árvores de decisão é o algoritmo C4.5.</w:t>
      </w:r>
    </w:p>
    <w:p w:rsidR="00E34D90" w:rsidRDefault="00E34D90" w:rsidP="008171D4">
      <w:pPr>
        <w:pStyle w:val="PargrafodaLista"/>
        <w:numPr>
          <w:ilvl w:val="0"/>
          <w:numId w:val="41"/>
        </w:numPr>
        <w:jc w:val="both"/>
        <w:rPr>
          <w:rFonts w:ascii="Arial" w:hAnsi="Arial" w:cs="Arial"/>
          <w:sz w:val="24"/>
          <w:szCs w:val="24"/>
        </w:rPr>
      </w:pPr>
      <w:r w:rsidRPr="008F4253">
        <w:rPr>
          <w:rFonts w:ascii="Arial" w:hAnsi="Arial" w:cs="Arial"/>
          <w:b/>
          <w:sz w:val="24"/>
          <w:szCs w:val="24"/>
        </w:rPr>
        <w:t>C4.5</w:t>
      </w:r>
      <w:r>
        <w:rPr>
          <w:rFonts w:ascii="Arial" w:hAnsi="Arial" w:cs="Arial"/>
          <w:sz w:val="24"/>
          <w:szCs w:val="24"/>
        </w:rPr>
        <w:t xml:space="preserve"> – O C4.5 procura abstrair árvores de decisão a partir de uma abordagem recursiva de particionamento das bases de dados. Utiliza, para tanto, conceitos e medidas da Teoria da Informação.  </w:t>
      </w:r>
    </w:p>
    <w:p w:rsidR="00E34D90" w:rsidRDefault="00E34D90" w:rsidP="00E34D90">
      <w:pPr>
        <w:jc w:val="both"/>
        <w:rPr>
          <w:rFonts w:ascii="Arial" w:hAnsi="Arial" w:cs="Arial"/>
          <w:sz w:val="24"/>
          <w:szCs w:val="24"/>
        </w:rPr>
      </w:pPr>
      <w:r>
        <w:rPr>
          <w:rFonts w:ascii="Arial" w:hAnsi="Arial" w:cs="Arial"/>
          <w:sz w:val="24"/>
          <w:szCs w:val="24"/>
        </w:rPr>
        <w:lastRenderedPageBreak/>
        <w:tab/>
        <w:t>Uma árvore de decisão é um modelo de conhecimento em que cada nó interno da árvore representa uma decisão sobre um atributo que determina como os dados estão particionados pelos seus nós filhos. Inicialmente, a raiz da árvore contém toda a base de dados com exemplos misturados das várias classes. Um predicado, denominado ponto de separação, é escolhido como sendo a condição que melhor separa ou discrimina a classe. Tal predicado envolve exatamente um dos atributos do problema e divide a base de dados em dois ou mais conjuntos, que são associados cada um a um nó filho. Cada novo nó abrange, portanto, uma partição da base de dados que é recursivamente separada até que conjunto associado a cada nó folha consista inteiramente ou predominantemente de registros de uma mesma classe Passos &amp; Goldschmidt (2005).</w:t>
      </w:r>
    </w:p>
    <w:p w:rsidR="00E34D90" w:rsidRPr="008F4253" w:rsidRDefault="00E34D90" w:rsidP="00E34D90">
      <w:pPr>
        <w:jc w:val="both"/>
        <w:rPr>
          <w:rFonts w:ascii="Arial" w:hAnsi="Arial" w:cs="Arial"/>
          <w:sz w:val="24"/>
          <w:szCs w:val="24"/>
        </w:rPr>
      </w:pPr>
      <w:r>
        <w:rPr>
          <w:rFonts w:ascii="Arial" w:hAnsi="Arial" w:cs="Arial"/>
          <w:sz w:val="24"/>
          <w:szCs w:val="24"/>
        </w:rPr>
        <w:tab/>
        <w:t>De acordo com Passos &amp; Goldschmidt (2005), a maioria dos algoritmos baseados na abstração de árvores de decisão consiste de duas fases: Construção da Árvore de Decisão e Simplificação da Árvore de Decisão.</w:t>
      </w:r>
    </w:p>
    <w:p w:rsidR="00E34D90" w:rsidRDefault="00E34D90" w:rsidP="00E34D90">
      <w:pPr>
        <w:jc w:val="both"/>
        <w:rPr>
          <w:rFonts w:ascii="Arial" w:hAnsi="Arial" w:cs="Arial"/>
          <w:sz w:val="24"/>
          <w:szCs w:val="24"/>
        </w:rPr>
      </w:pPr>
    </w:p>
    <w:p w:rsidR="00E34D90" w:rsidRPr="003B250A" w:rsidRDefault="00E34D90" w:rsidP="00E34D90">
      <w:pPr>
        <w:jc w:val="both"/>
        <w:rPr>
          <w:rFonts w:ascii="Arial" w:hAnsi="Arial" w:cs="Arial"/>
          <w:b/>
          <w:sz w:val="24"/>
          <w:szCs w:val="24"/>
        </w:rPr>
      </w:pPr>
      <w:r w:rsidRPr="003B250A">
        <w:rPr>
          <w:rFonts w:ascii="Arial" w:hAnsi="Arial" w:cs="Arial"/>
          <w:b/>
          <w:sz w:val="24"/>
          <w:szCs w:val="24"/>
        </w:rPr>
        <w:t>3.4.3.5 Métodos Baseados em Lógica Nebulosa</w:t>
      </w:r>
    </w:p>
    <w:p w:rsidR="00E34D90" w:rsidRDefault="00E34D90" w:rsidP="00E34D90">
      <w:pPr>
        <w:jc w:val="both"/>
        <w:rPr>
          <w:rFonts w:ascii="Arial" w:hAnsi="Arial" w:cs="Arial"/>
          <w:sz w:val="24"/>
          <w:szCs w:val="24"/>
        </w:rPr>
      </w:pPr>
      <w:r>
        <w:rPr>
          <w:rFonts w:ascii="Arial" w:hAnsi="Arial" w:cs="Arial"/>
          <w:sz w:val="24"/>
          <w:szCs w:val="24"/>
        </w:rPr>
        <w:tab/>
        <w:t>Diversos métodos de Mineração de dados foram adaptados de forma a incorporar a flexibilidade proporcionada pela Lógica Nebulosa. Entre eles pode-se citar as versões nebulosas K-Means e do C4.5. Nessas versões, os registros da base de dados podem pertencer a diversos clusters e classe simultaneamente, com diferentes graus de pertinência. Um exemplo de algoritmo nebuloso é o algoritmo de Wang-Mendel, concebido para aplicação na tarefa de Previsão de Séries Temporais (Passos &amp; Goldschmidt, 2005).</w:t>
      </w:r>
    </w:p>
    <w:p w:rsidR="00E34D90" w:rsidRDefault="00E34D90" w:rsidP="00E34D90">
      <w:pPr>
        <w:jc w:val="both"/>
        <w:rPr>
          <w:rFonts w:ascii="Arial" w:hAnsi="Arial" w:cs="Arial"/>
          <w:sz w:val="24"/>
          <w:szCs w:val="24"/>
        </w:rPr>
      </w:pPr>
    </w:p>
    <w:p w:rsidR="00E34D90" w:rsidRPr="006E4B09" w:rsidRDefault="00E34D90" w:rsidP="00E34D90">
      <w:pPr>
        <w:jc w:val="both"/>
        <w:rPr>
          <w:rFonts w:ascii="Arial" w:hAnsi="Arial" w:cs="Arial"/>
          <w:b/>
          <w:sz w:val="24"/>
          <w:szCs w:val="24"/>
        </w:rPr>
      </w:pPr>
      <w:r w:rsidRPr="006E4B09">
        <w:rPr>
          <w:rFonts w:ascii="Arial" w:hAnsi="Arial" w:cs="Arial"/>
          <w:b/>
          <w:sz w:val="24"/>
          <w:szCs w:val="24"/>
        </w:rPr>
        <w:t>3.4.3.6 Métodos Hierárquicos</w:t>
      </w:r>
    </w:p>
    <w:p w:rsidR="00E34D90" w:rsidRDefault="00E34D90" w:rsidP="00E34D90">
      <w:pPr>
        <w:autoSpaceDE w:val="0"/>
        <w:autoSpaceDN w:val="0"/>
        <w:adjustRightInd w:val="0"/>
        <w:spacing w:after="0" w:line="240" w:lineRule="auto"/>
        <w:jc w:val="both"/>
        <w:rPr>
          <w:rFonts w:ascii="Arial" w:hAnsi="Arial" w:cs="Arial"/>
          <w:sz w:val="24"/>
          <w:szCs w:val="24"/>
        </w:rPr>
      </w:pPr>
      <w:r>
        <w:rPr>
          <w:rFonts w:ascii="Arial" w:hAnsi="Arial" w:cs="Arial"/>
          <w:sz w:val="24"/>
          <w:szCs w:val="24"/>
        </w:rPr>
        <w:tab/>
        <w:t>Agrupamento hierá</w:t>
      </w:r>
      <w:r w:rsidRPr="00C447D8">
        <w:rPr>
          <w:rFonts w:ascii="Arial" w:hAnsi="Arial" w:cs="Arial"/>
          <w:sz w:val="24"/>
          <w:szCs w:val="24"/>
        </w:rPr>
        <w:t>rquico produz uma fus</w:t>
      </w:r>
      <w:r>
        <w:rPr>
          <w:rFonts w:ascii="Arial" w:hAnsi="Arial" w:cs="Arial"/>
          <w:sz w:val="24"/>
          <w:szCs w:val="24"/>
        </w:rPr>
        <w:t>ão sequencial aninhada das variá</w:t>
      </w:r>
      <w:r w:rsidRPr="00C447D8">
        <w:rPr>
          <w:rFonts w:ascii="Arial" w:hAnsi="Arial" w:cs="Arial"/>
          <w:sz w:val="24"/>
          <w:szCs w:val="24"/>
        </w:rPr>
        <w:t>veis em</w:t>
      </w:r>
      <w:r>
        <w:rPr>
          <w:rFonts w:ascii="Arial" w:hAnsi="Arial" w:cs="Arial"/>
          <w:sz w:val="24"/>
          <w:szCs w:val="24"/>
        </w:rPr>
        <w:t xml:space="preserve"> estudo, baseado em algumas mé</w:t>
      </w:r>
      <w:r w:rsidRPr="00C447D8">
        <w:rPr>
          <w:rFonts w:ascii="Arial" w:hAnsi="Arial" w:cs="Arial"/>
          <w:sz w:val="24"/>
          <w:szCs w:val="24"/>
        </w:rPr>
        <w:t>tricas de correla</w:t>
      </w:r>
      <w:r>
        <w:rPr>
          <w:rFonts w:ascii="Arial" w:hAnsi="Arial" w:cs="Arial"/>
          <w:sz w:val="24"/>
          <w:szCs w:val="24"/>
        </w:rPr>
        <w:t>ção ou semelhança, como a correlação de Pearson ou a distâ</w:t>
      </w:r>
      <w:r w:rsidRPr="00C447D8">
        <w:rPr>
          <w:rFonts w:ascii="Arial" w:hAnsi="Arial" w:cs="Arial"/>
          <w:sz w:val="24"/>
          <w:szCs w:val="24"/>
        </w:rPr>
        <w:t>ncia Euclidiana. A fus</w:t>
      </w:r>
      <w:r>
        <w:rPr>
          <w:rFonts w:ascii="Arial" w:hAnsi="Arial" w:cs="Arial"/>
          <w:sz w:val="24"/>
          <w:szCs w:val="24"/>
        </w:rPr>
        <w:t>ão aninhada é</w:t>
      </w:r>
      <w:r w:rsidRPr="00C447D8">
        <w:rPr>
          <w:rFonts w:ascii="Arial" w:hAnsi="Arial" w:cs="Arial"/>
          <w:sz w:val="24"/>
          <w:szCs w:val="24"/>
        </w:rPr>
        <w:t xml:space="preserve"> representada por um</w:t>
      </w:r>
      <w:r>
        <w:rPr>
          <w:rFonts w:ascii="Arial" w:hAnsi="Arial" w:cs="Arial"/>
          <w:sz w:val="24"/>
          <w:szCs w:val="24"/>
        </w:rPr>
        <w:t xml:space="preserve"> “dendrograma". No ní</w:t>
      </w:r>
      <w:r w:rsidRPr="00C447D8">
        <w:rPr>
          <w:rFonts w:ascii="Arial" w:hAnsi="Arial" w:cs="Arial"/>
          <w:sz w:val="24"/>
          <w:szCs w:val="24"/>
        </w:rPr>
        <w:t>vel mais b</w:t>
      </w:r>
      <w:r>
        <w:rPr>
          <w:rFonts w:ascii="Arial" w:hAnsi="Arial" w:cs="Arial"/>
          <w:sz w:val="24"/>
          <w:szCs w:val="24"/>
        </w:rPr>
        <w:t>aixo do dendrograma, cada variável é</w:t>
      </w:r>
      <w:r w:rsidRPr="00C447D8">
        <w:rPr>
          <w:rFonts w:ascii="Arial" w:hAnsi="Arial" w:cs="Arial"/>
          <w:sz w:val="24"/>
          <w:szCs w:val="24"/>
        </w:rPr>
        <w:t xml:space="preserve"> um membro de</w:t>
      </w:r>
      <w:r>
        <w:rPr>
          <w:rFonts w:ascii="Arial" w:hAnsi="Arial" w:cs="Arial"/>
          <w:sz w:val="24"/>
          <w:szCs w:val="24"/>
        </w:rPr>
        <w:t xml:space="preserve"> </w:t>
      </w:r>
      <w:r w:rsidRPr="00C447D8">
        <w:rPr>
          <w:rFonts w:ascii="Arial" w:hAnsi="Arial" w:cs="Arial"/>
          <w:sz w:val="24"/>
          <w:szCs w:val="24"/>
        </w:rPr>
        <w:t>um cluster (grupo) individu</w:t>
      </w:r>
      <w:r>
        <w:rPr>
          <w:rFonts w:ascii="Arial" w:hAnsi="Arial" w:cs="Arial"/>
          <w:sz w:val="24"/>
          <w:szCs w:val="24"/>
        </w:rPr>
        <w:t>al. No primeiro passo, as variá</w:t>
      </w:r>
      <w:r w:rsidRPr="00C447D8">
        <w:rPr>
          <w:rFonts w:ascii="Arial" w:hAnsi="Arial" w:cs="Arial"/>
          <w:sz w:val="24"/>
          <w:szCs w:val="24"/>
        </w:rPr>
        <w:t>veis mais semelhantes s</w:t>
      </w:r>
      <w:r>
        <w:rPr>
          <w:rFonts w:ascii="Arial" w:hAnsi="Arial" w:cs="Arial"/>
          <w:sz w:val="24"/>
          <w:szCs w:val="24"/>
        </w:rPr>
        <w:t xml:space="preserve">ão </w:t>
      </w:r>
      <w:r w:rsidRPr="00C447D8">
        <w:rPr>
          <w:rFonts w:ascii="Arial" w:hAnsi="Arial" w:cs="Arial"/>
          <w:sz w:val="24"/>
          <w:szCs w:val="24"/>
        </w:rPr>
        <w:t>fundidas em um cluster</w:t>
      </w:r>
      <w:r>
        <w:rPr>
          <w:rFonts w:ascii="Arial" w:hAnsi="Arial" w:cs="Arial"/>
          <w:sz w:val="24"/>
          <w:szCs w:val="24"/>
        </w:rPr>
        <w:t>. Em seguida, as próximas duas variá</w:t>
      </w:r>
      <w:r w:rsidRPr="00C447D8">
        <w:rPr>
          <w:rFonts w:ascii="Arial" w:hAnsi="Arial" w:cs="Arial"/>
          <w:sz w:val="24"/>
          <w:szCs w:val="24"/>
        </w:rPr>
        <w:t>veis mais similares s</w:t>
      </w:r>
      <w:r>
        <w:rPr>
          <w:rFonts w:ascii="Arial" w:hAnsi="Arial" w:cs="Arial"/>
          <w:sz w:val="24"/>
          <w:szCs w:val="24"/>
        </w:rPr>
        <w:t xml:space="preserve">ão </w:t>
      </w:r>
      <w:r w:rsidRPr="00C447D8">
        <w:rPr>
          <w:rFonts w:ascii="Arial" w:hAnsi="Arial" w:cs="Arial"/>
          <w:sz w:val="24"/>
          <w:szCs w:val="24"/>
        </w:rPr>
        <w:t>unidas em outro cluster. Em cada passo, os dois grupos mais semelhantes (incluindo</w:t>
      </w:r>
      <w:r>
        <w:rPr>
          <w:rFonts w:ascii="Arial" w:hAnsi="Arial" w:cs="Arial"/>
          <w:sz w:val="24"/>
          <w:szCs w:val="24"/>
        </w:rPr>
        <w:t xml:space="preserve"> conjuntos unitários) são</w:t>
      </w:r>
      <w:r w:rsidRPr="00C447D8">
        <w:rPr>
          <w:rFonts w:ascii="Arial" w:hAnsi="Arial" w:cs="Arial"/>
          <w:sz w:val="24"/>
          <w:szCs w:val="24"/>
        </w:rPr>
        <w:t xml:space="preserve"> unidos para formar um grande grupo. No n</w:t>
      </w:r>
      <w:r>
        <w:rPr>
          <w:rFonts w:ascii="Arial" w:hAnsi="Arial" w:cs="Arial"/>
          <w:sz w:val="24"/>
          <w:szCs w:val="24"/>
        </w:rPr>
        <w:t>í</w:t>
      </w:r>
      <w:r w:rsidRPr="00C447D8">
        <w:rPr>
          <w:rFonts w:ascii="Arial" w:hAnsi="Arial" w:cs="Arial"/>
          <w:sz w:val="24"/>
          <w:szCs w:val="24"/>
        </w:rPr>
        <w:t>vel mais alto</w:t>
      </w:r>
      <w:r>
        <w:rPr>
          <w:rFonts w:ascii="Arial" w:hAnsi="Arial" w:cs="Arial"/>
          <w:sz w:val="24"/>
          <w:szCs w:val="24"/>
        </w:rPr>
        <w:t xml:space="preserve"> </w:t>
      </w:r>
      <w:r w:rsidRPr="00C447D8">
        <w:rPr>
          <w:rFonts w:ascii="Arial" w:hAnsi="Arial" w:cs="Arial"/>
          <w:sz w:val="24"/>
          <w:szCs w:val="24"/>
        </w:rPr>
        <w:t>do dendrograma, existe um c</w:t>
      </w:r>
      <w:r>
        <w:rPr>
          <w:rFonts w:ascii="Arial" w:hAnsi="Arial" w:cs="Arial"/>
          <w:sz w:val="24"/>
          <w:szCs w:val="24"/>
        </w:rPr>
        <w:t>onjunto contendo todas as variá</w:t>
      </w:r>
      <w:r w:rsidRPr="00C447D8">
        <w:rPr>
          <w:rFonts w:ascii="Arial" w:hAnsi="Arial" w:cs="Arial"/>
          <w:sz w:val="24"/>
          <w:szCs w:val="24"/>
        </w:rPr>
        <w:t>veis</w:t>
      </w:r>
      <w:r>
        <w:rPr>
          <w:rFonts w:ascii="Arial" w:hAnsi="Arial" w:cs="Arial"/>
          <w:sz w:val="24"/>
          <w:szCs w:val="24"/>
        </w:rPr>
        <w:t xml:space="preserve"> (Han; Kamber &amp; Pei, 2011)</w:t>
      </w:r>
      <w:r w:rsidRPr="00C447D8">
        <w:rPr>
          <w:rFonts w:ascii="Arial" w:hAnsi="Arial" w:cs="Arial"/>
          <w:sz w:val="24"/>
          <w:szCs w:val="24"/>
        </w:rPr>
        <w:t>.</w:t>
      </w:r>
    </w:p>
    <w:p w:rsidR="00E34D90" w:rsidRDefault="00E34D90" w:rsidP="00E34D90">
      <w:pPr>
        <w:autoSpaceDE w:val="0"/>
        <w:autoSpaceDN w:val="0"/>
        <w:adjustRightInd w:val="0"/>
        <w:spacing w:after="0" w:line="240" w:lineRule="auto"/>
        <w:jc w:val="both"/>
        <w:rPr>
          <w:rFonts w:ascii="Arial" w:hAnsi="Arial" w:cs="Arial"/>
          <w:sz w:val="24"/>
          <w:szCs w:val="24"/>
        </w:rPr>
      </w:pPr>
    </w:p>
    <w:p w:rsidR="00E34D90" w:rsidRDefault="00E34D90" w:rsidP="00E34D90">
      <w:pPr>
        <w:autoSpaceDE w:val="0"/>
        <w:autoSpaceDN w:val="0"/>
        <w:adjustRightInd w:val="0"/>
        <w:spacing w:after="0" w:line="240" w:lineRule="auto"/>
        <w:jc w:val="both"/>
        <w:rPr>
          <w:rFonts w:ascii="Arial" w:hAnsi="Arial" w:cs="Arial"/>
          <w:sz w:val="24"/>
          <w:szCs w:val="24"/>
        </w:rPr>
      </w:pPr>
      <w:r>
        <w:rPr>
          <w:rFonts w:ascii="Arial" w:hAnsi="Arial" w:cs="Arial"/>
          <w:sz w:val="24"/>
          <w:szCs w:val="24"/>
        </w:rPr>
        <w:tab/>
        <w:t>A correlação de Pearson entre dois experimentos X e Y é dada por:</w:t>
      </w:r>
    </w:p>
    <w:p w:rsidR="00E34D90" w:rsidRDefault="00E34D90" w:rsidP="00E34D90">
      <w:pPr>
        <w:autoSpaceDE w:val="0"/>
        <w:autoSpaceDN w:val="0"/>
        <w:adjustRightInd w:val="0"/>
        <w:spacing w:after="0" w:line="240" w:lineRule="auto"/>
        <w:jc w:val="both"/>
        <w:rPr>
          <w:rFonts w:ascii="Arial" w:hAnsi="Arial" w:cs="Arial"/>
          <w:sz w:val="24"/>
          <w:szCs w:val="24"/>
        </w:rPr>
      </w:pPr>
    </w:p>
    <w:p w:rsidR="00E34D90" w:rsidRPr="006C4296" w:rsidRDefault="00E34D90" w:rsidP="00E34D90">
      <w:pPr>
        <w:autoSpaceDE w:val="0"/>
        <w:autoSpaceDN w:val="0"/>
        <w:adjustRightInd w:val="0"/>
        <w:spacing w:after="0" w:line="240" w:lineRule="auto"/>
        <w:jc w:val="right"/>
        <w:rPr>
          <w:rFonts w:ascii="Arial" w:hAnsi="Arial" w:cs="Arial"/>
          <w:b/>
          <w:sz w:val="24"/>
          <w:szCs w:val="24"/>
        </w:rPr>
      </w:pPr>
      <w:r w:rsidRPr="006C4296">
        <w:rPr>
          <w:rFonts w:ascii="Arial" w:hAnsi="Arial" w:cs="Arial"/>
          <w:b/>
          <w:sz w:val="24"/>
          <w:szCs w:val="24"/>
        </w:rPr>
        <w:t>(3.16)</w:t>
      </w:r>
    </w:p>
    <w:p w:rsidR="00E34D90" w:rsidRDefault="00E34D90" w:rsidP="00E34D90">
      <w:pPr>
        <w:autoSpaceDE w:val="0"/>
        <w:autoSpaceDN w:val="0"/>
        <w:adjustRightInd w:val="0"/>
        <w:spacing w:after="0" w:line="240" w:lineRule="auto"/>
        <w:jc w:val="both"/>
        <w:rPr>
          <w:rFonts w:ascii="Arial" w:hAnsi="Arial" w:cs="Arial"/>
          <w:sz w:val="24"/>
          <w:szCs w:val="24"/>
        </w:rPr>
      </w:pPr>
    </w:p>
    <w:p w:rsidR="00E34D90" w:rsidRDefault="00E34D90" w:rsidP="00E34D90">
      <w:pPr>
        <w:autoSpaceDE w:val="0"/>
        <w:autoSpaceDN w:val="0"/>
        <w:adjustRightInd w:val="0"/>
        <w:spacing w:after="0" w:line="240" w:lineRule="auto"/>
        <w:jc w:val="both"/>
        <w:rPr>
          <w:rFonts w:ascii="Arial" w:hAnsi="Arial" w:cs="Arial"/>
          <w:sz w:val="24"/>
          <w:szCs w:val="24"/>
        </w:rPr>
      </w:pPr>
    </w:p>
    <w:p w:rsidR="00E34D90" w:rsidRDefault="00E34D90" w:rsidP="00E34D90">
      <w:pPr>
        <w:autoSpaceDE w:val="0"/>
        <w:autoSpaceDN w:val="0"/>
        <w:adjustRightInd w:val="0"/>
        <w:spacing w:after="0" w:line="240" w:lineRule="auto"/>
        <w:jc w:val="both"/>
        <w:rPr>
          <w:rFonts w:ascii="Arial" w:hAnsi="Arial" w:cs="Arial"/>
          <w:sz w:val="24"/>
          <w:szCs w:val="24"/>
        </w:rPr>
      </w:pPr>
    </w:p>
    <w:p w:rsidR="00E34D90" w:rsidRPr="009F5A85" w:rsidRDefault="00233525" w:rsidP="00E34D90">
      <w:pPr>
        <w:autoSpaceDE w:val="0"/>
        <w:autoSpaceDN w:val="0"/>
        <w:adjustRightInd w:val="0"/>
        <w:spacing w:after="0" w:line="240" w:lineRule="auto"/>
        <w:jc w:val="both"/>
        <w:rPr>
          <w:rFonts w:ascii="Arial" w:hAnsi="Arial" w:cs="Arial"/>
          <w:sz w:val="28"/>
          <w:szCs w:val="28"/>
        </w:rPr>
      </w:pPr>
      <m:oMathPara>
        <m:oMath>
          <m:f>
            <m:fPr>
              <m:ctrlPr>
                <w:rPr>
                  <w:rFonts w:ascii="Cambria Math" w:hAnsi="Cambria Math" w:cs="Arial"/>
                  <w:i/>
                  <w:sz w:val="28"/>
                  <w:szCs w:val="28"/>
                </w:rPr>
              </m:ctrlPr>
            </m:fPr>
            <m:num>
              <m:nary>
                <m:naryPr>
                  <m:chr m:val="∑"/>
                  <m:limLoc m:val="undOvr"/>
                  <m:ctrlPr>
                    <w:rPr>
                      <w:rFonts w:ascii="Cambria Math" w:hAnsi="Cambria Math" w:cs="Arial"/>
                      <w:i/>
                      <w:sz w:val="28"/>
                      <w:szCs w:val="28"/>
                    </w:rPr>
                  </m:ctrlPr>
                </m:naryPr>
                <m:sub>
                  <m:r>
                    <w:rPr>
                      <w:rFonts w:ascii="Cambria Math" w:hAnsi="Cambria Math" w:cs="Arial"/>
                      <w:sz w:val="28"/>
                      <w:szCs w:val="28"/>
                    </w:rPr>
                    <m:t>i=1</m:t>
                  </m:r>
                </m:sub>
                <m:sup>
                  <m:r>
                    <w:rPr>
                      <w:rFonts w:ascii="Cambria Math" w:hAnsi="Cambria Math" w:cs="Arial"/>
                      <w:sz w:val="28"/>
                      <w:szCs w:val="28"/>
                    </w:rPr>
                    <m:t>N</m:t>
                  </m:r>
                </m:sup>
                <m:e>
                  <m:d>
                    <m:dPr>
                      <m:ctrlPr>
                        <w:rPr>
                          <w:rFonts w:ascii="Cambria Math" w:hAnsi="Cambria Math" w:cs="Arial"/>
                          <w:i/>
                          <w:sz w:val="28"/>
                          <w:szCs w:val="28"/>
                        </w:rPr>
                      </m:ctrlPr>
                    </m:dPr>
                    <m:e>
                      <m:sSub>
                        <m:sSubPr>
                          <m:ctrlPr>
                            <w:rPr>
                              <w:rFonts w:ascii="Cambria Math" w:hAnsi="Cambria Math" w:cs="Arial"/>
                              <w:i/>
                              <w:sz w:val="28"/>
                              <w:szCs w:val="28"/>
                            </w:rPr>
                          </m:ctrlPr>
                        </m:sSubPr>
                        <m:e>
                          <m:r>
                            <w:rPr>
                              <w:rFonts w:ascii="Cambria Math" w:hAnsi="Cambria Math" w:cs="Arial"/>
                              <w:sz w:val="28"/>
                              <w:szCs w:val="28"/>
                            </w:rPr>
                            <m:t>x</m:t>
                          </m:r>
                        </m:e>
                        <m:sub>
                          <m:r>
                            <w:rPr>
                              <w:rFonts w:ascii="Cambria Math" w:hAnsi="Cambria Math" w:cs="Arial"/>
                              <w:sz w:val="28"/>
                              <w:szCs w:val="28"/>
                            </w:rPr>
                            <m:t>i</m:t>
                          </m:r>
                        </m:sub>
                      </m:sSub>
                      <m:r>
                        <w:rPr>
                          <w:rFonts w:ascii="Cambria Math" w:hAnsi="Cambria Math" w:cs="Arial"/>
                          <w:sz w:val="28"/>
                          <w:szCs w:val="28"/>
                        </w:rPr>
                        <m:t xml:space="preserve">- </m:t>
                      </m:r>
                      <m:sSub>
                        <m:sSubPr>
                          <m:ctrlPr>
                            <w:rPr>
                              <w:rFonts w:ascii="Cambria Math" w:hAnsi="Cambria Math" w:cs="Arial"/>
                              <w:i/>
                              <w:sz w:val="28"/>
                              <w:szCs w:val="28"/>
                            </w:rPr>
                          </m:ctrlPr>
                        </m:sSubPr>
                        <m:e>
                          <m:r>
                            <w:rPr>
                              <w:rFonts w:ascii="Cambria Math" w:hAnsi="Cambria Math" w:cs="Arial"/>
                              <w:sz w:val="28"/>
                              <w:szCs w:val="28"/>
                            </w:rPr>
                            <m:t>X</m:t>
                          </m:r>
                        </m:e>
                        <m:sub>
                          <m:r>
                            <w:rPr>
                              <w:rFonts w:ascii="Cambria Math" w:hAnsi="Cambria Math" w:cs="Arial"/>
                              <w:sz w:val="28"/>
                              <w:szCs w:val="28"/>
                            </w:rPr>
                            <m:t>avg</m:t>
                          </m:r>
                        </m:sub>
                      </m:sSub>
                    </m:e>
                  </m:d>
                </m:e>
              </m:nary>
              <m:d>
                <m:dPr>
                  <m:ctrlPr>
                    <w:rPr>
                      <w:rFonts w:ascii="Cambria Math" w:hAnsi="Cambria Math" w:cs="Arial"/>
                      <w:i/>
                      <w:sz w:val="28"/>
                      <w:szCs w:val="28"/>
                    </w:rPr>
                  </m:ctrlPr>
                </m:dPr>
                <m:e>
                  <m:sSub>
                    <m:sSubPr>
                      <m:ctrlPr>
                        <w:rPr>
                          <w:rFonts w:ascii="Cambria Math" w:hAnsi="Cambria Math" w:cs="Arial"/>
                          <w:i/>
                          <w:sz w:val="28"/>
                          <w:szCs w:val="28"/>
                        </w:rPr>
                      </m:ctrlPr>
                    </m:sSubPr>
                    <m:e>
                      <m:r>
                        <w:rPr>
                          <w:rFonts w:ascii="Cambria Math" w:hAnsi="Cambria Math" w:cs="Arial"/>
                          <w:sz w:val="28"/>
                          <w:szCs w:val="28"/>
                        </w:rPr>
                        <m:t>y</m:t>
                      </m:r>
                    </m:e>
                    <m:sub>
                      <m:r>
                        <w:rPr>
                          <w:rFonts w:ascii="Cambria Math" w:hAnsi="Cambria Math" w:cs="Arial"/>
                          <w:sz w:val="28"/>
                          <w:szCs w:val="28"/>
                        </w:rPr>
                        <m:t>i</m:t>
                      </m:r>
                    </m:sub>
                  </m:sSub>
                  <m:r>
                    <w:rPr>
                      <w:rFonts w:ascii="Cambria Math" w:hAnsi="Cambria Math" w:cs="Arial"/>
                      <w:sz w:val="28"/>
                      <w:szCs w:val="28"/>
                    </w:rPr>
                    <m:t>-</m:t>
                  </m:r>
                  <m:sSub>
                    <m:sSubPr>
                      <m:ctrlPr>
                        <w:rPr>
                          <w:rFonts w:ascii="Cambria Math" w:hAnsi="Cambria Math" w:cs="Arial"/>
                          <w:i/>
                          <w:sz w:val="28"/>
                          <w:szCs w:val="28"/>
                        </w:rPr>
                      </m:ctrlPr>
                    </m:sSubPr>
                    <m:e>
                      <m:r>
                        <w:rPr>
                          <w:rFonts w:ascii="Cambria Math" w:hAnsi="Cambria Math" w:cs="Arial"/>
                          <w:sz w:val="28"/>
                          <w:szCs w:val="28"/>
                        </w:rPr>
                        <m:t>Y</m:t>
                      </m:r>
                    </m:e>
                    <m:sub>
                      <m:r>
                        <w:rPr>
                          <w:rFonts w:ascii="Cambria Math" w:hAnsi="Cambria Math" w:cs="Arial"/>
                          <w:sz w:val="28"/>
                          <w:szCs w:val="28"/>
                        </w:rPr>
                        <m:t>avg</m:t>
                      </m:r>
                    </m:sub>
                  </m:sSub>
                </m:e>
              </m:d>
            </m:num>
            <m:den>
              <m:sSup>
                <m:sSupPr>
                  <m:ctrlPr>
                    <w:rPr>
                      <w:rFonts w:ascii="Cambria Math" w:hAnsi="Cambria Math" w:cs="Arial"/>
                      <w:i/>
                      <w:sz w:val="28"/>
                      <w:szCs w:val="28"/>
                    </w:rPr>
                  </m:ctrlPr>
                </m:sSupPr>
                <m:e>
                  <m:d>
                    <m:dPr>
                      <m:begChr m:val="["/>
                      <m:endChr m:val="]"/>
                      <m:ctrlPr>
                        <w:rPr>
                          <w:rFonts w:ascii="Cambria Math" w:hAnsi="Cambria Math" w:cs="Arial"/>
                          <w:i/>
                          <w:sz w:val="28"/>
                          <w:szCs w:val="28"/>
                        </w:rPr>
                      </m:ctrlPr>
                    </m:dPr>
                    <m:e>
                      <m:nary>
                        <m:naryPr>
                          <m:chr m:val="∑"/>
                          <m:limLoc m:val="undOvr"/>
                          <m:ctrlPr>
                            <w:rPr>
                              <w:rFonts w:ascii="Cambria Math" w:hAnsi="Cambria Math" w:cs="Arial"/>
                              <w:i/>
                              <w:sz w:val="28"/>
                              <w:szCs w:val="28"/>
                            </w:rPr>
                          </m:ctrlPr>
                        </m:naryPr>
                        <m:sub>
                          <m:r>
                            <w:rPr>
                              <w:rFonts w:ascii="Cambria Math" w:hAnsi="Cambria Math" w:cs="Arial"/>
                              <w:sz w:val="28"/>
                              <w:szCs w:val="28"/>
                            </w:rPr>
                            <m:t>i=1</m:t>
                          </m:r>
                        </m:sub>
                        <m:sup>
                          <m:r>
                            <w:rPr>
                              <w:rFonts w:ascii="Cambria Math" w:hAnsi="Cambria Math" w:cs="Arial"/>
                              <w:sz w:val="28"/>
                              <w:szCs w:val="28"/>
                            </w:rPr>
                            <m:t>N</m:t>
                          </m:r>
                        </m:sup>
                        <m:e>
                          <m:sSup>
                            <m:sSupPr>
                              <m:ctrlPr>
                                <w:rPr>
                                  <w:rFonts w:ascii="Cambria Math" w:hAnsi="Cambria Math" w:cs="Arial"/>
                                  <w:i/>
                                  <w:sz w:val="28"/>
                                  <w:szCs w:val="28"/>
                                </w:rPr>
                              </m:ctrlPr>
                            </m:sSupPr>
                            <m:e>
                              <m:d>
                                <m:dPr>
                                  <m:ctrlPr>
                                    <w:rPr>
                                      <w:rFonts w:ascii="Cambria Math" w:hAnsi="Cambria Math" w:cs="Arial"/>
                                      <w:i/>
                                      <w:sz w:val="28"/>
                                      <w:szCs w:val="28"/>
                                    </w:rPr>
                                  </m:ctrlPr>
                                </m:dPr>
                                <m:e>
                                  <m:sSub>
                                    <m:sSubPr>
                                      <m:ctrlPr>
                                        <w:rPr>
                                          <w:rFonts w:ascii="Cambria Math" w:hAnsi="Cambria Math" w:cs="Arial"/>
                                          <w:i/>
                                          <w:sz w:val="28"/>
                                          <w:szCs w:val="28"/>
                                        </w:rPr>
                                      </m:ctrlPr>
                                    </m:sSubPr>
                                    <m:e>
                                      <m:r>
                                        <w:rPr>
                                          <w:rFonts w:ascii="Cambria Math" w:hAnsi="Cambria Math" w:cs="Arial"/>
                                          <w:sz w:val="28"/>
                                          <w:szCs w:val="28"/>
                                        </w:rPr>
                                        <m:t>x</m:t>
                                      </m:r>
                                    </m:e>
                                    <m:sub>
                                      <m:r>
                                        <w:rPr>
                                          <w:rFonts w:ascii="Cambria Math" w:hAnsi="Cambria Math" w:cs="Arial"/>
                                          <w:sz w:val="28"/>
                                          <w:szCs w:val="28"/>
                                        </w:rPr>
                                        <m:t>i</m:t>
                                      </m:r>
                                    </m:sub>
                                  </m:sSub>
                                  <m:r>
                                    <w:rPr>
                                      <w:rFonts w:ascii="Cambria Math" w:hAnsi="Cambria Math" w:cs="Arial"/>
                                      <w:sz w:val="28"/>
                                      <w:szCs w:val="28"/>
                                    </w:rPr>
                                    <m:t>-</m:t>
                                  </m:r>
                                  <m:sSub>
                                    <m:sSubPr>
                                      <m:ctrlPr>
                                        <w:rPr>
                                          <w:rFonts w:ascii="Cambria Math" w:hAnsi="Cambria Math" w:cs="Arial"/>
                                          <w:i/>
                                          <w:sz w:val="28"/>
                                          <w:szCs w:val="28"/>
                                        </w:rPr>
                                      </m:ctrlPr>
                                    </m:sSubPr>
                                    <m:e>
                                      <m:r>
                                        <w:rPr>
                                          <w:rFonts w:ascii="Cambria Math" w:hAnsi="Cambria Math" w:cs="Arial"/>
                                          <w:sz w:val="28"/>
                                          <w:szCs w:val="28"/>
                                        </w:rPr>
                                        <m:t>X</m:t>
                                      </m:r>
                                    </m:e>
                                    <m:sub>
                                      <m:r>
                                        <w:rPr>
                                          <w:rFonts w:ascii="Cambria Math" w:hAnsi="Cambria Math" w:cs="Arial"/>
                                          <w:sz w:val="28"/>
                                          <w:szCs w:val="28"/>
                                        </w:rPr>
                                        <m:t>avg</m:t>
                                      </m:r>
                                    </m:sub>
                                  </m:sSub>
                                </m:e>
                              </m:d>
                            </m:e>
                            <m:sup>
                              <m:r>
                                <w:rPr>
                                  <w:rFonts w:ascii="Cambria Math" w:hAnsi="Cambria Math" w:cs="Arial"/>
                                  <w:sz w:val="28"/>
                                  <w:szCs w:val="28"/>
                                </w:rPr>
                                <m:t>2</m:t>
                              </m:r>
                            </m:sup>
                          </m:sSup>
                          <m:sSup>
                            <m:sSupPr>
                              <m:ctrlPr>
                                <w:rPr>
                                  <w:rFonts w:ascii="Cambria Math" w:hAnsi="Cambria Math" w:cs="Arial"/>
                                  <w:i/>
                                  <w:sz w:val="28"/>
                                  <w:szCs w:val="28"/>
                                </w:rPr>
                              </m:ctrlPr>
                            </m:sSupPr>
                            <m:e>
                              <m:d>
                                <m:dPr>
                                  <m:ctrlPr>
                                    <w:rPr>
                                      <w:rFonts w:ascii="Cambria Math" w:hAnsi="Cambria Math" w:cs="Arial"/>
                                      <w:i/>
                                      <w:sz w:val="28"/>
                                      <w:szCs w:val="28"/>
                                    </w:rPr>
                                  </m:ctrlPr>
                                </m:dPr>
                                <m:e>
                                  <m:nary>
                                    <m:naryPr>
                                      <m:chr m:val="∑"/>
                                      <m:limLoc m:val="undOvr"/>
                                      <m:ctrlPr>
                                        <w:rPr>
                                          <w:rFonts w:ascii="Cambria Math" w:hAnsi="Cambria Math" w:cs="Arial"/>
                                          <w:i/>
                                          <w:sz w:val="28"/>
                                          <w:szCs w:val="28"/>
                                        </w:rPr>
                                      </m:ctrlPr>
                                    </m:naryPr>
                                    <m:sub>
                                      <m:r>
                                        <w:rPr>
                                          <w:rFonts w:ascii="Cambria Math" w:hAnsi="Cambria Math" w:cs="Arial"/>
                                          <w:sz w:val="28"/>
                                          <w:szCs w:val="28"/>
                                        </w:rPr>
                                        <m:t>i=1</m:t>
                                      </m:r>
                                    </m:sub>
                                    <m:sup>
                                      <m:r>
                                        <w:rPr>
                                          <w:rFonts w:ascii="Cambria Math" w:hAnsi="Cambria Math" w:cs="Arial"/>
                                          <w:sz w:val="28"/>
                                          <w:szCs w:val="28"/>
                                        </w:rPr>
                                        <m:t>N</m:t>
                                      </m:r>
                                    </m:sup>
                                    <m:e>
                                      <m:d>
                                        <m:dPr>
                                          <m:ctrlPr>
                                            <w:rPr>
                                              <w:rFonts w:ascii="Cambria Math" w:hAnsi="Cambria Math" w:cs="Arial"/>
                                              <w:i/>
                                              <w:sz w:val="28"/>
                                              <w:szCs w:val="28"/>
                                            </w:rPr>
                                          </m:ctrlPr>
                                        </m:dPr>
                                        <m:e>
                                          <m:sSub>
                                            <m:sSubPr>
                                              <m:ctrlPr>
                                                <w:rPr>
                                                  <w:rFonts w:ascii="Cambria Math" w:hAnsi="Cambria Math" w:cs="Arial"/>
                                                  <w:i/>
                                                  <w:sz w:val="28"/>
                                                  <w:szCs w:val="28"/>
                                                </w:rPr>
                                              </m:ctrlPr>
                                            </m:sSubPr>
                                            <m:e>
                                              <m:r>
                                                <w:rPr>
                                                  <w:rFonts w:ascii="Cambria Math" w:hAnsi="Cambria Math" w:cs="Arial"/>
                                                  <w:sz w:val="28"/>
                                                  <w:szCs w:val="28"/>
                                                </w:rPr>
                                                <m:t>y</m:t>
                                              </m:r>
                                            </m:e>
                                            <m:sub>
                                              <m:r>
                                                <w:rPr>
                                                  <w:rFonts w:ascii="Cambria Math" w:hAnsi="Cambria Math" w:cs="Arial"/>
                                                  <w:sz w:val="28"/>
                                                  <w:szCs w:val="28"/>
                                                </w:rPr>
                                                <m:t>i</m:t>
                                              </m:r>
                                            </m:sub>
                                          </m:sSub>
                                          <m:r>
                                            <w:rPr>
                                              <w:rFonts w:ascii="Cambria Math" w:hAnsi="Cambria Math" w:cs="Arial"/>
                                              <w:sz w:val="28"/>
                                              <w:szCs w:val="28"/>
                                            </w:rPr>
                                            <m:t>-</m:t>
                                          </m:r>
                                          <m:sSub>
                                            <m:sSubPr>
                                              <m:ctrlPr>
                                                <w:rPr>
                                                  <w:rFonts w:ascii="Cambria Math" w:hAnsi="Cambria Math" w:cs="Arial"/>
                                                  <w:i/>
                                                  <w:sz w:val="28"/>
                                                  <w:szCs w:val="28"/>
                                                </w:rPr>
                                              </m:ctrlPr>
                                            </m:sSubPr>
                                            <m:e>
                                              <m:r>
                                                <w:rPr>
                                                  <w:rFonts w:ascii="Cambria Math" w:hAnsi="Cambria Math" w:cs="Arial"/>
                                                  <w:sz w:val="28"/>
                                                  <w:szCs w:val="28"/>
                                                </w:rPr>
                                                <m:t>Y</m:t>
                                              </m:r>
                                            </m:e>
                                            <m:sub>
                                              <m:r>
                                                <w:rPr>
                                                  <w:rFonts w:ascii="Cambria Math" w:hAnsi="Cambria Math" w:cs="Arial"/>
                                                  <w:sz w:val="28"/>
                                                  <w:szCs w:val="28"/>
                                                </w:rPr>
                                                <m:t>avg</m:t>
                                              </m:r>
                                            </m:sub>
                                          </m:sSub>
                                        </m:e>
                                      </m:d>
                                    </m:e>
                                  </m:nary>
                                </m:e>
                              </m:d>
                            </m:e>
                            <m:sup>
                              <m:r>
                                <w:rPr>
                                  <w:rFonts w:ascii="Cambria Math" w:hAnsi="Cambria Math" w:cs="Arial"/>
                                  <w:sz w:val="28"/>
                                  <w:szCs w:val="28"/>
                                </w:rPr>
                                <m:t>2</m:t>
                              </m:r>
                            </m:sup>
                          </m:sSup>
                        </m:e>
                      </m:nary>
                    </m:e>
                  </m:d>
                </m:e>
                <m:sup>
                  <m:r>
                    <w:rPr>
                      <w:rFonts w:ascii="Cambria Math" w:hAnsi="Cambria Math" w:cs="Arial"/>
                      <w:sz w:val="28"/>
                      <w:szCs w:val="28"/>
                    </w:rPr>
                    <m:t>1/2</m:t>
                  </m:r>
                </m:sup>
              </m:sSup>
            </m:den>
          </m:f>
        </m:oMath>
      </m:oMathPara>
    </w:p>
    <w:p w:rsidR="00E34D90" w:rsidRDefault="00E34D90" w:rsidP="00E34D90">
      <w:pPr>
        <w:autoSpaceDE w:val="0"/>
        <w:autoSpaceDN w:val="0"/>
        <w:adjustRightInd w:val="0"/>
        <w:spacing w:after="0" w:line="240" w:lineRule="auto"/>
        <w:jc w:val="both"/>
        <w:rPr>
          <w:rFonts w:ascii="Arial" w:hAnsi="Arial" w:cs="Arial"/>
          <w:sz w:val="24"/>
          <w:szCs w:val="24"/>
        </w:rPr>
      </w:pPr>
    </w:p>
    <w:p w:rsidR="00E34D90" w:rsidRDefault="00E34D90" w:rsidP="00E34D90">
      <w:pPr>
        <w:autoSpaceDE w:val="0"/>
        <w:autoSpaceDN w:val="0"/>
        <w:adjustRightInd w:val="0"/>
        <w:spacing w:after="0" w:line="240" w:lineRule="auto"/>
        <w:rPr>
          <w:rFonts w:ascii="Arial" w:hAnsi="Arial" w:cs="Arial"/>
          <w:sz w:val="24"/>
          <w:szCs w:val="24"/>
        </w:rPr>
      </w:pPr>
    </w:p>
    <w:p w:rsidR="00E34D90" w:rsidRPr="00F55CD6" w:rsidRDefault="00E34D90" w:rsidP="00E34D90">
      <w:pPr>
        <w:autoSpaceDE w:val="0"/>
        <w:autoSpaceDN w:val="0"/>
        <w:adjustRightInd w:val="0"/>
        <w:spacing w:after="0" w:line="240" w:lineRule="auto"/>
        <w:jc w:val="both"/>
        <w:rPr>
          <w:rFonts w:ascii="Arial" w:hAnsi="Arial" w:cs="Arial"/>
          <w:sz w:val="24"/>
          <w:szCs w:val="24"/>
        </w:rPr>
      </w:pPr>
      <w:r>
        <w:rPr>
          <w:rFonts w:ascii="Arial" w:hAnsi="Arial" w:cs="Arial"/>
          <w:sz w:val="24"/>
          <w:szCs w:val="24"/>
        </w:rPr>
        <w:tab/>
        <w:t>O</w:t>
      </w:r>
      <w:r w:rsidRPr="00F55CD6">
        <w:rPr>
          <w:rFonts w:ascii="Arial" w:hAnsi="Arial" w:cs="Arial"/>
          <w:sz w:val="24"/>
          <w:szCs w:val="24"/>
        </w:rPr>
        <w:t xml:space="preserve">nde N </w:t>
      </w:r>
      <w:r>
        <w:rPr>
          <w:rFonts w:ascii="Arial" w:hAnsi="Arial" w:cs="Arial"/>
          <w:sz w:val="24"/>
          <w:szCs w:val="24"/>
        </w:rPr>
        <w:t>é o número de variá</w:t>
      </w:r>
      <w:r w:rsidRPr="00F55CD6">
        <w:rPr>
          <w:rFonts w:ascii="Arial" w:hAnsi="Arial" w:cs="Arial"/>
          <w:sz w:val="24"/>
          <w:szCs w:val="24"/>
        </w:rPr>
        <w:t>veis, X</w:t>
      </w:r>
      <w:r w:rsidRPr="00F55CD6">
        <w:rPr>
          <w:rFonts w:ascii="Arial" w:hAnsi="Arial" w:cs="Arial"/>
          <w:sz w:val="24"/>
          <w:szCs w:val="24"/>
          <w:vertAlign w:val="subscript"/>
        </w:rPr>
        <w:t>avg</w:t>
      </w:r>
      <w:r w:rsidRPr="00F55CD6">
        <w:rPr>
          <w:rFonts w:ascii="Arial" w:hAnsi="Arial" w:cs="Arial"/>
          <w:sz w:val="24"/>
          <w:szCs w:val="24"/>
        </w:rPr>
        <w:t xml:space="preserve"> </w:t>
      </w:r>
      <w:r>
        <w:rPr>
          <w:rFonts w:ascii="Arial" w:hAnsi="Arial" w:cs="Arial"/>
          <w:sz w:val="24"/>
          <w:szCs w:val="24"/>
        </w:rPr>
        <w:t>é a média das variá</w:t>
      </w:r>
      <w:r w:rsidRPr="00F55CD6">
        <w:rPr>
          <w:rFonts w:ascii="Arial" w:hAnsi="Arial" w:cs="Arial"/>
          <w:sz w:val="24"/>
          <w:szCs w:val="24"/>
        </w:rPr>
        <w:t>veis no experimento X,</w:t>
      </w:r>
      <w:r>
        <w:rPr>
          <w:rFonts w:ascii="Arial" w:hAnsi="Arial" w:cs="Arial"/>
          <w:sz w:val="24"/>
          <w:szCs w:val="24"/>
        </w:rPr>
        <w:t xml:space="preserve"> </w:t>
      </w:r>
      <w:r w:rsidRPr="00F55CD6">
        <w:rPr>
          <w:rFonts w:ascii="Arial" w:hAnsi="Arial" w:cs="Arial"/>
          <w:sz w:val="24"/>
          <w:szCs w:val="24"/>
        </w:rPr>
        <w:t>e Y</w:t>
      </w:r>
      <w:r w:rsidRPr="00F55CD6">
        <w:rPr>
          <w:rFonts w:ascii="Arial" w:hAnsi="Arial" w:cs="Arial"/>
          <w:sz w:val="24"/>
          <w:szCs w:val="24"/>
          <w:vertAlign w:val="subscript"/>
        </w:rPr>
        <w:t>avg</w:t>
      </w:r>
      <w:r w:rsidRPr="00F55CD6">
        <w:rPr>
          <w:rFonts w:ascii="Arial" w:hAnsi="Arial" w:cs="Arial"/>
          <w:sz w:val="24"/>
          <w:szCs w:val="24"/>
        </w:rPr>
        <w:t xml:space="preserve"> </w:t>
      </w:r>
      <w:r>
        <w:rPr>
          <w:rFonts w:ascii="Arial" w:hAnsi="Arial" w:cs="Arial"/>
          <w:sz w:val="24"/>
          <w:szCs w:val="24"/>
        </w:rPr>
        <w:t>é a média das variá</w:t>
      </w:r>
      <w:r w:rsidRPr="00F55CD6">
        <w:rPr>
          <w:rFonts w:ascii="Arial" w:hAnsi="Arial" w:cs="Arial"/>
          <w:sz w:val="24"/>
          <w:szCs w:val="24"/>
        </w:rPr>
        <w:t xml:space="preserve">veis no experimento </w:t>
      </w:r>
      <w:r>
        <w:rPr>
          <w:rFonts w:ascii="Arial" w:hAnsi="Arial" w:cs="Arial"/>
          <w:sz w:val="24"/>
          <w:szCs w:val="24"/>
        </w:rPr>
        <w:t>Y</w:t>
      </w:r>
      <w:r w:rsidRPr="00F55CD6">
        <w:rPr>
          <w:rFonts w:ascii="Arial" w:hAnsi="Arial" w:cs="Arial"/>
          <w:sz w:val="24"/>
          <w:szCs w:val="24"/>
        </w:rPr>
        <w:t>. A correla</w:t>
      </w:r>
      <w:r>
        <w:rPr>
          <w:rFonts w:ascii="Arial" w:hAnsi="Arial" w:cs="Arial"/>
          <w:sz w:val="24"/>
          <w:szCs w:val="24"/>
        </w:rPr>
        <w:t>ção de Pearson é</w:t>
      </w:r>
      <w:r w:rsidRPr="00F55CD6">
        <w:rPr>
          <w:rFonts w:ascii="Arial" w:hAnsi="Arial" w:cs="Arial"/>
          <w:sz w:val="24"/>
          <w:szCs w:val="24"/>
        </w:rPr>
        <w:t xml:space="preserve"> uma</w:t>
      </w:r>
      <w:r>
        <w:rPr>
          <w:rFonts w:ascii="Arial" w:hAnsi="Arial" w:cs="Arial"/>
          <w:sz w:val="24"/>
          <w:szCs w:val="24"/>
        </w:rPr>
        <w:t xml:space="preserve"> </w:t>
      </w:r>
      <w:r w:rsidRPr="00F55CD6">
        <w:rPr>
          <w:rFonts w:ascii="Arial" w:hAnsi="Arial" w:cs="Arial"/>
          <w:sz w:val="24"/>
          <w:szCs w:val="24"/>
        </w:rPr>
        <w:t>medida de similaridade comumente usada entre dois vetores, portanto, um menos a</w:t>
      </w:r>
      <w:r>
        <w:rPr>
          <w:rFonts w:ascii="Arial" w:hAnsi="Arial" w:cs="Arial"/>
          <w:sz w:val="24"/>
          <w:szCs w:val="24"/>
        </w:rPr>
        <w:t xml:space="preserve"> </w:t>
      </w:r>
      <w:r w:rsidRPr="00F55CD6">
        <w:rPr>
          <w:rFonts w:ascii="Arial" w:hAnsi="Arial" w:cs="Arial"/>
          <w:sz w:val="24"/>
          <w:szCs w:val="24"/>
        </w:rPr>
        <w:t>correla</w:t>
      </w:r>
      <w:r>
        <w:rPr>
          <w:rFonts w:ascii="Arial" w:hAnsi="Arial" w:cs="Arial"/>
          <w:sz w:val="24"/>
          <w:szCs w:val="24"/>
        </w:rPr>
        <w:t>ção é usada como distância mé</w:t>
      </w:r>
      <w:r w:rsidRPr="00F55CD6">
        <w:rPr>
          <w:rFonts w:ascii="Arial" w:hAnsi="Arial" w:cs="Arial"/>
          <w:sz w:val="24"/>
          <w:szCs w:val="24"/>
        </w:rPr>
        <w:t>trica.</w:t>
      </w:r>
    </w:p>
    <w:p w:rsidR="00E34D90" w:rsidRDefault="00E34D90" w:rsidP="00E34D90">
      <w:pPr>
        <w:autoSpaceDE w:val="0"/>
        <w:autoSpaceDN w:val="0"/>
        <w:adjustRightInd w:val="0"/>
        <w:spacing w:after="0" w:line="240" w:lineRule="auto"/>
        <w:jc w:val="both"/>
        <w:rPr>
          <w:rFonts w:ascii="Arial" w:hAnsi="Arial" w:cs="Arial"/>
          <w:sz w:val="24"/>
          <w:szCs w:val="24"/>
        </w:rPr>
      </w:pPr>
      <w:r>
        <w:rPr>
          <w:rFonts w:ascii="Arial" w:hAnsi="Arial" w:cs="Arial"/>
          <w:sz w:val="24"/>
          <w:szCs w:val="24"/>
        </w:rPr>
        <w:t xml:space="preserve"> </w:t>
      </w:r>
    </w:p>
    <w:p w:rsidR="00E34D90" w:rsidRDefault="00E34D90" w:rsidP="00E34D90">
      <w:pPr>
        <w:autoSpaceDE w:val="0"/>
        <w:autoSpaceDN w:val="0"/>
        <w:adjustRightInd w:val="0"/>
        <w:spacing w:after="0" w:line="240" w:lineRule="auto"/>
        <w:jc w:val="both"/>
        <w:rPr>
          <w:rFonts w:ascii="Arial" w:hAnsi="Arial" w:cs="Arial"/>
          <w:sz w:val="24"/>
          <w:szCs w:val="24"/>
        </w:rPr>
      </w:pPr>
      <w:r>
        <w:rPr>
          <w:rFonts w:ascii="Arial" w:hAnsi="Arial" w:cs="Arial"/>
          <w:sz w:val="24"/>
          <w:szCs w:val="24"/>
        </w:rPr>
        <w:tab/>
        <w:t>A distância Euclidiana entre dois vetores é dada por:</w:t>
      </w:r>
    </w:p>
    <w:p w:rsidR="00E34D90" w:rsidRDefault="00E34D90" w:rsidP="00E34D90">
      <w:pPr>
        <w:autoSpaceDE w:val="0"/>
        <w:autoSpaceDN w:val="0"/>
        <w:adjustRightInd w:val="0"/>
        <w:spacing w:after="0" w:line="240" w:lineRule="auto"/>
        <w:jc w:val="both"/>
        <w:rPr>
          <w:rFonts w:ascii="Arial" w:hAnsi="Arial" w:cs="Arial"/>
          <w:sz w:val="24"/>
          <w:szCs w:val="24"/>
        </w:rPr>
      </w:pPr>
    </w:p>
    <w:p w:rsidR="00E34D90" w:rsidRPr="00B1160E" w:rsidRDefault="00E34D90" w:rsidP="00E34D90">
      <w:pPr>
        <w:autoSpaceDE w:val="0"/>
        <w:autoSpaceDN w:val="0"/>
        <w:adjustRightInd w:val="0"/>
        <w:spacing w:after="0" w:line="240" w:lineRule="auto"/>
        <w:jc w:val="right"/>
        <w:rPr>
          <w:rFonts w:ascii="Arial" w:hAnsi="Arial" w:cs="Arial"/>
          <w:b/>
          <w:sz w:val="24"/>
          <w:szCs w:val="24"/>
        </w:rPr>
      </w:pPr>
      <w:r w:rsidRPr="00B1160E">
        <w:rPr>
          <w:rFonts w:ascii="Arial" w:hAnsi="Arial" w:cs="Arial"/>
          <w:b/>
          <w:sz w:val="24"/>
          <w:szCs w:val="24"/>
        </w:rPr>
        <w:t>(3.17)</w:t>
      </w:r>
    </w:p>
    <w:p w:rsidR="00E34D90" w:rsidRDefault="00E34D90" w:rsidP="00E34D90">
      <w:pPr>
        <w:autoSpaceDE w:val="0"/>
        <w:autoSpaceDN w:val="0"/>
        <w:adjustRightInd w:val="0"/>
        <w:spacing w:after="0" w:line="240" w:lineRule="auto"/>
        <w:jc w:val="both"/>
        <w:rPr>
          <w:rFonts w:ascii="Arial" w:hAnsi="Arial" w:cs="Arial"/>
          <w:sz w:val="24"/>
          <w:szCs w:val="24"/>
        </w:rPr>
      </w:pPr>
    </w:p>
    <w:p w:rsidR="00E34D90" w:rsidRDefault="00E34D90" w:rsidP="00E34D90">
      <w:pPr>
        <w:jc w:val="both"/>
        <w:rPr>
          <w:rFonts w:ascii="Arial" w:hAnsi="Arial" w:cs="Arial"/>
          <w:sz w:val="24"/>
          <w:szCs w:val="24"/>
        </w:rPr>
      </w:pPr>
    </w:p>
    <w:p w:rsidR="00E34D90" w:rsidRPr="00B8034F" w:rsidRDefault="00233525" w:rsidP="00E34D90">
      <w:pPr>
        <w:jc w:val="both"/>
        <w:rPr>
          <w:rFonts w:ascii="Arial" w:hAnsi="Arial" w:cs="Arial"/>
          <w:sz w:val="28"/>
          <w:szCs w:val="28"/>
        </w:rPr>
      </w:pPr>
      <m:oMathPara>
        <m:oMath>
          <m:rad>
            <m:radPr>
              <m:degHide m:val="1"/>
              <m:ctrlPr>
                <w:rPr>
                  <w:rFonts w:ascii="Cambria Math" w:hAnsi="Cambria Math" w:cs="Arial"/>
                  <w:i/>
                  <w:sz w:val="28"/>
                  <w:szCs w:val="28"/>
                </w:rPr>
              </m:ctrlPr>
            </m:radPr>
            <m:deg/>
            <m:e>
              <m:nary>
                <m:naryPr>
                  <m:chr m:val="∑"/>
                  <m:limLoc m:val="undOvr"/>
                  <m:ctrlPr>
                    <w:rPr>
                      <w:rFonts w:ascii="Cambria Math" w:hAnsi="Cambria Math" w:cs="Arial"/>
                      <w:i/>
                      <w:sz w:val="28"/>
                      <w:szCs w:val="28"/>
                    </w:rPr>
                  </m:ctrlPr>
                </m:naryPr>
                <m:sub>
                  <m:r>
                    <w:rPr>
                      <w:rFonts w:ascii="Cambria Math" w:hAnsi="Cambria Math" w:cs="Arial"/>
                      <w:sz w:val="28"/>
                      <w:szCs w:val="28"/>
                    </w:rPr>
                    <m:t>i=1</m:t>
                  </m:r>
                </m:sub>
                <m:sup>
                  <m:r>
                    <w:rPr>
                      <w:rFonts w:ascii="Cambria Math" w:hAnsi="Cambria Math" w:cs="Arial"/>
                      <w:sz w:val="28"/>
                      <w:szCs w:val="28"/>
                    </w:rPr>
                    <m:t>N</m:t>
                  </m:r>
                </m:sup>
                <m:e>
                  <m:sSup>
                    <m:sSupPr>
                      <m:ctrlPr>
                        <w:rPr>
                          <w:rFonts w:ascii="Cambria Math" w:hAnsi="Cambria Math" w:cs="Arial"/>
                          <w:i/>
                          <w:sz w:val="28"/>
                          <w:szCs w:val="28"/>
                        </w:rPr>
                      </m:ctrlPr>
                    </m:sSupPr>
                    <m:e>
                      <m:d>
                        <m:dPr>
                          <m:ctrlPr>
                            <w:rPr>
                              <w:rFonts w:ascii="Cambria Math" w:hAnsi="Cambria Math" w:cs="Arial"/>
                              <w:i/>
                              <w:sz w:val="28"/>
                              <w:szCs w:val="28"/>
                            </w:rPr>
                          </m:ctrlPr>
                        </m:dPr>
                        <m:e>
                          <m:sSub>
                            <m:sSubPr>
                              <m:ctrlPr>
                                <w:rPr>
                                  <w:rFonts w:ascii="Cambria Math" w:hAnsi="Cambria Math" w:cs="Arial"/>
                                  <w:i/>
                                  <w:sz w:val="28"/>
                                  <w:szCs w:val="28"/>
                                </w:rPr>
                              </m:ctrlPr>
                            </m:sSubPr>
                            <m:e>
                              <m:r>
                                <w:rPr>
                                  <w:rFonts w:ascii="Cambria Math" w:hAnsi="Cambria Math" w:cs="Arial"/>
                                  <w:sz w:val="28"/>
                                  <w:szCs w:val="28"/>
                                </w:rPr>
                                <m:t>x</m:t>
                              </m:r>
                            </m:e>
                            <m:sub>
                              <m:r>
                                <w:rPr>
                                  <w:rFonts w:ascii="Cambria Math" w:hAnsi="Cambria Math" w:cs="Arial"/>
                                  <w:sz w:val="28"/>
                                  <w:szCs w:val="28"/>
                                </w:rPr>
                                <m:t>i</m:t>
                              </m:r>
                            </m:sub>
                          </m:sSub>
                          <m:r>
                            <w:rPr>
                              <w:rFonts w:ascii="Cambria Math" w:hAnsi="Cambria Math" w:cs="Arial"/>
                              <w:sz w:val="28"/>
                              <w:szCs w:val="28"/>
                            </w:rPr>
                            <m:t>-</m:t>
                          </m:r>
                          <m:sSub>
                            <m:sSubPr>
                              <m:ctrlPr>
                                <w:rPr>
                                  <w:rFonts w:ascii="Cambria Math" w:hAnsi="Cambria Math" w:cs="Arial"/>
                                  <w:i/>
                                  <w:sz w:val="28"/>
                                  <w:szCs w:val="28"/>
                                </w:rPr>
                              </m:ctrlPr>
                            </m:sSubPr>
                            <m:e>
                              <m:r>
                                <w:rPr>
                                  <w:rFonts w:ascii="Cambria Math" w:hAnsi="Cambria Math" w:cs="Arial"/>
                                  <w:sz w:val="28"/>
                                  <w:szCs w:val="28"/>
                                </w:rPr>
                                <m:t>y</m:t>
                              </m:r>
                            </m:e>
                            <m:sub>
                              <m:r>
                                <w:rPr>
                                  <w:rFonts w:ascii="Cambria Math" w:hAnsi="Cambria Math" w:cs="Arial"/>
                                  <w:sz w:val="28"/>
                                  <w:szCs w:val="28"/>
                                </w:rPr>
                                <m:t>i</m:t>
                              </m:r>
                            </m:sub>
                          </m:sSub>
                        </m:e>
                      </m:d>
                    </m:e>
                    <m:sup>
                      <m:r>
                        <w:rPr>
                          <w:rFonts w:ascii="Cambria Math" w:hAnsi="Cambria Math" w:cs="Arial"/>
                          <w:sz w:val="28"/>
                          <w:szCs w:val="28"/>
                        </w:rPr>
                        <m:t>2</m:t>
                      </m:r>
                    </m:sup>
                  </m:sSup>
                </m:e>
              </m:nary>
            </m:e>
          </m:rad>
        </m:oMath>
      </m:oMathPara>
    </w:p>
    <w:p w:rsidR="00E34D90" w:rsidRDefault="00E34D90" w:rsidP="00E34D90">
      <w:pPr>
        <w:jc w:val="both"/>
        <w:rPr>
          <w:rFonts w:ascii="Arial" w:hAnsi="Arial" w:cs="Arial"/>
          <w:sz w:val="24"/>
          <w:szCs w:val="24"/>
        </w:rPr>
      </w:pPr>
      <w:r>
        <w:rPr>
          <w:rFonts w:ascii="Arial" w:hAnsi="Arial" w:cs="Arial"/>
          <w:sz w:val="24"/>
          <w:szCs w:val="24"/>
        </w:rPr>
        <w:tab/>
        <w:t>Onde x</w:t>
      </w:r>
      <w:r w:rsidRPr="00D427B8">
        <w:rPr>
          <w:rFonts w:ascii="Arial" w:hAnsi="Arial" w:cs="Arial"/>
          <w:sz w:val="24"/>
          <w:szCs w:val="24"/>
          <w:vertAlign w:val="subscript"/>
        </w:rPr>
        <w:t>i</w:t>
      </w:r>
      <w:r>
        <w:rPr>
          <w:rFonts w:ascii="Arial" w:hAnsi="Arial" w:cs="Arial"/>
          <w:sz w:val="24"/>
          <w:szCs w:val="24"/>
        </w:rPr>
        <w:t xml:space="preserve"> são as variáveis do experimento X e y</w:t>
      </w:r>
      <w:r w:rsidRPr="00D427B8">
        <w:rPr>
          <w:rFonts w:ascii="Arial" w:hAnsi="Arial" w:cs="Arial"/>
          <w:sz w:val="24"/>
          <w:szCs w:val="24"/>
          <w:vertAlign w:val="subscript"/>
        </w:rPr>
        <w:t>i</w:t>
      </w:r>
      <w:r>
        <w:rPr>
          <w:rFonts w:ascii="Arial" w:hAnsi="Arial" w:cs="Arial"/>
          <w:sz w:val="24"/>
          <w:szCs w:val="24"/>
        </w:rPr>
        <w:t xml:space="preserve"> são as variáveis do experimento Y.</w:t>
      </w:r>
    </w:p>
    <w:p w:rsidR="00E34D90" w:rsidRDefault="00E34D90" w:rsidP="00E34D90">
      <w:pPr>
        <w:jc w:val="both"/>
        <w:rPr>
          <w:rFonts w:ascii="Arial" w:hAnsi="Arial" w:cs="Arial"/>
          <w:sz w:val="24"/>
          <w:szCs w:val="24"/>
        </w:rPr>
      </w:pPr>
    </w:p>
    <w:p w:rsidR="00E34D90" w:rsidRDefault="00E34D90" w:rsidP="00E34D90">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ab/>
        <w:t>Além destas mé</w:t>
      </w:r>
      <w:r w:rsidRPr="00C05BD6">
        <w:rPr>
          <w:rFonts w:ascii="Arial" w:hAnsi="Arial" w:cs="Arial"/>
          <w:color w:val="000000"/>
          <w:sz w:val="24"/>
          <w:szCs w:val="24"/>
        </w:rPr>
        <w:t>t</w:t>
      </w:r>
      <w:r>
        <w:rPr>
          <w:rFonts w:ascii="Arial" w:hAnsi="Arial" w:cs="Arial"/>
          <w:color w:val="000000"/>
          <w:sz w:val="24"/>
          <w:szCs w:val="24"/>
        </w:rPr>
        <w:t>ricas, podemos citar ainda a mé</w:t>
      </w:r>
      <w:r w:rsidRPr="00C05BD6">
        <w:rPr>
          <w:rFonts w:ascii="Arial" w:hAnsi="Arial" w:cs="Arial"/>
          <w:color w:val="000000"/>
          <w:sz w:val="24"/>
          <w:szCs w:val="24"/>
        </w:rPr>
        <w:t>trica de Minkowski, que tem a</w:t>
      </w:r>
      <w:r>
        <w:rPr>
          <w:rFonts w:ascii="Arial" w:hAnsi="Arial" w:cs="Arial"/>
          <w:color w:val="000000"/>
          <w:sz w:val="24"/>
          <w:szCs w:val="24"/>
        </w:rPr>
        <w:t xml:space="preserve"> distâ</w:t>
      </w:r>
      <w:r w:rsidRPr="00C05BD6">
        <w:rPr>
          <w:rFonts w:ascii="Arial" w:hAnsi="Arial" w:cs="Arial"/>
          <w:color w:val="000000"/>
          <w:sz w:val="24"/>
          <w:szCs w:val="24"/>
        </w:rPr>
        <w:t>ncia Euclidiana como um caso particular. Outras vers</w:t>
      </w:r>
      <w:r>
        <w:rPr>
          <w:rFonts w:ascii="Arial" w:hAnsi="Arial" w:cs="Arial"/>
          <w:color w:val="000000"/>
          <w:sz w:val="24"/>
          <w:szCs w:val="24"/>
        </w:rPr>
        <w:t>ões populares da mé</w:t>
      </w:r>
      <w:r w:rsidRPr="00C05BD6">
        <w:rPr>
          <w:rFonts w:ascii="Arial" w:hAnsi="Arial" w:cs="Arial"/>
          <w:color w:val="000000"/>
          <w:sz w:val="24"/>
          <w:szCs w:val="24"/>
        </w:rPr>
        <w:t>trica</w:t>
      </w:r>
      <w:r>
        <w:rPr>
          <w:rFonts w:ascii="Arial" w:hAnsi="Arial" w:cs="Arial"/>
          <w:color w:val="000000"/>
          <w:sz w:val="24"/>
          <w:szCs w:val="24"/>
        </w:rPr>
        <w:t xml:space="preserve"> de Minkowski são as distâ</w:t>
      </w:r>
      <w:r w:rsidRPr="00C05BD6">
        <w:rPr>
          <w:rFonts w:ascii="Arial" w:hAnsi="Arial" w:cs="Arial"/>
          <w:color w:val="000000"/>
          <w:sz w:val="24"/>
          <w:szCs w:val="24"/>
        </w:rPr>
        <w:t>ncias de Man</w:t>
      </w:r>
      <w:r>
        <w:rPr>
          <w:rFonts w:ascii="Arial" w:hAnsi="Arial" w:cs="Arial"/>
          <w:color w:val="000000"/>
          <w:sz w:val="24"/>
          <w:szCs w:val="24"/>
        </w:rPr>
        <w:t>hattan e de Chebyshev. Outra mé</w:t>
      </w:r>
      <w:r w:rsidRPr="00C05BD6">
        <w:rPr>
          <w:rFonts w:ascii="Arial" w:hAnsi="Arial" w:cs="Arial"/>
          <w:color w:val="000000"/>
          <w:sz w:val="24"/>
          <w:szCs w:val="24"/>
        </w:rPr>
        <w:t>trica de</w:t>
      </w:r>
      <w:r>
        <w:rPr>
          <w:rFonts w:ascii="Arial" w:hAnsi="Arial" w:cs="Arial"/>
          <w:color w:val="000000"/>
          <w:sz w:val="24"/>
          <w:szCs w:val="24"/>
        </w:rPr>
        <w:t xml:space="preserve"> distância cujo cá</w:t>
      </w:r>
      <w:r w:rsidRPr="00C05BD6">
        <w:rPr>
          <w:rFonts w:ascii="Arial" w:hAnsi="Arial" w:cs="Arial"/>
          <w:color w:val="000000"/>
          <w:sz w:val="24"/>
          <w:szCs w:val="24"/>
        </w:rPr>
        <w:t xml:space="preserve">lculo </w:t>
      </w:r>
      <w:r>
        <w:rPr>
          <w:rFonts w:ascii="Arial" w:hAnsi="Arial" w:cs="Arial"/>
          <w:color w:val="000000"/>
          <w:sz w:val="24"/>
          <w:szCs w:val="24"/>
        </w:rPr>
        <w:t>é</w:t>
      </w:r>
      <w:r w:rsidRPr="00C05BD6">
        <w:rPr>
          <w:rFonts w:ascii="Arial" w:hAnsi="Arial" w:cs="Arial"/>
          <w:color w:val="000000"/>
          <w:sz w:val="24"/>
          <w:szCs w:val="24"/>
        </w:rPr>
        <w:t xml:space="preserve"> extremamente simples </w:t>
      </w:r>
      <w:r>
        <w:rPr>
          <w:rFonts w:ascii="Arial" w:hAnsi="Arial" w:cs="Arial"/>
          <w:color w:val="000000"/>
          <w:sz w:val="24"/>
          <w:szCs w:val="24"/>
        </w:rPr>
        <w:t>é a distâ</w:t>
      </w:r>
      <w:r w:rsidRPr="00C05BD6">
        <w:rPr>
          <w:rFonts w:ascii="Arial" w:hAnsi="Arial" w:cs="Arial"/>
          <w:color w:val="000000"/>
          <w:sz w:val="24"/>
          <w:szCs w:val="24"/>
        </w:rPr>
        <w:t>ncia Camberra que calcula a</w:t>
      </w:r>
      <w:r>
        <w:rPr>
          <w:rFonts w:ascii="Arial" w:hAnsi="Arial" w:cs="Arial"/>
          <w:color w:val="000000"/>
          <w:sz w:val="24"/>
          <w:szCs w:val="24"/>
        </w:rPr>
        <w:t xml:space="preserve"> soma das diferenças fracioná</w:t>
      </w:r>
      <w:r w:rsidRPr="00C05BD6">
        <w:rPr>
          <w:rFonts w:ascii="Arial" w:hAnsi="Arial" w:cs="Arial"/>
          <w:color w:val="000000"/>
          <w:sz w:val="24"/>
          <w:szCs w:val="24"/>
        </w:rPr>
        <w:t>rias entre as coordenadas de pares de objetos (</w:t>
      </w:r>
      <w:r w:rsidRPr="0085681A">
        <w:rPr>
          <w:rFonts w:ascii="Arial" w:hAnsi="Arial" w:cs="Arial"/>
          <w:color w:val="000000" w:themeColor="text1"/>
          <w:sz w:val="24"/>
          <w:szCs w:val="24"/>
        </w:rPr>
        <w:t>Linden,2009</w:t>
      </w:r>
      <w:r w:rsidRPr="00C05BD6">
        <w:rPr>
          <w:rFonts w:ascii="Arial" w:hAnsi="Arial" w:cs="Arial"/>
          <w:color w:val="000000"/>
          <w:sz w:val="24"/>
          <w:szCs w:val="24"/>
        </w:rPr>
        <w:t>).</w:t>
      </w:r>
    </w:p>
    <w:p w:rsidR="00E34D90" w:rsidRDefault="00E34D90" w:rsidP="00E34D90">
      <w:pPr>
        <w:autoSpaceDE w:val="0"/>
        <w:autoSpaceDN w:val="0"/>
        <w:adjustRightInd w:val="0"/>
        <w:spacing w:after="0" w:line="240" w:lineRule="auto"/>
        <w:jc w:val="both"/>
        <w:rPr>
          <w:rFonts w:ascii="Arial" w:hAnsi="Arial" w:cs="Arial"/>
          <w:color w:val="000000"/>
          <w:sz w:val="24"/>
          <w:szCs w:val="24"/>
        </w:rPr>
      </w:pPr>
    </w:p>
    <w:p w:rsidR="00E34D90" w:rsidRPr="00C05BD6" w:rsidRDefault="00E34D90" w:rsidP="00E34D90">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ab/>
        <w:t>Uma outra técnica usual de agrupamento é o mapa auto-organizá</w:t>
      </w:r>
      <w:r w:rsidRPr="00C05BD6">
        <w:rPr>
          <w:rFonts w:ascii="Arial" w:hAnsi="Arial" w:cs="Arial"/>
          <w:color w:val="000000"/>
          <w:sz w:val="24"/>
          <w:szCs w:val="24"/>
        </w:rPr>
        <w:t>vel (</w:t>
      </w:r>
      <w:r w:rsidRPr="00C05BD6">
        <w:rPr>
          <w:rFonts w:ascii="Arial" w:hAnsi="Arial" w:cs="Arial"/>
          <w:i/>
          <w:color w:val="000000"/>
          <w:sz w:val="24"/>
          <w:szCs w:val="24"/>
        </w:rPr>
        <w:t>self-organized map</w:t>
      </w:r>
      <w:r w:rsidRPr="00C05BD6">
        <w:rPr>
          <w:rFonts w:ascii="Arial" w:hAnsi="Arial" w:cs="Arial"/>
          <w:color w:val="000000"/>
          <w:sz w:val="24"/>
          <w:szCs w:val="24"/>
        </w:rPr>
        <w:t xml:space="preserve"> -</w:t>
      </w:r>
      <w:r>
        <w:rPr>
          <w:rFonts w:ascii="Arial" w:hAnsi="Arial" w:cs="Arial"/>
          <w:color w:val="000000"/>
          <w:sz w:val="24"/>
          <w:szCs w:val="24"/>
        </w:rPr>
        <w:t xml:space="preserve"> </w:t>
      </w:r>
      <w:r w:rsidRPr="003B01D1">
        <w:rPr>
          <w:rFonts w:ascii="Arial" w:hAnsi="Arial" w:cs="Arial"/>
          <w:b/>
          <w:color w:val="000000"/>
          <w:sz w:val="24"/>
          <w:szCs w:val="24"/>
        </w:rPr>
        <w:t>SOM</w:t>
      </w:r>
      <w:r>
        <w:rPr>
          <w:rFonts w:ascii="Arial" w:hAnsi="Arial" w:cs="Arial"/>
          <w:color w:val="000000"/>
          <w:sz w:val="24"/>
          <w:szCs w:val="24"/>
        </w:rPr>
        <w:t>) ou mapa de Kohonen, que é</w:t>
      </w:r>
      <w:r w:rsidRPr="00C05BD6">
        <w:rPr>
          <w:rFonts w:ascii="Arial" w:hAnsi="Arial" w:cs="Arial"/>
          <w:color w:val="000000"/>
          <w:sz w:val="24"/>
          <w:szCs w:val="24"/>
        </w:rPr>
        <w:t xml:space="preserve"> um algoritmo de agrupamento em redes</w:t>
      </w:r>
      <w:r>
        <w:rPr>
          <w:rFonts w:ascii="Arial" w:hAnsi="Arial" w:cs="Arial"/>
          <w:color w:val="000000"/>
          <w:sz w:val="24"/>
          <w:szCs w:val="24"/>
        </w:rPr>
        <w:t xml:space="preserve"> </w:t>
      </w:r>
      <w:r w:rsidRPr="00C05BD6">
        <w:rPr>
          <w:rFonts w:ascii="Arial" w:hAnsi="Arial" w:cs="Arial"/>
          <w:color w:val="000000"/>
          <w:sz w:val="24"/>
          <w:szCs w:val="24"/>
        </w:rPr>
        <w:t>neurais (</w:t>
      </w:r>
      <w:r w:rsidRPr="0085681A">
        <w:rPr>
          <w:rFonts w:ascii="Arial" w:hAnsi="Arial" w:cs="Arial"/>
          <w:color w:val="000000" w:themeColor="text1"/>
          <w:sz w:val="24"/>
          <w:szCs w:val="24"/>
        </w:rPr>
        <w:t>Amaratunga; Cabreira, 2004</w:t>
      </w:r>
      <w:r w:rsidRPr="00C05BD6">
        <w:rPr>
          <w:rFonts w:ascii="Arial" w:hAnsi="Arial" w:cs="Arial"/>
          <w:color w:val="000000"/>
          <w:sz w:val="24"/>
          <w:szCs w:val="24"/>
        </w:rPr>
        <w:t>). Este p</w:t>
      </w:r>
      <w:r>
        <w:rPr>
          <w:rFonts w:ascii="Arial" w:hAnsi="Arial" w:cs="Arial"/>
          <w:color w:val="000000"/>
          <w:sz w:val="24"/>
          <w:szCs w:val="24"/>
        </w:rPr>
        <w:t>ermite uma melhor visualização</w:t>
      </w:r>
      <w:r w:rsidRPr="00C05BD6">
        <w:rPr>
          <w:rFonts w:ascii="Arial" w:hAnsi="Arial" w:cs="Arial"/>
          <w:color w:val="000000"/>
          <w:sz w:val="24"/>
          <w:szCs w:val="24"/>
        </w:rPr>
        <w:t xml:space="preserve"> e</w:t>
      </w:r>
      <w:r>
        <w:rPr>
          <w:rFonts w:ascii="Arial" w:hAnsi="Arial" w:cs="Arial"/>
          <w:color w:val="000000"/>
          <w:sz w:val="24"/>
          <w:szCs w:val="24"/>
        </w:rPr>
        <w:t xml:space="preserve"> identificação</w:t>
      </w:r>
      <w:r w:rsidRPr="00C05BD6">
        <w:rPr>
          <w:rFonts w:ascii="Arial" w:hAnsi="Arial" w:cs="Arial"/>
          <w:color w:val="000000"/>
          <w:sz w:val="24"/>
          <w:szCs w:val="24"/>
        </w:rPr>
        <w:t xml:space="preserve"> de ag</w:t>
      </w:r>
      <w:r>
        <w:rPr>
          <w:rFonts w:ascii="Arial" w:hAnsi="Arial" w:cs="Arial"/>
          <w:color w:val="000000"/>
          <w:sz w:val="24"/>
          <w:szCs w:val="24"/>
        </w:rPr>
        <w:t>rupamentos similares como também da correlação</w:t>
      </w:r>
      <w:r w:rsidRPr="00C05BD6">
        <w:rPr>
          <w:rFonts w:ascii="Arial" w:hAnsi="Arial" w:cs="Arial"/>
          <w:color w:val="000000"/>
          <w:sz w:val="24"/>
          <w:szCs w:val="24"/>
        </w:rPr>
        <w:t xml:space="preserve"> entre as amostras.</w:t>
      </w:r>
    </w:p>
    <w:p w:rsidR="00E34D90" w:rsidRDefault="00E34D90" w:rsidP="00E34D90">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ab/>
      </w:r>
    </w:p>
    <w:p w:rsidR="00E34D90" w:rsidRDefault="00E34D90" w:rsidP="00E34D90">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ab/>
      </w:r>
      <w:r w:rsidRPr="00C05BD6">
        <w:rPr>
          <w:rFonts w:ascii="Arial" w:hAnsi="Arial" w:cs="Arial"/>
          <w:color w:val="000000"/>
          <w:sz w:val="24"/>
          <w:szCs w:val="24"/>
        </w:rPr>
        <w:t xml:space="preserve">O </w:t>
      </w:r>
      <w:r w:rsidRPr="003B01D1">
        <w:rPr>
          <w:rFonts w:ascii="Arial" w:hAnsi="Arial" w:cs="Arial"/>
          <w:b/>
          <w:color w:val="000000"/>
          <w:sz w:val="24"/>
          <w:szCs w:val="24"/>
        </w:rPr>
        <w:t>SOM</w:t>
      </w:r>
      <w:r w:rsidRPr="00C05BD6">
        <w:rPr>
          <w:rFonts w:ascii="Arial" w:hAnsi="Arial" w:cs="Arial"/>
          <w:color w:val="000000"/>
          <w:sz w:val="24"/>
          <w:szCs w:val="24"/>
        </w:rPr>
        <w:t xml:space="preserve"> tr</w:t>
      </w:r>
      <w:r>
        <w:rPr>
          <w:rFonts w:ascii="Arial" w:hAnsi="Arial" w:cs="Arial"/>
          <w:color w:val="000000"/>
          <w:sz w:val="24"/>
          <w:szCs w:val="24"/>
        </w:rPr>
        <w:t>ansforma dados de alta dimensão</w:t>
      </w:r>
      <w:r w:rsidRPr="00C05BD6">
        <w:rPr>
          <w:rFonts w:ascii="Arial" w:hAnsi="Arial" w:cs="Arial"/>
          <w:color w:val="000000"/>
          <w:sz w:val="24"/>
          <w:szCs w:val="24"/>
        </w:rPr>
        <w:t xml:space="preserve"> e</w:t>
      </w:r>
      <w:r>
        <w:rPr>
          <w:rFonts w:ascii="Arial" w:hAnsi="Arial" w:cs="Arial"/>
          <w:color w:val="000000"/>
          <w:sz w:val="24"/>
          <w:szCs w:val="24"/>
        </w:rPr>
        <w:t>m imagens de uma ou duas dimensões</w:t>
      </w:r>
      <w:r w:rsidRPr="00C05BD6">
        <w:rPr>
          <w:rFonts w:ascii="Arial" w:hAnsi="Arial" w:cs="Arial"/>
          <w:color w:val="000000"/>
          <w:sz w:val="24"/>
          <w:szCs w:val="24"/>
        </w:rPr>
        <w:t>, ond</w:t>
      </w:r>
      <w:r>
        <w:rPr>
          <w:rFonts w:ascii="Arial" w:hAnsi="Arial" w:cs="Arial"/>
          <w:color w:val="000000"/>
          <w:sz w:val="24"/>
          <w:szCs w:val="24"/>
        </w:rPr>
        <w:t>e o agrupamento pode ser identifi</w:t>
      </w:r>
      <w:r w:rsidRPr="00C05BD6">
        <w:rPr>
          <w:rFonts w:ascii="Arial" w:hAnsi="Arial" w:cs="Arial"/>
          <w:color w:val="000000"/>
          <w:sz w:val="24"/>
          <w:szCs w:val="24"/>
        </w:rPr>
        <w:t xml:space="preserve">cado. </w:t>
      </w:r>
      <w:r>
        <w:rPr>
          <w:rFonts w:ascii="Arial" w:hAnsi="Arial" w:cs="Arial"/>
          <w:color w:val="000000"/>
          <w:sz w:val="24"/>
          <w:szCs w:val="24"/>
        </w:rPr>
        <w:t>É um algoritmo versá</w:t>
      </w:r>
      <w:r w:rsidRPr="00C05BD6">
        <w:rPr>
          <w:rFonts w:ascii="Arial" w:hAnsi="Arial" w:cs="Arial"/>
          <w:color w:val="000000"/>
          <w:sz w:val="24"/>
          <w:szCs w:val="24"/>
        </w:rPr>
        <w:t>til e a</w:t>
      </w:r>
      <w:r>
        <w:rPr>
          <w:rFonts w:ascii="Arial" w:hAnsi="Arial" w:cs="Arial"/>
          <w:color w:val="000000"/>
          <w:sz w:val="24"/>
          <w:szCs w:val="24"/>
        </w:rPr>
        <w:t xml:space="preserve"> </w:t>
      </w:r>
      <w:r w:rsidRPr="00C05BD6">
        <w:rPr>
          <w:rFonts w:ascii="Arial" w:hAnsi="Arial" w:cs="Arial"/>
          <w:color w:val="000000"/>
          <w:sz w:val="24"/>
          <w:szCs w:val="24"/>
        </w:rPr>
        <w:t>visualiza</w:t>
      </w:r>
      <w:r>
        <w:rPr>
          <w:rFonts w:ascii="Arial" w:hAnsi="Arial" w:cs="Arial"/>
          <w:color w:val="000000"/>
          <w:sz w:val="24"/>
          <w:szCs w:val="24"/>
        </w:rPr>
        <w:t>ção</w:t>
      </w:r>
      <w:r w:rsidRPr="00C05BD6">
        <w:rPr>
          <w:rFonts w:ascii="Arial" w:hAnsi="Arial" w:cs="Arial"/>
          <w:color w:val="000000"/>
          <w:sz w:val="24"/>
          <w:szCs w:val="24"/>
        </w:rPr>
        <w:t xml:space="preserve"> dos resultados pode ser feita de diferentes maneiras.</w:t>
      </w:r>
    </w:p>
    <w:p w:rsidR="00E34D90" w:rsidRDefault="00E34D90" w:rsidP="00E34D90">
      <w:pPr>
        <w:autoSpaceDE w:val="0"/>
        <w:autoSpaceDN w:val="0"/>
        <w:adjustRightInd w:val="0"/>
        <w:spacing w:after="0" w:line="240" w:lineRule="auto"/>
        <w:jc w:val="both"/>
        <w:rPr>
          <w:rFonts w:ascii="Arial" w:hAnsi="Arial" w:cs="Arial"/>
          <w:color w:val="000000"/>
          <w:sz w:val="24"/>
          <w:szCs w:val="24"/>
        </w:rPr>
      </w:pPr>
    </w:p>
    <w:p w:rsidR="00E34D90" w:rsidRPr="00F63256" w:rsidRDefault="00E34D90" w:rsidP="00E34D90">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ab/>
      </w:r>
      <w:r w:rsidRPr="00F63256">
        <w:rPr>
          <w:rFonts w:ascii="Arial" w:hAnsi="Arial" w:cs="Arial"/>
          <w:color w:val="000000"/>
          <w:sz w:val="24"/>
          <w:szCs w:val="24"/>
        </w:rPr>
        <w:t xml:space="preserve">O </w:t>
      </w:r>
      <w:r>
        <w:rPr>
          <w:rFonts w:ascii="Arial" w:hAnsi="Arial" w:cs="Arial"/>
          <w:color w:val="000000"/>
          <w:sz w:val="24"/>
          <w:szCs w:val="24"/>
        </w:rPr>
        <w:t>K-</w:t>
      </w:r>
      <w:r w:rsidRPr="00F63256">
        <w:rPr>
          <w:rFonts w:ascii="Arial" w:hAnsi="Arial" w:cs="Arial"/>
          <w:color w:val="000000"/>
          <w:sz w:val="24"/>
          <w:szCs w:val="24"/>
        </w:rPr>
        <w:t xml:space="preserve">means </w:t>
      </w:r>
      <w:r>
        <w:rPr>
          <w:rFonts w:ascii="Arial" w:hAnsi="Arial" w:cs="Arial"/>
          <w:color w:val="000000"/>
          <w:sz w:val="24"/>
          <w:szCs w:val="24"/>
        </w:rPr>
        <w:t>é també</w:t>
      </w:r>
      <w:r w:rsidRPr="00F63256">
        <w:rPr>
          <w:rFonts w:ascii="Arial" w:hAnsi="Arial" w:cs="Arial"/>
          <w:color w:val="000000"/>
          <w:sz w:val="24"/>
          <w:szCs w:val="24"/>
        </w:rPr>
        <w:t>m uma heur</w:t>
      </w:r>
      <w:r>
        <w:rPr>
          <w:rFonts w:ascii="Arial" w:hAnsi="Arial" w:cs="Arial"/>
          <w:color w:val="000000"/>
          <w:sz w:val="24"/>
          <w:szCs w:val="24"/>
        </w:rPr>
        <w:t>í</w:t>
      </w:r>
      <w:r w:rsidRPr="00F63256">
        <w:rPr>
          <w:rFonts w:ascii="Arial" w:hAnsi="Arial" w:cs="Arial"/>
          <w:color w:val="000000"/>
          <w:sz w:val="24"/>
          <w:szCs w:val="24"/>
        </w:rPr>
        <w:t>stica de agrupamento n</w:t>
      </w:r>
      <w:r>
        <w:rPr>
          <w:rFonts w:ascii="Arial" w:hAnsi="Arial" w:cs="Arial"/>
          <w:color w:val="000000"/>
          <w:sz w:val="24"/>
          <w:szCs w:val="24"/>
        </w:rPr>
        <w:t>ão</w:t>
      </w:r>
      <w:r w:rsidRPr="00F63256">
        <w:rPr>
          <w:rFonts w:ascii="Arial" w:hAnsi="Arial" w:cs="Arial"/>
          <w:color w:val="000000"/>
          <w:sz w:val="24"/>
          <w:szCs w:val="24"/>
        </w:rPr>
        <w:t xml:space="preserve"> hier</w:t>
      </w:r>
      <w:r>
        <w:rPr>
          <w:rFonts w:ascii="Arial" w:hAnsi="Arial" w:cs="Arial"/>
          <w:color w:val="000000"/>
          <w:sz w:val="24"/>
          <w:szCs w:val="24"/>
        </w:rPr>
        <w:t>á</w:t>
      </w:r>
      <w:r w:rsidRPr="00F63256">
        <w:rPr>
          <w:rFonts w:ascii="Arial" w:hAnsi="Arial" w:cs="Arial"/>
          <w:color w:val="000000"/>
          <w:sz w:val="24"/>
          <w:szCs w:val="24"/>
        </w:rPr>
        <w:t>rquico que busca</w:t>
      </w:r>
      <w:r>
        <w:rPr>
          <w:rFonts w:ascii="Arial" w:hAnsi="Arial" w:cs="Arial"/>
          <w:color w:val="000000"/>
          <w:sz w:val="24"/>
          <w:szCs w:val="24"/>
        </w:rPr>
        <w:t xml:space="preserve"> minimizar a distâ</w:t>
      </w:r>
      <w:r w:rsidRPr="00F63256">
        <w:rPr>
          <w:rFonts w:ascii="Arial" w:hAnsi="Arial" w:cs="Arial"/>
          <w:color w:val="000000"/>
          <w:sz w:val="24"/>
          <w:szCs w:val="24"/>
        </w:rPr>
        <w:t>ncia dos elementos a um conjunto de forma iterativa. Podemos</w:t>
      </w:r>
      <w:r>
        <w:rPr>
          <w:rFonts w:ascii="Arial" w:hAnsi="Arial" w:cs="Arial"/>
          <w:color w:val="000000"/>
          <w:sz w:val="24"/>
          <w:szCs w:val="24"/>
        </w:rPr>
        <w:t xml:space="preserve"> </w:t>
      </w:r>
      <w:r w:rsidRPr="00F63256">
        <w:rPr>
          <w:rFonts w:ascii="Arial" w:hAnsi="Arial" w:cs="Arial"/>
          <w:color w:val="000000"/>
          <w:sz w:val="24"/>
          <w:szCs w:val="24"/>
        </w:rPr>
        <w:t>citar ainda os Grafos que s</w:t>
      </w:r>
      <w:r>
        <w:rPr>
          <w:rFonts w:ascii="Arial" w:hAnsi="Arial" w:cs="Arial"/>
          <w:color w:val="000000"/>
          <w:sz w:val="24"/>
          <w:szCs w:val="24"/>
        </w:rPr>
        <w:t>ão</w:t>
      </w:r>
      <w:r w:rsidRPr="00F63256">
        <w:rPr>
          <w:rFonts w:ascii="Arial" w:hAnsi="Arial" w:cs="Arial"/>
          <w:color w:val="000000"/>
          <w:sz w:val="24"/>
          <w:szCs w:val="24"/>
        </w:rPr>
        <w:t xml:space="preserve"> </w:t>
      </w:r>
      <w:r>
        <w:rPr>
          <w:rFonts w:ascii="Arial" w:hAnsi="Arial" w:cs="Arial"/>
          <w:color w:val="000000"/>
          <w:sz w:val="24"/>
          <w:szCs w:val="24"/>
        </w:rPr>
        <w:t>modelos matemáticos que representam relações</w:t>
      </w:r>
      <w:r w:rsidRPr="00F63256">
        <w:rPr>
          <w:rFonts w:ascii="Arial" w:hAnsi="Arial" w:cs="Arial"/>
          <w:color w:val="000000"/>
          <w:sz w:val="24"/>
          <w:szCs w:val="24"/>
        </w:rPr>
        <w:t xml:space="preserve"> entre</w:t>
      </w:r>
      <w:r>
        <w:rPr>
          <w:rFonts w:ascii="Arial" w:hAnsi="Arial" w:cs="Arial"/>
          <w:color w:val="000000"/>
          <w:sz w:val="24"/>
          <w:szCs w:val="24"/>
        </w:rPr>
        <w:t xml:space="preserve"> </w:t>
      </w:r>
      <w:r w:rsidRPr="00F63256">
        <w:rPr>
          <w:rFonts w:ascii="Arial" w:hAnsi="Arial" w:cs="Arial"/>
          <w:color w:val="000000"/>
          <w:sz w:val="24"/>
          <w:szCs w:val="24"/>
        </w:rPr>
        <w:t xml:space="preserve">objetos. Um grafo </w:t>
      </w:r>
      <w:r>
        <w:rPr>
          <w:rFonts w:ascii="Arial" w:hAnsi="Arial" w:cs="Arial"/>
          <w:color w:val="000000"/>
          <w:sz w:val="24"/>
          <w:szCs w:val="24"/>
        </w:rPr>
        <w:t>é</w:t>
      </w:r>
      <w:r w:rsidRPr="00F63256">
        <w:rPr>
          <w:rFonts w:ascii="Arial" w:hAnsi="Arial" w:cs="Arial"/>
          <w:color w:val="000000"/>
          <w:sz w:val="24"/>
          <w:szCs w:val="24"/>
        </w:rPr>
        <w:t xml:space="preserve"> um conjunto dado por G</w:t>
      </w:r>
      <w:proofErr w:type="gramStart"/>
      <w:r w:rsidRPr="00F63256">
        <w:rPr>
          <w:rFonts w:ascii="Arial" w:hAnsi="Arial" w:cs="Arial"/>
          <w:color w:val="000000"/>
          <w:sz w:val="24"/>
          <w:szCs w:val="24"/>
        </w:rPr>
        <w:t>=(</w:t>
      </w:r>
      <w:proofErr w:type="gramEnd"/>
      <w:r w:rsidRPr="00F63256">
        <w:rPr>
          <w:rFonts w:ascii="Arial" w:hAnsi="Arial" w:cs="Arial"/>
          <w:color w:val="000000"/>
          <w:sz w:val="24"/>
          <w:szCs w:val="24"/>
        </w:rPr>
        <w:t xml:space="preserve">V, E), onde V </w:t>
      </w:r>
      <w:r>
        <w:rPr>
          <w:rFonts w:ascii="Arial" w:hAnsi="Arial" w:cs="Arial"/>
          <w:color w:val="000000"/>
          <w:sz w:val="24"/>
          <w:szCs w:val="24"/>
        </w:rPr>
        <w:t>é</w:t>
      </w:r>
      <w:r w:rsidRPr="00F63256">
        <w:rPr>
          <w:rFonts w:ascii="Arial" w:hAnsi="Arial" w:cs="Arial"/>
          <w:color w:val="000000"/>
          <w:sz w:val="24"/>
          <w:szCs w:val="24"/>
        </w:rPr>
        <w:t xml:space="preserve"> um conjunto </w:t>
      </w:r>
      <w:r>
        <w:rPr>
          <w:rFonts w:ascii="Arial" w:hAnsi="Arial" w:cs="Arial"/>
          <w:color w:val="000000"/>
          <w:sz w:val="24"/>
          <w:szCs w:val="24"/>
        </w:rPr>
        <w:t>fi</w:t>
      </w:r>
      <w:r w:rsidRPr="00F63256">
        <w:rPr>
          <w:rFonts w:ascii="Arial" w:hAnsi="Arial" w:cs="Arial"/>
          <w:color w:val="000000"/>
          <w:sz w:val="24"/>
          <w:szCs w:val="24"/>
        </w:rPr>
        <w:t>nito</w:t>
      </w:r>
      <w:r>
        <w:rPr>
          <w:rFonts w:ascii="Arial" w:hAnsi="Arial" w:cs="Arial"/>
          <w:color w:val="000000"/>
          <w:sz w:val="24"/>
          <w:szCs w:val="24"/>
        </w:rPr>
        <w:t xml:space="preserve"> </w:t>
      </w:r>
      <w:r w:rsidRPr="00F63256">
        <w:rPr>
          <w:rFonts w:ascii="Arial" w:hAnsi="Arial" w:cs="Arial"/>
          <w:color w:val="000000"/>
          <w:sz w:val="24"/>
          <w:szCs w:val="24"/>
        </w:rPr>
        <w:t>de pontos</w:t>
      </w:r>
      <w:r>
        <w:rPr>
          <w:rFonts w:ascii="Arial" w:hAnsi="Arial" w:cs="Arial"/>
          <w:color w:val="000000"/>
          <w:sz w:val="24"/>
          <w:szCs w:val="24"/>
        </w:rPr>
        <w:t>, normalmente denominados de nós ou vé</w:t>
      </w:r>
      <w:r w:rsidRPr="00F63256">
        <w:rPr>
          <w:rFonts w:ascii="Arial" w:hAnsi="Arial" w:cs="Arial"/>
          <w:color w:val="000000"/>
          <w:sz w:val="24"/>
          <w:szCs w:val="24"/>
        </w:rPr>
        <w:t xml:space="preserve">rtices e E </w:t>
      </w:r>
      <w:r>
        <w:rPr>
          <w:rFonts w:ascii="Arial" w:hAnsi="Arial" w:cs="Arial"/>
          <w:color w:val="000000"/>
          <w:sz w:val="24"/>
          <w:szCs w:val="24"/>
        </w:rPr>
        <w:t>é uma relação</w:t>
      </w:r>
      <w:r w:rsidRPr="00F63256">
        <w:rPr>
          <w:rFonts w:ascii="Arial" w:hAnsi="Arial" w:cs="Arial"/>
          <w:color w:val="000000"/>
          <w:sz w:val="24"/>
          <w:szCs w:val="24"/>
        </w:rPr>
        <w:t xml:space="preserve"> entre</w:t>
      </w:r>
      <w:r>
        <w:rPr>
          <w:rFonts w:ascii="Arial" w:hAnsi="Arial" w:cs="Arial"/>
          <w:color w:val="000000"/>
          <w:sz w:val="24"/>
          <w:szCs w:val="24"/>
        </w:rPr>
        <w:t xml:space="preserve"> vé</w:t>
      </w:r>
      <w:r w:rsidRPr="00F63256">
        <w:rPr>
          <w:rFonts w:ascii="Arial" w:hAnsi="Arial" w:cs="Arial"/>
          <w:color w:val="000000"/>
          <w:sz w:val="24"/>
          <w:szCs w:val="24"/>
        </w:rPr>
        <w:t xml:space="preserve">rtices, ou seja, um conjunto de pares em VxV </w:t>
      </w:r>
      <w:r w:rsidRPr="004F0971">
        <w:rPr>
          <w:rFonts w:ascii="Arial" w:hAnsi="Arial" w:cs="Arial"/>
          <w:color w:val="000000" w:themeColor="text1"/>
          <w:sz w:val="24"/>
          <w:szCs w:val="24"/>
        </w:rPr>
        <w:t>(Linden, 2009</w:t>
      </w:r>
      <w:r w:rsidRPr="00F63256">
        <w:rPr>
          <w:rFonts w:ascii="Arial" w:hAnsi="Arial" w:cs="Arial"/>
          <w:color w:val="000000"/>
          <w:sz w:val="24"/>
          <w:szCs w:val="24"/>
        </w:rPr>
        <w:t>).</w:t>
      </w:r>
    </w:p>
    <w:p w:rsidR="00E34D90" w:rsidRPr="00C05BD6" w:rsidRDefault="00E34D90" w:rsidP="00E34D90">
      <w:pPr>
        <w:autoSpaceDE w:val="0"/>
        <w:autoSpaceDN w:val="0"/>
        <w:adjustRightInd w:val="0"/>
        <w:spacing w:after="0" w:line="240" w:lineRule="auto"/>
        <w:jc w:val="both"/>
        <w:rPr>
          <w:rFonts w:ascii="Arial" w:hAnsi="Arial" w:cs="Arial"/>
          <w:sz w:val="24"/>
          <w:szCs w:val="24"/>
        </w:rPr>
      </w:pPr>
    </w:p>
    <w:p w:rsidR="00E34D90" w:rsidRDefault="00E34D90" w:rsidP="00E34D90">
      <w:pPr>
        <w:jc w:val="both"/>
        <w:rPr>
          <w:rFonts w:ascii="Arial" w:hAnsi="Arial" w:cs="Arial"/>
          <w:sz w:val="24"/>
          <w:szCs w:val="24"/>
        </w:rPr>
      </w:pPr>
      <w:r>
        <w:rPr>
          <w:rFonts w:ascii="Arial" w:hAnsi="Arial" w:cs="Arial"/>
          <w:sz w:val="24"/>
          <w:szCs w:val="24"/>
        </w:rPr>
        <w:tab/>
        <w:t>De acordo com Han; Kamber &amp; Pei (2011), seja qual for o método a ser usado, a necessidade principal é medir a distância entre dois clusters, onde cada cluster é geralmente, um conjunto de objetos.</w:t>
      </w:r>
    </w:p>
    <w:p w:rsidR="00E34D90" w:rsidRDefault="00E34D90" w:rsidP="00E34D90">
      <w:pPr>
        <w:jc w:val="both"/>
        <w:rPr>
          <w:rFonts w:ascii="Arial" w:hAnsi="Arial" w:cs="Arial"/>
          <w:sz w:val="24"/>
          <w:szCs w:val="24"/>
        </w:rPr>
      </w:pPr>
      <w:r>
        <w:rPr>
          <w:rFonts w:ascii="Arial" w:hAnsi="Arial" w:cs="Arial"/>
          <w:sz w:val="24"/>
          <w:szCs w:val="24"/>
        </w:rPr>
        <w:tab/>
        <w:t xml:space="preserve">Existem outros algoritmos hierárquicos tais como </w:t>
      </w:r>
      <w:r w:rsidRPr="00266EC4">
        <w:rPr>
          <w:rFonts w:ascii="Arial" w:hAnsi="Arial" w:cs="Arial"/>
          <w:b/>
          <w:sz w:val="24"/>
          <w:szCs w:val="24"/>
        </w:rPr>
        <w:t>BIRCH</w:t>
      </w:r>
      <w:r>
        <w:rPr>
          <w:rFonts w:ascii="Arial" w:hAnsi="Arial" w:cs="Arial"/>
          <w:sz w:val="24"/>
          <w:szCs w:val="24"/>
        </w:rPr>
        <w:t xml:space="preserve">: </w:t>
      </w:r>
      <w:r w:rsidRPr="00266EC4">
        <w:rPr>
          <w:rFonts w:ascii="Arial" w:hAnsi="Arial" w:cs="Arial"/>
          <w:b/>
          <w:i/>
          <w:sz w:val="24"/>
          <w:szCs w:val="24"/>
        </w:rPr>
        <w:t>Multiphase Hierarchical Clustering</w:t>
      </w:r>
      <w:r>
        <w:rPr>
          <w:rFonts w:ascii="Arial" w:hAnsi="Arial" w:cs="Arial"/>
          <w:sz w:val="24"/>
          <w:szCs w:val="24"/>
        </w:rPr>
        <w:t xml:space="preserve"> usando recurso de clusters em árvores, o </w:t>
      </w:r>
      <w:r w:rsidRPr="00266EC4">
        <w:rPr>
          <w:rFonts w:ascii="Arial" w:hAnsi="Arial" w:cs="Arial"/>
          <w:b/>
          <w:sz w:val="24"/>
          <w:szCs w:val="24"/>
        </w:rPr>
        <w:t>Chameleon</w:t>
      </w:r>
      <w:r>
        <w:rPr>
          <w:rFonts w:ascii="Arial" w:hAnsi="Arial" w:cs="Arial"/>
          <w:sz w:val="24"/>
          <w:szCs w:val="24"/>
        </w:rPr>
        <w:t xml:space="preserve">: </w:t>
      </w:r>
      <w:r w:rsidRPr="00266EC4">
        <w:rPr>
          <w:rFonts w:ascii="Arial" w:hAnsi="Arial" w:cs="Arial"/>
          <w:b/>
          <w:i/>
          <w:sz w:val="24"/>
          <w:szCs w:val="24"/>
        </w:rPr>
        <w:t>Multiphase Hierarchical Clustering</w:t>
      </w:r>
      <w:r>
        <w:rPr>
          <w:rFonts w:ascii="Arial" w:hAnsi="Arial" w:cs="Arial"/>
          <w:sz w:val="24"/>
          <w:szCs w:val="24"/>
        </w:rPr>
        <w:t xml:space="preserve"> usando modelagem dinâmica e </w:t>
      </w:r>
      <w:r w:rsidRPr="00170068">
        <w:rPr>
          <w:rFonts w:ascii="Arial" w:hAnsi="Arial" w:cs="Arial"/>
          <w:b/>
          <w:i/>
          <w:sz w:val="24"/>
          <w:szCs w:val="24"/>
        </w:rPr>
        <w:t>Probabilistic Hierarchical Clustersing</w:t>
      </w:r>
      <w:r>
        <w:rPr>
          <w:rFonts w:ascii="Arial" w:hAnsi="Arial" w:cs="Arial"/>
          <w:sz w:val="24"/>
          <w:szCs w:val="24"/>
        </w:rPr>
        <w:t>. Esses algoritmos não serão discutidos nesse trabalho.</w:t>
      </w:r>
    </w:p>
    <w:p w:rsidR="00E34D90" w:rsidRDefault="00E34D90" w:rsidP="00E34D90">
      <w:pPr>
        <w:jc w:val="both"/>
        <w:rPr>
          <w:rFonts w:ascii="Arial" w:hAnsi="Arial" w:cs="Arial"/>
          <w:b/>
          <w:sz w:val="24"/>
          <w:szCs w:val="24"/>
        </w:rPr>
      </w:pPr>
    </w:p>
    <w:p w:rsidR="00E34D90" w:rsidRPr="006E4B09" w:rsidRDefault="00E34D90" w:rsidP="00E34D90">
      <w:pPr>
        <w:jc w:val="both"/>
        <w:rPr>
          <w:rFonts w:ascii="Arial" w:hAnsi="Arial" w:cs="Arial"/>
          <w:b/>
          <w:sz w:val="24"/>
          <w:szCs w:val="24"/>
        </w:rPr>
      </w:pPr>
      <w:r>
        <w:rPr>
          <w:rFonts w:ascii="Arial" w:hAnsi="Arial" w:cs="Arial"/>
          <w:b/>
          <w:sz w:val="24"/>
          <w:szCs w:val="24"/>
        </w:rPr>
        <w:t>3.4.3.7 Métodos Baseados em Densidade</w:t>
      </w:r>
    </w:p>
    <w:p w:rsidR="00E34D90" w:rsidRDefault="00E34D90" w:rsidP="00E34D90">
      <w:pPr>
        <w:ind w:firstLine="360"/>
        <w:jc w:val="both"/>
        <w:rPr>
          <w:rFonts w:ascii="Arial" w:hAnsi="Arial" w:cs="Arial"/>
          <w:sz w:val="24"/>
          <w:szCs w:val="24"/>
        </w:rPr>
      </w:pPr>
      <w:r>
        <w:rPr>
          <w:rFonts w:ascii="Arial" w:hAnsi="Arial" w:cs="Arial"/>
          <w:sz w:val="24"/>
          <w:szCs w:val="24"/>
        </w:rPr>
        <w:t xml:space="preserve">Os métodos baseados em densidade permitem descobrir grupos de formatos arbitrários. Estes métodos consideram grupos como sendo regiões densas de objetos no espaço de dados separados por regiões de baixa densidade, que geralmente representam ruídos, onde esses ruídos estão incluídos nos clusters (Han; Kamber &amp; Pei, 2011). Pode-se citar como exemplos de algoritmos baseados em densidade </w:t>
      </w:r>
      <w:r w:rsidRPr="003B7E5A">
        <w:rPr>
          <w:rFonts w:ascii="Arial" w:hAnsi="Arial" w:cs="Arial"/>
          <w:b/>
          <w:sz w:val="24"/>
          <w:szCs w:val="24"/>
        </w:rPr>
        <w:t>DBSCAN</w:t>
      </w:r>
      <w:r>
        <w:rPr>
          <w:rFonts w:ascii="Arial" w:hAnsi="Arial" w:cs="Arial"/>
          <w:sz w:val="24"/>
          <w:szCs w:val="24"/>
        </w:rPr>
        <w:t xml:space="preserve">, </w:t>
      </w:r>
      <w:r w:rsidRPr="003B7E5A">
        <w:rPr>
          <w:rFonts w:ascii="Arial" w:hAnsi="Arial" w:cs="Arial"/>
          <w:b/>
          <w:sz w:val="24"/>
          <w:szCs w:val="24"/>
        </w:rPr>
        <w:t>OPTICS</w:t>
      </w:r>
      <w:r>
        <w:rPr>
          <w:rFonts w:ascii="Arial" w:hAnsi="Arial" w:cs="Arial"/>
          <w:sz w:val="24"/>
          <w:szCs w:val="24"/>
        </w:rPr>
        <w:t xml:space="preserve"> e </w:t>
      </w:r>
      <w:r w:rsidRPr="003B7E5A">
        <w:rPr>
          <w:rFonts w:ascii="Arial" w:hAnsi="Arial" w:cs="Arial"/>
          <w:b/>
          <w:sz w:val="24"/>
          <w:szCs w:val="24"/>
        </w:rPr>
        <w:t>DENCLUE</w:t>
      </w:r>
      <w:r>
        <w:rPr>
          <w:rFonts w:ascii="Arial" w:hAnsi="Arial" w:cs="Arial"/>
          <w:sz w:val="24"/>
          <w:szCs w:val="24"/>
        </w:rPr>
        <w:t>, que serão discutidos em seguida.</w:t>
      </w:r>
    </w:p>
    <w:p w:rsidR="00E34D90" w:rsidRDefault="00E34D90" w:rsidP="008171D4">
      <w:pPr>
        <w:pStyle w:val="PargrafodaLista"/>
        <w:numPr>
          <w:ilvl w:val="0"/>
          <w:numId w:val="39"/>
        </w:numPr>
        <w:jc w:val="both"/>
        <w:rPr>
          <w:rFonts w:ascii="Arial" w:hAnsi="Arial" w:cs="Arial"/>
          <w:sz w:val="24"/>
          <w:szCs w:val="24"/>
        </w:rPr>
      </w:pPr>
      <w:r w:rsidRPr="00FD3ACD">
        <w:rPr>
          <w:rFonts w:ascii="Arial" w:hAnsi="Arial" w:cs="Arial"/>
          <w:b/>
          <w:sz w:val="24"/>
          <w:szCs w:val="24"/>
        </w:rPr>
        <w:t>DBASCAN</w:t>
      </w:r>
      <w:r>
        <w:rPr>
          <w:rFonts w:ascii="Arial" w:hAnsi="Arial" w:cs="Arial"/>
          <w:sz w:val="24"/>
          <w:szCs w:val="24"/>
        </w:rPr>
        <w:t xml:space="preserve"> - O algoritmo </w:t>
      </w:r>
      <w:r w:rsidRPr="00FD3ACD">
        <w:rPr>
          <w:rFonts w:ascii="Arial" w:hAnsi="Arial" w:cs="Arial"/>
          <w:b/>
          <w:sz w:val="24"/>
          <w:szCs w:val="24"/>
        </w:rPr>
        <w:t>DBSCAN</w:t>
      </w:r>
      <w:r>
        <w:rPr>
          <w:rFonts w:ascii="Arial" w:hAnsi="Arial" w:cs="Arial"/>
          <w:sz w:val="24"/>
          <w:szCs w:val="24"/>
        </w:rPr>
        <w:t xml:space="preserve"> (</w:t>
      </w:r>
      <w:r w:rsidRPr="00FD3ACD">
        <w:rPr>
          <w:rFonts w:ascii="Arial" w:hAnsi="Arial" w:cs="Arial"/>
          <w:i/>
          <w:sz w:val="24"/>
          <w:szCs w:val="24"/>
        </w:rPr>
        <w:t>Density-based Spatial Clustering of Applications with Noise</w:t>
      </w:r>
      <w:r>
        <w:rPr>
          <w:rFonts w:ascii="Arial" w:hAnsi="Arial" w:cs="Arial"/>
          <w:sz w:val="24"/>
          <w:szCs w:val="24"/>
        </w:rPr>
        <w:t xml:space="preserve">) cria grupos de objetos em regiões de alta densidade e é capaz de descobrir grupos de formatos arbitrários em bases de dados espaciais e com ruído. Para o </w:t>
      </w:r>
      <w:r w:rsidRPr="00FD3ACD">
        <w:rPr>
          <w:rFonts w:ascii="Arial" w:hAnsi="Arial" w:cs="Arial"/>
          <w:b/>
          <w:sz w:val="24"/>
          <w:szCs w:val="24"/>
        </w:rPr>
        <w:t>DBSCAN</w:t>
      </w:r>
      <w:r>
        <w:rPr>
          <w:rFonts w:ascii="Arial" w:hAnsi="Arial" w:cs="Arial"/>
          <w:sz w:val="24"/>
          <w:szCs w:val="24"/>
        </w:rPr>
        <w:t xml:space="preserve"> um cluster é definido como um conjunto máximo de pontos densamente conectados. Ele encontra clusters com formatos (</w:t>
      </w:r>
      <w:r w:rsidRPr="003D6C3A">
        <w:rPr>
          <w:rFonts w:ascii="Arial" w:hAnsi="Arial" w:cs="Arial"/>
          <w:b/>
          <w:i/>
          <w:sz w:val="24"/>
          <w:szCs w:val="24"/>
        </w:rPr>
        <w:t>shape</w:t>
      </w:r>
      <w:r>
        <w:rPr>
          <w:rFonts w:ascii="Arial" w:hAnsi="Arial" w:cs="Arial"/>
          <w:sz w:val="24"/>
          <w:szCs w:val="24"/>
        </w:rPr>
        <w:t>) arbitrários em bancos de dados espaciais, contendo ruídos (</w:t>
      </w:r>
      <w:r w:rsidRPr="003D6C3A">
        <w:rPr>
          <w:rFonts w:ascii="Arial" w:hAnsi="Arial" w:cs="Arial"/>
          <w:i/>
          <w:sz w:val="24"/>
          <w:szCs w:val="24"/>
        </w:rPr>
        <w:t>outliers</w:t>
      </w:r>
      <w:r>
        <w:rPr>
          <w:rFonts w:ascii="Arial" w:hAnsi="Arial" w:cs="Arial"/>
          <w:sz w:val="24"/>
          <w:szCs w:val="24"/>
        </w:rPr>
        <w:t>) (Han; Kamber &amp; Pei, 2011).</w:t>
      </w:r>
    </w:p>
    <w:p w:rsidR="00E34D90" w:rsidRDefault="00E34D90" w:rsidP="00E34D90">
      <w:pPr>
        <w:jc w:val="both"/>
        <w:rPr>
          <w:rFonts w:ascii="Arial" w:hAnsi="Arial" w:cs="Arial"/>
          <w:sz w:val="24"/>
          <w:szCs w:val="24"/>
        </w:rPr>
      </w:pPr>
      <w:r>
        <w:rPr>
          <w:rFonts w:ascii="Arial" w:hAnsi="Arial" w:cs="Arial"/>
          <w:sz w:val="24"/>
          <w:szCs w:val="24"/>
        </w:rPr>
        <w:tab/>
      </w:r>
    </w:p>
    <w:p w:rsidR="00E34D90" w:rsidRDefault="00E34D90" w:rsidP="00E34D90">
      <w:pPr>
        <w:jc w:val="both"/>
        <w:rPr>
          <w:rFonts w:ascii="Arial" w:hAnsi="Arial" w:cs="Arial"/>
          <w:sz w:val="24"/>
          <w:szCs w:val="24"/>
        </w:rPr>
      </w:pPr>
      <w:r>
        <w:rPr>
          <w:rFonts w:ascii="Arial" w:hAnsi="Arial" w:cs="Arial"/>
          <w:sz w:val="24"/>
          <w:szCs w:val="24"/>
        </w:rPr>
        <w:tab/>
        <w:t>O algoritmo DBSCAN distingue três tipos de objetos em um conjunto de dados:</w:t>
      </w:r>
    </w:p>
    <w:p w:rsidR="00E34D90" w:rsidRPr="009A75ED" w:rsidRDefault="00E34D90" w:rsidP="008171D4">
      <w:pPr>
        <w:pStyle w:val="PargrafodaLista"/>
        <w:numPr>
          <w:ilvl w:val="0"/>
          <w:numId w:val="43"/>
        </w:numPr>
        <w:jc w:val="both"/>
        <w:rPr>
          <w:rFonts w:ascii="Arial" w:hAnsi="Arial" w:cs="Arial"/>
          <w:b/>
          <w:sz w:val="24"/>
          <w:szCs w:val="24"/>
        </w:rPr>
      </w:pPr>
      <w:r w:rsidRPr="00655338">
        <w:rPr>
          <w:rFonts w:ascii="Arial" w:hAnsi="Arial" w:cs="Arial"/>
          <w:b/>
          <w:sz w:val="24"/>
          <w:szCs w:val="24"/>
        </w:rPr>
        <w:t>Pontos centrais</w:t>
      </w:r>
      <w:r>
        <w:rPr>
          <w:rFonts w:ascii="Arial" w:hAnsi="Arial" w:cs="Arial"/>
          <w:b/>
          <w:sz w:val="24"/>
          <w:szCs w:val="24"/>
        </w:rPr>
        <w:t xml:space="preserve">: </w:t>
      </w:r>
      <w:r>
        <w:rPr>
          <w:rFonts w:ascii="Arial" w:hAnsi="Arial" w:cs="Arial"/>
          <w:sz w:val="24"/>
          <w:szCs w:val="24"/>
        </w:rPr>
        <w:t xml:space="preserve">são pontos que estão no interior de uma região densa, onde existe pelos menos </w:t>
      </w:r>
      <w:r w:rsidRPr="00151AEE">
        <w:rPr>
          <w:rFonts w:ascii="Arial" w:hAnsi="Arial" w:cs="Arial"/>
          <w:b/>
          <w:i/>
          <w:iCs/>
          <w:sz w:val="24"/>
          <w:szCs w:val="24"/>
        </w:rPr>
        <w:t>η</w:t>
      </w:r>
      <w:r>
        <w:rPr>
          <w:rFonts w:ascii="Arial" w:hAnsi="Arial" w:cs="Arial"/>
          <w:iCs/>
          <w:sz w:val="24"/>
          <w:szCs w:val="24"/>
        </w:rPr>
        <w:t xml:space="preserve"> pontos no raio </w:t>
      </w:r>
      <w:r w:rsidRPr="00151AEE">
        <w:rPr>
          <w:rFonts w:ascii="Arial" w:hAnsi="Arial" w:cs="Arial"/>
          <w:b/>
          <w:i/>
          <w:iCs/>
          <w:sz w:val="24"/>
          <w:szCs w:val="24"/>
        </w:rPr>
        <w:t>ε</w:t>
      </w:r>
      <w:r>
        <w:rPr>
          <w:rFonts w:ascii="Arial" w:hAnsi="Arial" w:cs="Arial"/>
          <w:iCs/>
          <w:sz w:val="24"/>
          <w:szCs w:val="24"/>
        </w:rPr>
        <w:t xml:space="preserve"> desse objeto. A cardinalidade desses pontos em relação ao parâmetro de </w:t>
      </w:r>
      <w:r w:rsidRPr="00655338">
        <w:rPr>
          <w:rFonts w:ascii="Arial" w:hAnsi="Arial" w:cs="Arial"/>
          <w:b/>
          <w:i/>
          <w:iCs/>
          <w:sz w:val="24"/>
          <w:szCs w:val="24"/>
        </w:rPr>
        <w:t>ε</w:t>
      </w:r>
      <w:r w:rsidRPr="00655338">
        <w:rPr>
          <w:rFonts w:ascii="Arial" w:hAnsi="Arial" w:cs="Arial"/>
          <w:b/>
          <w:sz w:val="24"/>
          <w:szCs w:val="24"/>
        </w:rPr>
        <w:t>-vizinhança</w:t>
      </w:r>
      <w:r>
        <w:rPr>
          <w:rFonts w:ascii="Arial" w:hAnsi="Arial" w:cs="Arial"/>
          <w:sz w:val="24"/>
          <w:szCs w:val="24"/>
        </w:rPr>
        <w:t xml:space="preserve"> deve ser de no mínimo </w:t>
      </w:r>
      <w:r w:rsidRPr="00151AEE">
        <w:rPr>
          <w:rFonts w:ascii="Arial" w:hAnsi="Arial" w:cs="Arial"/>
          <w:b/>
          <w:i/>
          <w:iCs/>
          <w:sz w:val="24"/>
          <w:szCs w:val="24"/>
        </w:rPr>
        <w:t>η</w:t>
      </w:r>
      <w:r>
        <w:rPr>
          <w:rFonts w:ascii="Arial" w:hAnsi="Arial" w:cs="Arial"/>
          <w:iCs/>
          <w:sz w:val="24"/>
          <w:szCs w:val="24"/>
        </w:rPr>
        <w:t xml:space="preserve"> pontos;</w:t>
      </w:r>
    </w:p>
    <w:p w:rsidR="00E34D90" w:rsidRPr="005265C3" w:rsidRDefault="00E34D90" w:rsidP="008171D4">
      <w:pPr>
        <w:pStyle w:val="PargrafodaLista"/>
        <w:numPr>
          <w:ilvl w:val="0"/>
          <w:numId w:val="43"/>
        </w:numPr>
        <w:jc w:val="both"/>
        <w:rPr>
          <w:rFonts w:ascii="Arial" w:hAnsi="Arial" w:cs="Arial"/>
          <w:b/>
          <w:sz w:val="24"/>
          <w:szCs w:val="24"/>
        </w:rPr>
      </w:pPr>
      <w:r>
        <w:rPr>
          <w:rFonts w:ascii="Arial" w:hAnsi="Arial" w:cs="Arial"/>
          <w:b/>
          <w:sz w:val="24"/>
          <w:szCs w:val="24"/>
        </w:rPr>
        <w:t>Pontos de borda (border point):</w:t>
      </w:r>
      <w:r>
        <w:rPr>
          <w:rFonts w:ascii="Arial" w:hAnsi="Arial" w:cs="Arial"/>
          <w:sz w:val="24"/>
          <w:szCs w:val="24"/>
        </w:rPr>
        <w:t xml:space="preserve"> </w:t>
      </w:r>
      <w:r w:rsidRPr="005265C3">
        <w:rPr>
          <w:rFonts w:ascii="Arial" w:hAnsi="Arial" w:cs="Arial"/>
          <w:sz w:val="24"/>
          <w:szCs w:val="24"/>
        </w:rPr>
        <w:t xml:space="preserve">estão na fronteira de uma região densa, ou seja, sã pontos que estão na </w:t>
      </w:r>
      <w:r w:rsidRPr="005265C3">
        <w:rPr>
          <w:rFonts w:ascii="Arial" w:hAnsi="Arial" w:cs="Arial"/>
          <w:b/>
          <w:iCs/>
          <w:sz w:val="24"/>
          <w:szCs w:val="24"/>
        </w:rPr>
        <w:t>ε</w:t>
      </w:r>
      <w:r w:rsidRPr="005265C3">
        <w:rPr>
          <w:rFonts w:ascii="Arial" w:hAnsi="Arial" w:cs="Arial"/>
          <w:b/>
          <w:sz w:val="24"/>
          <w:szCs w:val="24"/>
        </w:rPr>
        <w:t>-vizinhança</w:t>
      </w:r>
      <w:r w:rsidRPr="005265C3">
        <w:rPr>
          <w:rFonts w:ascii="Arial" w:hAnsi="Arial" w:cs="Arial"/>
          <w:sz w:val="24"/>
          <w:szCs w:val="24"/>
        </w:rPr>
        <w:t xml:space="preserve"> de algum ponto central, porém não são pontos centrais, pois a cardinalidade desses pontos em relação ao raio </w:t>
      </w:r>
      <w:r w:rsidRPr="005265C3">
        <w:rPr>
          <w:rFonts w:ascii="Arial" w:hAnsi="Arial" w:cs="Arial"/>
          <w:i/>
          <w:iCs/>
          <w:sz w:val="24"/>
          <w:szCs w:val="24"/>
        </w:rPr>
        <w:t xml:space="preserve">ε </w:t>
      </w:r>
      <w:r w:rsidRPr="005265C3">
        <w:rPr>
          <w:rFonts w:ascii="Arial" w:hAnsi="Arial" w:cs="Arial"/>
          <w:sz w:val="24"/>
          <w:szCs w:val="24"/>
        </w:rPr>
        <w:t xml:space="preserve">não excede </w:t>
      </w:r>
      <w:r w:rsidRPr="005265C3">
        <w:rPr>
          <w:rFonts w:ascii="Arial" w:hAnsi="Arial" w:cs="Arial"/>
          <w:i/>
          <w:iCs/>
          <w:sz w:val="24"/>
          <w:szCs w:val="24"/>
        </w:rPr>
        <w:t>η</w:t>
      </w:r>
      <w:r w:rsidRPr="005265C3">
        <w:rPr>
          <w:rFonts w:ascii="Arial" w:hAnsi="Arial" w:cs="Arial"/>
          <w:sz w:val="24"/>
          <w:szCs w:val="24"/>
        </w:rPr>
        <w:t>;</w:t>
      </w:r>
    </w:p>
    <w:p w:rsidR="00E34D90" w:rsidRPr="005265C3" w:rsidRDefault="00E34D90" w:rsidP="008171D4">
      <w:pPr>
        <w:pStyle w:val="PargrafodaLista"/>
        <w:numPr>
          <w:ilvl w:val="0"/>
          <w:numId w:val="43"/>
        </w:numPr>
        <w:jc w:val="both"/>
        <w:rPr>
          <w:rFonts w:ascii="Arial" w:hAnsi="Arial" w:cs="Arial"/>
          <w:b/>
          <w:sz w:val="24"/>
          <w:szCs w:val="24"/>
        </w:rPr>
      </w:pPr>
      <w:r>
        <w:rPr>
          <w:rFonts w:ascii="Arial" w:hAnsi="Arial" w:cs="Arial"/>
          <w:b/>
          <w:sz w:val="24"/>
          <w:szCs w:val="24"/>
        </w:rPr>
        <w:t xml:space="preserve">Outliers (noise point): </w:t>
      </w:r>
      <w:r w:rsidRPr="005265C3">
        <w:rPr>
          <w:rFonts w:ascii="Arial" w:hAnsi="Arial" w:cs="Arial"/>
          <w:sz w:val="24"/>
          <w:szCs w:val="24"/>
        </w:rPr>
        <w:t xml:space="preserve">esses pontos não são centrais e nem de borda e assim não são conectados por densidade a nenhum outro ponto, não pertencendo a nenhum </w:t>
      </w:r>
      <w:r w:rsidRPr="005265C3">
        <w:rPr>
          <w:rFonts w:ascii="Arial" w:hAnsi="Arial" w:cs="Arial"/>
          <w:i/>
          <w:iCs/>
          <w:sz w:val="24"/>
          <w:szCs w:val="24"/>
        </w:rPr>
        <w:t>cluster</w:t>
      </w:r>
      <w:r w:rsidRPr="005265C3">
        <w:rPr>
          <w:rFonts w:ascii="Arial" w:hAnsi="Arial" w:cs="Arial"/>
          <w:sz w:val="24"/>
          <w:szCs w:val="24"/>
        </w:rPr>
        <w:t>.</w:t>
      </w:r>
    </w:p>
    <w:p w:rsidR="00E34D90" w:rsidRPr="005265C3" w:rsidRDefault="00E34D90" w:rsidP="00E34D90">
      <w:pPr>
        <w:jc w:val="both"/>
        <w:rPr>
          <w:rFonts w:ascii="Arial" w:hAnsi="Arial" w:cs="Arial"/>
          <w:sz w:val="24"/>
          <w:szCs w:val="24"/>
        </w:rPr>
      </w:pPr>
      <w:r>
        <w:rPr>
          <w:rFonts w:ascii="Arial" w:hAnsi="Arial" w:cs="Arial"/>
          <w:sz w:val="24"/>
          <w:szCs w:val="24"/>
        </w:rPr>
        <w:tab/>
      </w:r>
      <w:r w:rsidRPr="005265C3">
        <w:rPr>
          <w:rFonts w:ascii="Arial" w:hAnsi="Arial" w:cs="Arial"/>
          <w:sz w:val="24"/>
          <w:szCs w:val="24"/>
        </w:rPr>
        <w:t xml:space="preserve">Caso um ponto for classificado como </w:t>
      </w:r>
      <w:r w:rsidRPr="005265C3">
        <w:rPr>
          <w:rFonts w:ascii="Arial" w:hAnsi="Arial" w:cs="Arial"/>
          <w:b/>
          <w:i/>
          <w:iCs/>
          <w:sz w:val="24"/>
          <w:szCs w:val="24"/>
        </w:rPr>
        <w:t>outlier</w:t>
      </w:r>
      <w:r w:rsidRPr="005265C3">
        <w:rPr>
          <w:rFonts w:ascii="Arial" w:hAnsi="Arial" w:cs="Arial"/>
          <w:i/>
          <w:iCs/>
          <w:sz w:val="24"/>
          <w:szCs w:val="24"/>
        </w:rPr>
        <w:t xml:space="preserve"> </w:t>
      </w:r>
      <w:r w:rsidRPr="005265C3">
        <w:rPr>
          <w:rFonts w:ascii="Arial" w:hAnsi="Arial" w:cs="Arial"/>
          <w:sz w:val="24"/>
          <w:szCs w:val="24"/>
        </w:rPr>
        <w:t xml:space="preserve">pelo algoritmo, posteriormente ele pode estar na </w:t>
      </w:r>
      <w:r w:rsidRPr="005265C3">
        <w:rPr>
          <w:rFonts w:ascii="Arial" w:hAnsi="Arial" w:cs="Arial"/>
          <w:i/>
          <w:iCs/>
          <w:sz w:val="24"/>
          <w:szCs w:val="24"/>
        </w:rPr>
        <w:t>ε</w:t>
      </w:r>
      <w:r w:rsidRPr="005265C3">
        <w:rPr>
          <w:rFonts w:ascii="Arial" w:hAnsi="Arial" w:cs="Arial"/>
          <w:sz w:val="24"/>
          <w:szCs w:val="24"/>
        </w:rPr>
        <w:t xml:space="preserve">-vizinhança de outro ponto não visitado ainda </w:t>
      </w:r>
      <w:r w:rsidRPr="005265C3">
        <w:rPr>
          <w:rFonts w:ascii="Arial" w:hAnsi="Arial" w:cs="Arial"/>
          <w:sz w:val="24"/>
          <w:szCs w:val="24"/>
        </w:rPr>
        <w:lastRenderedPageBreak/>
        <w:t>pelo DBSCAN. Sendo assim, essa classificação pode ser removida caso o objeto seja diretamente alcançável por densidade a partir de um ponto central ainda não visitado</w:t>
      </w:r>
      <w:r>
        <w:rPr>
          <w:rFonts w:ascii="Arial" w:hAnsi="Arial" w:cs="Arial"/>
          <w:sz w:val="24"/>
          <w:szCs w:val="24"/>
        </w:rPr>
        <w:t xml:space="preserve"> (Han; Kamber &amp; Pei, 2011)</w:t>
      </w:r>
      <w:r w:rsidRPr="005265C3">
        <w:rPr>
          <w:rFonts w:ascii="Arial" w:hAnsi="Arial" w:cs="Arial"/>
          <w:sz w:val="24"/>
          <w:szCs w:val="24"/>
        </w:rPr>
        <w:t>.</w:t>
      </w:r>
    </w:p>
    <w:p w:rsidR="00E34D90" w:rsidRDefault="00E34D90" w:rsidP="00E34D90">
      <w:pPr>
        <w:jc w:val="both"/>
        <w:rPr>
          <w:rFonts w:ascii="Arial" w:hAnsi="Arial" w:cs="Arial"/>
          <w:sz w:val="24"/>
          <w:szCs w:val="24"/>
        </w:rPr>
      </w:pPr>
      <w:r>
        <w:rPr>
          <w:rFonts w:ascii="Arial" w:hAnsi="Arial" w:cs="Arial"/>
          <w:sz w:val="24"/>
          <w:szCs w:val="24"/>
        </w:rPr>
        <w:tab/>
        <w:t xml:space="preserve">Segundo Han; Kamber &amp; Pei, se for usado um índice espacial, a complexidade computacional do </w:t>
      </w:r>
      <w:r w:rsidRPr="00F86288">
        <w:rPr>
          <w:rFonts w:ascii="Arial" w:hAnsi="Arial" w:cs="Arial"/>
          <w:b/>
          <w:sz w:val="24"/>
          <w:szCs w:val="24"/>
        </w:rPr>
        <w:t>DBSAC</w:t>
      </w:r>
      <w:r>
        <w:rPr>
          <w:rFonts w:ascii="Arial" w:hAnsi="Arial" w:cs="Arial"/>
          <w:sz w:val="24"/>
          <w:szCs w:val="24"/>
        </w:rPr>
        <w:t xml:space="preserve"> é </w:t>
      </w:r>
      <w:proofErr w:type="gramStart"/>
      <w:r>
        <w:rPr>
          <w:rFonts w:ascii="Arial" w:hAnsi="Arial" w:cs="Arial"/>
          <w:sz w:val="24"/>
          <w:szCs w:val="24"/>
        </w:rPr>
        <w:t>O(</w:t>
      </w:r>
      <w:proofErr w:type="gramEnd"/>
      <w:r w:rsidRPr="00F86288">
        <w:rPr>
          <w:rFonts w:ascii="Arial" w:hAnsi="Arial" w:cs="Arial"/>
          <w:b/>
          <w:i/>
          <w:sz w:val="24"/>
          <w:szCs w:val="24"/>
        </w:rPr>
        <w:t>n</w:t>
      </w:r>
      <w:r>
        <w:rPr>
          <w:rFonts w:ascii="Arial" w:hAnsi="Arial" w:cs="Arial"/>
          <w:b/>
          <w:i/>
          <w:sz w:val="24"/>
          <w:szCs w:val="24"/>
        </w:rPr>
        <w:t>.</w:t>
      </w:r>
      <w:r w:rsidRPr="00F86288">
        <w:rPr>
          <w:rFonts w:ascii="Arial" w:hAnsi="Arial" w:cs="Arial"/>
          <w:b/>
          <w:sz w:val="24"/>
          <w:szCs w:val="24"/>
        </w:rPr>
        <w:t xml:space="preserve"> log </w:t>
      </w:r>
      <w:r w:rsidRPr="00F86288">
        <w:rPr>
          <w:rFonts w:ascii="Arial" w:hAnsi="Arial" w:cs="Arial"/>
          <w:b/>
          <w:i/>
          <w:sz w:val="24"/>
          <w:szCs w:val="24"/>
        </w:rPr>
        <w:t>n</w:t>
      </w:r>
      <w:r>
        <w:rPr>
          <w:rFonts w:ascii="Arial" w:hAnsi="Arial" w:cs="Arial"/>
          <w:sz w:val="24"/>
          <w:szCs w:val="24"/>
        </w:rPr>
        <w:t xml:space="preserve">), onde </w:t>
      </w:r>
      <w:r w:rsidRPr="00F86288">
        <w:rPr>
          <w:rFonts w:ascii="Arial" w:hAnsi="Arial" w:cs="Arial"/>
          <w:b/>
          <w:i/>
          <w:sz w:val="24"/>
          <w:szCs w:val="24"/>
        </w:rPr>
        <w:t>n</w:t>
      </w:r>
      <w:r>
        <w:rPr>
          <w:rFonts w:ascii="Arial" w:hAnsi="Arial" w:cs="Arial"/>
          <w:sz w:val="24"/>
          <w:szCs w:val="24"/>
        </w:rPr>
        <w:t xml:space="preserve"> é o número de objetos de dados. Caso contrário, a complexidade é O(</w:t>
      </w:r>
      <w:r w:rsidRPr="00F86288">
        <w:rPr>
          <w:rFonts w:ascii="Arial" w:hAnsi="Arial" w:cs="Arial"/>
          <w:b/>
          <w:sz w:val="24"/>
          <w:szCs w:val="24"/>
        </w:rPr>
        <w:t>n</w:t>
      </w:r>
      <w:r w:rsidRPr="00F86288">
        <w:rPr>
          <w:rFonts w:ascii="Arial" w:hAnsi="Arial" w:cs="Arial"/>
          <w:sz w:val="24"/>
          <w:szCs w:val="24"/>
          <w:vertAlign w:val="superscript"/>
        </w:rPr>
        <w:t>2</w:t>
      </w:r>
      <w:r>
        <w:rPr>
          <w:rFonts w:ascii="Arial" w:hAnsi="Arial" w:cs="Arial"/>
          <w:sz w:val="24"/>
          <w:szCs w:val="24"/>
        </w:rPr>
        <w:t xml:space="preserve">). Para configurações dos parâmetros apropriados pelo usuário, o algoritmo é efetivo para encontrar clusters de forma arbitrária.   </w:t>
      </w:r>
    </w:p>
    <w:p w:rsidR="00E34D90" w:rsidRDefault="00E34D90" w:rsidP="008171D4">
      <w:pPr>
        <w:pStyle w:val="PargrafodaLista"/>
        <w:numPr>
          <w:ilvl w:val="0"/>
          <w:numId w:val="42"/>
        </w:numPr>
        <w:jc w:val="both"/>
        <w:rPr>
          <w:rFonts w:ascii="Arial" w:hAnsi="Arial" w:cs="Arial"/>
          <w:sz w:val="24"/>
          <w:szCs w:val="24"/>
        </w:rPr>
      </w:pPr>
      <w:r w:rsidRPr="005149D0">
        <w:rPr>
          <w:rFonts w:ascii="Arial" w:hAnsi="Arial" w:cs="Arial"/>
          <w:b/>
          <w:sz w:val="24"/>
          <w:szCs w:val="24"/>
        </w:rPr>
        <w:t>OPTICS</w:t>
      </w:r>
      <w:r w:rsidR="00E113D7">
        <w:rPr>
          <w:rFonts w:ascii="Arial" w:hAnsi="Arial" w:cs="Arial"/>
          <w:b/>
          <w:sz w:val="24"/>
          <w:szCs w:val="24"/>
        </w:rPr>
        <w:t xml:space="preserve"> (</w:t>
      </w:r>
      <w:r w:rsidR="00E113D7" w:rsidRPr="00E113D7">
        <w:rPr>
          <w:rFonts w:ascii="Arial" w:hAnsi="Arial" w:cs="Arial"/>
          <w:i/>
          <w:sz w:val="24"/>
          <w:szCs w:val="24"/>
        </w:rPr>
        <w:t>Ordering Points to Identify the Clustering Structure</w:t>
      </w:r>
      <w:r w:rsidR="00E113D7">
        <w:rPr>
          <w:rFonts w:ascii="Arial" w:hAnsi="Arial" w:cs="Arial"/>
          <w:b/>
          <w:sz w:val="24"/>
          <w:szCs w:val="24"/>
        </w:rPr>
        <w:t>)</w:t>
      </w:r>
      <w:r>
        <w:rPr>
          <w:rFonts w:ascii="Arial" w:hAnsi="Arial" w:cs="Arial"/>
          <w:sz w:val="24"/>
          <w:szCs w:val="24"/>
        </w:rPr>
        <w:t xml:space="preserve"> - Embora o </w:t>
      </w:r>
      <w:r w:rsidRPr="00AC7555">
        <w:rPr>
          <w:rFonts w:ascii="Arial" w:hAnsi="Arial" w:cs="Arial"/>
          <w:b/>
          <w:sz w:val="24"/>
          <w:szCs w:val="24"/>
        </w:rPr>
        <w:t>DBSACN</w:t>
      </w:r>
      <w:r>
        <w:rPr>
          <w:rFonts w:ascii="Arial" w:hAnsi="Arial" w:cs="Arial"/>
          <w:sz w:val="24"/>
          <w:szCs w:val="24"/>
        </w:rPr>
        <w:t xml:space="preserve"> possa encontrar clusters dado os parâmetros de entrada tais como </w:t>
      </w:r>
      <w:r w:rsidRPr="005265C3">
        <w:rPr>
          <w:rFonts w:ascii="Arial" w:hAnsi="Arial" w:cs="Arial"/>
          <w:b/>
          <w:iCs/>
          <w:sz w:val="24"/>
          <w:szCs w:val="24"/>
        </w:rPr>
        <w:t>ε</w:t>
      </w:r>
      <w:r w:rsidRPr="005265C3">
        <w:rPr>
          <w:rFonts w:ascii="Arial" w:hAnsi="Arial" w:cs="Arial"/>
          <w:b/>
          <w:sz w:val="24"/>
          <w:szCs w:val="24"/>
        </w:rPr>
        <w:t>-vizinhança</w:t>
      </w:r>
      <w:r>
        <w:rPr>
          <w:rFonts w:ascii="Arial" w:hAnsi="Arial" w:cs="Arial"/>
          <w:b/>
          <w:sz w:val="24"/>
          <w:szCs w:val="24"/>
        </w:rPr>
        <w:t xml:space="preserve"> </w:t>
      </w:r>
      <w:r>
        <w:rPr>
          <w:rFonts w:ascii="Arial" w:hAnsi="Arial" w:cs="Arial"/>
          <w:sz w:val="24"/>
          <w:szCs w:val="24"/>
        </w:rPr>
        <w:t xml:space="preserve">(o raio máximo de uma vizinhança) e MintPts (o número de pontos requeridos na vizinhança de um </w:t>
      </w:r>
      <w:r w:rsidRPr="00FD120F">
        <w:rPr>
          <w:rFonts w:ascii="Arial" w:hAnsi="Arial" w:cs="Arial"/>
          <w:i/>
          <w:sz w:val="24"/>
          <w:szCs w:val="24"/>
        </w:rPr>
        <w:t>core objects</w:t>
      </w:r>
      <w:r>
        <w:rPr>
          <w:rFonts w:ascii="Arial" w:hAnsi="Arial" w:cs="Arial"/>
          <w:sz w:val="24"/>
          <w:szCs w:val="24"/>
        </w:rPr>
        <w:t xml:space="preserve">), isso transfere para os usuários a responsabilidade de selecionar os valores dos parâmetros que irão levar a descoberta de clusters aceitáveis. Isto é um problema, que também estar associados a muitos outros algoritmos de clusters. A configuração de tais parâmetros são usualmente definidos empiricamente, especialmente para parâmetros do mundo real, conjunto de dados de alta dimensionalidade. Além do mais, muitos algoritmos são sensíveis para esses valores de parâmetros: configurações levemente diferentes pode levar a muitos diferentes agrupamento de dados (Han; Kamber &amp; Pei, 2011). Para superar a dificuldade em usar os parâmetros na análise de clusters, foi proposto um método chamado </w:t>
      </w:r>
      <w:r w:rsidRPr="00AC7555">
        <w:rPr>
          <w:rFonts w:ascii="Arial" w:hAnsi="Arial" w:cs="Arial"/>
          <w:b/>
          <w:sz w:val="24"/>
          <w:szCs w:val="24"/>
        </w:rPr>
        <w:t>OPTICS</w:t>
      </w:r>
      <w:r>
        <w:rPr>
          <w:rFonts w:ascii="Arial" w:hAnsi="Arial" w:cs="Arial"/>
          <w:sz w:val="24"/>
          <w:szCs w:val="24"/>
        </w:rPr>
        <w:t>.</w:t>
      </w:r>
    </w:p>
    <w:p w:rsidR="00E34D90" w:rsidRDefault="00E34D90" w:rsidP="00E34D90">
      <w:pPr>
        <w:pStyle w:val="PargrafodaLista"/>
        <w:jc w:val="both"/>
        <w:rPr>
          <w:rFonts w:ascii="Arial" w:hAnsi="Arial" w:cs="Arial"/>
          <w:sz w:val="24"/>
          <w:szCs w:val="24"/>
        </w:rPr>
      </w:pPr>
      <w:r>
        <w:rPr>
          <w:rFonts w:ascii="Arial" w:hAnsi="Arial" w:cs="Arial"/>
          <w:sz w:val="24"/>
          <w:szCs w:val="24"/>
        </w:rPr>
        <w:t xml:space="preserve"> </w:t>
      </w:r>
    </w:p>
    <w:p w:rsidR="00E34D90" w:rsidRDefault="00E34D90" w:rsidP="00E34D90">
      <w:pPr>
        <w:jc w:val="both"/>
        <w:rPr>
          <w:rFonts w:ascii="Arial" w:hAnsi="Arial" w:cs="Arial"/>
          <w:sz w:val="24"/>
          <w:szCs w:val="24"/>
        </w:rPr>
      </w:pPr>
      <w:r>
        <w:rPr>
          <w:rFonts w:ascii="Arial" w:hAnsi="Arial" w:cs="Arial"/>
          <w:sz w:val="24"/>
          <w:szCs w:val="24"/>
        </w:rPr>
        <w:tab/>
        <w:t xml:space="preserve">O método </w:t>
      </w:r>
      <w:r w:rsidRPr="00BA487A">
        <w:rPr>
          <w:rFonts w:ascii="Arial" w:hAnsi="Arial" w:cs="Arial"/>
          <w:b/>
          <w:sz w:val="24"/>
          <w:szCs w:val="24"/>
        </w:rPr>
        <w:t>OPTICS</w:t>
      </w:r>
      <w:r>
        <w:rPr>
          <w:rFonts w:ascii="Arial" w:hAnsi="Arial" w:cs="Arial"/>
          <w:sz w:val="24"/>
          <w:szCs w:val="24"/>
        </w:rPr>
        <w:t xml:space="preserve"> não produz explicitamente um conjunto de clusters de dados. Em vez disso, ele exibe </w:t>
      </w:r>
      <w:r w:rsidRPr="00AC7555">
        <w:rPr>
          <w:rFonts w:ascii="Arial" w:hAnsi="Arial" w:cs="Arial"/>
          <w:b/>
          <w:i/>
          <w:sz w:val="24"/>
          <w:szCs w:val="24"/>
        </w:rPr>
        <w:t>cluster ordering</w:t>
      </w:r>
      <w:r>
        <w:rPr>
          <w:rFonts w:ascii="Arial" w:hAnsi="Arial" w:cs="Arial"/>
          <w:sz w:val="24"/>
          <w:szCs w:val="24"/>
        </w:rPr>
        <w:t>. Isto é, uma lista linear de todos os objetos que estão sobre análise e representa a estrutura de clusters baseado na densidade (</w:t>
      </w:r>
      <w:r w:rsidRPr="00A06E7B">
        <w:rPr>
          <w:rFonts w:ascii="Arial" w:hAnsi="Arial" w:cs="Arial"/>
          <w:i/>
          <w:sz w:val="24"/>
          <w:szCs w:val="24"/>
        </w:rPr>
        <w:t>density-based clustering structure</w:t>
      </w:r>
      <w:r>
        <w:rPr>
          <w:rFonts w:ascii="Arial" w:hAnsi="Arial" w:cs="Arial"/>
          <w:sz w:val="24"/>
          <w:szCs w:val="24"/>
        </w:rPr>
        <w:t>) dos dados. Isto equivale a agrupamento obtida a partir de uma ampla e variada configuração de parâmetros. A ordenação de clusters pode ser usada para extrair informações básicas sobre os clusters (por exemplo, o centro do cluster, ou a forma arbitrária dos clusters), derivar a estrutura intrínseca do cluster, bem como proporcionar a visualização do cluster (Han; Kamber &amp; Pei, 2011).</w:t>
      </w:r>
    </w:p>
    <w:p w:rsidR="00E34D90" w:rsidRDefault="00E34D90" w:rsidP="00E34D90">
      <w:pPr>
        <w:jc w:val="both"/>
        <w:rPr>
          <w:rFonts w:ascii="Arial" w:hAnsi="Arial" w:cs="Arial"/>
          <w:iCs/>
          <w:sz w:val="24"/>
          <w:szCs w:val="24"/>
        </w:rPr>
      </w:pPr>
      <w:r>
        <w:rPr>
          <w:rFonts w:ascii="Arial" w:hAnsi="Arial" w:cs="Arial"/>
          <w:sz w:val="24"/>
          <w:szCs w:val="24"/>
        </w:rPr>
        <w:tab/>
        <w:t xml:space="preserve">De acordo com Han; Kamber &amp; pei (2011), para construir diferentes clusters simultaneamente, os objetos são processados em uma ordem especifica. Os objetos selecionados são aqueles que estão em uma distância menor do que </w:t>
      </w:r>
      <w:r w:rsidRPr="005265C3">
        <w:rPr>
          <w:rFonts w:ascii="Arial" w:hAnsi="Arial" w:cs="Arial"/>
          <w:b/>
          <w:iCs/>
          <w:sz w:val="24"/>
          <w:szCs w:val="24"/>
        </w:rPr>
        <w:t>ε</w:t>
      </w:r>
      <w:r>
        <w:rPr>
          <w:rFonts w:ascii="Arial" w:hAnsi="Arial" w:cs="Arial"/>
          <w:b/>
          <w:iCs/>
          <w:sz w:val="24"/>
          <w:szCs w:val="24"/>
        </w:rPr>
        <w:t xml:space="preserve">, </w:t>
      </w:r>
      <w:r>
        <w:rPr>
          <w:rFonts w:ascii="Arial" w:hAnsi="Arial" w:cs="Arial"/>
          <w:iCs/>
          <w:sz w:val="24"/>
          <w:szCs w:val="24"/>
        </w:rPr>
        <w:t>assim os clusters com alta densidade irão ser construídos primeiro.</w:t>
      </w:r>
    </w:p>
    <w:p w:rsidR="00E34D90" w:rsidRDefault="00E34D90" w:rsidP="00E34D90">
      <w:pPr>
        <w:jc w:val="both"/>
        <w:rPr>
          <w:rFonts w:ascii="Arial" w:hAnsi="Arial" w:cs="Arial"/>
          <w:sz w:val="24"/>
          <w:szCs w:val="24"/>
        </w:rPr>
      </w:pPr>
      <w:r>
        <w:rPr>
          <w:rFonts w:ascii="Arial" w:hAnsi="Arial" w:cs="Arial"/>
          <w:sz w:val="24"/>
          <w:szCs w:val="24"/>
        </w:rPr>
        <w:tab/>
        <w:t>A</w:t>
      </w:r>
      <w:r>
        <w:rPr>
          <w:rFonts w:ascii="Arial" w:hAnsi="Arial" w:cs="Arial"/>
          <w:iCs/>
          <w:sz w:val="24"/>
          <w:szCs w:val="24"/>
        </w:rPr>
        <w:t xml:space="preserve"> estrutura do algoritmo </w:t>
      </w:r>
      <w:r w:rsidRPr="00314A11">
        <w:rPr>
          <w:rFonts w:ascii="Arial" w:hAnsi="Arial" w:cs="Arial"/>
          <w:iCs/>
          <w:sz w:val="24"/>
          <w:szCs w:val="24"/>
        </w:rPr>
        <w:t>OPTICS</w:t>
      </w:r>
      <w:r>
        <w:rPr>
          <w:rFonts w:ascii="Arial" w:hAnsi="Arial" w:cs="Arial"/>
          <w:iCs/>
          <w:sz w:val="24"/>
          <w:szCs w:val="24"/>
        </w:rPr>
        <w:t xml:space="preserve"> é muito similar ao </w:t>
      </w:r>
      <w:r w:rsidRPr="00314A11">
        <w:rPr>
          <w:rFonts w:ascii="Arial" w:hAnsi="Arial" w:cs="Arial"/>
          <w:iCs/>
          <w:sz w:val="24"/>
          <w:szCs w:val="24"/>
        </w:rPr>
        <w:t>DBSCAN</w:t>
      </w:r>
      <w:r>
        <w:rPr>
          <w:rFonts w:ascii="Arial" w:hAnsi="Arial" w:cs="Arial"/>
          <w:iCs/>
          <w:sz w:val="24"/>
          <w:szCs w:val="24"/>
        </w:rPr>
        <w:t xml:space="preserve">. Consequentemente, os dois algoritmos têm a mesma complexidade. A complexidade é </w:t>
      </w:r>
      <w:proofErr w:type="gramStart"/>
      <w:r>
        <w:rPr>
          <w:rFonts w:ascii="Arial" w:hAnsi="Arial" w:cs="Arial"/>
          <w:sz w:val="24"/>
          <w:szCs w:val="24"/>
        </w:rPr>
        <w:t>O(</w:t>
      </w:r>
      <w:proofErr w:type="gramEnd"/>
      <w:r w:rsidRPr="00314A11">
        <w:rPr>
          <w:rFonts w:ascii="Arial" w:hAnsi="Arial" w:cs="Arial"/>
          <w:i/>
          <w:sz w:val="24"/>
          <w:szCs w:val="24"/>
        </w:rPr>
        <w:t>n.</w:t>
      </w:r>
      <w:r w:rsidRPr="00314A11">
        <w:rPr>
          <w:rFonts w:ascii="Arial" w:hAnsi="Arial" w:cs="Arial"/>
          <w:sz w:val="24"/>
          <w:szCs w:val="24"/>
        </w:rPr>
        <w:t xml:space="preserve"> log </w:t>
      </w:r>
      <w:r w:rsidRPr="00314A11">
        <w:rPr>
          <w:rFonts w:ascii="Arial" w:hAnsi="Arial" w:cs="Arial"/>
          <w:i/>
          <w:sz w:val="24"/>
          <w:szCs w:val="24"/>
        </w:rPr>
        <w:t>n</w:t>
      </w:r>
      <w:r>
        <w:rPr>
          <w:rFonts w:ascii="Arial" w:hAnsi="Arial" w:cs="Arial"/>
          <w:sz w:val="24"/>
          <w:szCs w:val="24"/>
        </w:rPr>
        <w:t>) se é usado um índex espacial, e O(</w:t>
      </w:r>
      <w:r w:rsidRPr="00314A11">
        <w:rPr>
          <w:rFonts w:ascii="Arial" w:hAnsi="Arial" w:cs="Arial"/>
          <w:sz w:val="24"/>
          <w:szCs w:val="24"/>
        </w:rPr>
        <w:t>n</w:t>
      </w:r>
      <w:r w:rsidRPr="00314A11">
        <w:rPr>
          <w:rFonts w:ascii="Arial" w:hAnsi="Arial" w:cs="Arial"/>
          <w:sz w:val="24"/>
          <w:szCs w:val="24"/>
          <w:vertAlign w:val="superscript"/>
        </w:rPr>
        <w:t>2</w:t>
      </w:r>
      <w:r>
        <w:rPr>
          <w:rFonts w:ascii="Arial" w:hAnsi="Arial" w:cs="Arial"/>
          <w:sz w:val="24"/>
          <w:szCs w:val="24"/>
        </w:rPr>
        <w:t xml:space="preserve">) caso contrário, onde </w:t>
      </w:r>
      <w:r w:rsidRPr="00D83A32">
        <w:rPr>
          <w:rFonts w:ascii="Arial" w:hAnsi="Arial" w:cs="Arial"/>
          <w:b/>
          <w:sz w:val="24"/>
          <w:szCs w:val="24"/>
        </w:rPr>
        <w:t>n</w:t>
      </w:r>
      <w:r>
        <w:rPr>
          <w:rFonts w:ascii="Arial" w:hAnsi="Arial" w:cs="Arial"/>
          <w:sz w:val="24"/>
          <w:szCs w:val="24"/>
        </w:rPr>
        <w:t xml:space="preserve"> é o número de objetos.</w:t>
      </w:r>
    </w:p>
    <w:p w:rsidR="00E34D90" w:rsidRDefault="00E34D90" w:rsidP="008171D4">
      <w:pPr>
        <w:pStyle w:val="PargrafodaLista"/>
        <w:numPr>
          <w:ilvl w:val="0"/>
          <w:numId w:val="44"/>
        </w:numPr>
        <w:jc w:val="both"/>
        <w:rPr>
          <w:rFonts w:ascii="Arial" w:hAnsi="Arial" w:cs="Arial"/>
          <w:sz w:val="24"/>
          <w:szCs w:val="24"/>
        </w:rPr>
      </w:pPr>
      <w:r w:rsidRPr="00910E71">
        <w:rPr>
          <w:rFonts w:ascii="Arial" w:hAnsi="Arial" w:cs="Arial"/>
          <w:b/>
          <w:sz w:val="24"/>
          <w:szCs w:val="24"/>
        </w:rPr>
        <w:t>DENCLUE</w:t>
      </w:r>
      <w:r>
        <w:rPr>
          <w:rFonts w:ascii="Arial" w:hAnsi="Arial" w:cs="Arial"/>
          <w:b/>
          <w:sz w:val="24"/>
          <w:szCs w:val="24"/>
        </w:rPr>
        <w:t xml:space="preserve"> </w:t>
      </w:r>
      <w:r w:rsidRPr="00910E71">
        <w:rPr>
          <w:rFonts w:ascii="Arial" w:hAnsi="Arial" w:cs="Arial"/>
          <w:sz w:val="24"/>
          <w:szCs w:val="24"/>
        </w:rPr>
        <w:t>(</w:t>
      </w:r>
      <w:r w:rsidRPr="00910E71">
        <w:rPr>
          <w:rFonts w:ascii="Arial" w:hAnsi="Arial" w:cs="Arial"/>
          <w:i/>
          <w:sz w:val="24"/>
          <w:szCs w:val="24"/>
        </w:rPr>
        <w:t>DENsity-based CLUstEring</w:t>
      </w:r>
      <w:r>
        <w:rPr>
          <w:rFonts w:ascii="Arial" w:hAnsi="Arial" w:cs="Arial"/>
          <w:sz w:val="24"/>
          <w:szCs w:val="24"/>
        </w:rPr>
        <w:t xml:space="preserve">) - É um método de agrupamento baseado num conjunto de funções de distribuição de densidade. Primeiro </w:t>
      </w:r>
      <w:r>
        <w:rPr>
          <w:rFonts w:ascii="Arial" w:hAnsi="Arial" w:cs="Arial"/>
          <w:sz w:val="24"/>
          <w:szCs w:val="24"/>
        </w:rPr>
        <w:lastRenderedPageBreak/>
        <w:t xml:space="preserve">é dado uma estimativa da densidade, e então descreve o algoritmo </w:t>
      </w:r>
      <w:r w:rsidRPr="00512D34">
        <w:rPr>
          <w:rFonts w:ascii="Arial" w:hAnsi="Arial" w:cs="Arial"/>
          <w:sz w:val="24"/>
          <w:szCs w:val="24"/>
        </w:rPr>
        <w:t>DENCLUE</w:t>
      </w:r>
      <w:r>
        <w:rPr>
          <w:rFonts w:ascii="Arial" w:hAnsi="Arial" w:cs="Arial"/>
          <w:sz w:val="24"/>
          <w:szCs w:val="24"/>
        </w:rPr>
        <w:t>.</w:t>
      </w:r>
    </w:p>
    <w:p w:rsidR="002C508B" w:rsidRDefault="00E34D90" w:rsidP="00E34D90">
      <w:pPr>
        <w:jc w:val="both"/>
        <w:rPr>
          <w:rFonts w:ascii="Arial" w:hAnsi="Arial" w:cs="Arial"/>
          <w:sz w:val="24"/>
          <w:szCs w:val="24"/>
        </w:rPr>
      </w:pPr>
      <w:r>
        <w:rPr>
          <w:rFonts w:ascii="Arial" w:hAnsi="Arial" w:cs="Arial"/>
          <w:sz w:val="24"/>
          <w:szCs w:val="24"/>
        </w:rPr>
        <w:tab/>
      </w:r>
    </w:p>
    <w:p w:rsidR="00E34D90" w:rsidRDefault="002C508B" w:rsidP="00E34D90">
      <w:pPr>
        <w:jc w:val="both"/>
        <w:rPr>
          <w:rFonts w:ascii="Arial" w:hAnsi="Arial" w:cs="Arial"/>
          <w:iCs/>
          <w:sz w:val="24"/>
          <w:szCs w:val="24"/>
        </w:rPr>
      </w:pPr>
      <w:r>
        <w:rPr>
          <w:rFonts w:ascii="Arial" w:hAnsi="Arial" w:cs="Arial"/>
          <w:sz w:val="24"/>
          <w:szCs w:val="24"/>
        </w:rPr>
        <w:tab/>
      </w:r>
      <w:r w:rsidR="00E34D90">
        <w:rPr>
          <w:rFonts w:ascii="Arial" w:hAnsi="Arial" w:cs="Arial"/>
          <w:sz w:val="24"/>
          <w:szCs w:val="24"/>
        </w:rPr>
        <w:t xml:space="preserve">Nos métodos DBSCAN e OPTICS, a densidade é calculada contando o número de objetos em uma vizinhança definida pelo parâmetro raio </w:t>
      </w:r>
      <w:r w:rsidR="00E34D90" w:rsidRPr="003B07FD">
        <w:rPr>
          <w:rFonts w:ascii="Arial" w:hAnsi="Arial" w:cs="Arial"/>
          <w:iCs/>
          <w:sz w:val="24"/>
          <w:szCs w:val="24"/>
        </w:rPr>
        <w:t>ε</w:t>
      </w:r>
      <w:r w:rsidR="00E34D90">
        <w:rPr>
          <w:rFonts w:ascii="Arial" w:hAnsi="Arial" w:cs="Arial"/>
          <w:iCs/>
          <w:sz w:val="24"/>
          <w:szCs w:val="24"/>
        </w:rPr>
        <w:t>. Tal estimativa de densidade pode ser altamente sensível ao valor do raio. Por exemplo, na Figura 3.2, a densidade muda significativamente quando o raio aumenta por um pequeno valor.</w:t>
      </w:r>
    </w:p>
    <w:p w:rsidR="00E34D90" w:rsidRDefault="00E34D90" w:rsidP="00E34D90">
      <w:pPr>
        <w:jc w:val="both"/>
        <w:rPr>
          <w:rFonts w:ascii="Arial" w:hAnsi="Arial" w:cs="Arial"/>
          <w:iCs/>
          <w:sz w:val="24"/>
          <w:szCs w:val="24"/>
        </w:rPr>
      </w:pPr>
    </w:p>
    <w:p w:rsidR="00E34D90" w:rsidRDefault="00E34D90" w:rsidP="00E34D90">
      <w:pPr>
        <w:jc w:val="both"/>
        <w:rPr>
          <w:rFonts w:ascii="Arial" w:hAnsi="Arial" w:cs="Arial"/>
          <w:iCs/>
          <w:sz w:val="24"/>
          <w:szCs w:val="24"/>
        </w:rPr>
      </w:pPr>
      <w:r w:rsidRPr="002D2AC5">
        <w:rPr>
          <w:rFonts w:ascii="Arial" w:hAnsi="Arial" w:cs="Arial"/>
          <w:iCs/>
          <w:noProof/>
          <w:sz w:val="24"/>
          <w:szCs w:val="24"/>
          <w:lang w:eastAsia="pt-BR"/>
        </w:rPr>
        <mc:AlternateContent>
          <mc:Choice Requires="wps">
            <w:drawing>
              <wp:anchor distT="45720" distB="45720" distL="114300" distR="114300" simplePos="0" relativeHeight="251689984" behindDoc="0" locked="0" layoutInCell="1" allowOverlap="1" wp14:anchorId="202191B2" wp14:editId="42DF130F">
                <wp:simplePos x="0" y="0"/>
                <wp:positionH relativeFrom="column">
                  <wp:align>center</wp:align>
                </wp:positionH>
                <wp:positionV relativeFrom="paragraph">
                  <wp:posOffset>182880</wp:posOffset>
                </wp:positionV>
                <wp:extent cx="2360930" cy="1404620"/>
                <wp:effectExtent l="0" t="0" r="0" b="0"/>
                <wp:wrapSquare wrapText="bothSides"/>
                <wp:docPr id="3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8E3CA1" w:rsidRDefault="008E3CA1" w:rsidP="00E34D90">
                            <w:r>
                              <w:rPr>
                                <w:noProof/>
                                <w:lang w:eastAsia="pt-BR"/>
                              </w:rPr>
                              <w:drawing>
                                <wp:inline distT="0" distB="0" distL="0" distR="0" wp14:anchorId="5DECB973" wp14:editId="5D93593A">
                                  <wp:extent cx="1905000" cy="1733550"/>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05000" cy="1733550"/>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02191B2" id="_x0000_s1045" type="#_x0000_t202" style="position:absolute;left:0;text-align:left;margin-left:0;margin-top:14.4pt;width:185.9pt;height:110.6pt;z-index:251689984;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" stroked="f">
                <v:textbox style="mso-fit-shape-to-text:t">
                  <w:txbxContent>
                    <w:p w:rsidR="008E3CA1" w:rsidRDefault="008E3CA1" w:rsidP="00E34D90">
                      <w:r>
                        <w:rPr>
                          <w:noProof/>
                          <w:lang w:eastAsia="pt-BR"/>
                        </w:rPr>
                        <w:drawing>
                          <wp:inline distT="0" distB="0" distL="0" distR="0" wp14:anchorId="5DECB973" wp14:editId="5D93593A">
                            <wp:extent cx="1905000" cy="1733550"/>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05000" cy="1733550"/>
                                    </a:xfrm>
                                    <a:prstGeom prst="rect">
                                      <a:avLst/>
                                    </a:prstGeom>
                                  </pic:spPr>
                                </pic:pic>
                              </a:graphicData>
                            </a:graphic>
                          </wp:inline>
                        </w:drawing>
                      </w:r>
                    </w:p>
                  </w:txbxContent>
                </v:textbox>
                <w10:wrap type="square"/>
              </v:shape>
            </w:pict>
          </mc:Fallback>
        </mc:AlternateContent>
      </w:r>
    </w:p>
    <w:p w:rsidR="00E34D90" w:rsidRDefault="00E34D90" w:rsidP="00E34D90">
      <w:pPr>
        <w:jc w:val="both"/>
        <w:rPr>
          <w:rFonts w:ascii="Arial" w:hAnsi="Arial" w:cs="Arial"/>
          <w:iCs/>
          <w:sz w:val="24"/>
          <w:szCs w:val="24"/>
        </w:rPr>
      </w:pPr>
    </w:p>
    <w:p w:rsidR="00E34D90" w:rsidRDefault="00E34D90" w:rsidP="00E34D90">
      <w:pPr>
        <w:jc w:val="both"/>
        <w:rPr>
          <w:rFonts w:ascii="Arial" w:hAnsi="Arial" w:cs="Arial"/>
          <w:iCs/>
          <w:sz w:val="24"/>
          <w:szCs w:val="24"/>
        </w:rPr>
      </w:pPr>
    </w:p>
    <w:p w:rsidR="00E34D90" w:rsidRDefault="00E34D90" w:rsidP="00E34D90">
      <w:pPr>
        <w:jc w:val="both"/>
        <w:rPr>
          <w:rFonts w:ascii="Arial" w:hAnsi="Arial" w:cs="Arial"/>
          <w:iCs/>
          <w:sz w:val="24"/>
          <w:szCs w:val="24"/>
        </w:rPr>
      </w:pPr>
    </w:p>
    <w:p w:rsidR="00E34D90" w:rsidRDefault="00E34D90" w:rsidP="00E34D90">
      <w:pPr>
        <w:jc w:val="both"/>
        <w:rPr>
          <w:rFonts w:ascii="Arial" w:hAnsi="Arial" w:cs="Arial"/>
          <w:iCs/>
          <w:sz w:val="24"/>
          <w:szCs w:val="24"/>
        </w:rPr>
      </w:pPr>
    </w:p>
    <w:p w:rsidR="00E34D90" w:rsidRDefault="00E34D90" w:rsidP="00E34D90">
      <w:pPr>
        <w:jc w:val="both"/>
        <w:rPr>
          <w:rFonts w:ascii="Arial" w:hAnsi="Arial" w:cs="Arial"/>
          <w:iCs/>
          <w:sz w:val="24"/>
          <w:szCs w:val="24"/>
        </w:rPr>
      </w:pPr>
    </w:p>
    <w:p w:rsidR="008E0A21" w:rsidRDefault="008E0A21" w:rsidP="008E0A21">
      <w:pPr>
        <w:jc w:val="both"/>
        <w:rPr>
          <w:rFonts w:ascii="Arial" w:hAnsi="Arial" w:cs="Arial"/>
          <w:b/>
          <w:iCs/>
          <w:sz w:val="24"/>
          <w:szCs w:val="24"/>
          <w:lang w:val="en-US"/>
        </w:rPr>
      </w:pPr>
    </w:p>
    <w:p w:rsidR="008E0A21" w:rsidRDefault="008E0A21" w:rsidP="008E0A21">
      <w:pPr>
        <w:jc w:val="both"/>
        <w:rPr>
          <w:rFonts w:ascii="Arial" w:hAnsi="Arial" w:cs="Arial"/>
          <w:b/>
          <w:iCs/>
          <w:sz w:val="24"/>
          <w:szCs w:val="24"/>
          <w:lang w:val="en-US"/>
        </w:rPr>
      </w:pPr>
    </w:p>
    <w:p w:rsidR="008E0A21" w:rsidRDefault="008E0A21" w:rsidP="008E0A21">
      <w:pPr>
        <w:jc w:val="both"/>
        <w:rPr>
          <w:rFonts w:ascii="Arial" w:hAnsi="Arial" w:cs="Arial"/>
          <w:iCs/>
          <w:sz w:val="24"/>
          <w:szCs w:val="24"/>
        </w:rPr>
      </w:pPr>
      <w:r>
        <w:rPr>
          <w:rFonts w:ascii="Arial" w:hAnsi="Arial" w:cs="Arial"/>
          <w:b/>
          <w:iCs/>
          <w:sz w:val="24"/>
          <w:szCs w:val="24"/>
          <w:lang w:val="en-US"/>
        </w:rPr>
        <w:t>Figura 3.2</w:t>
      </w:r>
      <w:r w:rsidRPr="00837493">
        <w:rPr>
          <w:rFonts w:ascii="Arial" w:hAnsi="Arial" w:cs="Arial"/>
          <w:iCs/>
          <w:sz w:val="24"/>
          <w:szCs w:val="24"/>
          <w:lang w:val="en-US"/>
        </w:rPr>
        <w:t xml:space="preserve"> </w:t>
      </w:r>
      <w:r>
        <w:rPr>
          <w:rFonts w:ascii="Arial" w:hAnsi="Arial" w:cs="Arial"/>
          <w:iCs/>
          <w:sz w:val="24"/>
          <w:szCs w:val="24"/>
          <w:lang w:val="en-US"/>
        </w:rPr>
        <w:t xml:space="preserve">Estimando a densidade no DBSAN e OPTPICS. Aumentando o raio de </w:t>
      </w:r>
      <w:r w:rsidRPr="003B07FD">
        <w:rPr>
          <w:rFonts w:ascii="Arial" w:hAnsi="Arial" w:cs="Arial"/>
          <w:iCs/>
          <w:sz w:val="24"/>
          <w:szCs w:val="24"/>
        </w:rPr>
        <w:t>ε</w:t>
      </w:r>
      <w:r w:rsidRPr="002D2AC5">
        <w:rPr>
          <w:rFonts w:ascii="Arial" w:hAnsi="Arial" w:cs="Arial"/>
          <w:iCs/>
          <w:sz w:val="24"/>
          <w:szCs w:val="24"/>
          <w:vertAlign w:val="subscript"/>
        </w:rPr>
        <w:t>1</w:t>
      </w:r>
      <w:r w:rsidRPr="00013935">
        <w:rPr>
          <w:rFonts w:ascii="Arial" w:hAnsi="Arial" w:cs="Arial"/>
          <w:iCs/>
          <w:sz w:val="24"/>
          <w:szCs w:val="24"/>
        </w:rPr>
        <w:t xml:space="preserve"> </w:t>
      </w:r>
      <w:r>
        <w:rPr>
          <w:rFonts w:ascii="Arial" w:hAnsi="Arial" w:cs="Arial"/>
          <w:iCs/>
          <w:sz w:val="24"/>
          <w:szCs w:val="24"/>
        </w:rPr>
        <w:t xml:space="preserve">para </w:t>
      </w:r>
      <w:r w:rsidRPr="003B07FD">
        <w:rPr>
          <w:rFonts w:ascii="Arial" w:hAnsi="Arial" w:cs="Arial"/>
          <w:iCs/>
          <w:sz w:val="24"/>
          <w:szCs w:val="24"/>
        </w:rPr>
        <w:t>ε</w:t>
      </w:r>
      <w:r w:rsidRPr="002D2AC5">
        <w:rPr>
          <w:rFonts w:ascii="Arial" w:hAnsi="Arial" w:cs="Arial"/>
          <w:iCs/>
          <w:sz w:val="24"/>
          <w:szCs w:val="24"/>
          <w:vertAlign w:val="subscript"/>
        </w:rPr>
        <w:t>2</w:t>
      </w:r>
      <w:r>
        <w:rPr>
          <w:rFonts w:ascii="Arial" w:hAnsi="Arial" w:cs="Arial"/>
          <w:iCs/>
          <w:sz w:val="24"/>
          <w:szCs w:val="24"/>
          <w:vertAlign w:val="subscript"/>
        </w:rPr>
        <w:t xml:space="preserve">, </w:t>
      </w:r>
      <w:r>
        <w:rPr>
          <w:rFonts w:ascii="Arial" w:hAnsi="Arial" w:cs="Arial"/>
          <w:iCs/>
          <w:sz w:val="24"/>
          <w:szCs w:val="24"/>
        </w:rPr>
        <w:t xml:space="preserve">resulta em uma densidade muito maior. </w:t>
      </w:r>
      <w:r w:rsidRPr="00013935">
        <w:rPr>
          <w:rFonts w:ascii="Arial" w:hAnsi="Arial" w:cs="Arial"/>
          <w:iCs/>
          <w:sz w:val="24"/>
          <w:szCs w:val="24"/>
        </w:rPr>
        <w:t xml:space="preserve">Fonte: </w:t>
      </w:r>
      <w:r>
        <w:rPr>
          <w:rFonts w:ascii="Arial" w:hAnsi="Arial" w:cs="Arial"/>
          <w:iCs/>
          <w:sz w:val="24"/>
          <w:szCs w:val="24"/>
        </w:rPr>
        <w:t>(</w:t>
      </w:r>
      <w:r w:rsidRPr="00013935">
        <w:rPr>
          <w:rFonts w:ascii="Arial" w:hAnsi="Arial" w:cs="Arial"/>
          <w:iCs/>
          <w:sz w:val="24"/>
          <w:szCs w:val="24"/>
        </w:rPr>
        <w:t>Han</w:t>
      </w:r>
      <w:r>
        <w:rPr>
          <w:rFonts w:ascii="Arial" w:hAnsi="Arial" w:cs="Arial"/>
          <w:iCs/>
          <w:sz w:val="24"/>
          <w:szCs w:val="24"/>
        </w:rPr>
        <w:t>;</w:t>
      </w:r>
      <w:r w:rsidRPr="00013935">
        <w:rPr>
          <w:rFonts w:ascii="Arial" w:hAnsi="Arial" w:cs="Arial"/>
          <w:iCs/>
          <w:sz w:val="24"/>
          <w:szCs w:val="24"/>
        </w:rPr>
        <w:t xml:space="preserve"> K</w:t>
      </w:r>
      <w:r>
        <w:rPr>
          <w:rFonts w:ascii="Arial" w:hAnsi="Arial" w:cs="Arial"/>
          <w:iCs/>
          <w:sz w:val="24"/>
          <w:szCs w:val="24"/>
        </w:rPr>
        <w:t>a</w:t>
      </w:r>
      <w:r w:rsidRPr="00013935">
        <w:rPr>
          <w:rFonts w:ascii="Arial" w:hAnsi="Arial" w:cs="Arial"/>
          <w:iCs/>
          <w:sz w:val="24"/>
          <w:szCs w:val="24"/>
        </w:rPr>
        <w:t>mber</w:t>
      </w:r>
      <w:r>
        <w:rPr>
          <w:rFonts w:ascii="Arial" w:hAnsi="Arial" w:cs="Arial"/>
          <w:iCs/>
          <w:sz w:val="24"/>
          <w:szCs w:val="24"/>
        </w:rPr>
        <w:t xml:space="preserve"> &amp; Pei</w:t>
      </w:r>
      <w:r w:rsidRPr="00013935">
        <w:rPr>
          <w:rFonts w:ascii="Arial" w:hAnsi="Arial" w:cs="Arial"/>
          <w:iCs/>
          <w:sz w:val="24"/>
          <w:szCs w:val="24"/>
        </w:rPr>
        <w:t>, 2011</w:t>
      </w:r>
      <w:r>
        <w:rPr>
          <w:rFonts w:ascii="Arial" w:hAnsi="Arial" w:cs="Arial"/>
          <w:iCs/>
          <w:sz w:val="24"/>
          <w:szCs w:val="24"/>
        </w:rPr>
        <w:t>)</w:t>
      </w:r>
      <w:r w:rsidRPr="00013935">
        <w:rPr>
          <w:rFonts w:ascii="Arial" w:hAnsi="Arial" w:cs="Arial"/>
          <w:iCs/>
          <w:sz w:val="24"/>
          <w:szCs w:val="24"/>
        </w:rPr>
        <w:t>.</w:t>
      </w:r>
    </w:p>
    <w:p w:rsidR="00E34D90" w:rsidRDefault="00E34D90" w:rsidP="00E34D90">
      <w:pPr>
        <w:jc w:val="both"/>
        <w:rPr>
          <w:rFonts w:ascii="Arial" w:hAnsi="Arial" w:cs="Arial"/>
          <w:sz w:val="24"/>
          <w:szCs w:val="24"/>
        </w:rPr>
      </w:pPr>
      <w:r w:rsidRPr="00013935">
        <w:rPr>
          <w:rFonts w:ascii="Arial" w:hAnsi="Arial" w:cs="Arial"/>
          <w:sz w:val="24"/>
          <w:szCs w:val="24"/>
        </w:rPr>
        <w:tab/>
      </w:r>
      <w:r>
        <w:rPr>
          <w:rFonts w:ascii="Arial" w:hAnsi="Arial" w:cs="Arial"/>
          <w:sz w:val="24"/>
          <w:szCs w:val="24"/>
        </w:rPr>
        <w:t>Segundo Han; Kamber &amp; Pei (2011), para superar este problema, pode ser usado estimativa de densidade de núcleo (</w:t>
      </w:r>
      <w:r w:rsidRPr="00A3165A">
        <w:rPr>
          <w:rFonts w:ascii="Arial" w:hAnsi="Arial" w:cs="Arial"/>
          <w:b/>
          <w:i/>
          <w:sz w:val="24"/>
          <w:szCs w:val="24"/>
        </w:rPr>
        <w:t>kernel density estimation</w:t>
      </w:r>
      <w:r w:rsidRPr="00514C15">
        <w:rPr>
          <w:rFonts w:ascii="Arial" w:hAnsi="Arial" w:cs="Arial"/>
          <w:sz w:val="24"/>
          <w:szCs w:val="24"/>
        </w:rPr>
        <w:t>)</w:t>
      </w:r>
      <w:r>
        <w:rPr>
          <w:rFonts w:ascii="Arial" w:hAnsi="Arial" w:cs="Arial"/>
          <w:sz w:val="24"/>
          <w:szCs w:val="24"/>
        </w:rPr>
        <w:t>, que é uma abordagem da estatística de estimativa de densidade não-paramétrica. A ideia geral por trás da estimativa de densidade de núcleo é simples. Trata-se um objeto observado com um indicador de densidade de alta probabilidade na região circundante. A densidade probabilística de um ponto depende da distância a partir desse ponto para o objeto observado.</w:t>
      </w:r>
    </w:p>
    <w:p w:rsidR="00E34D90" w:rsidRDefault="00E34D90" w:rsidP="00E34D90">
      <w:pPr>
        <w:jc w:val="both"/>
        <w:rPr>
          <w:rFonts w:ascii="Arial" w:hAnsi="Arial" w:cs="Arial"/>
          <w:sz w:val="24"/>
          <w:szCs w:val="24"/>
        </w:rPr>
      </w:pPr>
      <w:r>
        <w:rPr>
          <w:rFonts w:ascii="Arial" w:hAnsi="Arial" w:cs="Arial"/>
          <w:sz w:val="24"/>
          <w:szCs w:val="24"/>
        </w:rPr>
        <w:tab/>
        <w:t xml:space="preserve"> Formalmente, seja </w:t>
      </w:r>
      <w:r w:rsidRPr="009D6079">
        <w:rPr>
          <w:rFonts w:ascii="Arial" w:hAnsi="Arial" w:cs="Arial"/>
          <w:b/>
          <w:sz w:val="24"/>
          <w:szCs w:val="24"/>
        </w:rPr>
        <w:t>x</w:t>
      </w:r>
      <w:r w:rsidRPr="009D6079">
        <w:rPr>
          <w:rFonts w:ascii="Arial" w:hAnsi="Arial" w:cs="Arial"/>
          <w:b/>
          <w:sz w:val="24"/>
          <w:szCs w:val="24"/>
          <w:vertAlign w:val="subscript"/>
        </w:rPr>
        <w:t>1</w:t>
      </w:r>
      <w:r>
        <w:rPr>
          <w:rFonts w:ascii="Arial" w:hAnsi="Arial" w:cs="Arial"/>
          <w:sz w:val="24"/>
          <w:szCs w:val="24"/>
        </w:rPr>
        <w:t xml:space="preserve">, ..., </w:t>
      </w:r>
      <w:r w:rsidRPr="009D6079">
        <w:rPr>
          <w:rFonts w:ascii="Arial" w:hAnsi="Arial" w:cs="Arial"/>
          <w:b/>
          <w:sz w:val="24"/>
          <w:szCs w:val="24"/>
        </w:rPr>
        <w:t>x</w:t>
      </w:r>
      <w:r w:rsidRPr="009D6079">
        <w:rPr>
          <w:rFonts w:ascii="Arial" w:hAnsi="Arial" w:cs="Arial"/>
          <w:b/>
          <w:sz w:val="24"/>
          <w:szCs w:val="24"/>
          <w:vertAlign w:val="subscript"/>
        </w:rPr>
        <w:t>n</w:t>
      </w:r>
      <w:r>
        <w:rPr>
          <w:rFonts w:ascii="Arial" w:hAnsi="Arial" w:cs="Arial"/>
          <w:sz w:val="24"/>
          <w:szCs w:val="24"/>
        </w:rPr>
        <w:t xml:space="preserve"> seja uma amostra independente e identicamente distribuída de uma variável aleatória ƒ.  A função de densidade de núcleo de probabilidade estimativa é</w:t>
      </w:r>
    </w:p>
    <w:p w:rsidR="00E34D90" w:rsidRPr="006E03F1" w:rsidRDefault="00E34D90" w:rsidP="00E34D90">
      <w:pPr>
        <w:jc w:val="right"/>
        <w:rPr>
          <w:rFonts w:ascii="Arial" w:hAnsi="Arial" w:cs="Arial"/>
          <w:b/>
          <w:sz w:val="24"/>
          <w:szCs w:val="24"/>
        </w:rPr>
      </w:pPr>
      <w:r>
        <w:rPr>
          <w:rFonts w:ascii="Arial" w:hAnsi="Arial" w:cs="Arial"/>
          <w:b/>
          <w:sz w:val="24"/>
          <w:szCs w:val="24"/>
        </w:rPr>
        <w:t>(3</w:t>
      </w:r>
      <w:r w:rsidRPr="006E03F1">
        <w:rPr>
          <w:rFonts w:ascii="Arial" w:hAnsi="Arial" w:cs="Arial"/>
          <w:b/>
          <w:sz w:val="24"/>
          <w:szCs w:val="24"/>
        </w:rPr>
        <w:t>.</w:t>
      </w:r>
      <w:r>
        <w:rPr>
          <w:rFonts w:ascii="Arial" w:hAnsi="Arial" w:cs="Arial"/>
          <w:b/>
          <w:sz w:val="24"/>
          <w:szCs w:val="24"/>
        </w:rPr>
        <w:t>20</w:t>
      </w:r>
      <w:r w:rsidRPr="006E03F1">
        <w:rPr>
          <w:rFonts w:ascii="Arial" w:hAnsi="Arial" w:cs="Arial"/>
          <w:b/>
          <w:sz w:val="24"/>
          <w:szCs w:val="24"/>
        </w:rPr>
        <w:t>)</w:t>
      </w:r>
    </w:p>
    <w:p w:rsidR="00E34D90" w:rsidRPr="006E03F1" w:rsidRDefault="00233525" w:rsidP="00E34D90">
      <w:pPr>
        <w:jc w:val="center"/>
        <w:rPr>
          <w:rFonts w:ascii="Arial" w:hAnsi="Arial" w:cs="Arial"/>
          <w:sz w:val="28"/>
          <w:szCs w:val="28"/>
        </w:rPr>
      </w:pPr>
      <m:oMathPara>
        <m:oMath>
          <m:acc>
            <m:accPr>
              <m:ctrlPr>
                <w:rPr>
                  <w:rFonts w:ascii="Cambria Math" w:hAnsi="Cambria Math" w:cs="Arial"/>
                  <w:i/>
                  <w:sz w:val="28"/>
                  <w:szCs w:val="28"/>
                </w:rPr>
              </m:ctrlPr>
            </m:accPr>
            <m:e>
              <m:sSub>
                <m:sSubPr>
                  <m:ctrlPr>
                    <w:rPr>
                      <w:rFonts w:ascii="Cambria Math" w:hAnsi="Cambria Math" w:cs="Arial"/>
                      <w:i/>
                      <w:sz w:val="28"/>
                      <w:szCs w:val="28"/>
                    </w:rPr>
                  </m:ctrlPr>
                </m:sSubPr>
                <m:e>
                  <m:r>
                    <w:rPr>
                      <w:rFonts w:ascii="Cambria Math" w:hAnsi="Cambria Math" w:cs="Arial"/>
                      <w:sz w:val="28"/>
                      <w:szCs w:val="28"/>
                    </w:rPr>
                    <m:t>f</m:t>
                  </m:r>
                </m:e>
                <m:sub>
                  <m:r>
                    <w:rPr>
                      <w:rFonts w:ascii="Cambria Math" w:hAnsi="Cambria Math" w:cs="Arial"/>
                      <w:sz w:val="28"/>
                      <w:szCs w:val="28"/>
                    </w:rPr>
                    <m:t>h</m:t>
                  </m:r>
                </m:sub>
              </m:sSub>
            </m:e>
          </m:acc>
          <m:r>
            <w:rPr>
              <w:rFonts w:ascii="Cambria Math" w:hAnsi="Cambria Math" w:cs="Arial"/>
              <w:sz w:val="28"/>
              <w:szCs w:val="28"/>
            </w:rPr>
            <m:t xml:space="preserve"> </m:t>
          </m:r>
          <m:d>
            <m:dPr>
              <m:ctrlPr>
                <w:rPr>
                  <w:rFonts w:ascii="Cambria Math" w:hAnsi="Cambria Math" w:cs="Arial"/>
                  <w:i/>
                  <w:sz w:val="28"/>
                  <w:szCs w:val="28"/>
                </w:rPr>
              </m:ctrlPr>
            </m:dPr>
            <m:e>
              <m:r>
                <w:rPr>
                  <w:rFonts w:ascii="Cambria Math" w:hAnsi="Cambria Math" w:cs="Arial"/>
                  <w:sz w:val="28"/>
                  <w:szCs w:val="28"/>
                </w:rPr>
                <m:t>x</m:t>
              </m:r>
            </m:e>
          </m:d>
          <m:r>
            <w:rPr>
              <w:rFonts w:ascii="Cambria Math" w:hAnsi="Cambria Math" w:cs="Arial"/>
              <w:sz w:val="28"/>
              <w:szCs w:val="28"/>
            </w:rPr>
            <m:t xml:space="preserve"> = </m:t>
          </m:r>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nh</m:t>
              </m:r>
            </m:den>
          </m:f>
          <m:nary>
            <m:naryPr>
              <m:chr m:val="∑"/>
              <m:limLoc m:val="undOvr"/>
              <m:ctrlPr>
                <w:rPr>
                  <w:rFonts w:ascii="Cambria Math" w:hAnsi="Cambria Math" w:cs="Arial"/>
                  <w:i/>
                  <w:sz w:val="28"/>
                  <w:szCs w:val="28"/>
                </w:rPr>
              </m:ctrlPr>
            </m:naryPr>
            <m:sub>
              <m:r>
                <w:rPr>
                  <w:rFonts w:ascii="Cambria Math" w:hAnsi="Cambria Math" w:cs="Arial"/>
                  <w:sz w:val="28"/>
                  <w:szCs w:val="28"/>
                </w:rPr>
                <m:t>i=1</m:t>
              </m:r>
            </m:sub>
            <m:sup>
              <m:r>
                <w:rPr>
                  <w:rFonts w:ascii="Cambria Math" w:hAnsi="Cambria Math" w:cs="Arial"/>
                  <w:sz w:val="28"/>
                  <w:szCs w:val="28"/>
                </w:rPr>
                <m:t>n</m:t>
              </m:r>
            </m:sup>
            <m:e>
              <m:r>
                <w:rPr>
                  <w:rFonts w:ascii="Cambria Math" w:hAnsi="Cambria Math" w:cs="Arial"/>
                  <w:sz w:val="28"/>
                  <w:szCs w:val="28"/>
                </w:rPr>
                <m:t>K</m:t>
              </m:r>
              <m:d>
                <m:dPr>
                  <m:ctrlPr>
                    <w:rPr>
                      <w:rFonts w:ascii="Cambria Math" w:hAnsi="Cambria Math" w:cs="Arial"/>
                      <w:i/>
                      <w:sz w:val="28"/>
                      <w:szCs w:val="28"/>
                    </w:rPr>
                  </m:ctrlPr>
                </m:dPr>
                <m:e>
                  <m:f>
                    <m:fPr>
                      <m:ctrlPr>
                        <w:rPr>
                          <w:rFonts w:ascii="Cambria Math" w:hAnsi="Cambria Math" w:cs="Arial"/>
                          <w:i/>
                          <w:sz w:val="28"/>
                          <w:szCs w:val="28"/>
                        </w:rPr>
                      </m:ctrlPr>
                    </m:fPr>
                    <m:num>
                      <m:r>
                        <w:rPr>
                          <w:rFonts w:ascii="Cambria Math" w:hAnsi="Cambria Math" w:cs="Arial"/>
                          <w:sz w:val="28"/>
                          <w:szCs w:val="28"/>
                        </w:rPr>
                        <m:t xml:space="preserve">x- </m:t>
                      </m:r>
                      <m:sSub>
                        <m:sSubPr>
                          <m:ctrlPr>
                            <w:rPr>
                              <w:rFonts w:ascii="Cambria Math" w:hAnsi="Cambria Math" w:cs="Arial"/>
                              <w:i/>
                              <w:sz w:val="28"/>
                              <w:szCs w:val="28"/>
                            </w:rPr>
                          </m:ctrlPr>
                        </m:sSubPr>
                        <m:e>
                          <m:r>
                            <w:rPr>
                              <w:rFonts w:ascii="Cambria Math" w:hAnsi="Cambria Math" w:cs="Arial"/>
                              <w:sz w:val="28"/>
                              <w:szCs w:val="28"/>
                            </w:rPr>
                            <m:t>x</m:t>
                          </m:r>
                        </m:e>
                        <m:sub>
                          <m:r>
                            <w:rPr>
                              <w:rFonts w:ascii="Cambria Math" w:hAnsi="Cambria Math" w:cs="Arial"/>
                              <w:sz w:val="28"/>
                              <w:szCs w:val="28"/>
                            </w:rPr>
                            <m:t>i</m:t>
                          </m:r>
                        </m:sub>
                      </m:sSub>
                    </m:num>
                    <m:den>
                      <m:r>
                        <w:rPr>
                          <w:rFonts w:ascii="Cambria Math" w:hAnsi="Cambria Math" w:cs="Arial"/>
                          <w:sz w:val="28"/>
                          <w:szCs w:val="28"/>
                        </w:rPr>
                        <m:t>h</m:t>
                      </m:r>
                    </m:den>
                  </m:f>
                </m:e>
              </m:d>
            </m:e>
          </m:nary>
        </m:oMath>
      </m:oMathPara>
    </w:p>
    <w:p w:rsidR="00E34D90" w:rsidRDefault="00E34D90" w:rsidP="00E34D90">
      <w:pPr>
        <w:jc w:val="both"/>
        <w:rPr>
          <w:rFonts w:ascii="Arial" w:eastAsiaTheme="minorEastAsia" w:hAnsi="Arial" w:cs="Arial"/>
          <w:sz w:val="24"/>
          <w:szCs w:val="24"/>
        </w:rPr>
      </w:pPr>
      <w:r>
        <w:rPr>
          <w:rFonts w:ascii="Arial" w:hAnsi="Arial" w:cs="Arial"/>
          <w:sz w:val="24"/>
          <w:szCs w:val="24"/>
        </w:rPr>
        <w:tab/>
        <w:t xml:space="preserve">Onde </w:t>
      </w:r>
      <w:proofErr w:type="gramStart"/>
      <w:r>
        <w:rPr>
          <w:rFonts w:ascii="Arial" w:hAnsi="Arial" w:cs="Arial"/>
          <w:sz w:val="24"/>
          <w:szCs w:val="24"/>
        </w:rPr>
        <w:t>K(</w:t>
      </w:r>
      <w:proofErr w:type="gramEnd"/>
      <w:r>
        <w:rPr>
          <w:rFonts w:ascii="Arial" w:hAnsi="Arial" w:cs="Arial"/>
          <w:sz w:val="24"/>
          <w:szCs w:val="24"/>
        </w:rPr>
        <w:t xml:space="preserve">) é o núcleo e h especifica o grau de suavização de um objeto no espaço de parâmetros. O núcleo pode ser considerado como uma função que modela a influência de um ponto dentro de uma amostra. Tecnicamente, um </w:t>
      </w:r>
      <w:r>
        <w:rPr>
          <w:rFonts w:ascii="Arial" w:hAnsi="Arial" w:cs="Arial"/>
          <w:sz w:val="24"/>
          <w:szCs w:val="24"/>
        </w:rPr>
        <w:lastRenderedPageBreak/>
        <w:t xml:space="preserve">núcleo </w:t>
      </w:r>
      <w:proofErr w:type="gramStart"/>
      <w:r>
        <w:rPr>
          <w:rFonts w:ascii="Arial" w:hAnsi="Arial" w:cs="Arial"/>
          <w:sz w:val="24"/>
          <w:szCs w:val="24"/>
        </w:rPr>
        <w:t>K(</w:t>
      </w:r>
      <w:proofErr w:type="gramEnd"/>
      <w:r>
        <w:rPr>
          <w:rFonts w:ascii="Arial" w:hAnsi="Arial" w:cs="Arial"/>
          <w:sz w:val="24"/>
          <w:szCs w:val="24"/>
        </w:rPr>
        <w:t xml:space="preserve">) é uma função integrável não negativa que satisfaz dois requisitos: </w:t>
      </w:r>
      <m:oMath>
        <m:nary>
          <m:naryPr>
            <m:limLoc m:val="subSup"/>
            <m:ctrlPr>
              <w:rPr>
                <w:rFonts w:ascii="Cambria Math" w:hAnsi="Cambria Math" w:cs="Arial"/>
                <w:i/>
                <w:sz w:val="24"/>
                <w:szCs w:val="24"/>
              </w:rPr>
            </m:ctrlPr>
          </m:naryPr>
          <m:sub>
            <m:r>
              <w:rPr>
                <w:rFonts w:ascii="Cambria Math" w:hAnsi="Cambria Math" w:cs="Arial"/>
                <w:sz w:val="24"/>
                <w:szCs w:val="24"/>
              </w:rPr>
              <m:t>-∞</m:t>
            </m:r>
          </m:sub>
          <m:sup>
            <m:r>
              <w:rPr>
                <w:rFonts w:ascii="Cambria Math" w:hAnsi="Cambria Math" w:cs="Arial"/>
                <w:sz w:val="24"/>
                <w:szCs w:val="24"/>
              </w:rPr>
              <m:t>+∞</m:t>
            </m:r>
          </m:sup>
          <m:e>
            <m:r>
              <w:rPr>
                <w:rFonts w:ascii="Cambria Math" w:hAnsi="Cambria Math" w:cs="Arial"/>
                <w:sz w:val="24"/>
                <w:szCs w:val="24"/>
              </w:rPr>
              <m:t>K</m:t>
            </m:r>
            <m:d>
              <m:dPr>
                <m:ctrlPr>
                  <w:rPr>
                    <w:rFonts w:ascii="Cambria Math" w:hAnsi="Cambria Math" w:cs="Arial"/>
                    <w:i/>
                    <w:sz w:val="24"/>
                    <w:szCs w:val="24"/>
                  </w:rPr>
                </m:ctrlPr>
              </m:dPr>
              <m:e>
                <m:r>
                  <w:rPr>
                    <w:rFonts w:ascii="Cambria Math" w:hAnsi="Cambria Math" w:cs="Arial"/>
                    <w:sz w:val="24"/>
                    <w:szCs w:val="24"/>
                  </w:rPr>
                  <m:t>u</m:t>
                </m:r>
              </m:e>
            </m:d>
            <m:r>
              <w:rPr>
                <w:rFonts w:ascii="Cambria Math" w:hAnsi="Cambria Math" w:cs="Arial"/>
                <w:sz w:val="24"/>
                <w:szCs w:val="24"/>
              </w:rPr>
              <m:t>du =1</m:t>
            </m:r>
          </m:e>
        </m:nary>
      </m:oMath>
      <w:r>
        <w:rPr>
          <w:rFonts w:ascii="Arial" w:eastAsiaTheme="minorEastAsia" w:hAnsi="Arial" w:cs="Arial"/>
          <w:sz w:val="24"/>
          <w:szCs w:val="24"/>
        </w:rPr>
        <w:t xml:space="preserve"> e K(-u) = K(u) para todos os valores de u. Uma função núcleo frequentemente utilizada é a função de núcleo Gaussiano com uma média 0 e uma variância de 1:</w:t>
      </w:r>
    </w:p>
    <w:p w:rsidR="00E34D90" w:rsidRPr="00BD2BA9" w:rsidRDefault="00E34D90" w:rsidP="00E34D90">
      <w:pPr>
        <w:jc w:val="right"/>
        <w:rPr>
          <w:rFonts w:ascii="Arial" w:eastAsiaTheme="minorEastAsia" w:hAnsi="Arial" w:cs="Arial"/>
          <w:b/>
          <w:sz w:val="24"/>
          <w:szCs w:val="24"/>
        </w:rPr>
      </w:pPr>
      <w:r>
        <w:rPr>
          <w:rFonts w:ascii="Arial" w:eastAsiaTheme="minorEastAsia" w:hAnsi="Arial" w:cs="Arial"/>
          <w:b/>
          <w:sz w:val="24"/>
          <w:szCs w:val="24"/>
        </w:rPr>
        <w:t>(3</w:t>
      </w:r>
      <w:r w:rsidRPr="00BD2BA9">
        <w:rPr>
          <w:rFonts w:ascii="Arial" w:eastAsiaTheme="minorEastAsia" w:hAnsi="Arial" w:cs="Arial"/>
          <w:b/>
          <w:sz w:val="24"/>
          <w:szCs w:val="24"/>
        </w:rPr>
        <w:t>.</w:t>
      </w:r>
      <w:r>
        <w:rPr>
          <w:rFonts w:ascii="Arial" w:eastAsiaTheme="minorEastAsia" w:hAnsi="Arial" w:cs="Arial"/>
          <w:b/>
          <w:sz w:val="24"/>
          <w:szCs w:val="24"/>
        </w:rPr>
        <w:t>2</w:t>
      </w:r>
      <w:r w:rsidRPr="00BD2BA9">
        <w:rPr>
          <w:rFonts w:ascii="Arial" w:eastAsiaTheme="minorEastAsia" w:hAnsi="Arial" w:cs="Arial"/>
          <w:b/>
          <w:sz w:val="24"/>
          <w:szCs w:val="24"/>
        </w:rPr>
        <w:t>1)</w:t>
      </w:r>
    </w:p>
    <w:p w:rsidR="00E34D90" w:rsidRDefault="00E34D90" w:rsidP="00E34D90">
      <w:pPr>
        <w:jc w:val="both"/>
        <w:rPr>
          <w:rFonts w:ascii="Arial" w:hAnsi="Arial" w:cs="Arial"/>
          <w:sz w:val="24"/>
          <w:szCs w:val="24"/>
        </w:rPr>
      </w:pPr>
      <m:oMathPara>
        <m:oMath>
          <m:r>
            <w:rPr>
              <w:rFonts w:ascii="Cambria Math" w:hAnsi="Cambria Math" w:cs="Arial"/>
              <w:sz w:val="28"/>
              <w:szCs w:val="28"/>
            </w:rPr>
            <m:t>K</m:t>
          </m:r>
          <m:d>
            <m:dPr>
              <m:ctrlPr>
                <w:rPr>
                  <w:rFonts w:ascii="Cambria Math" w:hAnsi="Cambria Math" w:cs="Arial"/>
                  <w:i/>
                  <w:sz w:val="28"/>
                  <w:szCs w:val="28"/>
                </w:rPr>
              </m:ctrlPr>
            </m:dPr>
            <m:e>
              <m:f>
                <m:fPr>
                  <m:ctrlPr>
                    <w:rPr>
                      <w:rFonts w:ascii="Cambria Math" w:hAnsi="Cambria Math" w:cs="Arial"/>
                      <w:i/>
                      <w:sz w:val="28"/>
                      <w:szCs w:val="28"/>
                    </w:rPr>
                  </m:ctrlPr>
                </m:fPr>
                <m:num>
                  <m:r>
                    <w:rPr>
                      <w:rFonts w:ascii="Cambria Math" w:hAnsi="Cambria Math" w:cs="Arial"/>
                      <w:sz w:val="28"/>
                      <w:szCs w:val="28"/>
                    </w:rPr>
                    <m:t xml:space="preserve">x- </m:t>
                  </m:r>
                  <m:sSub>
                    <m:sSubPr>
                      <m:ctrlPr>
                        <w:rPr>
                          <w:rFonts w:ascii="Cambria Math" w:hAnsi="Cambria Math" w:cs="Arial"/>
                          <w:i/>
                          <w:sz w:val="28"/>
                          <w:szCs w:val="28"/>
                        </w:rPr>
                      </m:ctrlPr>
                    </m:sSubPr>
                    <m:e>
                      <m:r>
                        <w:rPr>
                          <w:rFonts w:ascii="Cambria Math" w:hAnsi="Cambria Math" w:cs="Arial"/>
                          <w:sz w:val="28"/>
                          <w:szCs w:val="28"/>
                        </w:rPr>
                        <m:t>x</m:t>
                      </m:r>
                    </m:e>
                    <m:sub>
                      <m:r>
                        <w:rPr>
                          <w:rFonts w:ascii="Cambria Math" w:hAnsi="Cambria Math" w:cs="Arial"/>
                          <w:sz w:val="28"/>
                          <w:szCs w:val="28"/>
                        </w:rPr>
                        <m:t>i</m:t>
                      </m:r>
                    </m:sub>
                  </m:sSub>
                </m:num>
                <m:den>
                  <m:r>
                    <w:rPr>
                      <w:rFonts w:ascii="Cambria Math" w:hAnsi="Cambria Math" w:cs="Arial"/>
                      <w:sz w:val="28"/>
                      <w:szCs w:val="28"/>
                    </w:rPr>
                    <m:t>h</m:t>
                  </m:r>
                </m:den>
              </m:f>
            </m:e>
          </m:d>
          <m:r>
            <w:rPr>
              <w:rFonts w:ascii="Cambria Math" w:hAnsi="Cambria Math" w:cs="Arial"/>
              <w:sz w:val="28"/>
              <w:szCs w:val="28"/>
            </w:rPr>
            <m:t xml:space="preserve"> = </m:t>
          </m:r>
          <m:f>
            <m:fPr>
              <m:ctrlPr>
                <w:rPr>
                  <w:rFonts w:ascii="Cambria Math" w:hAnsi="Cambria Math" w:cs="Arial"/>
                  <w:i/>
                  <w:sz w:val="28"/>
                  <w:szCs w:val="28"/>
                </w:rPr>
              </m:ctrlPr>
            </m:fPr>
            <m:num>
              <m:r>
                <w:rPr>
                  <w:rFonts w:ascii="Cambria Math" w:hAnsi="Cambria Math" w:cs="Arial"/>
                  <w:sz w:val="28"/>
                  <w:szCs w:val="28"/>
                </w:rPr>
                <m:t>1</m:t>
              </m:r>
            </m:num>
            <m:den>
              <m:rad>
                <m:radPr>
                  <m:degHide m:val="1"/>
                  <m:ctrlPr>
                    <w:rPr>
                      <w:rFonts w:ascii="Cambria Math" w:hAnsi="Cambria Math" w:cs="Arial"/>
                      <w:i/>
                      <w:sz w:val="28"/>
                      <w:szCs w:val="28"/>
                    </w:rPr>
                  </m:ctrlPr>
                </m:radPr>
                <m:deg/>
                <m:e>
                  <m:sSup>
                    <m:sSupPr>
                      <m:ctrlPr>
                        <w:rPr>
                          <w:rFonts w:ascii="Cambria Math" w:hAnsi="Cambria Math" w:cs="Arial"/>
                          <w:i/>
                          <w:sz w:val="28"/>
                          <w:szCs w:val="28"/>
                        </w:rPr>
                      </m:ctrlPr>
                    </m:sSupPr>
                    <m:e>
                      <m:r>
                        <w:rPr>
                          <w:rFonts w:ascii="Cambria Math" w:hAnsi="Cambria Math" w:cs="Arial"/>
                          <w:sz w:val="28"/>
                          <w:szCs w:val="28"/>
                        </w:rPr>
                        <m:t>2π</m:t>
                      </m:r>
                    </m:e>
                    <m:sup>
                      <m:r>
                        <w:rPr>
                          <w:rFonts w:ascii="Cambria Math" w:hAnsi="Cambria Math" w:cs="Arial"/>
                          <w:sz w:val="28"/>
                          <w:szCs w:val="28"/>
                        </w:rPr>
                        <m:t>e</m:t>
                      </m:r>
                    </m:sup>
                  </m:sSup>
                </m:e>
              </m:rad>
            </m:den>
          </m:f>
          <m:r>
            <w:rPr>
              <w:rFonts w:ascii="Cambria Math" w:hAnsi="Cambria Math" w:cs="Arial"/>
              <w:sz w:val="28"/>
              <w:szCs w:val="28"/>
            </w:rPr>
            <m:t>-</m:t>
          </m:r>
          <m:f>
            <m:fPr>
              <m:ctrlPr>
                <w:rPr>
                  <w:rFonts w:ascii="Cambria Math" w:hAnsi="Cambria Math" w:cs="Arial"/>
                  <w:i/>
                  <w:sz w:val="28"/>
                  <w:szCs w:val="28"/>
                </w:rPr>
              </m:ctrlPr>
            </m:fPr>
            <m:num>
              <m:sSup>
                <m:sSupPr>
                  <m:ctrlPr>
                    <w:rPr>
                      <w:rFonts w:ascii="Cambria Math" w:hAnsi="Cambria Math" w:cs="Arial"/>
                      <w:i/>
                      <w:sz w:val="28"/>
                      <w:szCs w:val="28"/>
                    </w:rPr>
                  </m:ctrlPr>
                </m:sSupPr>
                <m:e>
                  <m:d>
                    <m:dPr>
                      <m:ctrlPr>
                        <w:rPr>
                          <w:rFonts w:ascii="Cambria Math" w:hAnsi="Cambria Math" w:cs="Arial"/>
                          <w:i/>
                          <w:sz w:val="28"/>
                          <w:szCs w:val="28"/>
                        </w:rPr>
                      </m:ctrlPr>
                    </m:dPr>
                    <m:e>
                      <m:r>
                        <w:rPr>
                          <w:rFonts w:ascii="Cambria Math" w:hAnsi="Cambria Math" w:cs="Arial"/>
                          <w:sz w:val="28"/>
                          <w:szCs w:val="28"/>
                        </w:rPr>
                        <m:t xml:space="preserve">x- </m:t>
                      </m:r>
                      <m:sSub>
                        <m:sSubPr>
                          <m:ctrlPr>
                            <w:rPr>
                              <w:rFonts w:ascii="Cambria Math" w:hAnsi="Cambria Math" w:cs="Arial"/>
                              <w:i/>
                              <w:sz w:val="28"/>
                              <w:szCs w:val="28"/>
                            </w:rPr>
                          </m:ctrlPr>
                        </m:sSubPr>
                        <m:e>
                          <m:r>
                            <w:rPr>
                              <w:rFonts w:ascii="Cambria Math" w:hAnsi="Cambria Math" w:cs="Arial"/>
                              <w:sz w:val="28"/>
                              <w:szCs w:val="28"/>
                            </w:rPr>
                            <m:t>x</m:t>
                          </m:r>
                        </m:e>
                        <m:sub>
                          <m:r>
                            <w:rPr>
                              <w:rFonts w:ascii="Cambria Math" w:hAnsi="Cambria Math" w:cs="Arial"/>
                              <w:sz w:val="28"/>
                              <w:szCs w:val="28"/>
                            </w:rPr>
                            <m:t>i</m:t>
                          </m:r>
                        </m:sub>
                      </m:sSub>
                    </m:e>
                  </m:d>
                </m:e>
                <m:sup>
                  <m:r>
                    <w:rPr>
                      <w:rFonts w:ascii="Cambria Math" w:hAnsi="Cambria Math" w:cs="Arial"/>
                      <w:sz w:val="28"/>
                      <w:szCs w:val="28"/>
                    </w:rPr>
                    <m:t>2</m:t>
                  </m:r>
                </m:sup>
              </m:sSup>
            </m:num>
            <m:den>
              <m:sSup>
                <m:sSupPr>
                  <m:ctrlPr>
                    <w:rPr>
                      <w:rFonts w:ascii="Cambria Math" w:hAnsi="Cambria Math" w:cs="Arial"/>
                      <w:i/>
                      <w:sz w:val="28"/>
                      <w:szCs w:val="28"/>
                    </w:rPr>
                  </m:ctrlPr>
                </m:sSupPr>
                <m:e>
                  <m:r>
                    <w:rPr>
                      <w:rFonts w:ascii="Cambria Math" w:hAnsi="Cambria Math" w:cs="Arial"/>
                      <w:sz w:val="28"/>
                      <w:szCs w:val="28"/>
                    </w:rPr>
                    <m:t>2</m:t>
                  </m:r>
                  <m:r>
                    <w:rPr>
                      <w:rFonts w:ascii="Cambria Math" w:hAnsi="Cambria Math" w:cs="Arial"/>
                      <w:sz w:val="28"/>
                      <w:szCs w:val="28"/>
                    </w:rPr>
                    <m:t>h</m:t>
                  </m:r>
                </m:e>
                <m:sup>
                  <m:r>
                    <w:rPr>
                      <w:rFonts w:ascii="Cambria Math" w:hAnsi="Cambria Math" w:cs="Arial"/>
                      <w:sz w:val="28"/>
                      <w:szCs w:val="28"/>
                    </w:rPr>
                    <m:t>2</m:t>
                  </m:r>
                </m:sup>
              </m:sSup>
            </m:den>
          </m:f>
        </m:oMath>
      </m:oMathPara>
    </w:p>
    <w:p w:rsidR="00E34D90" w:rsidRDefault="00E34D90" w:rsidP="00E34D90">
      <w:pPr>
        <w:jc w:val="both"/>
        <w:rPr>
          <w:rFonts w:ascii="Arial" w:hAnsi="Arial" w:cs="Arial"/>
          <w:sz w:val="24"/>
          <w:szCs w:val="24"/>
        </w:rPr>
      </w:pPr>
      <w:r>
        <w:rPr>
          <w:rFonts w:ascii="Arial" w:hAnsi="Arial" w:cs="Arial"/>
          <w:sz w:val="24"/>
          <w:szCs w:val="24"/>
        </w:rPr>
        <w:tab/>
        <w:t xml:space="preserve">O DENCLUE usa um núcleo Gaussiano para estimar a densidade baseada no dado conjunto de objetos a serem agrupados. Um ponto </w:t>
      </w:r>
      <w:r w:rsidRPr="002321C6">
        <w:rPr>
          <w:rFonts w:ascii="Arial" w:hAnsi="Arial" w:cs="Arial"/>
          <w:b/>
          <w:sz w:val="24"/>
          <w:szCs w:val="24"/>
        </w:rPr>
        <w:t>x</w:t>
      </w:r>
      <w:r>
        <w:rPr>
          <w:rFonts w:ascii="Arial" w:hAnsi="Arial" w:cs="Arial"/>
          <w:sz w:val="24"/>
          <w:szCs w:val="24"/>
        </w:rPr>
        <w:t xml:space="preserve">* é chamado um </w:t>
      </w:r>
      <w:r w:rsidRPr="002321C6">
        <w:rPr>
          <w:rFonts w:ascii="Arial" w:hAnsi="Arial" w:cs="Arial"/>
          <w:b/>
          <w:i/>
          <w:sz w:val="24"/>
          <w:szCs w:val="24"/>
        </w:rPr>
        <w:t>density attractor</w:t>
      </w:r>
      <w:r>
        <w:rPr>
          <w:rFonts w:ascii="Arial" w:hAnsi="Arial" w:cs="Arial"/>
          <w:sz w:val="24"/>
          <w:szCs w:val="24"/>
        </w:rPr>
        <w:t xml:space="preserve"> se ele é máximo local da função de densidade estimada (Han; Kamber &amp; Pei, 2011). Para evitar pontos máximo locais triviais, DENCLUE usa um limite de ruído </w:t>
      </w:r>
      <w:r w:rsidRPr="00E23FC6">
        <w:rPr>
          <w:rFonts w:ascii="Arial" w:hAnsi="Arial" w:cs="Arial"/>
          <w:color w:val="000000"/>
          <w:sz w:val="24"/>
          <w:szCs w:val="24"/>
          <w:shd w:val="clear" w:color="auto" w:fill="F9F9F9"/>
        </w:rPr>
        <w:t>ξ</w:t>
      </w:r>
      <w:r>
        <w:rPr>
          <w:rFonts w:ascii="Arial" w:hAnsi="Arial" w:cs="Arial"/>
          <w:color w:val="000000"/>
          <w:sz w:val="24"/>
          <w:szCs w:val="24"/>
          <w:shd w:val="clear" w:color="auto" w:fill="F9F9F9"/>
        </w:rPr>
        <w:t xml:space="preserve">, e somente considera os atratores de densidade </w:t>
      </w:r>
      <w:r w:rsidRPr="00B45ED1">
        <w:rPr>
          <w:rFonts w:ascii="Arial" w:hAnsi="Arial" w:cs="Arial"/>
          <w:b/>
          <w:color w:val="000000"/>
          <w:sz w:val="24"/>
          <w:szCs w:val="24"/>
          <w:shd w:val="clear" w:color="auto" w:fill="F9F9F9"/>
        </w:rPr>
        <w:t>x</w:t>
      </w:r>
      <w:r>
        <w:rPr>
          <w:rFonts w:ascii="Arial" w:hAnsi="Arial" w:cs="Arial"/>
          <w:color w:val="000000"/>
          <w:sz w:val="24"/>
          <w:szCs w:val="24"/>
          <w:shd w:val="clear" w:color="auto" w:fill="F9F9F9"/>
        </w:rPr>
        <w:t xml:space="preserve">* tais </w:t>
      </w:r>
      <w:proofErr w:type="gramStart"/>
      <w:r>
        <w:rPr>
          <w:rFonts w:ascii="Arial" w:hAnsi="Arial" w:cs="Arial"/>
          <w:color w:val="000000"/>
          <w:sz w:val="24"/>
          <w:szCs w:val="24"/>
          <w:shd w:val="clear" w:color="auto" w:fill="F9F9F9"/>
        </w:rPr>
        <w:t xml:space="preserve">que </w:t>
      </w:r>
      <m:oMath>
        <m:acc>
          <m:accPr>
            <m:ctrlPr>
              <w:rPr>
                <w:rFonts w:ascii="Cambria Math" w:eastAsiaTheme="minorEastAsia" w:hAnsi="Cambria Math" w:cs="Arial"/>
                <w:i/>
                <w:sz w:val="24"/>
                <w:szCs w:val="24"/>
              </w:rPr>
            </m:ctrlPr>
          </m:accPr>
          <m:e>
            <m:r>
              <w:rPr>
                <w:rFonts w:ascii="Cambria Math" w:eastAsiaTheme="minorEastAsia" w:hAnsi="Cambria Math" w:cs="Arial"/>
                <w:sz w:val="24"/>
                <w:szCs w:val="24"/>
              </w:rPr>
              <m:t>ƒ</m:t>
            </m:r>
          </m:e>
        </m:acc>
        <m:r>
          <w:rPr>
            <w:rFonts w:ascii="Cambria Math" w:eastAsiaTheme="minorEastAsia" w:hAnsi="Cambria Math" w:cs="Arial"/>
            <w:sz w:val="24"/>
            <w:szCs w:val="24"/>
          </w:rPr>
          <m:t xml:space="preserve"> (</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m:t>
            </m:r>
          </m:sup>
        </m:sSup>
      </m:oMath>
      <w:r>
        <w:rPr>
          <w:rFonts w:ascii="Arial" w:eastAsiaTheme="minorEastAsia" w:hAnsi="Arial" w:cs="Arial"/>
          <w:sz w:val="24"/>
          <w:szCs w:val="24"/>
        </w:rPr>
        <w:t>)</w:t>
      </w:r>
      <w:proofErr w:type="gramEnd"/>
      <w:r>
        <w:rPr>
          <w:rFonts w:ascii="Arial" w:eastAsiaTheme="minorEastAsia" w:hAnsi="Arial" w:cs="Arial"/>
          <w:sz w:val="24"/>
          <w:szCs w:val="24"/>
        </w:rPr>
        <w:t xml:space="preserve"> ≥ </w:t>
      </w:r>
      <w:r w:rsidRPr="000802D7">
        <w:rPr>
          <w:rFonts w:ascii="Arial" w:hAnsi="Arial" w:cs="Arial"/>
          <w:color w:val="000000"/>
          <w:sz w:val="24"/>
          <w:szCs w:val="24"/>
          <w:shd w:val="clear" w:color="auto" w:fill="F9F9F9"/>
        </w:rPr>
        <w:t>ξ</w:t>
      </w:r>
      <w:r>
        <w:rPr>
          <w:rFonts w:ascii="Arial" w:hAnsi="Arial" w:cs="Arial"/>
          <w:color w:val="000000"/>
          <w:sz w:val="24"/>
          <w:szCs w:val="24"/>
          <w:shd w:val="clear" w:color="auto" w:fill="F9F9F9"/>
        </w:rPr>
        <w:t>. Estes não triviais atratores de densidade são centro de clusters.</w:t>
      </w:r>
    </w:p>
    <w:p w:rsidR="00E34D90" w:rsidRDefault="00E34D90" w:rsidP="00E34D90">
      <w:pPr>
        <w:jc w:val="both"/>
        <w:rPr>
          <w:rFonts w:ascii="Arial" w:hAnsi="Arial" w:cs="Arial"/>
          <w:sz w:val="24"/>
          <w:szCs w:val="24"/>
        </w:rPr>
      </w:pPr>
      <w:r>
        <w:rPr>
          <w:rFonts w:ascii="Arial" w:hAnsi="Arial" w:cs="Arial"/>
          <w:sz w:val="24"/>
          <w:szCs w:val="24"/>
        </w:rPr>
        <w:tab/>
        <w:t xml:space="preserve">Os objetos analisados são associados para o cluster através do atrator de densidade usando um procedimento de subida. Para um objeto x, o procedimento de subida inicia de x e é guiada pelo gradiente da função de estimativa de densidade. O atrator de densidade para x é calculado como </w:t>
      </w:r>
    </w:p>
    <w:p w:rsidR="00E34D90" w:rsidRDefault="00E34D90" w:rsidP="00E34D90">
      <w:pPr>
        <w:jc w:val="both"/>
        <w:rPr>
          <w:rFonts w:ascii="Arial" w:hAnsi="Arial" w:cs="Arial"/>
          <w:sz w:val="24"/>
          <w:szCs w:val="24"/>
        </w:rPr>
      </w:pPr>
    </w:p>
    <w:p w:rsidR="00E34D90" w:rsidRPr="0055424B" w:rsidRDefault="00E34D90" w:rsidP="00E34D90">
      <w:pPr>
        <w:jc w:val="right"/>
        <w:rPr>
          <w:rFonts w:ascii="Arial" w:hAnsi="Arial" w:cs="Arial"/>
          <w:b/>
          <w:sz w:val="24"/>
          <w:szCs w:val="24"/>
        </w:rPr>
      </w:pPr>
      <w:r>
        <w:rPr>
          <w:rFonts w:ascii="Arial" w:hAnsi="Arial" w:cs="Arial"/>
          <w:b/>
          <w:sz w:val="24"/>
          <w:szCs w:val="24"/>
        </w:rPr>
        <w:t>(3</w:t>
      </w:r>
      <w:r w:rsidRPr="0055424B">
        <w:rPr>
          <w:rFonts w:ascii="Arial" w:hAnsi="Arial" w:cs="Arial"/>
          <w:b/>
          <w:sz w:val="24"/>
          <w:szCs w:val="24"/>
        </w:rPr>
        <w:t>.</w:t>
      </w:r>
      <w:r>
        <w:rPr>
          <w:rFonts w:ascii="Arial" w:hAnsi="Arial" w:cs="Arial"/>
          <w:b/>
          <w:sz w:val="24"/>
          <w:szCs w:val="24"/>
        </w:rPr>
        <w:t>22</w:t>
      </w:r>
      <w:r w:rsidRPr="0055424B">
        <w:rPr>
          <w:rFonts w:ascii="Arial" w:hAnsi="Arial" w:cs="Arial"/>
          <w:b/>
          <w:sz w:val="24"/>
          <w:szCs w:val="24"/>
        </w:rPr>
        <w:t>)</w:t>
      </w:r>
    </w:p>
    <w:p w:rsidR="00E34D90" w:rsidRPr="00291A62" w:rsidRDefault="00233525" w:rsidP="00E34D90">
      <w:pPr>
        <w:jc w:val="both"/>
        <w:rPr>
          <w:rFonts w:ascii="Arial" w:eastAsiaTheme="minorEastAsia" w:hAnsi="Arial" w:cs="Arial"/>
          <w:sz w:val="24"/>
          <w:szCs w:val="24"/>
        </w:rPr>
      </w:pPr>
      <m:oMathPara>
        <m:oMath>
          <m:sSup>
            <m:sSupPr>
              <m:ctrlPr>
                <w:rPr>
                  <w:rFonts w:ascii="Cambria Math" w:hAnsi="Cambria Math" w:cs="Arial"/>
                  <w:i/>
                  <w:sz w:val="24"/>
                  <w:szCs w:val="24"/>
                </w:rPr>
              </m:ctrlPr>
            </m:sSupPr>
            <m:e>
              <m:r>
                <w:rPr>
                  <w:rFonts w:ascii="Cambria Math" w:hAnsi="Cambria Math" w:cs="Arial"/>
                  <w:sz w:val="24"/>
                  <w:szCs w:val="24"/>
                </w:rPr>
                <m:t>x</m:t>
              </m:r>
            </m:e>
            <m:sup>
              <m:r>
                <w:rPr>
                  <w:rFonts w:ascii="Cambria Math" w:hAnsi="Cambria Math" w:cs="Arial"/>
                  <w:sz w:val="24"/>
                  <w:szCs w:val="24"/>
                </w:rPr>
                <m:t>0</m:t>
              </m:r>
            </m:sup>
          </m:sSup>
          <m:r>
            <w:rPr>
              <w:rFonts w:ascii="Cambria Math" w:hAnsi="Cambria Math" w:cs="Arial"/>
              <w:sz w:val="24"/>
              <w:szCs w:val="24"/>
            </w:rPr>
            <m:t xml:space="preserve"> =x</m:t>
          </m:r>
        </m:oMath>
      </m:oMathPara>
    </w:p>
    <w:p w:rsidR="00E34D90" w:rsidRPr="009347C5" w:rsidRDefault="00233525" w:rsidP="00E34D90">
      <w:pPr>
        <w:jc w:val="both"/>
        <w:rPr>
          <w:rFonts w:ascii="Arial" w:hAnsi="Arial" w:cs="Arial"/>
          <w:sz w:val="28"/>
          <w:szCs w:val="28"/>
        </w:rPr>
      </w:pPr>
      <m:oMathPara>
        <m:oMath>
          <m:sSup>
            <m:sSupPr>
              <m:ctrlPr>
                <w:rPr>
                  <w:rFonts w:ascii="Cambria Math" w:hAnsi="Cambria Math" w:cs="Arial"/>
                  <w:i/>
                  <w:sz w:val="28"/>
                  <w:szCs w:val="28"/>
                </w:rPr>
              </m:ctrlPr>
            </m:sSupPr>
            <m:e>
              <m:r>
                <w:rPr>
                  <w:rFonts w:ascii="Cambria Math" w:hAnsi="Cambria Math" w:cs="Arial"/>
                  <w:sz w:val="28"/>
                  <w:szCs w:val="28"/>
                </w:rPr>
                <m:t>x</m:t>
              </m:r>
            </m:e>
            <m:sup>
              <m:r>
                <w:rPr>
                  <w:rFonts w:ascii="Cambria Math" w:hAnsi="Cambria Math" w:cs="Arial"/>
                  <w:sz w:val="28"/>
                  <w:szCs w:val="28"/>
                </w:rPr>
                <m:t>j+1</m:t>
              </m:r>
            </m:sup>
          </m:sSup>
          <m:r>
            <w:rPr>
              <w:rFonts w:ascii="Cambria Math" w:hAnsi="Cambria Math" w:cs="Arial"/>
              <w:sz w:val="28"/>
              <w:szCs w:val="28"/>
            </w:rPr>
            <m:t xml:space="preserve"> = </m:t>
          </m:r>
          <m:sSup>
            <m:sSupPr>
              <m:ctrlPr>
                <w:rPr>
                  <w:rFonts w:ascii="Cambria Math" w:hAnsi="Cambria Math" w:cs="Arial"/>
                  <w:i/>
                  <w:sz w:val="28"/>
                  <w:szCs w:val="28"/>
                </w:rPr>
              </m:ctrlPr>
            </m:sSupPr>
            <m:e>
              <m:r>
                <w:rPr>
                  <w:rFonts w:ascii="Cambria Math" w:hAnsi="Cambria Math" w:cs="Arial"/>
                  <w:sz w:val="28"/>
                  <w:szCs w:val="28"/>
                </w:rPr>
                <m:t>x</m:t>
              </m:r>
            </m:e>
            <m:sup>
              <m:r>
                <w:rPr>
                  <w:rFonts w:ascii="Cambria Math" w:hAnsi="Cambria Math" w:cs="Arial"/>
                  <w:sz w:val="28"/>
                  <w:szCs w:val="28"/>
                </w:rPr>
                <m:t>j</m:t>
              </m:r>
            </m:sup>
          </m:sSup>
          <m:r>
            <w:rPr>
              <w:rFonts w:ascii="Cambria Math" w:hAnsi="Cambria Math" w:cs="Arial"/>
              <w:sz w:val="28"/>
              <w:szCs w:val="28"/>
            </w:rPr>
            <m:t>+ δ</m:t>
          </m:r>
          <m:f>
            <m:fPr>
              <m:ctrlPr>
                <w:rPr>
                  <w:rFonts w:ascii="Cambria Math" w:hAnsi="Cambria Math" w:cs="Arial"/>
                  <w:i/>
                  <w:sz w:val="28"/>
                  <w:szCs w:val="28"/>
                </w:rPr>
              </m:ctrlPr>
            </m:fPr>
            <m:num>
              <m:r>
                <m:rPr>
                  <m:sty m:val="p"/>
                </m:rPr>
                <w:rPr>
                  <w:rFonts w:ascii="Cambria Math" w:hAnsi="Cambria Math" w:cs="Arial"/>
                  <w:sz w:val="28"/>
                  <w:szCs w:val="28"/>
                </w:rPr>
                <m:t>∇</m:t>
              </m:r>
              <m:acc>
                <m:accPr>
                  <m:ctrlPr>
                    <w:rPr>
                      <w:rFonts w:ascii="Cambria Math" w:hAnsi="Cambria Math" w:cs="Arial"/>
                      <w:i/>
                      <w:sz w:val="28"/>
                      <w:szCs w:val="28"/>
                    </w:rPr>
                  </m:ctrlPr>
                </m:accPr>
                <m:e>
                  <m:r>
                    <w:rPr>
                      <w:rFonts w:ascii="Cambria Math" w:hAnsi="Cambria Math" w:cs="Arial"/>
                      <w:sz w:val="28"/>
                      <w:szCs w:val="28"/>
                    </w:rPr>
                    <m:t xml:space="preserve">ƒ </m:t>
                  </m:r>
                </m:e>
              </m:acc>
              <m:d>
                <m:dPr>
                  <m:ctrlPr>
                    <w:rPr>
                      <w:rFonts w:ascii="Cambria Math" w:hAnsi="Cambria Math" w:cs="Arial"/>
                      <w:i/>
                      <w:sz w:val="28"/>
                      <w:szCs w:val="28"/>
                    </w:rPr>
                  </m:ctrlPr>
                </m:dPr>
                <m:e>
                  <m:sSup>
                    <m:sSupPr>
                      <m:ctrlPr>
                        <w:rPr>
                          <w:rFonts w:ascii="Cambria Math" w:hAnsi="Cambria Math" w:cs="Arial"/>
                          <w:i/>
                          <w:sz w:val="28"/>
                          <w:szCs w:val="28"/>
                        </w:rPr>
                      </m:ctrlPr>
                    </m:sSupPr>
                    <m:e>
                      <m:r>
                        <w:rPr>
                          <w:rFonts w:ascii="Cambria Math" w:hAnsi="Cambria Math" w:cs="Arial"/>
                          <w:sz w:val="28"/>
                          <w:szCs w:val="28"/>
                        </w:rPr>
                        <m:t>x</m:t>
                      </m:r>
                    </m:e>
                    <m:sup>
                      <m:r>
                        <w:rPr>
                          <w:rFonts w:ascii="Cambria Math" w:hAnsi="Cambria Math" w:cs="Arial"/>
                          <w:sz w:val="28"/>
                          <w:szCs w:val="28"/>
                        </w:rPr>
                        <m:t>j</m:t>
                      </m:r>
                    </m:sup>
                  </m:sSup>
                </m:e>
              </m:d>
            </m:num>
            <m:den>
              <m:r>
                <w:rPr>
                  <w:rFonts w:ascii="Cambria Math" w:hAnsi="Cambria Math" w:cs="Arial"/>
                  <w:sz w:val="28"/>
                  <w:szCs w:val="28"/>
                </w:rPr>
                <m:t xml:space="preserve">| </m:t>
              </m:r>
              <m:r>
                <m:rPr>
                  <m:sty m:val="p"/>
                </m:rPr>
                <w:rPr>
                  <w:rFonts w:ascii="Cambria Math" w:hAnsi="Cambria Math" w:cs="Arial"/>
                  <w:sz w:val="28"/>
                  <w:szCs w:val="28"/>
                </w:rPr>
                <m:t>∇</m:t>
              </m:r>
              <m:acc>
                <m:accPr>
                  <m:ctrlPr>
                    <w:rPr>
                      <w:rFonts w:ascii="Cambria Math" w:hAnsi="Cambria Math" w:cs="Arial"/>
                      <w:i/>
                      <w:sz w:val="28"/>
                      <w:szCs w:val="28"/>
                    </w:rPr>
                  </m:ctrlPr>
                </m:accPr>
                <m:e>
                  <m:r>
                    <w:rPr>
                      <w:rFonts w:ascii="Cambria Math" w:hAnsi="Cambria Math" w:cs="Arial"/>
                      <w:sz w:val="28"/>
                      <w:szCs w:val="28"/>
                    </w:rPr>
                    <m:t>ƒ</m:t>
                  </m:r>
                </m:e>
              </m:acc>
              <m:d>
                <m:dPr>
                  <m:ctrlPr>
                    <w:rPr>
                      <w:rFonts w:ascii="Cambria Math" w:hAnsi="Cambria Math" w:cs="Arial"/>
                      <w:i/>
                      <w:sz w:val="28"/>
                      <w:szCs w:val="28"/>
                    </w:rPr>
                  </m:ctrlPr>
                </m:dPr>
                <m:e>
                  <m:sSup>
                    <m:sSupPr>
                      <m:ctrlPr>
                        <w:rPr>
                          <w:rFonts w:ascii="Cambria Math" w:hAnsi="Cambria Math" w:cs="Arial"/>
                          <w:i/>
                          <w:sz w:val="28"/>
                          <w:szCs w:val="28"/>
                        </w:rPr>
                      </m:ctrlPr>
                    </m:sSupPr>
                    <m:e>
                      <m:r>
                        <w:rPr>
                          <w:rFonts w:ascii="Cambria Math" w:hAnsi="Cambria Math" w:cs="Arial"/>
                          <w:sz w:val="28"/>
                          <w:szCs w:val="28"/>
                        </w:rPr>
                        <m:t>x</m:t>
                      </m:r>
                    </m:e>
                    <m:sup>
                      <m:r>
                        <w:rPr>
                          <w:rFonts w:ascii="Cambria Math" w:hAnsi="Cambria Math" w:cs="Arial"/>
                          <w:sz w:val="28"/>
                          <w:szCs w:val="28"/>
                        </w:rPr>
                        <m:t>j</m:t>
                      </m:r>
                    </m:sup>
                  </m:sSup>
                </m:e>
              </m:d>
              <m:r>
                <w:rPr>
                  <w:rFonts w:ascii="Cambria Math" w:hAnsi="Cambria Math" w:cs="Arial"/>
                  <w:sz w:val="28"/>
                  <w:szCs w:val="28"/>
                </w:rPr>
                <m:t>|'</m:t>
              </m:r>
            </m:den>
          </m:f>
        </m:oMath>
      </m:oMathPara>
    </w:p>
    <w:p w:rsidR="00E34D90" w:rsidRDefault="00E34D90" w:rsidP="00E34D90">
      <w:pPr>
        <w:jc w:val="both"/>
        <w:rPr>
          <w:rFonts w:ascii="Arial" w:eastAsiaTheme="minorEastAsia" w:hAnsi="Arial" w:cs="Arial"/>
          <w:sz w:val="24"/>
          <w:szCs w:val="24"/>
        </w:rPr>
      </w:pPr>
      <w:r>
        <w:rPr>
          <w:rFonts w:ascii="Arial" w:hAnsi="Arial" w:cs="Arial"/>
          <w:sz w:val="24"/>
          <w:szCs w:val="24"/>
        </w:rPr>
        <w:tab/>
      </w:r>
      <w:proofErr w:type="gramStart"/>
      <w:r>
        <w:rPr>
          <w:rFonts w:ascii="Arial" w:hAnsi="Arial" w:cs="Arial"/>
          <w:sz w:val="24"/>
          <w:szCs w:val="24"/>
        </w:rPr>
        <w:t xml:space="preserve">Onde </w:t>
      </w:r>
      <m:oMath>
        <m:r>
          <w:rPr>
            <w:rFonts w:ascii="Cambria Math" w:hAnsi="Cambria Math" w:cs="Arial"/>
            <w:sz w:val="28"/>
            <w:szCs w:val="28"/>
          </w:rPr>
          <m:t>δ</m:t>
        </m:r>
      </m:oMath>
      <w:r>
        <w:rPr>
          <w:rFonts w:ascii="Arial" w:eastAsiaTheme="minorEastAsia" w:hAnsi="Arial" w:cs="Arial"/>
          <w:sz w:val="28"/>
          <w:szCs w:val="28"/>
        </w:rPr>
        <w:t xml:space="preserve"> </w:t>
      </w:r>
      <w:r w:rsidRPr="00CD0DC0">
        <w:rPr>
          <w:rFonts w:ascii="Arial" w:eastAsiaTheme="minorEastAsia" w:hAnsi="Arial" w:cs="Arial"/>
          <w:sz w:val="24"/>
          <w:szCs w:val="24"/>
        </w:rPr>
        <w:t>é</w:t>
      </w:r>
      <w:proofErr w:type="gramEnd"/>
      <w:r>
        <w:rPr>
          <w:rFonts w:ascii="Arial" w:eastAsiaTheme="minorEastAsia" w:hAnsi="Arial" w:cs="Arial"/>
          <w:sz w:val="24"/>
          <w:szCs w:val="24"/>
        </w:rPr>
        <w:t xml:space="preserve"> um parâmetro para controlar os passos da convergência, e </w:t>
      </w:r>
    </w:p>
    <w:p w:rsidR="00E34D90" w:rsidRDefault="00E34D90" w:rsidP="00E34D90">
      <w:pPr>
        <w:jc w:val="both"/>
        <w:rPr>
          <w:rFonts w:ascii="Arial" w:eastAsiaTheme="minorEastAsia" w:hAnsi="Arial" w:cs="Arial"/>
          <w:sz w:val="24"/>
          <w:szCs w:val="24"/>
        </w:rPr>
      </w:pPr>
    </w:p>
    <w:p w:rsidR="00E34D90" w:rsidRPr="00CD0DC0" w:rsidRDefault="00E34D90" w:rsidP="00E34D90">
      <w:pPr>
        <w:jc w:val="right"/>
        <w:rPr>
          <w:rFonts w:ascii="Arial" w:eastAsiaTheme="minorEastAsia" w:hAnsi="Arial" w:cs="Arial"/>
          <w:b/>
          <w:sz w:val="24"/>
          <w:szCs w:val="24"/>
        </w:rPr>
      </w:pPr>
      <w:r>
        <w:rPr>
          <w:rFonts w:ascii="Arial" w:eastAsiaTheme="minorEastAsia" w:hAnsi="Arial" w:cs="Arial"/>
          <w:b/>
          <w:sz w:val="24"/>
          <w:szCs w:val="24"/>
        </w:rPr>
        <w:t>(3</w:t>
      </w:r>
      <w:r w:rsidRPr="00CD0DC0">
        <w:rPr>
          <w:rFonts w:ascii="Arial" w:eastAsiaTheme="minorEastAsia" w:hAnsi="Arial" w:cs="Arial"/>
          <w:b/>
          <w:sz w:val="24"/>
          <w:szCs w:val="24"/>
        </w:rPr>
        <w:t>.</w:t>
      </w:r>
      <w:r>
        <w:rPr>
          <w:rFonts w:ascii="Arial" w:eastAsiaTheme="minorEastAsia" w:hAnsi="Arial" w:cs="Arial"/>
          <w:b/>
          <w:sz w:val="24"/>
          <w:szCs w:val="24"/>
        </w:rPr>
        <w:t>23</w:t>
      </w:r>
      <w:r w:rsidRPr="00CD0DC0">
        <w:rPr>
          <w:rFonts w:ascii="Arial" w:eastAsiaTheme="minorEastAsia" w:hAnsi="Arial" w:cs="Arial"/>
          <w:b/>
          <w:sz w:val="24"/>
          <w:szCs w:val="24"/>
        </w:rPr>
        <w:t>)</w:t>
      </w:r>
    </w:p>
    <w:p w:rsidR="00E34D90" w:rsidRPr="007E4DCD" w:rsidRDefault="00E34D90" w:rsidP="00E34D90">
      <w:pPr>
        <w:jc w:val="both"/>
        <w:rPr>
          <w:rFonts w:ascii="Arial" w:hAnsi="Arial" w:cs="Arial"/>
          <w:sz w:val="24"/>
          <w:szCs w:val="24"/>
        </w:rPr>
      </w:pPr>
      <m:oMathPara>
        <m:oMath>
          <m:r>
            <m:rPr>
              <m:sty m:val="p"/>
            </m:rPr>
            <w:rPr>
              <w:rFonts w:ascii="Cambria Math" w:hAnsi="Cambria Math" w:cs="Arial"/>
              <w:sz w:val="28"/>
              <w:szCs w:val="28"/>
            </w:rPr>
            <m:t>∇</m:t>
          </m:r>
          <m:acc>
            <m:accPr>
              <m:ctrlPr>
                <w:rPr>
                  <w:rFonts w:ascii="Cambria Math" w:hAnsi="Cambria Math" w:cs="Arial"/>
                  <w:i/>
                  <w:sz w:val="28"/>
                  <w:szCs w:val="28"/>
                </w:rPr>
              </m:ctrlPr>
            </m:accPr>
            <m:e>
              <m:r>
                <w:rPr>
                  <w:rFonts w:ascii="Cambria Math" w:hAnsi="Cambria Math" w:cs="Arial"/>
                  <w:sz w:val="28"/>
                  <w:szCs w:val="28"/>
                </w:rPr>
                <m:t>ƒ</m:t>
              </m:r>
            </m:e>
          </m:acc>
          <m:d>
            <m:dPr>
              <m:ctrlPr>
                <w:rPr>
                  <w:rFonts w:ascii="Cambria Math" w:hAnsi="Cambria Math" w:cs="Arial"/>
                  <w:i/>
                  <w:sz w:val="28"/>
                  <w:szCs w:val="28"/>
                </w:rPr>
              </m:ctrlPr>
            </m:dPr>
            <m:e>
              <m:r>
                <w:rPr>
                  <w:rFonts w:ascii="Cambria Math" w:hAnsi="Cambria Math" w:cs="Arial"/>
                  <w:sz w:val="28"/>
                  <w:szCs w:val="28"/>
                </w:rPr>
                <m:t>x</m:t>
              </m:r>
            </m:e>
          </m:d>
          <m:r>
            <w:rPr>
              <w:rFonts w:ascii="Cambria Math" w:hAnsi="Cambria Math" w:cs="Arial"/>
              <w:sz w:val="28"/>
              <w:szCs w:val="28"/>
            </w:rPr>
            <m:t xml:space="preserve">= </m:t>
          </m:r>
          <m:f>
            <m:fPr>
              <m:ctrlPr>
                <w:rPr>
                  <w:rFonts w:ascii="Cambria Math" w:hAnsi="Cambria Math" w:cs="Arial"/>
                  <w:i/>
                  <w:sz w:val="28"/>
                  <w:szCs w:val="28"/>
                </w:rPr>
              </m:ctrlPr>
            </m:fPr>
            <m:num>
              <m:r>
                <w:rPr>
                  <w:rFonts w:ascii="Cambria Math" w:hAnsi="Cambria Math" w:cs="Arial"/>
                  <w:sz w:val="28"/>
                  <w:szCs w:val="28"/>
                </w:rPr>
                <m:t>1</m:t>
              </m:r>
            </m:num>
            <m:den>
              <m:sSup>
                <m:sSupPr>
                  <m:ctrlPr>
                    <w:rPr>
                      <w:rFonts w:ascii="Cambria Math" w:hAnsi="Cambria Math" w:cs="Arial"/>
                      <w:i/>
                      <w:sz w:val="28"/>
                      <w:szCs w:val="28"/>
                    </w:rPr>
                  </m:ctrlPr>
                </m:sSupPr>
                <m:e>
                  <m:r>
                    <w:rPr>
                      <w:rFonts w:ascii="Cambria Math" w:hAnsi="Cambria Math" w:cs="Arial"/>
                      <w:sz w:val="28"/>
                      <w:szCs w:val="28"/>
                    </w:rPr>
                    <m:t>h</m:t>
                  </m:r>
                </m:e>
                <m:sup>
                  <m:r>
                    <w:rPr>
                      <w:rFonts w:ascii="Cambria Math" w:hAnsi="Cambria Math" w:cs="Arial"/>
                      <w:sz w:val="28"/>
                      <w:szCs w:val="28"/>
                    </w:rPr>
                    <m:t>d+2</m:t>
                  </m:r>
                </m:sup>
              </m:sSup>
              <m:r>
                <w:rPr>
                  <w:rFonts w:ascii="Cambria Math" w:hAnsi="Cambria Math" w:cs="Arial"/>
                  <w:sz w:val="28"/>
                  <w:szCs w:val="28"/>
                </w:rPr>
                <m:t>n</m:t>
              </m:r>
              <m:nary>
                <m:naryPr>
                  <m:chr m:val="∑"/>
                  <m:limLoc m:val="subSup"/>
                  <m:ctrlPr>
                    <w:rPr>
                      <w:rFonts w:ascii="Cambria Math" w:hAnsi="Cambria Math" w:cs="Arial"/>
                      <w:i/>
                      <w:sz w:val="28"/>
                      <w:szCs w:val="28"/>
                    </w:rPr>
                  </m:ctrlPr>
                </m:naryPr>
                <m:sub>
                  <m:r>
                    <w:rPr>
                      <w:rFonts w:ascii="Cambria Math" w:hAnsi="Cambria Math" w:cs="Arial"/>
                      <w:sz w:val="28"/>
                      <w:szCs w:val="28"/>
                    </w:rPr>
                    <m:t>i=1</m:t>
                  </m:r>
                </m:sub>
                <m:sup>
                  <m:r>
                    <w:rPr>
                      <w:rFonts w:ascii="Cambria Math" w:hAnsi="Cambria Math" w:cs="Arial"/>
                      <w:sz w:val="28"/>
                      <w:szCs w:val="28"/>
                    </w:rPr>
                    <m:t>n</m:t>
                  </m:r>
                </m:sup>
                <m:e>
                  <m:r>
                    <w:rPr>
                      <w:rFonts w:ascii="Cambria Math" w:hAnsi="Cambria Math" w:cs="Arial"/>
                      <w:sz w:val="28"/>
                      <w:szCs w:val="28"/>
                    </w:rPr>
                    <m:t>k</m:t>
                  </m:r>
                  <m:d>
                    <m:dPr>
                      <m:ctrlPr>
                        <w:rPr>
                          <w:rFonts w:ascii="Cambria Math" w:hAnsi="Cambria Math" w:cs="Arial"/>
                          <w:i/>
                          <w:sz w:val="28"/>
                          <w:szCs w:val="28"/>
                        </w:rPr>
                      </m:ctrlPr>
                    </m:dPr>
                    <m:e>
                      <m:f>
                        <m:fPr>
                          <m:ctrlPr>
                            <w:rPr>
                              <w:rFonts w:ascii="Cambria Math" w:hAnsi="Cambria Math" w:cs="Arial"/>
                              <w:i/>
                              <w:sz w:val="28"/>
                              <w:szCs w:val="28"/>
                            </w:rPr>
                          </m:ctrlPr>
                        </m:fPr>
                        <m:num>
                          <m:r>
                            <w:rPr>
                              <w:rFonts w:ascii="Cambria Math" w:hAnsi="Cambria Math" w:cs="Arial"/>
                              <w:sz w:val="28"/>
                              <w:szCs w:val="28"/>
                            </w:rPr>
                            <m:t>x-</m:t>
                          </m:r>
                          <m:sSub>
                            <m:sSubPr>
                              <m:ctrlPr>
                                <w:rPr>
                                  <w:rFonts w:ascii="Cambria Math" w:hAnsi="Cambria Math" w:cs="Arial"/>
                                  <w:i/>
                                  <w:sz w:val="28"/>
                                  <w:szCs w:val="28"/>
                                </w:rPr>
                              </m:ctrlPr>
                            </m:sSubPr>
                            <m:e>
                              <m:r>
                                <w:rPr>
                                  <w:rFonts w:ascii="Cambria Math" w:hAnsi="Cambria Math" w:cs="Arial"/>
                                  <w:sz w:val="28"/>
                                  <w:szCs w:val="28"/>
                                </w:rPr>
                                <m:t>x</m:t>
                              </m:r>
                            </m:e>
                            <m:sub>
                              <m:r>
                                <w:rPr>
                                  <w:rFonts w:ascii="Cambria Math" w:hAnsi="Cambria Math" w:cs="Arial"/>
                                  <w:sz w:val="28"/>
                                  <w:szCs w:val="28"/>
                                </w:rPr>
                                <m:t>j</m:t>
                              </m:r>
                            </m:sub>
                          </m:sSub>
                        </m:num>
                        <m:den>
                          <m:r>
                            <w:rPr>
                              <w:rFonts w:ascii="Cambria Math" w:hAnsi="Cambria Math" w:cs="Arial"/>
                              <w:sz w:val="28"/>
                              <w:szCs w:val="28"/>
                            </w:rPr>
                            <m:t>h</m:t>
                          </m:r>
                        </m:den>
                      </m:f>
                    </m:e>
                  </m:d>
                  <m:d>
                    <m:dPr>
                      <m:ctrlPr>
                        <w:rPr>
                          <w:rFonts w:ascii="Cambria Math" w:hAnsi="Cambria Math" w:cs="Arial"/>
                          <w:i/>
                          <w:sz w:val="28"/>
                          <w:szCs w:val="28"/>
                        </w:rPr>
                      </m:ctrlPr>
                    </m:dPr>
                    <m:e>
                      <m:sSub>
                        <m:sSubPr>
                          <m:ctrlPr>
                            <w:rPr>
                              <w:rFonts w:ascii="Cambria Math" w:hAnsi="Cambria Math" w:cs="Arial"/>
                              <w:i/>
                              <w:sz w:val="28"/>
                              <w:szCs w:val="28"/>
                            </w:rPr>
                          </m:ctrlPr>
                        </m:sSubPr>
                        <m:e>
                          <m:r>
                            <w:rPr>
                              <w:rFonts w:ascii="Cambria Math" w:hAnsi="Cambria Math" w:cs="Arial"/>
                              <w:sz w:val="28"/>
                              <w:szCs w:val="28"/>
                            </w:rPr>
                            <m:t>x</m:t>
                          </m:r>
                        </m:e>
                        <m:sub>
                          <m:r>
                            <w:rPr>
                              <w:rFonts w:ascii="Cambria Math" w:hAnsi="Cambria Math" w:cs="Arial"/>
                              <w:sz w:val="28"/>
                              <w:szCs w:val="28"/>
                            </w:rPr>
                            <m:t>i</m:t>
                          </m:r>
                        </m:sub>
                      </m:sSub>
                      <m:r>
                        <w:rPr>
                          <w:rFonts w:ascii="Cambria Math" w:hAnsi="Cambria Math" w:cs="Arial"/>
                          <w:sz w:val="28"/>
                          <w:szCs w:val="28"/>
                        </w:rPr>
                        <m:t>-x</m:t>
                      </m:r>
                    </m:e>
                  </m:d>
                </m:e>
              </m:nary>
            </m:den>
          </m:f>
        </m:oMath>
      </m:oMathPara>
    </w:p>
    <w:p w:rsidR="00E34D90" w:rsidRDefault="00E34D90" w:rsidP="00E34D90">
      <w:pPr>
        <w:jc w:val="both"/>
        <w:rPr>
          <w:rFonts w:ascii="Arial" w:eastAsiaTheme="minorEastAsia" w:hAnsi="Arial" w:cs="Arial"/>
          <w:sz w:val="24"/>
          <w:szCs w:val="24"/>
        </w:rPr>
      </w:pPr>
      <w:r>
        <w:rPr>
          <w:rFonts w:ascii="Arial" w:hAnsi="Arial" w:cs="Arial"/>
          <w:sz w:val="24"/>
          <w:szCs w:val="24"/>
        </w:rPr>
        <w:tab/>
        <w:t xml:space="preserve">O procedimento de subida para k &gt; 0 se </w:t>
      </w:r>
      <m:oMath>
        <m:acc>
          <m:accPr>
            <m:ctrlPr>
              <w:rPr>
                <w:rFonts w:ascii="Cambria Math" w:hAnsi="Cambria Math" w:cs="Arial"/>
                <w:i/>
                <w:sz w:val="24"/>
                <w:szCs w:val="24"/>
              </w:rPr>
            </m:ctrlPr>
          </m:accPr>
          <m:e>
            <m:r>
              <w:rPr>
                <w:rFonts w:ascii="Cambria Math" w:hAnsi="Cambria Math" w:cs="Arial"/>
                <w:sz w:val="24"/>
                <w:szCs w:val="24"/>
              </w:rPr>
              <m:t>ƒ</m:t>
            </m:r>
          </m:e>
        </m:acc>
      </m:oMath>
      <w:r>
        <w:rPr>
          <w:rFonts w:ascii="Arial" w:eastAsiaTheme="minorEastAsia" w:hAnsi="Arial" w:cs="Arial"/>
          <w:sz w:val="24"/>
          <w:szCs w:val="24"/>
        </w:rPr>
        <w:t>(</w:t>
      </w:r>
      <m:oMath>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k+1</m:t>
            </m:r>
          </m:sup>
        </m:sSup>
        <m:r>
          <w:rPr>
            <w:rFonts w:ascii="Cambria Math" w:eastAsiaTheme="minorEastAsia" w:hAnsi="Cambria Math" w:cs="Arial"/>
            <w:sz w:val="24"/>
            <w:szCs w:val="24"/>
          </w:rPr>
          <m:t>)&lt;</m:t>
        </m:r>
        <m:acc>
          <m:accPr>
            <m:ctrlPr>
              <w:rPr>
                <w:rFonts w:ascii="Cambria Math" w:eastAsiaTheme="minorEastAsia" w:hAnsi="Cambria Math" w:cs="Arial"/>
                <w:i/>
                <w:sz w:val="24"/>
                <w:szCs w:val="24"/>
              </w:rPr>
            </m:ctrlPr>
          </m:accPr>
          <m:e>
            <m:r>
              <w:rPr>
                <w:rFonts w:ascii="Cambria Math" w:eastAsiaTheme="minorEastAsia" w:hAnsi="Cambria Math" w:cs="Arial"/>
                <w:sz w:val="24"/>
                <w:szCs w:val="24"/>
              </w:rPr>
              <m:t>ƒ</m:t>
            </m:r>
          </m:e>
        </m:acc>
        <m:r>
          <w:rPr>
            <w:rFonts w:ascii="Cambria Math" w:eastAsiaTheme="minorEastAsia" w:hAnsi="Cambria Math" w:cs="Arial"/>
            <w:sz w:val="24"/>
            <w:szCs w:val="24"/>
          </w:rPr>
          <m:t xml:space="preserve"> (</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k</m:t>
            </m:r>
          </m:sup>
        </m:sSup>
      </m:oMath>
      <w:r>
        <w:rPr>
          <w:rFonts w:ascii="Arial" w:eastAsiaTheme="minorEastAsia" w:hAnsi="Arial" w:cs="Arial"/>
          <w:sz w:val="24"/>
          <w:szCs w:val="24"/>
        </w:rPr>
        <w:t xml:space="preserve">), e associar x para o atrator de densidade </w:t>
      </w:r>
      <w:r w:rsidRPr="007F7506">
        <w:rPr>
          <w:rFonts w:ascii="Arial" w:eastAsiaTheme="minorEastAsia" w:hAnsi="Arial" w:cs="Arial"/>
          <w:b/>
          <w:sz w:val="24"/>
          <w:szCs w:val="24"/>
        </w:rPr>
        <w:t>x</w:t>
      </w:r>
      <w:r>
        <w:rPr>
          <w:rFonts w:ascii="Arial" w:eastAsiaTheme="minorEastAsia" w:hAnsi="Arial" w:cs="Arial"/>
          <w:sz w:val="24"/>
          <w:szCs w:val="24"/>
        </w:rPr>
        <w:t xml:space="preserve">* = </w:t>
      </w:r>
      <w:r w:rsidRPr="007F7506">
        <w:rPr>
          <w:rFonts w:ascii="Arial" w:eastAsiaTheme="minorEastAsia" w:hAnsi="Arial" w:cs="Arial"/>
          <w:b/>
          <w:sz w:val="24"/>
          <w:szCs w:val="24"/>
        </w:rPr>
        <w:t>x</w:t>
      </w:r>
      <w:r w:rsidRPr="007F7506">
        <w:rPr>
          <w:rFonts w:ascii="Arial" w:eastAsiaTheme="minorEastAsia" w:hAnsi="Arial" w:cs="Arial"/>
          <w:sz w:val="24"/>
          <w:szCs w:val="24"/>
          <w:vertAlign w:val="superscript"/>
        </w:rPr>
        <w:t>k</w:t>
      </w:r>
      <w:r>
        <w:rPr>
          <w:rFonts w:ascii="Arial" w:eastAsiaTheme="minorEastAsia" w:hAnsi="Arial" w:cs="Arial"/>
          <w:sz w:val="24"/>
          <w:szCs w:val="24"/>
        </w:rPr>
        <w:t xml:space="preserve">. Um objeto é um ruído se ele converge no procedimento de subida para um máximo local x* </w:t>
      </w:r>
      <w:proofErr w:type="gramStart"/>
      <w:r>
        <w:rPr>
          <w:rFonts w:ascii="Arial" w:eastAsiaTheme="minorEastAsia" w:hAnsi="Arial" w:cs="Arial"/>
          <w:sz w:val="24"/>
          <w:szCs w:val="24"/>
        </w:rPr>
        <w:t xml:space="preserve">com </w:t>
      </w:r>
      <m:oMath>
        <m:acc>
          <m:accPr>
            <m:ctrlPr>
              <w:rPr>
                <w:rFonts w:ascii="Cambria Math" w:eastAsiaTheme="minorEastAsia" w:hAnsi="Cambria Math" w:cs="Arial"/>
                <w:i/>
                <w:sz w:val="24"/>
                <w:szCs w:val="24"/>
              </w:rPr>
            </m:ctrlPr>
          </m:accPr>
          <m:e>
            <m:r>
              <w:rPr>
                <w:rFonts w:ascii="Cambria Math" w:eastAsiaTheme="minorEastAsia" w:hAnsi="Cambria Math" w:cs="Arial"/>
                <w:sz w:val="24"/>
                <w:szCs w:val="24"/>
              </w:rPr>
              <m:t>ƒ</m:t>
            </m:r>
          </m:e>
        </m:acc>
        <m:r>
          <w:rPr>
            <w:rFonts w:ascii="Cambria Math" w:eastAsiaTheme="minorEastAsia" w:hAnsi="Cambria Math" w:cs="Arial"/>
            <w:sz w:val="24"/>
            <w:szCs w:val="24"/>
          </w:rPr>
          <m:t xml:space="preserve"> (</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m:t>
            </m:r>
          </m:sup>
        </m:sSup>
      </m:oMath>
      <w:r>
        <w:rPr>
          <w:rFonts w:ascii="Arial" w:eastAsiaTheme="minorEastAsia" w:hAnsi="Arial" w:cs="Arial"/>
          <w:sz w:val="24"/>
          <w:szCs w:val="24"/>
        </w:rPr>
        <w:t>)</w:t>
      </w:r>
      <w:proofErr w:type="gramEnd"/>
      <w:r>
        <w:rPr>
          <w:rFonts w:ascii="Arial" w:eastAsiaTheme="minorEastAsia" w:hAnsi="Arial" w:cs="Arial"/>
          <w:sz w:val="24"/>
          <w:szCs w:val="24"/>
        </w:rPr>
        <w:t xml:space="preserve"> ≥ </w:t>
      </w:r>
      <w:r w:rsidRPr="000802D7">
        <w:rPr>
          <w:rFonts w:ascii="Arial" w:hAnsi="Arial" w:cs="Arial"/>
          <w:color w:val="000000"/>
          <w:sz w:val="24"/>
          <w:szCs w:val="24"/>
          <w:shd w:val="clear" w:color="auto" w:fill="F9F9F9"/>
        </w:rPr>
        <w:t>ξ</w:t>
      </w:r>
      <w:r>
        <w:rPr>
          <w:rFonts w:ascii="Arial" w:hAnsi="Arial" w:cs="Arial"/>
          <w:color w:val="000000"/>
          <w:sz w:val="24"/>
          <w:szCs w:val="24"/>
          <w:shd w:val="clear" w:color="auto" w:fill="F9F9F9"/>
        </w:rPr>
        <w:t>.</w:t>
      </w:r>
    </w:p>
    <w:p w:rsidR="00E34D90" w:rsidRDefault="00E34D90" w:rsidP="00E34D90">
      <w:pPr>
        <w:jc w:val="both"/>
        <w:rPr>
          <w:rFonts w:ascii="Arial" w:hAnsi="Arial" w:cs="Arial"/>
          <w:color w:val="000000"/>
          <w:sz w:val="24"/>
          <w:szCs w:val="24"/>
          <w:shd w:val="clear" w:color="auto" w:fill="F9F9F9"/>
        </w:rPr>
      </w:pPr>
      <w:r>
        <w:rPr>
          <w:rFonts w:ascii="Arial" w:eastAsiaTheme="minorEastAsia" w:hAnsi="Arial" w:cs="Arial"/>
          <w:sz w:val="24"/>
          <w:szCs w:val="24"/>
        </w:rPr>
        <w:tab/>
        <w:t xml:space="preserve">De acordo com Han; Kamber &amp; Pei (2011), um cluster é um conjunto de atrator de densidade X e um conjunto de objetos input C tais que cada objeto em C é associado para o atrator de densidade em X, e existe um caminho entre cada par de atrator de densidade onde a densidade é acima de </w:t>
      </w:r>
      <w:r w:rsidRPr="000802D7">
        <w:rPr>
          <w:rFonts w:ascii="Arial" w:hAnsi="Arial" w:cs="Arial"/>
          <w:color w:val="000000"/>
          <w:sz w:val="24"/>
          <w:szCs w:val="24"/>
          <w:shd w:val="clear" w:color="auto" w:fill="F9F9F9"/>
        </w:rPr>
        <w:t>ξ</w:t>
      </w:r>
      <w:r>
        <w:rPr>
          <w:rFonts w:ascii="Arial" w:hAnsi="Arial" w:cs="Arial"/>
          <w:color w:val="000000"/>
          <w:sz w:val="20"/>
          <w:szCs w:val="20"/>
          <w:shd w:val="clear" w:color="auto" w:fill="F9F9F9"/>
        </w:rPr>
        <w:t xml:space="preserve">. </w:t>
      </w:r>
      <w:r>
        <w:rPr>
          <w:rFonts w:ascii="Arial" w:hAnsi="Arial" w:cs="Arial"/>
          <w:color w:val="000000"/>
          <w:sz w:val="24"/>
          <w:szCs w:val="24"/>
          <w:shd w:val="clear" w:color="auto" w:fill="F9F9F9"/>
        </w:rPr>
        <w:t xml:space="preserve">Por usar múltiplos </w:t>
      </w:r>
      <w:r>
        <w:rPr>
          <w:rFonts w:ascii="Arial" w:hAnsi="Arial" w:cs="Arial"/>
          <w:color w:val="000000"/>
          <w:sz w:val="24"/>
          <w:szCs w:val="24"/>
          <w:shd w:val="clear" w:color="auto" w:fill="F9F9F9"/>
        </w:rPr>
        <w:lastRenderedPageBreak/>
        <w:t xml:space="preserve">atratores de densidade conectados por caminhos, </w:t>
      </w:r>
      <w:r w:rsidRPr="00013935">
        <w:rPr>
          <w:rFonts w:ascii="Arial" w:hAnsi="Arial" w:cs="Arial"/>
          <w:b/>
          <w:color w:val="000000"/>
          <w:sz w:val="24"/>
          <w:szCs w:val="24"/>
          <w:shd w:val="clear" w:color="auto" w:fill="F9F9F9"/>
        </w:rPr>
        <w:t>DENCLUE</w:t>
      </w:r>
      <w:r>
        <w:rPr>
          <w:rFonts w:ascii="Arial" w:hAnsi="Arial" w:cs="Arial"/>
          <w:color w:val="000000"/>
          <w:sz w:val="24"/>
          <w:szCs w:val="24"/>
          <w:shd w:val="clear" w:color="auto" w:fill="F9F9F9"/>
        </w:rPr>
        <w:t xml:space="preserve"> pode encontrar clusters de forma arbitrária.</w:t>
      </w:r>
    </w:p>
    <w:p w:rsidR="00E34D90" w:rsidRDefault="00E34D90" w:rsidP="00E34D90">
      <w:pPr>
        <w:jc w:val="both"/>
        <w:rPr>
          <w:rFonts w:ascii="Arial" w:hAnsi="Arial" w:cs="Arial"/>
          <w:sz w:val="24"/>
          <w:szCs w:val="24"/>
        </w:rPr>
      </w:pPr>
      <w:r>
        <w:rPr>
          <w:rFonts w:ascii="Arial" w:hAnsi="Arial" w:cs="Arial"/>
          <w:sz w:val="24"/>
          <w:szCs w:val="24"/>
        </w:rPr>
        <w:tab/>
        <w:t xml:space="preserve">Para Han; Kamber &amp; Pei (2011), </w:t>
      </w:r>
      <w:r w:rsidRPr="00013935">
        <w:rPr>
          <w:rFonts w:ascii="Arial" w:hAnsi="Arial" w:cs="Arial"/>
          <w:b/>
          <w:sz w:val="24"/>
          <w:szCs w:val="24"/>
        </w:rPr>
        <w:t>DENCLUE</w:t>
      </w:r>
      <w:r>
        <w:rPr>
          <w:rFonts w:ascii="Arial" w:hAnsi="Arial" w:cs="Arial"/>
          <w:sz w:val="24"/>
          <w:szCs w:val="24"/>
        </w:rPr>
        <w:t xml:space="preserve"> tem várias vantagens. Ele pode ser considerado com uma generalização de vários bem-conhecidos métodos de agrupamento, tais como </w:t>
      </w:r>
      <w:r w:rsidRPr="00013935">
        <w:rPr>
          <w:rFonts w:ascii="Arial" w:hAnsi="Arial" w:cs="Arial"/>
          <w:i/>
          <w:sz w:val="24"/>
          <w:szCs w:val="24"/>
        </w:rPr>
        <w:t>single-linkage</w:t>
      </w:r>
      <w:r>
        <w:rPr>
          <w:rFonts w:ascii="Arial" w:hAnsi="Arial" w:cs="Arial"/>
          <w:sz w:val="24"/>
          <w:szCs w:val="24"/>
        </w:rPr>
        <w:t xml:space="preserve"> e DBSACN. Além disso, DENCLUE é invariante contra ruídos. A função de estimativa de densidade de núcleo pode efetivamente reduzir a influência de ruído por distribuir uniformemente o ruído nos dados de entrada (input).</w:t>
      </w:r>
    </w:p>
    <w:p w:rsidR="002C508B" w:rsidRDefault="002C508B" w:rsidP="00E34D90">
      <w:pPr>
        <w:jc w:val="both"/>
        <w:rPr>
          <w:rFonts w:ascii="Arial" w:hAnsi="Arial" w:cs="Arial"/>
          <w:b/>
          <w:sz w:val="24"/>
          <w:szCs w:val="24"/>
        </w:rPr>
      </w:pPr>
    </w:p>
    <w:p w:rsidR="00E34D90" w:rsidRDefault="00E34D90" w:rsidP="00E34D90">
      <w:pPr>
        <w:jc w:val="both"/>
        <w:rPr>
          <w:rFonts w:ascii="Arial" w:hAnsi="Arial" w:cs="Arial"/>
          <w:b/>
          <w:sz w:val="24"/>
          <w:szCs w:val="24"/>
        </w:rPr>
      </w:pPr>
      <w:r>
        <w:rPr>
          <w:rFonts w:ascii="Arial" w:hAnsi="Arial" w:cs="Arial"/>
          <w:b/>
          <w:sz w:val="24"/>
          <w:szCs w:val="24"/>
        </w:rPr>
        <w:t>3.4.3.8 Métodos Baseados em Grade</w:t>
      </w:r>
    </w:p>
    <w:p w:rsidR="00E34D90" w:rsidRDefault="00E34D90" w:rsidP="00E34D90">
      <w:pPr>
        <w:ind w:firstLine="360"/>
        <w:jc w:val="both"/>
        <w:rPr>
          <w:rFonts w:ascii="Arial" w:hAnsi="Arial" w:cs="Arial"/>
          <w:sz w:val="24"/>
          <w:szCs w:val="24"/>
        </w:rPr>
      </w:pPr>
      <w:r w:rsidRPr="00F141C5">
        <w:rPr>
          <w:rFonts w:ascii="Arial" w:hAnsi="Arial" w:cs="Arial"/>
          <w:sz w:val="24"/>
          <w:szCs w:val="24"/>
        </w:rPr>
        <w:t>Os métodos baseados em grade</w:t>
      </w:r>
      <w:r>
        <w:rPr>
          <w:rFonts w:ascii="Arial" w:hAnsi="Arial" w:cs="Arial"/>
          <w:sz w:val="24"/>
          <w:szCs w:val="24"/>
        </w:rPr>
        <w:t xml:space="preserve"> (</w:t>
      </w:r>
      <w:r w:rsidRPr="006441AF">
        <w:rPr>
          <w:rFonts w:ascii="Arial" w:hAnsi="Arial" w:cs="Arial"/>
          <w:b/>
          <w:i/>
          <w:sz w:val="24"/>
          <w:szCs w:val="24"/>
        </w:rPr>
        <w:t>Grid</w:t>
      </w:r>
      <w:r>
        <w:rPr>
          <w:rFonts w:ascii="Arial" w:hAnsi="Arial" w:cs="Arial"/>
          <w:sz w:val="24"/>
          <w:szCs w:val="24"/>
        </w:rPr>
        <w:t>)</w:t>
      </w:r>
      <w:r w:rsidRPr="00F141C5">
        <w:rPr>
          <w:rFonts w:ascii="Arial" w:hAnsi="Arial" w:cs="Arial"/>
          <w:sz w:val="24"/>
          <w:szCs w:val="24"/>
        </w:rPr>
        <w:t xml:space="preserve"> dividem os objetos em um número finito de células que formam uma estrutura de grade multidimensional na qual todas as operações de agrupamento são realizadas. A principal vantagem do método é que as operações independem do número de objetos da base de dados, e sim do número de células da estrutura da grade, o que melhora </w:t>
      </w:r>
      <w:r>
        <w:rPr>
          <w:rFonts w:ascii="Arial" w:hAnsi="Arial" w:cs="Arial"/>
          <w:sz w:val="24"/>
          <w:szCs w:val="24"/>
        </w:rPr>
        <w:t>o</w:t>
      </w:r>
      <w:r w:rsidRPr="00F141C5">
        <w:rPr>
          <w:rFonts w:ascii="Arial" w:hAnsi="Arial" w:cs="Arial"/>
          <w:sz w:val="24"/>
          <w:szCs w:val="24"/>
        </w:rPr>
        <w:t xml:space="preserve"> desempenho dos algoritmos bas</w:t>
      </w:r>
      <w:r>
        <w:rPr>
          <w:rFonts w:ascii="Arial" w:hAnsi="Arial" w:cs="Arial"/>
          <w:sz w:val="24"/>
          <w:szCs w:val="24"/>
        </w:rPr>
        <w:t>eados nesta heurística</w:t>
      </w:r>
      <w:r w:rsidRPr="00F141C5">
        <w:rPr>
          <w:rFonts w:ascii="Arial" w:hAnsi="Arial" w:cs="Arial"/>
          <w:sz w:val="24"/>
          <w:szCs w:val="24"/>
        </w:rPr>
        <w:t xml:space="preserve">. </w:t>
      </w:r>
      <w:r>
        <w:rPr>
          <w:rFonts w:ascii="Arial" w:hAnsi="Arial" w:cs="Arial"/>
          <w:sz w:val="24"/>
          <w:szCs w:val="24"/>
        </w:rPr>
        <w:t xml:space="preserve">Como </w:t>
      </w:r>
      <w:r w:rsidRPr="00F141C5">
        <w:rPr>
          <w:rFonts w:ascii="Arial" w:hAnsi="Arial" w:cs="Arial"/>
          <w:sz w:val="24"/>
          <w:szCs w:val="24"/>
        </w:rPr>
        <w:t>exemplo</w:t>
      </w:r>
      <w:r>
        <w:rPr>
          <w:rFonts w:ascii="Arial" w:hAnsi="Arial" w:cs="Arial"/>
          <w:sz w:val="24"/>
          <w:szCs w:val="24"/>
        </w:rPr>
        <w:t>s</w:t>
      </w:r>
      <w:r w:rsidRPr="00F141C5">
        <w:rPr>
          <w:rFonts w:ascii="Arial" w:hAnsi="Arial" w:cs="Arial"/>
          <w:sz w:val="24"/>
          <w:szCs w:val="24"/>
        </w:rPr>
        <w:t xml:space="preserve"> de algoritmo baseado em grade </w:t>
      </w:r>
      <w:r>
        <w:rPr>
          <w:rFonts w:ascii="Arial" w:hAnsi="Arial" w:cs="Arial"/>
          <w:sz w:val="24"/>
          <w:szCs w:val="24"/>
        </w:rPr>
        <w:t xml:space="preserve">pode-se citar </w:t>
      </w:r>
      <w:r w:rsidRPr="00F141C5">
        <w:rPr>
          <w:rFonts w:ascii="Arial" w:hAnsi="Arial" w:cs="Arial"/>
          <w:sz w:val="24"/>
          <w:szCs w:val="24"/>
        </w:rPr>
        <w:t xml:space="preserve">o algoritmo CLIQUE </w:t>
      </w:r>
      <w:r>
        <w:rPr>
          <w:rFonts w:ascii="Arial" w:hAnsi="Arial" w:cs="Arial"/>
          <w:sz w:val="24"/>
          <w:szCs w:val="24"/>
        </w:rPr>
        <w:t>e STING (Han; Kamber &amp; Pei, 2011).</w:t>
      </w:r>
    </w:p>
    <w:p w:rsidR="00E34D90" w:rsidRDefault="00E34D90" w:rsidP="008171D4">
      <w:pPr>
        <w:pStyle w:val="PargrafodaLista"/>
        <w:numPr>
          <w:ilvl w:val="0"/>
          <w:numId w:val="39"/>
        </w:numPr>
        <w:jc w:val="both"/>
        <w:rPr>
          <w:rFonts w:ascii="Arial" w:hAnsi="Arial" w:cs="Arial"/>
          <w:sz w:val="24"/>
          <w:szCs w:val="24"/>
        </w:rPr>
      </w:pPr>
      <w:r w:rsidRPr="0048329F">
        <w:rPr>
          <w:rFonts w:ascii="Arial" w:hAnsi="Arial" w:cs="Arial"/>
          <w:b/>
          <w:sz w:val="24"/>
          <w:szCs w:val="24"/>
        </w:rPr>
        <w:t>CLIQUE</w:t>
      </w:r>
      <w:r>
        <w:rPr>
          <w:rFonts w:ascii="Arial" w:hAnsi="Arial" w:cs="Arial"/>
          <w:sz w:val="24"/>
          <w:szCs w:val="24"/>
        </w:rPr>
        <w:t xml:space="preserve"> - </w:t>
      </w:r>
      <w:r w:rsidRPr="006C0BF2">
        <w:rPr>
          <w:rFonts w:ascii="Arial" w:hAnsi="Arial" w:cs="Arial"/>
          <w:sz w:val="24"/>
          <w:szCs w:val="24"/>
        </w:rPr>
        <w:t xml:space="preserve">O algoritmo CLIQUE (Clustering in Quest), baseado em grade e em densidade, </w:t>
      </w:r>
      <w:r>
        <w:rPr>
          <w:rFonts w:ascii="Arial" w:hAnsi="Arial" w:cs="Arial"/>
          <w:sz w:val="24"/>
          <w:szCs w:val="24"/>
        </w:rPr>
        <w:t xml:space="preserve">segmenta </w:t>
      </w:r>
      <w:r w:rsidRPr="006C0BF2">
        <w:rPr>
          <w:rFonts w:ascii="Arial" w:hAnsi="Arial" w:cs="Arial"/>
          <w:sz w:val="24"/>
          <w:szCs w:val="24"/>
        </w:rPr>
        <w:t>o conjunto de dados em subespaços (grade de células) para encontrar agrupamentos suficientemente densos. Cada grade organiza um conjunto de dados, separando os valores contínuos de cada atributo em um número de intervalos discretos. Por fim, cada objeto é atribuído a uma célula a qual seu intervalo contém o valor original do objeto. Os agrupamentos são formados a partir da junção de células densas adjacentes (</w:t>
      </w:r>
      <w:r>
        <w:rPr>
          <w:rFonts w:ascii="Arial" w:hAnsi="Arial" w:cs="Arial"/>
          <w:sz w:val="24"/>
          <w:szCs w:val="24"/>
        </w:rPr>
        <w:t xml:space="preserve">Han; Kamber &amp; Pei, 2011; </w:t>
      </w:r>
      <w:r w:rsidRPr="006C0BF2">
        <w:rPr>
          <w:rFonts w:ascii="Arial" w:hAnsi="Arial" w:cs="Arial"/>
          <w:sz w:val="24"/>
          <w:szCs w:val="24"/>
        </w:rPr>
        <w:t>Oliveira, 2007)</w:t>
      </w:r>
      <w:r>
        <w:rPr>
          <w:rFonts w:ascii="Arial" w:hAnsi="Arial" w:cs="Arial"/>
          <w:sz w:val="24"/>
          <w:szCs w:val="24"/>
        </w:rPr>
        <w:t>.</w:t>
      </w:r>
    </w:p>
    <w:p w:rsidR="00E34D90" w:rsidRPr="00056334" w:rsidRDefault="00E34D90" w:rsidP="00E34D90">
      <w:pPr>
        <w:jc w:val="both"/>
        <w:rPr>
          <w:rFonts w:ascii="Arial" w:hAnsi="Arial" w:cs="Arial"/>
          <w:sz w:val="24"/>
          <w:szCs w:val="24"/>
        </w:rPr>
      </w:pPr>
      <w:r>
        <w:rPr>
          <w:rFonts w:ascii="Arial" w:hAnsi="Arial" w:cs="Arial"/>
          <w:sz w:val="24"/>
          <w:szCs w:val="24"/>
        </w:rPr>
        <w:tab/>
        <w:t xml:space="preserve">Segundo Han; Kamber &amp; Pei (2011), o método CLIQUE particiona cada dimensão em intervalos não sobrepostos, dividindo, assim, todo espaço de incorporação dos objetos de dados em células. </w:t>
      </w:r>
    </w:p>
    <w:p w:rsidR="00E34D90" w:rsidRDefault="00E34D90" w:rsidP="00E34D90">
      <w:pPr>
        <w:jc w:val="both"/>
        <w:rPr>
          <w:rFonts w:ascii="Arial" w:hAnsi="Arial" w:cs="Arial"/>
          <w:sz w:val="24"/>
          <w:szCs w:val="24"/>
        </w:rPr>
      </w:pPr>
      <w:r>
        <w:rPr>
          <w:rFonts w:ascii="Arial" w:hAnsi="Arial" w:cs="Arial"/>
          <w:sz w:val="24"/>
          <w:szCs w:val="24"/>
        </w:rPr>
        <w:tab/>
        <w:t>A principal estratégia por trás do método CLIQUE é encontrar todas as células nos espaços unidimensionais correspondentes a cada atributo produzido pelas projeções em um dado número de partes iguais. São mantidas somente células que contenham número de elementos acima de um patamar (</w:t>
      </w:r>
      <w:r w:rsidRPr="000A311B">
        <w:rPr>
          <w:rFonts w:ascii="Arial" w:hAnsi="Arial" w:cs="Arial"/>
          <w:i/>
          <w:sz w:val="24"/>
          <w:szCs w:val="24"/>
        </w:rPr>
        <w:t>MinPts</w:t>
      </w:r>
      <w:r>
        <w:rPr>
          <w:rFonts w:ascii="Arial" w:hAnsi="Arial" w:cs="Arial"/>
          <w:sz w:val="24"/>
          <w:szCs w:val="24"/>
        </w:rPr>
        <w:t>), denominados de células densa (Han; Kamber &amp; Pei, 2011).</w:t>
      </w:r>
    </w:p>
    <w:p w:rsidR="00E34D90" w:rsidRDefault="00E34D90" w:rsidP="00E34D90">
      <w:pPr>
        <w:autoSpaceDE w:val="0"/>
        <w:autoSpaceDN w:val="0"/>
        <w:adjustRightInd w:val="0"/>
        <w:spacing w:after="0" w:line="240" w:lineRule="auto"/>
        <w:jc w:val="both"/>
        <w:rPr>
          <w:rFonts w:ascii="Arial" w:hAnsi="Arial" w:cs="Arial"/>
          <w:sz w:val="24"/>
          <w:szCs w:val="24"/>
        </w:rPr>
      </w:pPr>
      <w:r>
        <w:rPr>
          <w:rFonts w:ascii="Arial" w:hAnsi="Arial" w:cs="Arial"/>
          <w:sz w:val="24"/>
          <w:szCs w:val="24"/>
        </w:rPr>
        <w:tab/>
      </w:r>
      <w:r>
        <w:rPr>
          <w:rFonts w:ascii="Times-Roman" w:hAnsi="Times-Roman" w:cs="Times-Roman"/>
          <w:sz w:val="24"/>
          <w:szCs w:val="24"/>
        </w:rPr>
        <w:t>No caso geral, o algoritmo faz a identificação dos clusters em cada um dos atributos. Os atributos que não tem clusters, ou seja, que não atendem ao critério (MinPts), são eliminados. Os atributos restantes são combinados entre si, verificando-se a existência de clusters nesses espaços de mais alta dimensão. O processo continua até que não haja mais formação de clusters. Como resultado, os grupos são formados pela união de hiper-retângulos entre subespaços projetados atendendo fundamentalmente ao critério de densidade (MinPts).</w:t>
      </w:r>
      <w:r w:rsidR="00F65ACD">
        <w:rPr>
          <w:rFonts w:ascii="Arial" w:hAnsi="Arial" w:cs="Arial"/>
          <w:sz w:val="24"/>
          <w:szCs w:val="24"/>
        </w:rPr>
        <w:t xml:space="preserve"> Considerando a Figura 3.3</w:t>
      </w:r>
      <w:r>
        <w:rPr>
          <w:rFonts w:ascii="Arial" w:hAnsi="Arial" w:cs="Arial"/>
          <w:sz w:val="24"/>
          <w:szCs w:val="24"/>
        </w:rPr>
        <w:t>, onde o espaço de dado incorporado contém três dimensões: idade (</w:t>
      </w:r>
      <w:r w:rsidRPr="005F32A5">
        <w:rPr>
          <w:rFonts w:ascii="Arial" w:hAnsi="Arial" w:cs="Arial"/>
          <w:i/>
          <w:sz w:val="24"/>
          <w:szCs w:val="24"/>
        </w:rPr>
        <w:t>age</w:t>
      </w:r>
      <w:r>
        <w:rPr>
          <w:rFonts w:ascii="Arial" w:hAnsi="Arial" w:cs="Arial"/>
          <w:sz w:val="24"/>
          <w:szCs w:val="24"/>
        </w:rPr>
        <w:t>), salário (</w:t>
      </w:r>
      <w:r w:rsidRPr="005F32A5">
        <w:rPr>
          <w:rFonts w:ascii="Arial" w:hAnsi="Arial" w:cs="Arial"/>
          <w:i/>
          <w:sz w:val="24"/>
          <w:szCs w:val="24"/>
        </w:rPr>
        <w:t>salary</w:t>
      </w:r>
      <w:r>
        <w:rPr>
          <w:rFonts w:ascii="Arial" w:hAnsi="Arial" w:cs="Arial"/>
          <w:sz w:val="24"/>
          <w:szCs w:val="24"/>
        </w:rPr>
        <w:t>) e férias (</w:t>
      </w:r>
      <w:r w:rsidRPr="005F32A5">
        <w:rPr>
          <w:rFonts w:ascii="Arial" w:hAnsi="Arial" w:cs="Arial"/>
          <w:i/>
          <w:sz w:val="24"/>
          <w:szCs w:val="24"/>
        </w:rPr>
        <w:t>vacation</w:t>
      </w:r>
      <w:r>
        <w:rPr>
          <w:rFonts w:ascii="Arial" w:hAnsi="Arial" w:cs="Arial"/>
          <w:sz w:val="24"/>
          <w:szCs w:val="24"/>
        </w:rPr>
        <w:t xml:space="preserve">). </w:t>
      </w:r>
      <w:r w:rsidRPr="005F32A5">
        <w:rPr>
          <w:rFonts w:ascii="Arial" w:hAnsi="Arial" w:cs="Arial"/>
          <w:sz w:val="24"/>
          <w:szCs w:val="24"/>
        </w:rPr>
        <w:t xml:space="preserve">Uma </w:t>
      </w:r>
      <w:r w:rsidRPr="005F32A5">
        <w:rPr>
          <w:rFonts w:ascii="Arial" w:hAnsi="Arial" w:cs="Arial"/>
          <w:sz w:val="24"/>
          <w:szCs w:val="24"/>
        </w:rPr>
        <w:lastRenderedPageBreak/>
        <w:t xml:space="preserve">célula de 2-D, </w:t>
      </w:r>
      <w:r>
        <w:rPr>
          <w:rFonts w:ascii="Arial" w:hAnsi="Arial" w:cs="Arial"/>
          <w:sz w:val="24"/>
          <w:szCs w:val="24"/>
        </w:rPr>
        <w:t>que está</w:t>
      </w:r>
      <w:r w:rsidRPr="005F32A5">
        <w:rPr>
          <w:rFonts w:ascii="Arial" w:hAnsi="Arial" w:cs="Arial"/>
          <w:sz w:val="24"/>
          <w:szCs w:val="24"/>
        </w:rPr>
        <w:t xml:space="preserve"> no subespaço formado por idade e salário, contém L pontos somente se a projeção desta célula em todas as dimensões, ou seja, idade e salário, respectivamente, contém pelo menos l pontos</w:t>
      </w:r>
      <w:r>
        <w:rPr>
          <w:rFonts w:ascii="Arial" w:hAnsi="Arial" w:cs="Arial"/>
          <w:sz w:val="24"/>
          <w:szCs w:val="24"/>
        </w:rPr>
        <w:t xml:space="preserve"> (Han; Kamber &amp; Pei, 2011).</w:t>
      </w:r>
    </w:p>
    <w:p w:rsidR="00E34D90" w:rsidRDefault="00E34D90" w:rsidP="00E34D90">
      <w:pPr>
        <w:autoSpaceDE w:val="0"/>
        <w:autoSpaceDN w:val="0"/>
        <w:adjustRightInd w:val="0"/>
        <w:spacing w:after="0" w:line="240" w:lineRule="auto"/>
        <w:jc w:val="both"/>
        <w:rPr>
          <w:rFonts w:ascii="Arial" w:hAnsi="Arial" w:cs="Arial"/>
          <w:sz w:val="24"/>
          <w:szCs w:val="24"/>
        </w:rPr>
      </w:pPr>
    </w:p>
    <w:p w:rsidR="00E34D90" w:rsidRPr="005F32A5" w:rsidRDefault="00E34D90" w:rsidP="00E34D90">
      <w:pPr>
        <w:autoSpaceDE w:val="0"/>
        <w:autoSpaceDN w:val="0"/>
        <w:adjustRightInd w:val="0"/>
        <w:spacing w:after="0" w:line="240" w:lineRule="auto"/>
        <w:jc w:val="both"/>
        <w:rPr>
          <w:rFonts w:ascii="Arial" w:hAnsi="Arial" w:cs="Arial"/>
          <w:sz w:val="24"/>
          <w:szCs w:val="24"/>
        </w:rPr>
      </w:pPr>
      <w:r>
        <w:rPr>
          <w:rFonts w:ascii="Arial" w:hAnsi="Arial" w:cs="Arial"/>
          <w:sz w:val="24"/>
          <w:szCs w:val="24"/>
        </w:rPr>
        <w:tab/>
      </w:r>
    </w:p>
    <w:p w:rsidR="00E34D90" w:rsidRDefault="00E34D90" w:rsidP="00E34D90">
      <w:pPr>
        <w:jc w:val="both"/>
        <w:rPr>
          <w:rFonts w:ascii="Arial" w:hAnsi="Arial" w:cs="Arial"/>
          <w:sz w:val="24"/>
          <w:szCs w:val="24"/>
        </w:rPr>
      </w:pPr>
    </w:p>
    <w:p w:rsidR="00E34D90" w:rsidRDefault="00E34D90" w:rsidP="00E34D90">
      <w:pPr>
        <w:jc w:val="both"/>
        <w:rPr>
          <w:rFonts w:ascii="Arial" w:hAnsi="Arial" w:cs="Arial"/>
          <w:sz w:val="24"/>
          <w:szCs w:val="24"/>
        </w:rPr>
      </w:pPr>
      <w:r w:rsidRPr="004E38F0">
        <w:rPr>
          <w:rFonts w:ascii="Arial" w:hAnsi="Arial" w:cs="Arial"/>
          <w:noProof/>
          <w:sz w:val="24"/>
          <w:szCs w:val="24"/>
          <w:lang w:eastAsia="pt-BR"/>
        </w:rPr>
        <mc:AlternateContent>
          <mc:Choice Requires="wps">
            <w:drawing>
              <wp:anchor distT="45720" distB="45720" distL="114300" distR="114300" simplePos="0" relativeHeight="251679744" behindDoc="0" locked="0" layoutInCell="1" allowOverlap="1" wp14:anchorId="02EB058A" wp14:editId="0D401F81">
                <wp:simplePos x="0" y="0"/>
                <wp:positionH relativeFrom="margin">
                  <wp:posOffset>843915</wp:posOffset>
                </wp:positionH>
                <wp:positionV relativeFrom="paragraph">
                  <wp:posOffset>7620</wp:posOffset>
                </wp:positionV>
                <wp:extent cx="4181475" cy="4410075"/>
                <wp:effectExtent l="0" t="0" r="28575" b="28575"/>
                <wp:wrapSquare wrapText="bothSides"/>
                <wp:docPr id="3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1475" cy="4410075"/>
                        </a:xfrm>
                        <a:prstGeom prst="rect">
                          <a:avLst/>
                        </a:prstGeom>
                        <a:solidFill>
                          <a:srgbClr val="FFFFFF"/>
                        </a:solidFill>
                        <a:ln w="9525">
                          <a:solidFill>
                            <a:srgbClr val="000000"/>
                          </a:solidFill>
                          <a:miter lim="800000"/>
                          <a:headEnd/>
                          <a:tailEnd/>
                        </a:ln>
                      </wps:spPr>
                      <wps:txbx>
                        <w:txbxContent>
                          <w:p w:rsidR="008E3CA1" w:rsidRDefault="008E3CA1" w:rsidP="00E34D90">
                            <w:r>
                              <w:rPr>
                                <w:noProof/>
                                <w:lang w:eastAsia="pt-BR"/>
                              </w:rPr>
                              <w:drawing>
                                <wp:inline distT="0" distB="0" distL="0" distR="0" wp14:anchorId="27B4383A" wp14:editId="47DDD8A5">
                                  <wp:extent cx="3733800" cy="4314825"/>
                                  <wp:effectExtent l="0" t="0" r="0" b="9525"/>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33800" cy="431482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EB058A" id="_x0000_s1046" type="#_x0000_t202" style="position:absolute;left:0;text-align:left;margin-left:66.45pt;margin-top:.6pt;width:329.25pt;height:347.25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">
                <v:textbox>
                  <w:txbxContent>
                    <w:p w:rsidR="008E3CA1" w:rsidRDefault="008E3CA1" w:rsidP="00E34D90">
                      <w:r>
                        <w:rPr>
                          <w:noProof/>
                          <w:lang w:eastAsia="pt-BR"/>
                        </w:rPr>
                        <w:drawing>
                          <wp:inline distT="0" distB="0" distL="0" distR="0" wp14:anchorId="27B4383A" wp14:editId="47DDD8A5">
                            <wp:extent cx="3733800" cy="4314825"/>
                            <wp:effectExtent l="0" t="0" r="0" b="9525"/>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33800" cy="4314825"/>
                                    </a:xfrm>
                                    <a:prstGeom prst="rect">
                                      <a:avLst/>
                                    </a:prstGeom>
                                  </pic:spPr>
                                </pic:pic>
                              </a:graphicData>
                            </a:graphic>
                          </wp:inline>
                        </w:drawing>
                      </w:r>
                    </w:p>
                  </w:txbxContent>
                </v:textbox>
                <w10:wrap type="square" anchorx="margin"/>
              </v:shape>
            </w:pict>
          </mc:Fallback>
        </mc:AlternateContent>
      </w:r>
    </w:p>
    <w:p w:rsidR="00E34D90" w:rsidRDefault="00E34D90" w:rsidP="00E34D90">
      <w:pPr>
        <w:jc w:val="both"/>
        <w:rPr>
          <w:rFonts w:ascii="Arial" w:hAnsi="Arial" w:cs="Arial"/>
          <w:sz w:val="24"/>
          <w:szCs w:val="24"/>
        </w:rPr>
      </w:pPr>
    </w:p>
    <w:p w:rsidR="00E34D90" w:rsidRDefault="00E34D90" w:rsidP="00E34D90">
      <w:pPr>
        <w:jc w:val="both"/>
        <w:rPr>
          <w:rFonts w:ascii="Arial" w:hAnsi="Arial" w:cs="Arial"/>
          <w:sz w:val="24"/>
          <w:szCs w:val="24"/>
        </w:rPr>
      </w:pPr>
    </w:p>
    <w:p w:rsidR="00E34D90" w:rsidRDefault="00E34D90" w:rsidP="00E34D90">
      <w:pPr>
        <w:jc w:val="both"/>
        <w:rPr>
          <w:rFonts w:ascii="Arial" w:hAnsi="Arial" w:cs="Arial"/>
          <w:sz w:val="24"/>
          <w:szCs w:val="24"/>
        </w:rPr>
      </w:pPr>
    </w:p>
    <w:p w:rsidR="00E34D90" w:rsidRDefault="00E34D90" w:rsidP="00E34D90">
      <w:pPr>
        <w:jc w:val="both"/>
        <w:rPr>
          <w:rFonts w:ascii="Arial" w:hAnsi="Arial" w:cs="Arial"/>
          <w:sz w:val="24"/>
          <w:szCs w:val="24"/>
        </w:rPr>
      </w:pPr>
    </w:p>
    <w:p w:rsidR="00E34D90" w:rsidRDefault="00E34D90" w:rsidP="00E34D90">
      <w:pPr>
        <w:jc w:val="both"/>
        <w:rPr>
          <w:rFonts w:ascii="Arial" w:hAnsi="Arial" w:cs="Arial"/>
          <w:sz w:val="24"/>
          <w:szCs w:val="24"/>
        </w:rPr>
      </w:pPr>
    </w:p>
    <w:p w:rsidR="00E34D90" w:rsidRDefault="00E34D90" w:rsidP="00E34D90">
      <w:pPr>
        <w:jc w:val="both"/>
        <w:rPr>
          <w:rFonts w:ascii="Arial" w:hAnsi="Arial" w:cs="Arial"/>
          <w:sz w:val="24"/>
          <w:szCs w:val="24"/>
        </w:rPr>
      </w:pPr>
    </w:p>
    <w:p w:rsidR="00E34D90" w:rsidRDefault="00E34D90" w:rsidP="00E34D90">
      <w:pPr>
        <w:jc w:val="both"/>
        <w:rPr>
          <w:rFonts w:ascii="Arial" w:hAnsi="Arial" w:cs="Arial"/>
          <w:sz w:val="24"/>
          <w:szCs w:val="24"/>
        </w:rPr>
      </w:pPr>
    </w:p>
    <w:p w:rsidR="00E34D90" w:rsidRDefault="00E34D90" w:rsidP="00E34D90">
      <w:pPr>
        <w:jc w:val="both"/>
        <w:rPr>
          <w:rFonts w:ascii="Arial" w:hAnsi="Arial" w:cs="Arial"/>
          <w:sz w:val="24"/>
          <w:szCs w:val="24"/>
        </w:rPr>
      </w:pPr>
    </w:p>
    <w:p w:rsidR="00E34D90" w:rsidRDefault="00E34D90" w:rsidP="00E34D90">
      <w:pPr>
        <w:jc w:val="both"/>
        <w:rPr>
          <w:rFonts w:ascii="Arial" w:hAnsi="Arial" w:cs="Arial"/>
          <w:sz w:val="24"/>
          <w:szCs w:val="24"/>
        </w:rPr>
      </w:pPr>
    </w:p>
    <w:p w:rsidR="00E34D90" w:rsidRDefault="00E34D90" w:rsidP="00E34D90">
      <w:pPr>
        <w:jc w:val="both"/>
        <w:rPr>
          <w:rFonts w:ascii="Arial" w:hAnsi="Arial" w:cs="Arial"/>
          <w:sz w:val="24"/>
          <w:szCs w:val="24"/>
        </w:rPr>
      </w:pPr>
    </w:p>
    <w:p w:rsidR="00E34D90" w:rsidRDefault="00E34D90" w:rsidP="00E34D90">
      <w:pPr>
        <w:jc w:val="both"/>
        <w:rPr>
          <w:rFonts w:ascii="Arial" w:hAnsi="Arial" w:cs="Arial"/>
          <w:sz w:val="24"/>
          <w:szCs w:val="24"/>
        </w:rPr>
      </w:pPr>
    </w:p>
    <w:p w:rsidR="00E34D90" w:rsidRDefault="00E34D90" w:rsidP="00E34D90">
      <w:pPr>
        <w:jc w:val="both"/>
        <w:rPr>
          <w:rFonts w:ascii="Arial" w:hAnsi="Arial" w:cs="Arial"/>
          <w:sz w:val="24"/>
          <w:szCs w:val="24"/>
        </w:rPr>
      </w:pPr>
    </w:p>
    <w:p w:rsidR="00E34D90" w:rsidRDefault="00E34D90" w:rsidP="00E34D90">
      <w:pPr>
        <w:jc w:val="both"/>
        <w:rPr>
          <w:rFonts w:ascii="Arial" w:hAnsi="Arial" w:cs="Arial"/>
          <w:sz w:val="24"/>
          <w:szCs w:val="24"/>
        </w:rPr>
      </w:pPr>
    </w:p>
    <w:p w:rsidR="00E34D90" w:rsidRDefault="00E34D90" w:rsidP="00E34D90">
      <w:pPr>
        <w:jc w:val="both"/>
        <w:rPr>
          <w:rFonts w:ascii="Arial" w:hAnsi="Arial" w:cs="Arial"/>
          <w:sz w:val="24"/>
          <w:szCs w:val="24"/>
        </w:rPr>
      </w:pPr>
    </w:p>
    <w:p w:rsidR="00E34D90" w:rsidRDefault="00E34D90" w:rsidP="00E34D90">
      <w:pPr>
        <w:jc w:val="both"/>
        <w:rPr>
          <w:rFonts w:ascii="Arial" w:hAnsi="Arial" w:cs="Arial"/>
          <w:sz w:val="24"/>
          <w:szCs w:val="24"/>
        </w:rPr>
      </w:pPr>
    </w:p>
    <w:p w:rsidR="00F65ACD" w:rsidRDefault="00F65ACD" w:rsidP="00F65ACD">
      <w:pPr>
        <w:autoSpaceDE w:val="0"/>
        <w:autoSpaceDN w:val="0"/>
        <w:adjustRightInd w:val="0"/>
        <w:spacing w:after="0" w:line="240" w:lineRule="auto"/>
        <w:jc w:val="both"/>
        <w:rPr>
          <w:rFonts w:ascii="Arial" w:hAnsi="Arial" w:cs="Arial"/>
          <w:sz w:val="24"/>
          <w:szCs w:val="24"/>
        </w:rPr>
      </w:pPr>
      <w:r>
        <w:rPr>
          <w:rFonts w:ascii="Arial" w:hAnsi="Arial" w:cs="Arial"/>
          <w:b/>
          <w:sz w:val="24"/>
          <w:szCs w:val="24"/>
        </w:rPr>
        <w:t>Figura 3</w:t>
      </w:r>
      <w:r w:rsidRPr="004E38F0">
        <w:rPr>
          <w:rFonts w:ascii="Arial" w:hAnsi="Arial" w:cs="Arial"/>
          <w:b/>
          <w:sz w:val="24"/>
          <w:szCs w:val="24"/>
        </w:rPr>
        <w:t>.</w:t>
      </w:r>
      <w:r>
        <w:rPr>
          <w:rFonts w:ascii="Arial" w:hAnsi="Arial" w:cs="Arial"/>
          <w:b/>
          <w:sz w:val="24"/>
          <w:szCs w:val="24"/>
        </w:rPr>
        <w:t>3</w:t>
      </w:r>
      <w:r>
        <w:rPr>
          <w:rFonts w:ascii="Arial" w:hAnsi="Arial" w:cs="Arial"/>
          <w:sz w:val="24"/>
          <w:szCs w:val="24"/>
        </w:rPr>
        <w:t xml:space="preserve"> Unidades densas encontradas em relação as dimensões age, salary e vacation, interceptadas para fornecer um espaço de busca candidato para unidade s densas de alta dimensionalidade. </w:t>
      </w:r>
      <w:r w:rsidRPr="00BB5F5E">
        <w:rPr>
          <w:rFonts w:ascii="Arial" w:hAnsi="Arial" w:cs="Arial"/>
          <w:b/>
          <w:sz w:val="24"/>
          <w:szCs w:val="24"/>
        </w:rPr>
        <w:t>Fonte</w:t>
      </w:r>
      <w:r>
        <w:rPr>
          <w:rFonts w:ascii="Arial" w:hAnsi="Arial" w:cs="Arial"/>
          <w:sz w:val="24"/>
          <w:szCs w:val="24"/>
        </w:rPr>
        <w:t>: Han; Kamber &amp; Pei (2011).</w:t>
      </w:r>
    </w:p>
    <w:p w:rsidR="00E34D90" w:rsidRDefault="00E34D90" w:rsidP="00E34D90">
      <w:pPr>
        <w:jc w:val="both"/>
        <w:rPr>
          <w:rFonts w:ascii="Arial" w:hAnsi="Arial" w:cs="Arial"/>
          <w:sz w:val="24"/>
          <w:szCs w:val="24"/>
        </w:rPr>
      </w:pPr>
    </w:p>
    <w:p w:rsidR="00E34D90" w:rsidRDefault="00E34D90" w:rsidP="008171D4">
      <w:pPr>
        <w:pStyle w:val="PargrafodaLista"/>
        <w:numPr>
          <w:ilvl w:val="0"/>
          <w:numId w:val="39"/>
        </w:numPr>
        <w:jc w:val="both"/>
        <w:rPr>
          <w:rFonts w:ascii="Arial" w:hAnsi="Arial" w:cs="Arial"/>
          <w:sz w:val="24"/>
          <w:szCs w:val="24"/>
        </w:rPr>
      </w:pPr>
      <w:r w:rsidRPr="00A90416">
        <w:rPr>
          <w:rFonts w:ascii="Arial" w:hAnsi="Arial" w:cs="Arial"/>
          <w:b/>
          <w:sz w:val="24"/>
          <w:szCs w:val="24"/>
        </w:rPr>
        <w:t>STING</w:t>
      </w:r>
      <w:r>
        <w:rPr>
          <w:rFonts w:ascii="Arial" w:hAnsi="Arial" w:cs="Arial"/>
          <w:sz w:val="24"/>
          <w:szCs w:val="24"/>
        </w:rPr>
        <w:t xml:space="preserve"> -  STING (Statistical INformation Grid-based) é uma técnica de agrupamento no qual a área espacial dos objetos de entrada é dividida em células retangulares. O algoritmo inicia dividindo a área espacial em níveis de células retangulares, correspondendo a níveis de resolução, formando uma estrutura hierárquica. As células de níveis mais alto são compostas a partir de células de nível mais baixo. Isso gera uma estrutura hierárquica das células produzidas pela subdivisão con</w:t>
      </w:r>
      <w:r w:rsidR="00F65ACD">
        <w:rPr>
          <w:rFonts w:ascii="Arial" w:hAnsi="Arial" w:cs="Arial"/>
          <w:sz w:val="24"/>
          <w:szCs w:val="24"/>
        </w:rPr>
        <w:t>secutiva do espaço. A Figura 3.4</w:t>
      </w:r>
      <w:r>
        <w:rPr>
          <w:rFonts w:ascii="Arial" w:hAnsi="Arial" w:cs="Arial"/>
          <w:sz w:val="24"/>
          <w:szCs w:val="24"/>
        </w:rPr>
        <w:t xml:space="preserve"> mostra uma estrutura hierárquica para agrupamento STING. Os parâmetros estatísticos das células de mais alto nível podem ser facilmente calculadas a partir dos parâmetros das células de mais </w:t>
      </w:r>
      <w:r>
        <w:rPr>
          <w:rFonts w:ascii="Arial" w:hAnsi="Arial" w:cs="Arial"/>
          <w:sz w:val="24"/>
          <w:szCs w:val="24"/>
        </w:rPr>
        <w:lastRenderedPageBreak/>
        <w:t xml:space="preserve">baixo nível. Os parâmetros são os seguintes: o parâmetro independente, </w:t>
      </w:r>
      <w:r w:rsidRPr="00CE049C">
        <w:rPr>
          <w:rFonts w:ascii="Arial" w:hAnsi="Arial" w:cs="Arial"/>
          <w:i/>
          <w:sz w:val="24"/>
          <w:szCs w:val="24"/>
        </w:rPr>
        <w:t>count</w:t>
      </w:r>
      <w:r>
        <w:rPr>
          <w:rFonts w:ascii="Arial" w:hAnsi="Arial" w:cs="Arial"/>
          <w:sz w:val="24"/>
          <w:szCs w:val="24"/>
        </w:rPr>
        <w:t>; e os parâmetros dependentes, média (</w:t>
      </w:r>
      <w:r w:rsidRPr="00CE049C">
        <w:rPr>
          <w:rFonts w:ascii="Arial" w:hAnsi="Arial" w:cs="Arial"/>
          <w:i/>
          <w:sz w:val="24"/>
          <w:szCs w:val="24"/>
        </w:rPr>
        <w:t>mean</w:t>
      </w:r>
      <w:r>
        <w:rPr>
          <w:rFonts w:ascii="Arial" w:hAnsi="Arial" w:cs="Arial"/>
          <w:sz w:val="24"/>
          <w:szCs w:val="24"/>
        </w:rPr>
        <w:t xml:space="preserve">), </w:t>
      </w:r>
      <w:r w:rsidRPr="00CE049C">
        <w:rPr>
          <w:rFonts w:ascii="Arial" w:hAnsi="Arial" w:cs="Arial"/>
          <w:i/>
          <w:sz w:val="24"/>
          <w:szCs w:val="24"/>
        </w:rPr>
        <w:t>stdev</w:t>
      </w:r>
      <w:r>
        <w:rPr>
          <w:rFonts w:ascii="Arial" w:hAnsi="Arial" w:cs="Arial"/>
          <w:sz w:val="24"/>
          <w:szCs w:val="24"/>
        </w:rPr>
        <w:t xml:space="preserve"> (desvio padrão), </w:t>
      </w:r>
      <w:r w:rsidRPr="00CE049C">
        <w:rPr>
          <w:rFonts w:ascii="Arial" w:hAnsi="Arial" w:cs="Arial"/>
          <w:i/>
          <w:sz w:val="24"/>
          <w:szCs w:val="24"/>
        </w:rPr>
        <w:t>min</w:t>
      </w:r>
      <w:r>
        <w:rPr>
          <w:rFonts w:ascii="Arial" w:hAnsi="Arial" w:cs="Arial"/>
          <w:sz w:val="24"/>
          <w:szCs w:val="24"/>
        </w:rPr>
        <w:t xml:space="preserve"> (mínimo), </w:t>
      </w:r>
      <w:r w:rsidRPr="00CE049C">
        <w:rPr>
          <w:rFonts w:ascii="Arial" w:hAnsi="Arial" w:cs="Arial"/>
          <w:i/>
          <w:sz w:val="24"/>
          <w:szCs w:val="24"/>
        </w:rPr>
        <w:t>max</w:t>
      </w:r>
      <w:r>
        <w:rPr>
          <w:rFonts w:ascii="Arial" w:hAnsi="Arial" w:cs="Arial"/>
          <w:sz w:val="24"/>
          <w:szCs w:val="24"/>
        </w:rPr>
        <w:t xml:space="preserve"> (máximo), e os tipos de distribuição que os valores das células, como segue normal, uniforme e exponencial, ou nenhum (se a distribuição não é conhecida). Quando os dados são carregados do banco de dados, os parâmetros count, mean, stdev, min e max são diretamente calculados.</w:t>
      </w:r>
    </w:p>
    <w:p w:rsidR="00E34D90" w:rsidRDefault="00E34D90" w:rsidP="00E34D90">
      <w:pPr>
        <w:jc w:val="both"/>
        <w:rPr>
          <w:rFonts w:ascii="Arial" w:hAnsi="Arial" w:cs="Arial"/>
          <w:b/>
          <w:sz w:val="24"/>
          <w:szCs w:val="24"/>
        </w:rPr>
      </w:pPr>
    </w:p>
    <w:p w:rsidR="00E34D90" w:rsidRDefault="00E34D90" w:rsidP="00E34D90">
      <w:pPr>
        <w:jc w:val="both"/>
        <w:rPr>
          <w:rFonts w:ascii="Arial" w:hAnsi="Arial" w:cs="Arial"/>
          <w:sz w:val="24"/>
          <w:szCs w:val="24"/>
        </w:rPr>
      </w:pPr>
      <w:r>
        <w:rPr>
          <w:noProof/>
          <w:lang w:eastAsia="pt-BR"/>
        </w:rPr>
        <w:drawing>
          <wp:inline distT="0" distB="0" distL="0" distR="0" wp14:anchorId="70055D52" wp14:editId="18DA123C">
            <wp:extent cx="4362450" cy="2204780"/>
            <wp:effectExtent l="0" t="0" r="0" b="508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66979" cy="2207069"/>
                    </a:xfrm>
                    <a:prstGeom prst="rect">
                      <a:avLst/>
                    </a:prstGeom>
                  </pic:spPr>
                </pic:pic>
              </a:graphicData>
            </a:graphic>
          </wp:inline>
        </w:drawing>
      </w:r>
    </w:p>
    <w:p w:rsidR="00F65ACD" w:rsidRDefault="00F65ACD" w:rsidP="00F65ACD">
      <w:pPr>
        <w:jc w:val="both"/>
        <w:rPr>
          <w:noProof/>
          <w:lang w:eastAsia="pt-BR"/>
        </w:rPr>
      </w:pPr>
      <w:r>
        <w:rPr>
          <w:rFonts w:ascii="Arial" w:hAnsi="Arial" w:cs="Arial"/>
          <w:b/>
          <w:sz w:val="24"/>
          <w:szCs w:val="24"/>
        </w:rPr>
        <w:t>Figura 3</w:t>
      </w:r>
      <w:r w:rsidRPr="00B1611B">
        <w:rPr>
          <w:rFonts w:ascii="Arial" w:hAnsi="Arial" w:cs="Arial"/>
          <w:b/>
          <w:sz w:val="24"/>
          <w:szCs w:val="24"/>
        </w:rPr>
        <w:t>.</w:t>
      </w:r>
      <w:r>
        <w:rPr>
          <w:rFonts w:ascii="Arial" w:hAnsi="Arial" w:cs="Arial"/>
          <w:b/>
          <w:sz w:val="24"/>
          <w:szCs w:val="24"/>
        </w:rPr>
        <w:t>4</w:t>
      </w:r>
      <w:r>
        <w:rPr>
          <w:rFonts w:ascii="Arial" w:hAnsi="Arial" w:cs="Arial"/>
          <w:sz w:val="24"/>
          <w:szCs w:val="24"/>
        </w:rPr>
        <w:t xml:space="preserve"> Estrutura hierárquica para agrupamento STING. </w:t>
      </w:r>
      <w:r w:rsidRPr="00B1611B">
        <w:rPr>
          <w:rFonts w:ascii="Arial" w:hAnsi="Arial" w:cs="Arial"/>
          <w:b/>
          <w:sz w:val="24"/>
          <w:szCs w:val="24"/>
        </w:rPr>
        <w:t>Fonte</w:t>
      </w:r>
      <w:r>
        <w:rPr>
          <w:rFonts w:ascii="Arial" w:hAnsi="Arial" w:cs="Arial"/>
          <w:sz w:val="24"/>
          <w:szCs w:val="24"/>
        </w:rPr>
        <w:t>:(Han; Kamber &amp; Pei, 2011).</w:t>
      </w:r>
      <w:r w:rsidRPr="00B1611B">
        <w:rPr>
          <w:noProof/>
          <w:lang w:eastAsia="pt-BR"/>
        </w:rPr>
        <w:t xml:space="preserve"> </w:t>
      </w:r>
    </w:p>
    <w:p w:rsidR="00E34D90" w:rsidRDefault="00E34D90" w:rsidP="00E34D90">
      <w:pPr>
        <w:autoSpaceDE w:val="0"/>
        <w:autoSpaceDN w:val="0"/>
        <w:adjustRightInd w:val="0"/>
        <w:spacing w:after="0" w:line="240" w:lineRule="auto"/>
        <w:jc w:val="both"/>
        <w:rPr>
          <w:rFonts w:ascii="Arial" w:hAnsi="Arial" w:cs="Arial"/>
          <w:sz w:val="24"/>
          <w:szCs w:val="24"/>
        </w:rPr>
      </w:pPr>
      <w:r>
        <w:rPr>
          <w:rFonts w:ascii="Arial" w:hAnsi="Arial" w:cs="Arial"/>
          <w:sz w:val="24"/>
          <w:szCs w:val="24"/>
        </w:rPr>
        <w:tab/>
      </w:r>
    </w:p>
    <w:p w:rsidR="00E34D90" w:rsidRDefault="00E34D90" w:rsidP="00E34D90">
      <w:pPr>
        <w:autoSpaceDE w:val="0"/>
        <w:autoSpaceDN w:val="0"/>
        <w:adjustRightInd w:val="0"/>
        <w:spacing w:after="0" w:line="240" w:lineRule="auto"/>
        <w:jc w:val="both"/>
        <w:rPr>
          <w:rFonts w:ascii="Arial" w:hAnsi="Arial" w:cs="Arial"/>
          <w:sz w:val="24"/>
          <w:szCs w:val="24"/>
        </w:rPr>
      </w:pPr>
      <w:r>
        <w:rPr>
          <w:rFonts w:ascii="Arial" w:hAnsi="Arial" w:cs="Arial"/>
          <w:sz w:val="24"/>
          <w:szCs w:val="24"/>
        </w:rPr>
        <w:tab/>
        <w:t>A Figura 3</w:t>
      </w:r>
      <w:r w:rsidRPr="00F97222">
        <w:rPr>
          <w:rFonts w:ascii="Arial" w:hAnsi="Arial" w:cs="Arial"/>
          <w:sz w:val="24"/>
          <w:szCs w:val="24"/>
        </w:rPr>
        <w:t>.</w:t>
      </w:r>
      <w:r w:rsidR="00F65ACD">
        <w:rPr>
          <w:rFonts w:ascii="Arial" w:hAnsi="Arial" w:cs="Arial"/>
          <w:sz w:val="24"/>
          <w:szCs w:val="24"/>
        </w:rPr>
        <w:t>4</w:t>
      </w:r>
      <w:r w:rsidRPr="00F97222">
        <w:rPr>
          <w:rFonts w:ascii="Arial" w:hAnsi="Arial" w:cs="Arial"/>
          <w:sz w:val="24"/>
          <w:szCs w:val="24"/>
        </w:rPr>
        <w:t>, ilustra o processo da su</w:t>
      </w:r>
      <w:r>
        <w:rPr>
          <w:rFonts w:ascii="Arial" w:hAnsi="Arial" w:cs="Arial"/>
          <w:sz w:val="24"/>
          <w:szCs w:val="24"/>
        </w:rPr>
        <w:t>bdivisão de espaços e da consequ</w:t>
      </w:r>
      <w:r w:rsidRPr="00F97222">
        <w:rPr>
          <w:rFonts w:ascii="Arial" w:hAnsi="Arial" w:cs="Arial"/>
          <w:sz w:val="24"/>
          <w:szCs w:val="24"/>
        </w:rPr>
        <w:t>ente formação da hierarquia das células efetuado pelo algoritmo STING. A estrutura hierárquica de células representa a informação em diferentes níveis de agrupamento. Em cada nível, são registradas informações estatísticas básicas sobre os atributos de cada célula da grade como:</w:t>
      </w:r>
      <w:r>
        <w:rPr>
          <w:rFonts w:ascii="Arial" w:hAnsi="Arial" w:cs="Arial"/>
          <w:sz w:val="24"/>
          <w:szCs w:val="24"/>
        </w:rPr>
        <w:t xml:space="preserve"> frequ</w:t>
      </w:r>
      <w:r w:rsidRPr="00F97222">
        <w:rPr>
          <w:rFonts w:ascii="Arial" w:hAnsi="Arial" w:cs="Arial"/>
          <w:sz w:val="24"/>
          <w:szCs w:val="24"/>
        </w:rPr>
        <w:t>ência, média, desvio padrão, valor máximo e valor mínimo.</w:t>
      </w:r>
    </w:p>
    <w:p w:rsidR="00E34D90" w:rsidRDefault="00E34D90" w:rsidP="00E34D90">
      <w:pPr>
        <w:autoSpaceDE w:val="0"/>
        <w:autoSpaceDN w:val="0"/>
        <w:adjustRightInd w:val="0"/>
        <w:spacing w:after="0" w:line="240" w:lineRule="auto"/>
        <w:jc w:val="both"/>
        <w:rPr>
          <w:rFonts w:ascii="Arial" w:hAnsi="Arial" w:cs="Arial"/>
          <w:sz w:val="24"/>
          <w:szCs w:val="24"/>
        </w:rPr>
      </w:pPr>
    </w:p>
    <w:p w:rsidR="00E34D90" w:rsidRPr="00F97222" w:rsidRDefault="00E34D90" w:rsidP="00E34D90">
      <w:pPr>
        <w:autoSpaceDE w:val="0"/>
        <w:autoSpaceDN w:val="0"/>
        <w:adjustRightInd w:val="0"/>
        <w:spacing w:after="0" w:line="240" w:lineRule="auto"/>
        <w:jc w:val="both"/>
        <w:rPr>
          <w:rFonts w:ascii="Arial" w:hAnsi="Arial" w:cs="Arial"/>
          <w:sz w:val="24"/>
          <w:szCs w:val="24"/>
        </w:rPr>
      </w:pPr>
      <w:r>
        <w:rPr>
          <w:rFonts w:ascii="Arial" w:hAnsi="Arial" w:cs="Arial"/>
          <w:sz w:val="24"/>
          <w:szCs w:val="24"/>
        </w:rPr>
        <w:tab/>
      </w:r>
      <w:r w:rsidRPr="00F97222">
        <w:rPr>
          <w:rFonts w:ascii="Arial" w:hAnsi="Arial" w:cs="Arial"/>
          <w:sz w:val="24"/>
          <w:szCs w:val="24"/>
        </w:rPr>
        <w:t>O algoritmo STING tem a propriedade de gerar bons resultados de agrupamento</w:t>
      </w:r>
      <w:r>
        <w:rPr>
          <w:rFonts w:ascii="Arial" w:hAnsi="Arial" w:cs="Arial"/>
          <w:sz w:val="24"/>
          <w:szCs w:val="24"/>
        </w:rPr>
        <w:t xml:space="preserve"> </w:t>
      </w:r>
      <w:r w:rsidRPr="00F97222">
        <w:rPr>
          <w:rFonts w:ascii="Arial" w:hAnsi="Arial" w:cs="Arial"/>
          <w:sz w:val="24"/>
          <w:szCs w:val="24"/>
        </w:rPr>
        <w:t>em um curto espaço de tempo de execução, entretanto existem duas grandes</w:t>
      </w:r>
      <w:r>
        <w:rPr>
          <w:rFonts w:ascii="Arial" w:hAnsi="Arial" w:cs="Arial"/>
          <w:sz w:val="24"/>
          <w:szCs w:val="24"/>
        </w:rPr>
        <w:t xml:space="preserve"> </w:t>
      </w:r>
      <w:r w:rsidRPr="00F97222">
        <w:rPr>
          <w:rFonts w:ascii="Arial" w:hAnsi="Arial" w:cs="Arial"/>
          <w:sz w:val="24"/>
          <w:szCs w:val="24"/>
        </w:rPr>
        <w:t>dificuldades com este algoritmo. Em primeiro lugar, o desempenho de STING depende</w:t>
      </w:r>
      <w:r>
        <w:rPr>
          <w:rFonts w:ascii="Arial" w:hAnsi="Arial" w:cs="Arial"/>
          <w:sz w:val="24"/>
          <w:szCs w:val="24"/>
        </w:rPr>
        <w:t xml:space="preserve"> </w:t>
      </w:r>
      <w:r w:rsidRPr="00F97222">
        <w:rPr>
          <w:rFonts w:ascii="Arial" w:hAnsi="Arial" w:cs="Arial"/>
          <w:sz w:val="24"/>
          <w:szCs w:val="24"/>
        </w:rPr>
        <w:t>da granularidade do nível mais baixo da estrutura de grade. Em segundo lugar, os</w:t>
      </w:r>
      <w:r>
        <w:rPr>
          <w:rFonts w:ascii="Arial" w:hAnsi="Arial" w:cs="Arial"/>
          <w:sz w:val="24"/>
          <w:szCs w:val="24"/>
        </w:rPr>
        <w:t xml:space="preserve"> </w:t>
      </w:r>
      <w:r w:rsidRPr="00F97222">
        <w:rPr>
          <w:rFonts w:ascii="Arial" w:hAnsi="Arial" w:cs="Arial"/>
          <w:sz w:val="24"/>
          <w:szCs w:val="24"/>
        </w:rPr>
        <w:t>grupos resultantes são somente limitados horizontalmente ou verticalmente, não</w:t>
      </w:r>
      <w:r>
        <w:rPr>
          <w:rFonts w:ascii="Arial" w:hAnsi="Arial" w:cs="Arial"/>
          <w:sz w:val="24"/>
          <w:szCs w:val="24"/>
        </w:rPr>
        <w:t xml:space="preserve"> </w:t>
      </w:r>
      <w:r w:rsidRPr="00F97222">
        <w:rPr>
          <w:rFonts w:ascii="Arial" w:hAnsi="Arial" w:cs="Arial"/>
          <w:sz w:val="24"/>
          <w:szCs w:val="24"/>
        </w:rPr>
        <w:t>existindo qualquer limitação na diagonal. Esta lacuna pode afetar significativamente a</w:t>
      </w:r>
      <w:r>
        <w:rPr>
          <w:rFonts w:ascii="Arial" w:hAnsi="Arial" w:cs="Arial"/>
          <w:sz w:val="24"/>
          <w:szCs w:val="24"/>
        </w:rPr>
        <w:t xml:space="preserve"> </w:t>
      </w:r>
      <w:r w:rsidRPr="00F97222">
        <w:rPr>
          <w:rFonts w:ascii="Arial" w:hAnsi="Arial" w:cs="Arial"/>
          <w:sz w:val="24"/>
          <w:szCs w:val="24"/>
        </w:rPr>
        <w:t>qualidade dos grupos</w:t>
      </w:r>
      <w:r>
        <w:rPr>
          <w:rFonts w:ascii="Arial" w:hAnsi="Arial" w:cs="Arial"/>
          <w:sz w:val="24"/>
          <w:szCs w:val="24"/>
        </w:rPr>
        <w:t xml:space="preserve"> (Han, Kamber &amp; Pei, 2011)</w:t>
      </w:r>
      <w:r w:rsidRPr="00F97222">
        <w:rPr>
          <w:rFonts w:ascii="Arial" w:hAnsi="Arial" w:cs="Arial"/>
          <w:sz w:val="24"/>
          <w:szCs w:val="24"/>
        </w:rPr>
        <w:t>.</w:t>
      </w:r>
    </w:p>
    <w:p w:rsidR="00E34D90" w:rsidRDefault="00E34D90" w:rsidP="00E34D90">
      <w:pPr>
        <w:jc w:val="both"/>
        <w:rPr>
          <w:rFonts w:ascii="Arial" w:hAnsi="Arial" w:cs="Arial"/>
          <w:sz w:val="24"/>
          <w:szCs w:val="24"/>
        </w:rPr>
      </w:pPr>
    </w:p>
    <w:p w:rsidR="00E34D90" w:rsidRDefault="00E34D90" w:rsidP="00E34D90">
      <w:pPr>
        <w:jc w:val="both"/>
        <w:rPr>
          <w:rFonts w:ascii="Arial" w:hAnsi="Arial" w:cs="Arial"/>
          <w:sz w:val="24"/>
          <w:szCs w:val="24"/>
        </w:rPr>
      </w:pPr>
      <w:r>
        <w:rPr>
          <w:rFonts w:ascii="Arial" w:hAnsi="Arial" w:cs="Arial"/>
          <w:sz w:val="24"/>
          <w:szCs w:val="24"/>
        </w:rPr>
        <w:tab/>
        <w:t>De acordo com Han, Kamber &amp; Pei (2011), uma interessante propriedade do STING é que ele aproxima-se do resultado de agrupamento DBSCAN se a granularidade é baixa.</w:t>
      </w:r>
    </w:p>
    <w:p w:rsidR="00E34D90" w:rsidRDefault="00E34D90" w:rsidP="00E34D90">
      <w:pPr>
        <w:jc w:val="both"/>
        <w:rPr>
          <w:rFonts w:ascii="Arial" w:hAnsi="Arial" w:cs="Arial"/>
          <w:sz w:val="24"/>
          <w:szCs w:val="24"/>
        </w:rPr>
      </w:pPr>
      <w:r>
        <w:rPr>
          <w:rFonts w:ascii="Arial" w:hAnsi="Arial" w:cs="Arial"/>
          <w:sz w:val="24"/>
          <w:szCs w:val="24"/>
        </w:rPr>
        <w:tab/>
        <w:t xml:space="preserve">Resumindo, a etapa de Extração de Padrões é direcionada ao cumprimento dos objetivos definidos na Identificação do problema. Nessa etapa é realizada a escolha, a configuração e execução de um ou mais algoritmos para </w:t>
      </w:r>
      <w:r>
        <w:rPr>
          <w:rFonts w:ascii="Arial" w:hAnsi="Arial" w:cs="Arial"/>
          <w:sz w:val="24"/>
          <w:szCs w:val="24"/>
        </w:rPr>
        <w:lastRenderedPageBreak/>
        <w:t>extração de conhecimento. Como esta etapa é um processo iterativo, pode ser necessário que seja executada diversas vezes para ajustar o conjunto de parâmetros visando à obtenção de resultados mais adequados aos objetivos preestabelecidos (Rezende, 2005).</w:t>
      </w:r>
    </w:p>
    <w:p w:rsidR="00E34D90" w:rsidRDefault="00E34D90" w:rsidP="00E34D90">
      <w:pPr>
        <w:jc w:val="both"/>
        <w:rPr>
          <w:rFonts w:ascii="Arial" w:hAnsi="Arial" w:cs="Arial"/>
          <w:sz w:val="24"/>
          <w:szCs w:val="24"/>
        </w:rPr>
      </w:pPr>
      <w:r>
        <w:rPr>
          <w:rFonts w:ascii="Arial" w:hAnsi="Arial" w:cs="Arial"/>
          <w:sz w:val="24"/>
          <w:szCs w:val="24"/>
        </w:rPr>
        <w:tab/>
        <w:t>A disponibilização do conjunto de padrões extraídos nesta etapa ao usuário ou a sua incorporação a um Sistema Inteligente ocorre após a análise e/ou o processamento dos padrões na etapa de Pós-processamento.</w:t>
      </w:r>
    </w:p>
    <w:p w:rsidR="00E34D90" w:rsidRDefault="00E34D90" w:rsidP="00E34D90">
      <w:pPr>
        <w:jc w:val="both"/>
        <w:rPr>
          <w:rFonts w:ascii="Arial" w:hAnsi="Arial" w:cs="Arial"/>
          <w:sz w:val="24"/>
          <w:szCs w:val="24"/>
        </w:rPr>
      </w:pPr>
    </w:p>
    <w:p w:rsidR="00E34D90" w:rsidRPr="000731F4" w:rsidRDefault="00E34D90" w:rsidP="008171D4">
      <w:pPr>
        <w:pStyle w:val="PargrafodaLista"/>
        <w:numPr>
          <w:ilvl w:val="1"/>
          <w:numId w:val="34"/>
        </w:numPr>
        <w:jc w:val="both"/>
        <w:rPr>
          <w:rFonts w:ascii="Arial" w:hAnsi="Arial" w:cs="Arial"/>
          <w:b/>
          <w:sz w:val="24"/>
          <w:szCs w:val="24"/>
        </w:rPr>
      </w:pPr>
      <w:r w:rsidRPr="000731F4">
        <w:rPr>
          <w:rFonts w:ascii="Arial" w:hAnsi="Arial" w:cs="Arial"/>
          <w:b/>
          <w:sz w:val="24"/>
          <w:szCs w:val="24"/>
        </w:rPr>
        <w:t>Pós-processamento</w:t>
      </w:r>
    </w:p>
    <w:p w:rsidR="00E34D90" w:rsidRDefault="00E34D90" w:rsidP="00E34D90">
      <w:pPr>
        <w:jc w:val="both"/>
        <w:rPr>
          <w:rFonts w:ascii="Arial" w:hAnsi="Arial" w:cs="Arial"/>
          <w:sz w:val="24"/>
          <w:szCs w:val="24"/>
        </w:rPr>
      </w:pPr>
      <w:r w:rsidRPr="000731F4">
        <w:rPr>
          <w:rFonts w:ascii="Arial" w:hAnsi="Arial" w:cs="Arial"/>
          <w:sz w:val="24"/>
          <w:szCs w:val="24"/>
        </w:rPr>
        <w:t xml:space="preserve"> </w:t>
      </w:r>
      <w:r>
        <w:rPr>
          <w:rFonts w:ascii="Arial" w:hAnsi="Arial" w:cs="Arial"/>
          <w:sz w:val="24"/>
          <w:szCs w:val="24"/>
        </w:rPr>
        <w:tab/>
        <w:t>Segundo Liu &amp; Hsu (1996), a obtenção do conhecimento não é o passo final do processo de Extração de Conhecimento de Bases de dados. O conhecimento extraído pode ser utilizado na resolução de problemas da vida real, seja por meio de um Sistema Inteligente ou de um ser humano como apoio a algum processo de tomada de decisão. Para isso é importante que algumas questões sejam respondidas aos usuários:</w:t>
      </w:r>
    </w:p>
    <w:p w:rsidR="00E34D90" w:rsidRDefault="00E34D90" w:rsidP="008171D4">
      <w:pPr>
        <w:pStyle w:val="PargrafodaLista"/>
        <w:numPr>
          <w:ilvl w:val="0"/>
          <w:numId w:val="39"/>
        </w:numPr>
        <w:jc w:val="both"/>
        <w:rPr>
          <w:rFonts w:ascii="Arial" w:hAnsi="Arial" w:cs="Arial"/>
          <w:sz w:val="24"/>
          <w:szCs w:val="24"/>
        </w:rPr>
      </w:pPr>
      <w:r>
        <w:rPr>
          <w:rFonts w:ascii="Arial" w:hAnsi="Arial" w:cs="Arial"/>
          <w:sz w:val="24"/>
          <w:szCs w:val="24"/>
        </w:rPr>
        <w:t>O conhecimento extraído representa o conhecimento do especialista?</w:t>
      </w:r>
    </w:p>
    <w:p w:rsidR="00E34D90" w:rsidRDefault="00E34D90" w:rsidP="008171D4">
      <w:pPr>
        <w:pStyle w:val="PargrafodaLista"/>
        <w:numPr>
          <w:ilvl w:val="0"/>
          <w:numId w:val="39"/>
        </w:numPr>
        <w:jc w:val="both"/>
        <w:rPr>
          <w:rFonts w:ascii="Arial" w:hAnsi="Arial" w:cs="Arial"/>
          <w:sz w:val="24"/>
          <w:szCs w:val="24"/>
        </w:rPr>
      </w:pPr>
      <w:r>
        <w:rPr>
          <w:rFonts w:ascii="Arial" w:hAnsi="Arial" w:cs="Arial"/>
          <w:sz w:val="24"/>
          <w:szCs w:val="24"/>
        </w:rPr>
        <w:t>De que maneira o conhecimento do especialista difere do conhecimento extraído?</w:t>
      </w:r>
    </w:p>
    <w:p w:rsidR="00E34D90" w:rsidRDefault="00E34D90" w:rsidP="008171D4">
      <w:pPr>
        <w:pStyle w:val="PargrafodaLista"/>
        <w:numPr>
          <w:ilvl w:val="0"/>
          <w:numId w:val="39"/>
        </w:numPr>
        <w:jc w:val="both"/>
        <w:rPr>
          <w:rFonts w:ascii="Arial" w:hAnsi="Arial" w:cs="Arial"/>
          <w:sz w:val="24"/>
          <w:szCs w:val="24"/>
        </w:rPr>
      </w:pPr>
      <w:r>
        <w:rPr>
          <w:rFonts w:ascii="Arial" w:hAnsi="Arial" w:cs="Arial"/>
          <w:sz w:val="24"/>
          <w:szCs w:val="24"/>
        </w:rPr>
        <w:t>Em que parte o conhecimento do especialista está correto?</w:t>
      </w:r>
    </w:p>
    <w:p w:rsidR="00E34D90" w:rsidRDefault="00E34D90" w:rsidP="00E34D90">
      <w:pPr>
        <w:jc w:val="both"/>
        <w:rPr>
          <w:rFonts w:ascii="Arial" w:hAnsi="Arial" w:cs="Arial"/>
          <w:sz w:val="24"/>
          <w:szCs w:val="24"/>
        </w:rPr>
      </w:pPr>
    </w:p>
    <w:p w:rsidR="00E34D90" w:rsidRDefault="00E34D90" w:rsidP="00E34D90">
      <w:pPr>
        <w:ind w:left="360" w:firstLine="348"/>
        <w:jc w:val="both"/>
        <w:rPr>
          <w:rFonts w:ascii="Arial" w:hAnsi="Arial" w:cs="Arial"/>
          <w:sz w:val="24"/>
          <w:szCs w:val="24"/>
        </w:rPr>
      </w:pPr>
      <w:r>
        <w:rPr>
          <w:rFonts w:ascii="Arial" w:hAnsi="Arial" w:cs="Arial"/>
          <w:sz w:val="24"/>
          <w:szCs w:val="24"/>
        </w:rPr>
        <w:t>Em geral, os algoritmos de Extração de Padrões podem gerar uma quantidade enorme de padrões, muitos dos quais podem não ser importantes, relevantes ou interessantes para o usuário. Então, fornecer ao usuário uma grande quantidade de padrões descobertos não é produtivo pois, normalmente, ele procura uma pequena lista de padrões interessantes. Portanto, é de vital importância desenvolver algumas técnicas de apoio no sentido de fornecer os usuários apenas os padrões mais interessantes (Goldschmidt, 2003).</w:t>
      </w:r>
    </w:p>
    <w:p w:rsidR="00E34D90" w:rsidRDefault="00E34D90" w:rsidP="00E34D90">
      <w:pPr>
        <w:ind w:left="360"/>
        <w:jc w:val="both"/>
        <w:rPr>
          <w:rFonts w:ascii="Arial" w:hAnsi="Arial" w:cs="Arial"/>
          <w:sz w:val="24"/>
          <w:szCs w:val="24"/>
        </w:rPr>
      </w:pPr>
      <w:r>
        <w:rPr>
          <w:rFonts w:ascii="Arial" w:hAnsi="Arial" w:cs="Arial"/>
          <w:sz w:val="24"/>
          <w:szCs w:val="24"/>
        </w:rPr>
        <w:tab/>
        <w:t>Segundo Rezende (2005), diversas medidas para avaliação de conhecimento têm sido pesquisadas com a finalidade de auxiliar o usuário no entendimento e na utilização do conhecimento adquirido.</w:t>
      </w:r>
    </w:p>
    <w:p w:rsidR="00E34D90" w:rsidRDefault="00E34D90" w:rsidP="00E34D90">
      <w:pPr>
        <w:ind w:left="360"/>
        <w:jc w:val="both"/>
        <w:rPr>
          <w:rFonts w:ascii="Arial" w:hAnsi="Arial" w:cs="Arial"/>
          <w:sz w:val="24"/>
          <w:szCs w:val="24"/>
        </w:rPr>
      </w:pPr>
      <w:r>
        <w:rPr>
          <w:rFonts w:ascii="Arial" w:hAnsi="Arial" w:cs="Arial"/>
          <w:sz w:val="24"/>
          <w:szCs w:val="24"/>
        </w:rPr>
        <w:tab/>
        <w:t>O Processo de Extração de Conhecimento, tem como um dos principais objetivos, é que o usuário possa compreender e utilizar o conhecimento descoberto. Entretanto, podem ocorrer casos em que os modelos são muito complexos ou não fazem sentido para os especialistas (Pazzani, 2000). Assim, a compreensibilidade do conhecimento extraído é um aspecto bastante importante para o processo de Extração de Conhecimento.</w:t>
      </w:r>
    </w:p>
    <w:p w:rsidR="00E34D90" w:rsidRDefault="00E34D90" w:rsidP="00E34D90">
      <w:pPr>
        <w:ind w:left="360"/>
        <w:jc w:val="both"/>
        <w:rPr>
          <w:rFonts w:ascii="Arial" w:hAnsi="Arial" w:cs="Arial"/>
          <w:sz w:val="24"/>
          <w:szCs w:val="24"/>
        </w:rPr>
      </w:pPr>
      <w:r>
        <w:rPr>
          <w:rFonts w:ascii="Arial" w:hAnsi="Arial" w:cs="Arial"/>
          <w:sz w:val="24"/>
          <w:szCs w:val="24"/>
        </w:rPr>
        <w:tab/>
        <w:t xml:space="preserve">A compreensibilidade de um dado conjunto de regras está relacionada com a facilidade de interpretação dessas regras por um ser humano. Segundo Pazzini (2000), a compreensibilidade de um modelo pode ser estimada, por exemplo, pelo número de regras e o número de condições por </w:t>
      </w:r>
      <w:r>
        <w:rPr>
          <w:rFonts w:ascii="Arial" w:hAnsi="Arial" w:cs="Arial"/>
          <w:sz w:val="24"/>
          <w:szCs w:val="24"/>
        </w:rPr>
        <w:lastRenderedPageBreak/>
        <w:t xml:space="preserve">regra. Nesse caso, quanto menor a quantidade de regras de um dado modelo e menor o número de condições por regra, maior será a compreensibilidade das regras descobertas. </w:t>
      </w:r>
    </w:p>
    <w:p w:rsidR="00E34D90" w:rsidRDefault="00E34D90" w:rsidP="00E34D90">
      <w:pPr>
        <w:ind w:left="360"/>
        <w:jc w:val="both"/>
        <w:rPr>
          <w:rFonts w:ascii="Arial" w:hAnsi="Arial" w:cs="Arial"/>
          <w:sz w:val="24"/>
          <w:szCs w:val="24"/>
        </w:rPr>
      </w:pPr>
      <w:r>
        <w:rPr>
          <w:rFonts w:ascii="Arial" w:hAnsi="Arial" w:cs="Arial"/>
          <w:sz w:val="24"/>
          <w:szCs w:val="24"/>
        </w:rPr>
        <w:tab/>
        <w:t xml:space="preserve">A maneira de avaliar a qualidade tentando estimar o quanto de conhecimento interessante (ou inesperado) existe, deve combinar fatores numa medida que reflita como o especialista julga o padrão (Piatetsky-Shapiro &amp; Matheus, 1994). As medidas de interesse estão baseadas em vários aspectos, principalmente na utilidade que as regras representam para o usuário final do processo de Extração de Conhecimento (Dong &amp; Li, 1998). Estas medidas podem ser divididas em objetivas e subjetivas (Silberschatz &amp; Tuzhilin, 1995; Piatetsky-Shapiro &amp; Matheus, 1994). </w:t>
      </w:r>
    </w:p>
    <w:p w:rsidR="00E34D90" w:rsidRDefault="00E34D90" w:rsidP="00E34D90">
      <w:pPr>
        <w:ind w:left="360"/>
        <w:jc w:val="both"/>
        <w:rPr>
          <w:rFonts w:ascii="Arial" w:hAnsi="Arial" w:cs="Arial"/>
          <w:sz w:val="24"/>
          <w:szCs w:val="24"/>
        </w:rPr>
      </w:pPr>
      <w:r>
        <w:rPr>
          <w:rFonts w:ascii="Arial" w:hAnsi="Arial" w:cs="Arial"/>
          <w:sz w:val="24"/>
          <w:szCs w:val="24"/>
        </w:rPr>
        <w:tab/>
        <w:t>Segundo Horst (1999), medidas objetivas são aquelas que estão relacionadas somente com a estrutura de padrões e do conjunto de dados de teste. Elas não levam em consideração fatores específicos do usuário nem do conhecimento do domínio para avaliar um padrão. Algumas medidas de interesse são: modelos de regras, cobertura de regras mínimas, custo da classificação incorreta.</w:t>
      </w:r>
    </w:p>
    <w:p w:rsidR="00E34D90" w:rsidRDefault="00E34D90" w:rsidP="00E34D90">
      <w:pPr>
        <w:ind w:left="360"/>
        <w:jc w:val="both"/>
        <w:rPr>
          <w:rFonts w:ascii="Arial" w:hAnsi="Arial" w:cs="Arial"/>
          <w:sz w:val="24"/>
          <w:szCs w:val="24"/>
        </w:rPr>
      </w:pPr>
      <w:r>
        <w:rPr>
          <w:rFonts w:ascii="Arial" w:hAnsi="Arial" w:cs="Arial"/>
          <w:sz w:val="24"/>
          <w:szCs w:val="24"/>
        </w:rPr>
        <w:t xml:space="preserve"> </w:t>
      </w:r>
      <w:r>
        <w:rPr>
          <w:rFonts w:ascii="Arial" w:hAnsi="Arial" w:cs="Arial"/>
          <w:sz w:val="24"/>
          <w:szCs w:val="24"/>
        </w:rPr>
        <w:tab/>
        <w:t>Como no Processo de Extração de Conhecimento, pode ter diferentes usuários que, podem ter diferentes graus de interesse para um determinado padrão, medidas subjetivas são necessárias. Estas medidas consistem em fatores específicos do conhecimento do domínio e de interesse do usuário, que devem ser tratadas ao selecionar um conjunto de regras interessantes ao usuário final. Algumas regras subjetivas são inesperabilidade e utilidade (Silberschatz &amp; Tuzhilin, 1995).</w:t>
      </w:r>
    </w:p>
    <w:p w:rsidR="00E34D90" w:rsidRDefault="00E34D90" w:rsidP="00E34D90">
      <w:pPr>
        <w:ind w:left="360"/>
        <w:jc w:val="both"/>
        <w:rPr>
          <w:rFonts w:ascii="Arial" w:hAnsi="Arial" w:cs="Arial"/>
          <w:sz w:val="24"/>
          <w:szCs w:val="24"/>
        </w:rPr>
      </w:pPr>
      <w:r>
        <w:rPr>
          <w:rFonts w:ascii="Arial" w:hAnsi="Arial" w:cs="Arial"/>
          <w:sz w:val="24"/>
          <w:szCs w:val="24"/>
        </w:rPr>
        <w:tab/>
        <w:t>Segundo Rezende (2005), em um ambiente para avaliação de conhecimento, aspectos objetivos de interesse podem ser utilizados como um primeiro filtro para selecionar regras potencialmente interessantes ao usuário. Os aspectos subjetivos pode ser utilizados como um filtro final para selecionar regras realmente interessantes.</w:t>
      </w:r>
    </w:p>
    <w:p w:rsidR="00E34D90" w:rsidRDefault="00E34D90" w:rsidP="00E34D90">
      <w:pPr>
        <w:ind w:left="360"/>
        <w:jc w:val="both"/>
        <w:rPr>
          <w:rFonts w:ascii="Arial" w:hAnsi="Arial" w:cs="Arial"/>
          <w:sz w:val="24"/>
          <w:szCs w:val="24"/>
        </w:rPr>
      </w:pPr>
      <w:r>
        <w:rPr>
          <w:rFonts w:ascii="Arial" w:hAnsi="Arial" w:cs="Arial"/>
          <w:sz w:val="24"/>
          <w:szCs w:val="24"/>
        </w:rPr>
        <w:tab/>
        <w:t>Após a análise do conhecimento, caso este não seja de interesse do usuário final ou não cumpra com os objetivos propostos, o processo de extração pode ser repetido ajustando-se os parâmetros ou melhorando o processo de escolha dos dados para a obtenção de resultados melhores numa próxima iteração (Rezende, 2005).</w:t>
      </w:r>
    </w:p>
    <w:p w:rsidR="00E34D90" w:rsidRDefault="00E34D90" w:rsidP="00E34D90">
      <w:pPr>
        <w:ind w:left="360"/>
        <w:jc w:val="both"/>
        <w:rPr>
          <w:rFonts w:ascii="Arial" w:hAnsi="Arial" w:cs="Arial"/>
          <w:sz w:val="24"/>
          <w:szCs w:val="24"/>
        </w:rPr>
      </w:pPr>
      <w:r>
        <w:rPr>
          <w:rFonts w:ascii="Arial" w:hAnsi="Arial" w:cs="Arial"/>
          <w:sz w:val="24"/>
          <w:szCs w:val="24"/>
        </w:rPr>
        <w:tab/>
      </w:r>
      <w:r w:rsidRPr="00DA3670">
        <w:rPr>
          <w:rFonts w:ascii="Arial" w:hAnsi="Arial" w:cs="Arial"/>
          <w:sz w:val="24"/>
          <w:szCs w:val="24"/>
        </w:rPr>
        <w:t xml:space="preserve">Existem várias estratégias propostas na literatura para pós-processar o conhecimento descoberto, entre elas a atribuição de medidas de potencial grau de interesse as quais são organizadas em dois grupos, ditas user-driven e data-driven (Silberschatz &amp; Tuzhilin, 1996), (Freitas, 1998). </w:t>
      </w:r>
    </w:p>
    <w:p w:rsidR="00E34D90" w:rsidRDefault="00E34D90" w:rsidP="00E34D90">
      <w:pPr>
        <w:ind w:left="360"/>
        <w:jc w:val="both"/>
        <w:rPr>
          <w:rFonts w:ascii="Arial" w:hAnsi="Arial" w:cs="Arial"/>
          <w:sz w:val="24"/>
          <w:szCs w:val="24"/>
        </w:rPr>
      </w:pPr>
      <w:r>
        <w:rPr>
          <w:rFonts w:ascii="Arial" w:hAnsi="Arial" w:cs="Arial"/>
          <w:sz w:val="24"/>
          <w:szCs w:val="24"/>
        </w:rPr>
        <w:tab/>
      </w:r>
      <w:r w:rsidRPr="00DA3670">
        <w:rPr>
          <w:rFonts w:ascii="Arial" w:hAnsi="Arial" w:cs="Arial"/>
          <w:sz w:val="24"/>
          <w:szCs w:val="24"/>
        </w:rPr>
        <w:t>Outra estratégia é proposta por Hussain et al. (2000) que constitui um método que identifica, a partir de um conjunto de padrões descobertos, um subconjunto de regras que representam regras de exceção e, além disso, atribui uma medida d</w:t>
      </w:r>
      <w:r w:rsidR="00204727">
        <w:rPr>
          <w:rFonts w:ascii="Arial" w:hAnsi="Arial" w:cs="Arial"/>
          <w:sz w:val="24"/>
          <w:szCs w:val="24"/>
        </w:rPr>
        <w:t>e interesse para cada regra. A T</w:t>
      </w:r>
      <w:r w:rsidRPr="00DA3670">
        <w:rPr>
          <w:rFonts w:ascii="Arial" w:hAnsi="Arial" w:cs="Arial"/>
          <w:sz w:val="24"/>
          <w:szCs w:val="24"/>
        </w:rPr>
        <w:t xml:space="preserve">abela </w:t>
      </w:r>
      <w:r w:rsidR="00204727">
        <w:rPr>
          <w:rFonts w:ascii="Arial" w:hAnsi="Arial" w:cs="Arial"/>
          <w:sz w:val="24"/>
          <w:szCs w:val="24"/>
        </w:rPr>
        <w:t>3.5</w:t>
      </w:r>
      <w:r w:rsidRPr="00DA3670">
        <w:rPr>
          <w:rFonts w:ascii="Arial" w:hAnsi="Arial" w:cs="Arial"/>
          <w:sz w:val="24"/>
          <w:szCs w:val="24"/>
        </w:rPr>
        <w:t xml:space="preserve"> mostra a estrutura geral das regras de</w:t>
      </w:r>
      <w:r>
        <w:rPr>
          <w:rFonts w:ascii="Arial" w:hAnsi="Arial" w:cs="Arial"/>
          <w:sz w:val="24"/>
          <w:szCs w:val="24"/>
        </w:rPr>
        <w:t xml:space="preserve"> </w:t>
      </w:r>
      <w:r w:rsidRPr="00DA3670">
        <w:rPr>
          <w:rFonts w:ascii="Arial" w:hAnsi="Arial" w:cs="Arial"/>
          <w:sz w:val="24"/>
          <w:szCs w:val="24"/>
        </w:rPr>
        <w:t xml:space="preserve">exceção. Nesta tabela A, B e C são conjuntos </w:t>
      </w:r>
      <w:r w:rsidRPr="00DA3670">
        <w:rPr>
          <w:rFonts w:ascii="Arial" w:hAnsi="Arial" w:cs="Arial"/>
          <w:sz w:val="24"/>
          <w:szCs w:val="24"/>
        </w:rPr>
        <w:lastRenderedPageBreak/>
        <w:t xml:space="preserve">não-vazios de itens de dados associados e </w:t>
      </w:r>
      <w:r>
        <w:rPr>
          <w:rFonts w:ascii="Arial" w:hAnsi="Arial" w:cs="Arial"/>
          <w:sz w:val="24"/>
          <w:szCs w:val="24"/>
        </w:rPr>
        <w:t>o símbolo “¬</w:t>
      </w:r>
      <w:r w:rsidRPr="00DA3670">
        <w:rPr>
          <w:rFonts w:ascii="Arial" w:hAnsi="Arial" w:cs="Arial"/>
          <w:sz w:val="24"/>
          <w:szCs w:val="24"/>
        </w:rPr>
        <w:t>” denota a negação lógica. É importante observar que uma regra de exceção é uma especialização de uma regra geral e uma regra de exceção associa a um item de dados que nega aquele identificado pela regra geral. Este método assume que regras de senso comum representam padrões conhecidos pelo usuário, tendo em vista que aquelas regras têm uma grande cobertura, ao contrário das regras de exceção, que em geral são desconhecidas, uma vez que elas têm baixa</w:t>
      </w:r>
      <w:r>
        <w:rPr>
          <w:rFonts w:ascii="Arial" w:hAnsi="Arial" w:cs="Arial"/>
          <w:sz w:val="24"/>
          <w:szCs w:val="24"/>
        </w:rPr>
        <w:t xml:space="preserve"> cobertura. </w:t>
      </w:r>
      <w:r w:rsidRPr="00DA3670">
        <w:rPr>
          <w:rFonts w:ascii="Arial" w:hAnsi="Arial" w:cs="Arial"/>
          <w:sz w:val="24"/>
          <w:szCs w:val="24"/>
        </w:rPr>
        <w:t>Sendo assim, as regras de exceção tendem a ser surpreendentes, dado o fato de representarem uma</w:t>
      </w:r>
      <w:r>
        <w:rPr>
          <w:rFonts w:ascii="Arial" w:hAnsi="Arial" w:cs="Arial"/>
          <w:sz w:val="24"/>
          <w:szCs w:val="24"/>
        </w:rPr>
        <w:t xml:space="preserve"> </w:t>
      </w:r>
      <w:r w:rsidRPr="00DA3670">
        <w:rPr>
          <w:rFonts w:ascii="Arial" w:hAnsi="Arial" w:cs="Arial"/>
          <w:sz w:val="24"/>
          <w:szCs w:val="24"/>
        </w:rPr>
        <w:t xml:space="preserve">contradição em relação à regra de senso comum. É importante observar que a regra de referência auxilia na explicação da causa da regra de exceção. </w:t>
      </w:r>
      <w:r w:rsidRPr="00DA3670">
        <w:rPr>
          <w:rFonts w:ascii="Arial" w:hAnsi="Arial" w:cs="Arial"/>
          <w:sz w:val="24"/>
          <w:szCs w:val="24"/>
        </w:rPr>
        <w:cr/>
      </w:r>
    </w:p>
    <w:p w:rsidR="00E34D90" w:rsidRDefault="00204727" w:rsidP="00E34D90">
      <w:pPr>
        <w:ind w:left="360"/>
        <w:jc w:val="both"/>
        <w:rPr>
          <w:rFonts w:ascii="Arial" w:hAnsi="Arial" w:cs="Arial"/>
          <w:sz w:val="24"/>
          <w:szCs w:val="24"/>
        </w:rPr>
      </w:pPr>
      <w:r>
        <w:rPr>
          <w:rFonts w:ascii="Arial" w:hAnsi="Arial" w:cs="Arial"/>
          <w:b/>
          <w:sz w:val="24"/>
          <w:szCs w:val="24"/>
        </w:rPr>
        <w:t>Tabela 3.5</w:t>
      </w:r>
      <w:r w:rsidR="00E34D90" w:rsidRPr="0094301E">
        <w:rPr>
          <w:rFonts w:ascii="Arial" w:hAnsi="Arial" w:cs="Arial"/>
          <w:b/>
          <w:sz w:val="24"/>
          <w:szCs w:val="24"/>
        </w:rPr>
        <w:t xml:space="preserve"> Estrutura de Regras de Exceção</w:t>
      </w:r>
      <w:r w:rsidR="00E34D90">
        <w:rPr>
          <w:rFonts w:ascii="Arial" w:hAnsi="Arial" w:cs="Arial"/>
          <w:sz w:val="24"/>
          <w:szCs w:val="24"/>
        </w:rPr>
        <w:t>.</w:t>
      </w:r>
    </w:p>
    <w:tbl>
      <w:tblPr>
        <w:tblStyle w:val="Tabelacomgrade"/>
        <w:tblW w:w="0" w:type="auto"/>
        <w:tblInd w:w="360" w:type="dxa"/>
        <w:tblLook w:val="04A0" w:firstRow="1" w:lastRow="0" w:firstColumn="1" w:lastColumn="0" w:noHBand="0" w:noVBand="1"/>
      </w:tblPr>
      <w:tblGrid>
        <w:gridCol w:w="8134"/>
      </w:tblGrid>
      <w:tr w:rsidR="00E34D90" w:rsidTr="00E31771">
        <w:tc>
          <w:tcPr>
            <w:tcW w:w="8494" w:type="dxa"/>
          </w:tcPr>
          <w:p w:rsidR="00E34D90" w:rsidRDefault="00E34D90" w:rsidP="00E31771">
            <w:pPr>
              <w:jc w:val="both"/>
              <w:rPr>
                <w:rFonts w:ascii="Arial" w:hAnsi="Arial" w:cs="Arial"/>
                <w:sz w:val="24"/>
                <w:szCs w:val="24"/>
              </w:rPr>
            </w:pPr>
            <w:proofErr w:type="gramStart"/>
            <w:r>
              <w:rPr>
                <w:rFonts w:ascii="Arial" w:hAnsi="Arial" w:cs="Arial"/>
                <w:sz w:val="24"/>
                <w:szCs w:val="24"/>
              </w:rPr>
              <w:t xml:space="preserve">A </w:t>
            </w:r>
            <w:r w:rsidRPr="0094301E">
              <w:rPr>
                <w:rFonts w:ascii="Arial" w:hAnsi="Arial" w:cs="Arial"/>
                <w:sz w:val="24"/>
                <w:szCs w:val="24"/>
              </w:rPr>
              <w:sym w:font="Wingdings" w:char="F0E0"/>
            </w:r>
            <w:r>
              <w:rPr>
                <w:rFonts w:ascii="Arial" w:hAnsi="Arial" w:cs="Arial"/>
                <w:sz w:val="24"/>
                <w:szCs w:val="24"/>
              </w:rPr>
              <w:t xml:space="preserve"> C</w:t>
            </w:r>
            <w:proofErr w:type="gramEnd"/>
            <w:r>
              <w:rPr>
                <w:rFonts w:ascii="Arial" w:hAnsi="Arial" w:cs="Arial"/>
                <w:sz w:val="24"/>
                <w:szCs w:val="24"/>
              </w:rPr>
              <w:t xml:space="preserve"> regra geral (alta cobertura e alta confiança)</w:t>
            </w:r>
          </w:p>
        </w:tc>
      </w:tr>
      <w:tr w:rsidR="00E34D90" w:rsidTr="00E31771">
        <w:tc>
          <w:tcPr>
            <w:tcW w:w="8494" w:type="dxa"/>
          </w:tcPr>
          <w:p w:rsidR="00E34D90" w:rsidRDefault="00E34D90" w:rsidP="00E31771">
            <w:pPr>
              <w:jc w:val="both"/>
              <w:rPr>
                <w:rFonts w:ascii="Arial" w:hAnsi="Arial" w:cs="Arial"/>
                <w:sz w:val="24"/>
                <w:szCs w:val="24"/>
              </w:rPr>
            </w:pPr>
            <w:r>
              <w:rPr>
                <w:rFonts w:ascii="Arial" w:hAnsi="Arial" w:cs="Arial"/>
                <w:sz w:val="24"/>
                <w:szCs w:val="24"/>
              </w:rPr>
              <w:t xml:space="preserve">A, </w:t>
            </w:r>
            <w:proofErr w:type="gramStart"/>
            <w:r>
              <w:rPr>
                <w:rFonts w:ascii="Arial" w:hAnsi="Arial" w:cs="Arial"/>
                <w:sz w:val="24"/>
                <w:szCs w:val="24"/>
              </w:rPr>
              <w:t xml:space="preserve">B </w:t>
            </w:r>
            <w:r w:rsidRPr="0094301E">
              <w:rPr>
                <w:rFonts w:ascii="Arial" w:hAnsi="Arial" w:cs="Arial"/>
                <w:sz w:val="24"/>
                <w:szCs w:val="24"/>
              </w:rPr>
              <w:sym w:font="Wingdings" w:char="F0E0"/>
            </w:r>
            <w:r>
              <w:rPr>
                <w:rFonts w:ascii="Arial" w:hAnsi="Arial" w:cs="Arial"/>
                <w:sz w:val="24"/>
                <w:szCs w:val="24"/>
              </w:rPr>
              <w:t xml:space="preserve"> ¬</w:t>
            </w:r>
            <w:proofErr w:type="gramEnd"/>
            <w:r w:rsidRPr="0094301E">
              <w:rPr>
                <w:rFonts w:ascii="Arial" w:hAnsi="Arial" w:cs="Arial"/>
                <w:sz w:val="24"/>
                <w:szCs w:val="24"/>
              </w:rPr>
              <w:t xml:space="preserve"> C regra de exceção (ba</w:t>
            </w:r>
            <w:r>
              <w:rPr>
                <w:rFonts w:ascii="Arial" w:hAnsi="Arial" w:cs="Arial"/>
                <w:sz w:val="24"/>
                <w:szCs w:val="24"/>
              </w:rPr>
              <w:t>ixa cobertura, alta confiança)</w:t>
            </w:r>
          </w:p>
        </w:tc>
      </w:tr>
      <w:tr w:rsidR="00E34D90" w:rsidTr="00E31771">
        <w:tc>
          <w:tcPr>
            <w:tcW w:w="8494" w:type="dxa"/>
          </w:tcPr>
          <w:p w:rsidR="00E34D90" w:rsidRDefault="00E34D90" w:rsidP="00E31771">
            <w:pPr>
              <w:jc w:val="both"/>
              <w:rPr>
                <w:rFonts w:ascii="Arial" w:hAnsi="Arial" w:cs="Arial"/>
                <w:sz w:val="24"/>
                <w:szCs w:val="24"/>
              </w:rPr>
            </w:pPr>
            <w:r>
              <w:rPr>
                <w:rFonts w:ascii="Arial" w:hAnsi="Arial" w:cs="Arial"/>
                <w:sz w:val="24"/>
                <w:szCs w:val="24"/>
              </w:rPr>
              <w:t xml:space="preserve">B </w:t>
            </w:r>
            <w:r w:rsidRPr="0094301E">
              <w:rPr>
                <w:rFonts w:ascii="Arial" w:hAnsi="Arial" w:cs="Arial"/>
                <w:sz w:val="24"/>
                <w:szCs w:val="24"/>
              </w:rPr>
              <w:sym w:font="Wingdings" w:char="F0E0"/>
            </w:r>
            <w:r>
              <w:rPr>
                <w:rFonts w:ascii="Arial" w:hAnsi="Arial" w:cs="Arial"/>
                <w:sz w:val="24"/>
                <w:szCs w:val="24"/>
              </w:rPr>
              <w:t xml:space="preserve">  ¬</w:t>
            </w:r>
            <w:r w:rsidRPr="0094301E">
              <w:rPr>
                <w:rFonts w:ascii="Arial" w:hAnsi="Arial" w:cs="Arial"/>
                <w:sz w:val="24"/>
                <w:szCs w:val="24"/>
              </w:rPr>
              <w:t xml:space="preserve"> C regra de referência (baixa cobertura e/ou baixa confiança) </w:t>
            </w:r>
          </w:p>
        </w:tc>
      </w:tr>
    </w:tbl>
    <w:p w:rsidR="00E34D90" w:rsidRPr="00EF6F2F" w:rsidRDefault="00E34D90" w:rsidP="00E34D90">
      <w:pPr>
        <w:ind w:left="360"/>
        <w:jc w:val="both"/>
        <w:rPr>
          <w:rFonts w:ascii="Arial" w:hAnsi="Arial" w:cs="Arial"/>
          <w:sz w:val="24"/>
          <w:szCs w:val="24"/>
        </w:rPr>
      </w:pPr>
    </w:p>
    <w:p w:rsidR="00E34D90" w:rsidRDefault="00E34D90" w:rsidP="00E34D90">
      <w:pPr>
        <w:jc w:val="both"/>
        <w:rPr>
          <w:rFonts w:ascii="Arial" w:hAnsi="Arial" w:cs="Arial"/>
          <w:sz w:val="24"/>
          <w:szCs w:val="24"/>
        </w:rPr>
      </w:pPr>
      <w:r>
        <w:rPr>
          <w:rFonts w:ascii="Arial" w:hAnsi="Arial" w:cs="Arial"/>
          <w:sz w:val="24"/>
          <w:szCs w:val="24"/>
        </w:rPr>
        <w:tab/>
        <w:t xml:space="preserve">Formalmente, a medida proposta por </w:t>
      </w:r>
      <w:r w:rsidRPr="0094301E">
        <w:rPr>
          <w:rFonts w:ascii="Arial" w:hAnsi="Arial" w:cs="Arial"/>
          <w:sz w:val="24"/>
          <w:szCs w:val="24"/>
        </w:rPr>
        <w:t xml:space="preserve">Hussain et al. (2000) é definida da seguinte forma: </w:t>
      </w:r>
      <w:r w:rsidRPr="0094301E">
        <w:rPr>
          <w:rFonts w:ascii="Arial" w:hAnsi="Arial" w:cs="Arial"/>
          <w:sz w:val="24"/>
          <w:szCs w:val="24"/>
        </w:rPr>
        <w:cr/>
      </w:r>
    </w:p>
    <w:p w:rsidR="00E34D90" w:rsidRDefault="00E34D90" w:rsidP="00E34D90">
      <w:pPr>
        <w:jc w:val="right"/>
        <w:rPr>
          <w:rFonts w:ascii="Arial" w:hAnsi="Arial" w:cs="Arial"/>
          <w:b/>
          <w:sz w:val="24"/>
          <w:szCs w:val="24"/>
        </w:rPr>
      </w:pPr>
      <w:r w:rsidRPr="00BE0CD2">
        <w:rPr>
          <w:rFonts w:ascii="Arial" w:hAnsi="Arial" w:cs="Arial"/>
          <w:b/>
          <w:sz w:val="24"/>
          <w:szCs w:val="24"/>
        </w:rPr>
        <w:t>(3.24)</w:t>
      </w:r>
    </w:p>
    <w:p w:rsidR="00E34D90" w:rsidRPr="00BE0CD2" w:rsidRDefault="00E34D90" w:rsidP="00E34D90">
      <w:pPr>
        <w:jc w:val="both"/>
        <w:rPr>
          <w:rFonts w:ascii="Arial" w:eastAsiaTheme="minorEastAsia" w:hAnsi="Arial" w:cs="Arial"/>
          <w:b/>
          <w:sz w:val="24"/>
          <w:szCs w:val="24"/>
        </w:rPr>
      </w:pPr>
      <m:oMathPara>
        <m:oMath>
          <m:r>
            <m:rPr>
              <m:sty m:val="bi"/>
            </m:rPr>
            <w:rPr>
              <w:rFonts w:ascii="Cambria Math" w:hAnsi="Cambria Math" w:cs="Arial"/>
              <w:sz w:val="24"/>
              <w:szCs w:val="24"/>
            </w:rPr>
            <m:t>Pr</m:t>
          </m:r>
          <m:d>
            <m:dPr>
              <m:ctrlPr>
                <w:rPr>
                  <w:rFonts w:ascii="Cambria Math" w:hAnsi="Cambria Math" w:cs="Arial"/>
                  <w:b/>
                  <w:i/>
                  <w:sz w:val="24"/>
                  <w:szCs w:val="24"/>
                </w:rPr>
              </m:ctrlPr>
            </m:dPr>
            <m:e>
              <m:r>
                <m:rPr>
                  <m:sty m:val="bi"/>
                </m:rPr>
                <w:rPr>
                  <w:rFonts w:ascii="Cambria Math" w:hAnsi="Cambria Math" w:cs="Arial"/>
                  <w:sz w:val="24"/>
                  <w:szCs w:val="24"/>
                </w:rPr>
                <m:t>AC</m:t>
              </m:r>
            </m:e>
          </m:d>
          <m:r>
            <m:rPr>
              <m:sty m:val="bi"/>
            </m:rPr>
            <w:rPr>
              <w:rFonts w:ascii="Cambria Math" w:hAnsi="Cambria Math" w:cs="Arial"/>
              <w:sz w:val="24"/>
              <w:szCs w:val="24"/>
            </w:rPr>
            <m:t>.</m:t>
          </m:r>
          <m:func>
            <m:funcPr>
              <m:ctrlPr>
                <w:rPr>
                  <w:rFonts w:ascii="Cambria Math" w:hAnsi="Cambria Math" w:cs="Arial"/>
                  <w:b/>
                  <w:i/>
                  <w:sz w:val="24"/>
                  <w:szCs w:val="24"/>
                </w:rPr>
              </m:ctrlPr>
            </m:funcPr>
            <m:fName>
              <m:r>
                <m:rPr>
                  <m:sty m:val="b"/>
                </m:rPr>
                <w:rPr>
                  <w:rFonts w:ascii="Cambria Math" w:hAnsi="Cambria Math" w:cs="Arial"/>
                  <w:sz w:val="24"/>
                  <w:szCs w:val="24"/>
                </w:rPr>
                <m:t>log</m:t>
              </m:r>
            </m:fName>
            <m:e>
              <m:f>
                <m:fPr>
                  <m:ctrlPr>
                    <w:rPr>
                      <w:rFonts w:ascii="Cambria Math" w:hAnsi="Cambria Math" w:cs="Arial"/>
                      <w:b/>
                      <w:i/>
                      <w:sz w:val="24"/>
                      <w:szCs w:val="24"/>
                    </w:rPr>
                  </m:ctrlPr>
                </m:fPr>
                <m:num>
                  <m:r>
                    <m:rPr>
                      <m:sty m:val="bi"/>
                    </m:rPr>
                    <w:rPr>
                      <w:rFonts w:ascii="Cambria Math" w:hAnsi="Cambria Math" w:cs="Arial"/>
                      <w:sz w:val="24"/>
                      <w:szCs w:val="24"/>
                    </w:rPr>
                    <m:t>Pr(AC)</m:t>
                  </m:r>
                </m:num>
                <m:den>
                  <m:r>
                    <m:rPr>
                      <m:sty m:val="bi"/>
                    </m:rPr>
                    <w:rPr>
                      <w:rFonts w:ascii="Cambria Math" w:hAnsi="Cambria Math" w:cs="Arial"/>
                      <w:sz w:val="24"/>
                      <w:szCs w:val="24"/>
                    </w:rPr>
                    <m:t>Pr(AC)</m:t>
                  </m:r>
                </m:den>
              </m:f>
              <m:r>
                <m:rPr>
                  <m:sty m:val="bi"/>
                </m:rPr>
                <w:rPr>
                  <w:rFonts w:ascii="Cambria Math" w:hAnsi="Cambria Math" w:cs="Arial"/>
                  <w:sz w:val="24"/>
                  <w:szCs w:val="24"/>
                </w:rPr>
                <m:t>+Pr</m:t>
              </m:r>
              <m:d>
                <m:dPr>
                  <m:ctrlPr>
                    <w:rPr>
                      <w:rFonts w:ascii="Cambria Math" w:hAnsi="Cambria Math" w:cs="Arial"/>
                      <w:b/>
                      <w:i/>
                      <w:sz w:val="24"/>
                      <w:szCs w:val="24"/>
                    </w:rPr>
                  </m:ctrlPr>
                </m:dPr>
                <m:e>
                  <m:r>
                    <m:rPr>
                      <m:sty m:val="bi"/>
                    </m:rPr>
                    <w:rPr>
                      <w:rFonts w:ascii="Cambria Math" w:hAnsi="Cambria Math" w:cs="Arial"/>
                      <w:sz w:val="24"/>
                      <w:szCs w:val="24"/>
                    </w:rPr>
                    <m:t>AB¬C</m:t>
                  </m:r>
                </m:e>
              </m:d>
              <m:r>
                <m:rPr>
                  <m:sty m:val="bi"/>
                </m:rPr>
                <w:rPr>
                  <w:rFonts w:ascii="Cambria Math" w:hAnsi="Cambria Math" w:cs="Arial"/>
                  <w:sz w:val="24"/>
                  <w:szCs w:val="24"/>
                </w:rPr>
                <m:t>.</m:t>
              </m:r>
              <m:func>
                <m:funcPr>
                  <m:ctrlPr>
                    <w:rPr>
                      <w:rFonts w:ascii="Cambria Math" w:hAnsi="Cambria Math" w:cs="Arial"/>
                      <w:b/>
                      <w:i/>
                      <w:sz w:val="24"/>
                      <w:szCs w:val="24"/>
                    </w:rPr>
                  </m:ctrlPr>
                </m:funcPr>
                <m:fName>
                  <m:r>
                    <m:rPr>
                      <m:sty m:val="b"/>
                    </m:rPr>
                    <w:rPr>
                      <w:rFonts w:ascii="Cambria Math" w:hAnsi="Cambria Math" w:cs="Arial"/>
                      <w:sz w:val="24"/>
                      <w:szCs w:val="24"/>
                    </w:rPr>
                    <m:t>log</m:t>
                  </m:r>
                </m:fName>
                <m:e>
                  <m:f>
                    <m:fPr>
                      <m:ctrlPr>
                        <w:rPr>
                          <w:rFonts w:ascii="Cambria Math" w:hAnsi="Cambria Math" w:cs="Arial"/>
                          <w:b/>
                          <w:i/>
                          <w:sz w:val="24"/>
                          <w:szCs w:val="24"/>
                        </w:rPr>
                      </m:ctrlPr>
                    </m:fPr>
                    <m:num>
                      <m:r>
                        <m:rPr>
                          <m:sty m:val="bi"/>
                        </m:rPr>
                        <w:rPr>
                          <w:rFonts w:ascii="Cambria Math" w:hAnsi="Cambria Math" w:cs="Arial"/>
                          <w:sz w:val="24"/>
                          <w:szCs w:val="24"/>
                        </w:rPr>
                        <m:t>Pr(AB¬C)</m:t>
                      </m:r>
                    </m:num>
                    <m:den>
                      <m:r>
                        <m:rPr>
                          <m:sty m:val="bi"/>
                        </m:rPr>
                        <w:rPr>
                          <w:rFonts w:ascii="Cambria Math" w:hAnsi="Cambria Math" w:cs="Arial"/>
                          <w:sz w:val="24"/>
                          <w:szCs w:val="24"/>
                        </w:rPr>
                        <m:t>Pr</m:t>
                      </m:r>
                      <m:d>
                        <m:dPr>
                          <m:ctrlPr>
                            <w:rPr>
                              <w:rFonts w:ascii="Cambria Math" w:hAnsi="Cambria Math" w:cs="Arial"/>
                              <w:b/>
                              <w:i/>
                              <w:sz w:val="24"/>
                              <w:szCs w:val="24"/>
                            </w:rPr>
                          </m:ctrlPr>
                        </m:dPr>
                        <m:e>
                          <m:r>
                            <m:rPr>
                              <m:sty m:val="bi"/>
                            </m:rPr>
                            <w:rPr>
                              <w:rFonts w:ascii="Cambria Math" w:hAnsi="Cambria Math" w:cs="Arial"/>
                              <w:sz w:val="24"/>
                              <w:szCs w:val="24"/>
                            </w:rPr>
                            <m:t>A¬C</m:t>
                          </m:r>
                        </m:e>
                      </m:d>
                      <m:r>
                        <m:rPr>
                          <m:sty m:val="bi"/>
                        </m:rPr>
                        <w:rPr>
                          <w:rFonts w:ascii="Cambria Math" w:hAnsi="Cambria Math" w:cs="Arial"/>
                          <w:sz w:val="24"/>
                          <w:szCs w:val="24"/>
                        </w:rPr>
                        <m:t>.Pr(B¬C)</m:t>
                      </m:r>
                    </m:den>
                  </m:f>
                </m:e>
              </m:func>
            </m:e>
          </m:func>
        </m:oMath>
      </m:oMathPara>
    </w:p>
    <w:p w:rsidR="00E34D90" w:rsidRDefault="00E34D90" w:rsidP="00E34D90">
      <w:pPr>
        <w:jc w:val="both"/>
        <w:rPr>
          <w:rFonts w:ascii="Arial" w:eastAsiaTheme="minorEastAsia" w:hAnsi="Arial" w:cs="Arial"/>
          <w:b/>
          <w:sz w:val="24"/>
          <w:szCs w:val="24"/>
        </w:rPr>
      </w:pPr>
    </w:p>
    <w:p w:rsidR="00E34D90" w:rsidRDefault="00E34D90" w:rsidP="00E34D90">
      <w:pPr>
        <w:jc w:val="both"/>
        <w:rPr>
          <w:rFonts w:ascii="Arial" w:hAnsi="Arial" w:cs="Arial"/>
          <w:sz w:val="24"/>
          <w:szCs w:val="24"/>
        </w:rPr>
      </w:pPr>
      <w:r>
        <w:rPr>
          <w:rFonts w:ascii="Arial" w:hAnsi="Arial" w:cs="Arial"/>
          <w:b/>
          <w:sz w:val="24"/>
          <w:szCs w:val="24"/>
        </w:rPr>
        <w:tab/>
      </w:r>
      <w:r w:rsidRPr="0044378B">
        <w:rPr>
          <w:rFonts w:ascii="Arial" w:hAnsi="Arial" w:cs="Arial"/>
          <w:sz w:val="24"/>
          <w:szCs w:val="24"/>
        </w:rPr>
        <w:t xml:space="preserve">Quanto maior o valor da medida de interesse, maior é a chance de a regra ser surpreendente. </w:t>
      </w:r>
      <w:r w:rsidRPr="0044378B">
        <w:rPr>
          <w:rFonts w:ascii="Arial" w:hAnsi="Arial" w:cs="Arial"/>
          <w:sz w:val="24"/>
          <w:szCs w:val="24"/>
        </w:rPr>
        <w:cr/>
      </w:r>
    </w:p>
    <w:p w:rsidR="00E34D90" w:rsidRDefault="00E34D90" w:rsidP="00E34D90">
      <w:pPr>
        <w:jc w:val="both"/>
        <w:rPr>
          <w:rFonts w:ascii="Arial" w:hAnsi="Arial" w:cs="Arial"/>
          <w:sz w:val="24"/>
          <w:szCs w:val="24"/>
        </w:rPr>
      </w:pPr>
      <w:r>
        <w:rPr>
          <w:rFonts w:ascii="Arial" w:hAnsi="Arial" w:cs="Arial"/>
          <w:sz w:val="24"/>
          <w:szCs w:val="24"/>
        </w:rPr>
        <w:tab/>
      </w:r>
      <w:r w:rsidRPr="009657B1">
        <w:rPr>
          <w:rFonts w:ascii="Arial" w:hAnsi="Arial" w:cs="Arial"/>
          <w:sz w:val="24"/>
          <w:szCs w:val="24"/>
        </w:rPr>
        <w:t xml:space="preserve">Outra estratégia para o Pós-processamento é o filtro de regras de associação, que objetiva selecionar aquelas que associem alguns elementos previamente selecionados (ou descartados) pelo especialista. Esta estratégia, a partir da redução do conjunto de regras, além de facilitar a análise elo especialista também melhora significativamente o desempenho de algoritmos que a partir deste conjunto reduzido venha executar outras estratégias de Pós-processamento. A parametrização do processo de filtro é a partir dos identificadores dos itens de dados que compõem as regras, conforme exemplo: </w:t>
      </w:r>
      <w:r w:rsidRPr="009657B1">
        <w:rPr>
          <w:rFonts w:ascii="Arial" w:hAnsi="Arial" w:cs="Arial"/>
          <w:sz w:val="24"/>
          <w:szCs w:val="24"/>
        </w:rPr>
        <w:cr/>
      </w:r>
    </w:p>
    <w:p w:rsidR="00E34D90" w:rsidRPr="009657B1" w:rsidRDefault="00E34D90" w:rsidP="00E34D90">
      <w:pPr>
        <w:jc w:val="both"/>
        <w:rPr>
          <w:rFonts w:ascii="Arial" w:hAnsi="Arial" w:cs="Arial"/>
          <w:sz w:val="24"/>
          <w:szCs w:val="24"/>
        </w:rPr>
      </w:pPr>
      <w:r>
        <w:rPr>
          <w:rFonts w:ascii="Arial" w:hAnsi="Arial" w:cs="Arial"/>
          <w:sz w:val="24"/>
          <w:szCs w:val="24"/>
        </w:rPr>
        <w:t xml:space="preserve">Regra 1: </w:t>
      </w:r>
      <w:proofErr w:type="gramStart"/>
      <w:r>
        <w:rPr>
          <w:rFonts w:ascii="Arial" w:hAnsi="Arial" w:cs="Arial"/>
          <w:sz w:val="24"/>
          <w:szCs w:val="24"/>
        </w:rPr>
        <w:t xml:space="preserve">A </w:t>
      </w:r>
      <w:r w:rsidRPr="009657B1">
        <w:rPr>
          <w:rFonts w:ascii="Arial" w:hAnsi="Arial" w:cs="Arial"/>
          <w:sz w:val="24"/>
          <w:szCs w:val="24"/>
        </w:rPr>
        <w:sym w:font="Wingdings" w:char="F0E0"/>
      </w:r>
      <w:r w:rsidRPr="009657B1">
        <w:rPr>
          <w:rFonts w:ascii="Arial" w:hAnsi="Arial" w:cs="Arial"/>
          <w:sz w:val="24"/>
          <w:szCs w:val="24"/>
        </w:rPr>
        <w:t xml:space="preserve"> C</w:t>
      </w:r>
      <w:proofErr w:type="gramEnd"/>
      <w:r w:rsidRPr="009657B1">
        <w:rPr>
          <w:rFonts w:ascii="Arial" w:hAnsi="Arial" w:cs="Arial"/>
          <w:sz w:val="24"/>
          <w:szCs w:val="24"/>
        </w:rPr>
        <w:t xml:space="preserve"> </w:t>
      </w:r>
    </w:p>
    <w:p w:rsidR="00E34D90" w:rsidRPr="009657B1" w:rsidRDefault="00E34D90" w:rsidP="00E34D90">
      <w:pPr>
        <w:jc w:val="both"/>
        <w:rPr>
          <w:rFonts w:ascii="Arial" w:hAnsi="Arial" w:cs="Arial"/>
          <w:sz w:val="24"/>
          <w:szCs w:val="24"/>
        </w:rPr>
      </w:pPr>
      <w:r>
        <w:rPr>
          <w:rFonts w:ascii="Arial" w:hAnsi="Arial" w:cs="Arial"/>
          <w:sz w:val="24"/>
          <w:szCs w:val="24"/>
        </w:rPr>
        <w:t xml:space="preserve">Regra 2: A, </w:t>
      </w:r>
      <w:proofErr w:type="gramStart"/>
      <w:r>
        <w:rPr>
          <w:rFonts w:ascii="Arial" w:hAnsi="Arial" w:cs="Arial"/>
          <w:sz w:val="24"/>
          <w:szCs w:val="24"/>
        </w:rPr>
        <w:t xml:space="preserve">B </w:t>
      </w:r>
      <w:r w:rsidRPr="009657B1">
        <w:rPr>
          <w:rFonts w:ascii="Arial" w:hAnsi="Arial" w:cs="Arial"/>
          <w:sz w:val="24"/>
          <w:szCs w:val="24"/>
        </w:rPr>
        <w:sym w:font="Wingdings" w:char="F0E0"/>
      </w:r>
      <w:r w:rsidRPr="009657B1">
        <w:rPr>
          <w:rFonts w:ascii="Arial" w:hAnsi="Arial" w:cs="Arial"/>
          <w:sz w:val="24"/>
          <w:szCs w:val="24"/>
        </w:rPr>
        <w:t xml:space="preserve"> D</w:t>
      </w:r>
      <w:proofErr w:type="gramEnd"/>
      <w:r w:rsidRPr="009657B1">
        <w:rPr>
          <w:rFonts w:ascii="Arial" w:hAnsi="Arial" w:cs="Arial"/>
          <w:sz w:val="24"/>
          <w:szCs w:val="24"/>
        </w:rPr>
        <w:t xml:space="preserve"> </w:t>
      </w:r>
    </w:p>
    <w:p w:rsidR="00E34D90" w:rsidRPr="009657B1" w:rsidRDefault="00E34D90" w:rsidP="00E34D90">
      <w:pPr>
        <w:jc w:val="both"/>
        <w:rPr>
          <w:rFonts w:ascii="Arial" w:hAnsi="Arial" w:cs="Arial"/>
          <w:sz w:val="24"/>
          <w:szCs w:val="24"/>
        </w:rPr>
      </w:pPr>
      <w:r w:rsidRPr="009657B1">
        <w:rPr>
          <w:rFonts w:ascii="Arial" w:hAnsi="Arial" w:cs="Arial"/>
          <w:sz w:val="24"/>
          <w:szCs w:val="24"/>
        </w:rPr>
        <w:t xml:space="preserve">Regra 3: </w:t>
      </w:r>
      <w:proofErr w:type="gramStart"/>
      <w:r w:rsidRPr="009657B1">
        <w:rPr>
          <w:rFonts w:ascii="Arial" w:hAnsi="Arial" w:cs="Arial"/>
          <w:sz w:val="24"/>
          <w:szCs w:val="24"/>
        </w:rPr>
        <w:t xml:space="preserve">C </w:t>
      </w:r>
      <w:r w:rsidRPr="009657B1">
        <w:rPr>
          <w:rFonts w:ascii="Arial" w:hAnsi="Arial" w:cs="Arial"/>
          <w:sz w:val="24"/>
          <w:szCs w:val="24"/>
        </w:rPr>
        <w:sym w:font="Wingdings" w:char="F0E0"/>
      </w:r>
      <w:r w:rsidRPr="009657B1">
        <w:rPr>
          <w:rFonts w:ascii="Arial" w:hAnsi="Arial" w:cs="Arial"/>
          <w:sz w:val="24"/>
          <w:szCs w:val="24"/>
        </w:rPr>
        <w:t xml:space="preserve"> E</w:t>
      </w:r>
      <w:proofErr w:type="gramEnd"/>
      <w:r w:rsidRPr="009657B1">
        <w:rPr>
          <w:rFonts w:ascii="Arial" w:hAnsi="Arial" w:cs="Arial"/>
          <w:sz w:val="24"/>
          <w:szCs w:val="24"/>
        </w:rPr>
        <w:t xml:space="preserve"> </w:t>
      </w:r>
    </w:p>
    <w:p w:rsidR="00E34D90" w:rsidRDefault="00E34D90" w:rsidP="00E34D90">
      <w:pPr>
        <w:jc w:val="both"/>
        <w:rPr>
          <w:rFonts w:ascii="Arial" w:hAnsi="Arial" w:cs="Arial"/>
          <w:sz w:val="24"/>
          <w:szCs w:val="24"/>
        </w:rPr>
      </w:pPr>
      <w:r>
        <w:rPr>
          <w:rFonts w:ascii="Arial" w:hAnsi="Arial" w:cs="Arial"/>
          <w:sz w:val="24"/>
          <w:szCs w:val="24"/>
        </w:rPr>
        <w:lastRenderedPageBreak/>
        <w:t xml:space="preserve">Regra 4: A, </w:t>
      </w:r>
      <w:proofErr w:type="gramStart"/>
      <w:r>
        <w:rPr>
          <w:rFonts w:ascii="Arial" w:hAnsi="Arial" w:cs="Arial"/>
          <w:sz w:val="24"/>
          <w:szCs w:val="24"/>
        </w:rPr>
        <w:t xml:space="preserve">D </w:t>
      </w:r>
      <w:r w:rsidRPr="009657B1">
        <w:rPr>
          <w:rFonts w:ascii="Arial" w:hAnsi="Arial" w:cs="Arial"/>
          <w:sz w:val="24"/>
          <w:szCs w:val="24"/>
        </w:rPr>
        <w:sym w:font="Wingdings" w:char="F0E0"/>
      </w:r>
      <w:r w:rsidRPr="009657B1">
        <w:rPr>
          <w:rFonts w:ascii="Arial" w:hAnsi="Arial" w:cs="Arial"/>
          <w:sz w:val="24"/>
          <w:szCs w:val="24"/>
        </w:rPr>
        <w:t xml:space="preserve"> C</w:t>
      </w:r>
      <w:proofErr w:type="gramEnd"/>
      <w:r w:rsidRPr="009657B1">
        <w:rPr>
          <w:rFonts w:ascii="Arial" w:hAnsi="Arial" w:cs="Arial"/>
          <w:sz w:val="24"/>
          <w:szCs w:val="24"/>
        </w:rPr>
        <w:t xml:space="preserve"> </w:t>
      </w:r>
      <w:r w:rsidRPr="009657B1">
        <w:rPr>
          <w:rFonts w:ascii="Arial" w:hAnsi="Arial" w:cs="Arial"/>
          <w:sz w:val="24"/>
          <w:szCs w:val="24"/>
        </w:rPr>
        <w:cr/>
      </w:r>
    </w:p>
    <w:p w:rsidR="00E34D90" w:rsidRDefault="00E34D90" w:rsidP="00E34D90">
      <w:pPr>
        <w:jc w:val="both"/>
        <w:rPr>
          <w:rFonts w:ascii="Arial" w:hAnsi="Arial" w:cs="Arial"/>
          <w:sz w:val="24"/>
          <w:szCs w:val="24"/>
        </w:rPr>
      </w:pPr>
      <w:r>
        <w:rPr>
          <w:rFonts w:ascii="Arial" w:hAnsi="Arial" w:cs="Arial"/>
          <w:sz w:val="24"/>
          <w:szCs w:val="24"/>
        </w:rPr>
        <w:tab/>
      </w:r>
      <w:r w:rsidRPr="009657B1">
        <w:rPr>
          <w:rFonts w:ascii="Arial" w:hAnsi="Arial" w:cs="Arial"/>
          <w:sz w:val="24"/>
          <w:szCs w:val="24"/>
        </w:rPr>
        <w:t xml:space="preserve">Supondo que o especialista não esteja interessando em regras em que apresentem o item “D”, independentemente se este consta do antecedente ou do consequente, apenas as Regras 1 e 3 serão selecionadas. Vale destacar novamente que essa estratégia somente é interessante quando o especialista tem conhecimento prévio do que deseja que seja contemplado ou eliminado, caso contrário, padrões interessantes podem ser eliminados. Uma alternativa a </w:t>
      </w:r>
      <w:r>
        <w:rPr>
          <w:rFonts w:ascii="Arial" w:hAnsi="Arial" w:cs="Arial"/>
          <w:sz w:val="24"/>
          <w:szCs w:val="24"/>
        </w:rPr>
        <w:t>e</w:t>
      </w:r>
      <w:r w:rsidRPr="009657B1">
        <w:rPr>
          <w:rFonts w:ascii="Arial" w:hAnsi="Arial" w:cs="Arial"/>
          <w:sz w:val="24"/>
          <w:szCs w:val="24"/>
        </w:rPr>
        <w:t>sta funcionalidade seria eliminar os itens de dados da base, porém esta alternativa onera computacionalmente a etapa de Pré-processamento,</w:t>
      </w:r>
      <w:r>
        <w:rPr>
          <w:rFonts w:ascii="Arial" w:hAnsi="Arial" w:cs="Arial"/>
          <w:sz w:val="24"/>
          <w:szCs w:val="24"/>
        </w:rPr>
        <w:t xml:space="preserve"> </w:t>
      </w:r>
      <w:r w:rsidRPr="009657B1">
        <w:rPr>
          <w:rFonts w:ascii="Arial" w:hAnsi="Arial" w:cs="Arial"/>
          <w:sz w:val="24"/>
          <w:szCs w:val="24"/>
        </w:rPr>
        <w:t>exigindo que um novo conjunto de dados seja construído a cada experimento</w:t>
      </w:r>
      <w:r>
        <w:rPr>
          <w:rFonts w:ascii="Arial" w:hAnsi="Arial" w:cs="Arial"/>
          <w:sz w:val="24"/>
          <w:szCs w:val="24"/>
        </w:rPr>
        <w:t xml:space="preserve"> (Milani &amp; Carvalho, 2013)</w:t>
      </w:r>
      <w:r w:rsidRPr="009657B1">
        <w:rPr>
          <w:rFonts w:ascii="Arial" w:hAnsi="Arial" w:cs="Arial"/>
          <w:sz w:val="24"/>
          <w:szCs w:val="24"/>
        </w:rPr>
        <w:t xml:space="preserve">. </w:t>
      </w:r>
      <w:r w:rsidRPr="009657B1">
        <w:rPr>
          <w:rFonts w:ascii="Arial" w:hAnsi="Arial" w:cs="Arial"/>
          <w:sz w:val="24"/>
          <w:szCs w:val="24"/>
        </w:rPr>
        <w:cr/>
      </w:r>
    </w:p>
    <w:p w:rsidR="00E34D90" w:rsidRPr="009657B1" w:rsidRDefault="00E34D90" w:rsidP="00E34D90">
      <w:pPr>
        <w:jc w:val="both"/>
        <w:rPr>
          <w:rFonts w:ascii="Arial" w:hAnsi="Arial" w:cs="Arial"/>
          <w:sz w:val="24"/>
          <w:szCs w:val="24"/>
        </w:rPr>
      </w:pPr>
      <w:r>
        <w:rPr>
          <w:rFonts w:ascii="Arial" w:hAnsi="Arial" w:cs="Arial"/>
          <w:sz w:val="24"/>
          <w:szCs w:val="24"/>
        </w:rPr>
        <w:tab/>
        <w:t>Ainda segundo (Milani &amp; Carvalho, 2013), e</w:t>
      </w:r>
      <w:r w:rsidRPr="009657B1">
        <w:rPr>
          <w:rFonts w:ascii="Arial" w:hAnsi="Arial" w:cs="Arial"/>
          <w:sz w:val="24"/>
          <w:szCs w:val="24"/>
        </w:rPr>
        <w:t xml:space="preserve">xistem ainda outras estratégias para a eliminação de regras extraídas que não agregam novos conhecimentos ao especialista, como por exemplo, a eliminação de redundância. Por exemplo, a partir do conjunto das Regras 1, 2, 3 e 4 percebe-se uma redundância da Regra 4 em relação a Regra 1, ou seja, a Regra 4 já está contemplada pela Regra 1, desta forma a Regra 4 pode ser eliminada do conjunto. </w:t>
      </w:r>
    </w:p>
    <w:p w:rsidR="00E34D90" w:rsidRPr="009657B1" w:rsidRDefault="00E34D90" w:rsidP="00E34D90">
      <w:pPr>
        <w:jc w:val="both"/>
        <w:rPr>
          <w:rFonts w:ascii="Arial" w:hAnsi="Arial" w:cs="Arial"/>
          <w:sz w:val="24"/>
          <w:szCs w:val="24"/>
        </w:rPr>
      </w:pPr>
      <w:r w:rsidRPr="009657B1">
        <w:rPr>
          <w:rFonts w:ascii="Arial" w:hAnsi="Arial" w:cs="Arial"/>
          <w:sz w:val="24"/>
          <w:szCs w:val="24"/>
        </w:rPr>
        <w:t xml:space="preserve"> </w:t>
      </w:r>
      <w:r>
        <w:rPr>
          <w:rFonts w:ascii="Arial" w:hAnsi="Arial" w:cs="Arial"/>
          <w:sz w:val="24"/>
          <w:szCs w:val="24"/>
        </w:rPr>
        <w:tab/>
      </w:r>
      <w:r w:rsidRPr="009657B1">
        <w:rPr>
          <w:rFonts w:ascii="Arial" w:hAnsi="Arial" w:cs="Arial"/>
          <w:sz w:val="24"/>
          <w:szCs w:val="24"/>
        </w:rPr>
        <w:t xml:space="preserve">No que se refere aos padrões descobertos pela tarefa de classificação também existem diversas formas para pós-processar os padrões extraídos, entre elas: transcrição da árvore de decisão em regras, eliminação de redundância e atribuição de medidas de interesse, por exemplo, a partir de generalizações sucessivas. </w:t>
      </w:r>
    </w:p>
    <w:p w:rsidR="00E34D90" w:rsidRDefault="00E34D90" w:rsidP="00E34D90">
      <w:pPr>
        <w:jc w:val="both"/>
        <w:rPr>
          <w:rFonts w:ascii="Arial" w:hAnsi="Arial" w:cs="Arial"/>
          <w:sz w:val="24"/>
          <w:szCs w:val="24"/>
        </w:rPr>
      </w:pPr>
      <w:r w:rsidRPr="009657B1">
        <w:rPr>
          <w:rFonts w:ascii="Arial" w:hAnsi="Arial" w:cs="Arial"/>
          <w:sz w:val="24"/>
          <w:szCs w:val="24"/>
        </w:rPr>
        <w:t xml:space="preserve"> </w:t>
      </w:r>
    </w:p>
    <w:p w:rsidR="00E34D90" w:rsidRPr="00895FEA" w:rsidRDefault="00E34D90" w:rsidP="008171D4">
      <w:pPr>
        <w:pStyle w:val="PargrafodaLista"/>
        <w:numPr>
          <w:ilvl w:val="1"/>
          <w:numId w:val="34"/>
        </w:numPr>
        <w:jc w:val="both"/>
        <w:rPr>
          <w:rFonts w:ascii="Arial" w:hAnsi="Arial" w:cs="Arial"/>
          <w:b/>
          <w:sz w:val="24"/>
          <w:szCs w:val="24"/>
        </w:rPr>
      </w:pPr>
      <w:r w:rsidRPr="00895FEA">
        <w:rPr>
          <w:rFonts w:ascii="Arial" w:hAnsi="Arial" w:cs="Arial"/>
          <w:b/>
          <w:sz w:val="24"/>
          <w:szCs w:val="24"/>
        </w:rPr>
        <w:t>Tecnologia de Suporte a Mineração de Dados</w:t>
      </w:r>
    </w:p>
    <w:p w:rsidR="00E34D90" w:rsidRDefault="00E34D90" w:rsidP="00E34D90">
      <w:pPr>
        <w:jc w:val="both"/>
        <w:rPr>
          <w:rFonts w:ascii="Arial" w:hAnsi="Arial" w:cs="Arial"/>
          <w:sz w:val="24"/>
          <w:szCs w:val="24"/>
        </w:rPr>
      </w:pPr>
      <w:r>
        <w:rPr>
          <w:rFonts w:ascii="Arial" w:hAnsi="Arial" w:cs="Arial"/>
          <w:sz w:val="24"/>
          <w:szCs w:val="24"/>
        </w:rPr>
        <w:tab/>
        <w:t xml:space="preserve">O processo de KDD é realizado incorporando-se várias técnicas de diferentes áreas como Aprendizado de Máquina, Data Warehousing, Banco de Dados, Estatísticas, Visualização de Dados, dentre outras. A etapa de Extração de Conhecimento, por exemplo, utiliza muitos recursos da área de Aprendizado de Máquina, e as demais são consideradas como áreas de apoio ao processo de KDD. </w:t>
      </w:r>
    </w:p>
    <w:p w:rsidR="00E34D90" w:rsidRDefault="00E34D90" w:rsidP="00E34D90">
      <w:pPr>
        <w:jc w:val="both"/>
        <w:rPr>
          <w:rFonts w:ascii="Arial" w:hAnsi="Arial" w:cs="Arial"/>
          <w:sz w:val="24"/>
          <w:szCs w:val="24"/>
        </w:rPr>
      </w:pPr>
    </w:p>
    <w:p w:rsidR="00E34D90" w:rsidRPr="00772D13" w:rsidRDefault="00E34D90" w:rsidP="00E34D90">
      <w:pPr>
        <w:jc w:val="both"/>
        <w:rPr>
          <w:rFonts w:ascii="Arial" w:hAnsi="Arial" w:cs="Arial"/>
          <w:b/>
          <w:sz w:val="24"/>
          <w:szCs w:val="24"/>
        </w:rPr>
      </w:pPr>
      <w:r w:rsidRPr="00772D13">
        <w:rPr>
          <w:rFonts w:ascii="Arial" w:hAnsi="Arial" w:cs="Arial"/>
          <w:b/>
          <w:sz w:val="24"/>
          <w:szCs w:val="24"/>
        </w:rPr>
        <w:t xml:space="preserve">3.6.1 Estatísticas </w:t>
      </w:r>
    </w:p>
    <w:p w:rsidR="00E34D90" w:rsidRDefault="00E34D90" w:rsidP="00E34D90">
      <w:pPr>
        <w:jc w:val="both"/>
        <w:rPr>
          <w:rFonts w:ascii="Arial" w:hAnsi="Arial" w:cs="Arial"/>
          <w:sz w:val="24"/>
          <w:szCs w:val="24"/>
        </w:rPr>
      </w:pPr>
      <w:r>
        <w:rPr>
          <w:rFonts w:ascii="Arial" w:hAnsi="Arial" w:cs="Arial"/>
          <w:sz w:val="24"/>
          <w:szCs w:val="24"/>
        </w:rPr>
        <w:t xml:space="preserve"> </w:t>
      </w:r>
      <w:r>
        <w:rPr>
          <w:rFonts w:ascii="Arial" w:hAnsi="Arial" w:cs="Arial"/>
          <w:sz w:val="24"/>
          <w:szCs w:val="24"/>
        </w:rPr>
        <w:tab/>
        <w:t>A estatística estuda as coleções, análise, interpretação ou explicação, e apresentação dos dados. A mineração de dados tem conexão própria com a estatísticas (Han; Kamber &amp; Pei, 2011).</w:t>
      </w:r>
    </w:p>
    <w:p w:rsidR="00E34D90" w:rsidRDefault="00E34D90" w:rsidP="00E34D90">
      <w:pPr>
        <w:jc w:val="both"/>
        <w:rPr>
          <w:rFonts w:ascii="Arial" w:hAnsi="Arial" w:cs="Arial"/>
          <w:sz w:val="24"/>
          <w:szCs w:val="24"/>
        </w:rPr>
      </w:pPr>
      <w:r>
        <w:rPr>
          <w:rFonts w:ascii="Arial" w:hAnsi="Arial" w:cs="Arial"/>
          <w:sz w:val="24"/>
          <w:szCs w:val="24"/>
        </w:rPr>
        <w:tab/>
        <w:t xml:space="preserve">Segundo Han; Kamber &amp; Pei (2011), um modelo estatístico, é um conjunto de funções matemáticas, que descrevem as ações dos objetos, em uma classe alvo, em termos de suas variáveis aleatórias e sua distribuição de probabilidades </w:t>
      </w:r>
      <w:r>
        <w:rPr>
          <w:rFonts w:ascii="Arial" w:hAnsi="Arial" w:cs="Arial"/>
          <w:sz w:val="24"/>
          <w:szCs w:val="24"/>
        </w:rPr>
        <w:lastRenderedPageBreak/>
        <w:t xml:space="preserve">associadas. Ainda segundo autores, os modelos estatísticos são muito usados para modelar dados e classes de dados. Por exemplo, pode-se utilizar os modelos estatísticos para caracterização e classificação de dados em tarefas de Mineração de Dados. Em outras palavras, tais modelos estatísticos podem ser o resultado de uma tarefas de Mineração de Dados. Alternativamente, tarefas de Mineração de Dados podem ser construídas em cima dos modelos estatísticos. </w:t>
      </w:r>
    </w:p>
    <w:p w:rsidR="00E34D90" w:rsidRDefault="00E34D90" w:rsidP="00E34D90">
      <w:pPr>
        <w:jc w:val="both"/>
        <w:rPr>
          <w:rFonts w:ascii="Arial" w:hAnsi="Arial" w:cs="Arial"/>
          <w:sz w:val="24"/>
          <w:szCs w:val="24"/>
        </w:rPr>
      </w:pPr>
      <w:r>
        <w:rPr>
          <w:rFonts w:ascii="Arial" w:hAnsi="Arial" w:cs="Arial"/>
          <w:sz w:val="24"/>
          <w:szCs w:val="24"/>
        </w:rPr>
        <w:tab/>
        <w:t>As áreas de Mineração de Dados e Estatística estão fortemente ligadas. Ambas as disciplinas têm como objetivo encontrar padrões e regularidade nos dados. Em geral, a Mineração de Dados enfatiza não só a precisão, mas também a facilidade de entendimento do conhecimento adquirido (Rezende, 2005).</w:t>
      </w:r>
    </w:p>
    <w:p w:rsidR="00E34D90" w:rsidRDefault="00E34D90" w:rsidP="00E34D90">
      <w:pPr>
        <w:jc w:val="both"/>
        <w:rPr>
          <w:rFonts w:ascii="Arial" w:hAnsi="Arial" w:cs="Arial"/>
          <w:sz w:val="24"/>
          <w:szCs w:val="24"/>
        </w:rPr>
      </w:pPr>
      <w:r>
        <w:rPr>
          <w:rFonts w:ascii="Arial" w:hAnsi="Arial" w:cs="Arial"/>
          <w:sz w:val="24"/>
          <w:szCs w:val="24"/>
        </w:rPr>
        <w:tab/>
        <w:t>Assim, a Mineração de Dados usa diversos mecanismos disponíveis na Estatística para realizar a descoberta de padrões, calcular aproximações, médias, taxas de erros e desvios. Para a Mineração de Dados é necessário o suporte de várias outras técnicas incluindo organização e estrutura de dados (Rezende, 2005).</w:t>
      </w:r>
    </w:p>
    <w:p w:rsidR="00E34D90" w:rsidRDefault="00E34D90" w:rsidP="00E34D90">
      <w:pPr>
        <w:jc w:val="both"/>
        <w:rPr>
          <w:rFonts w:ascii="Arial" w:hAnsi="Arial" w:cs="Arial"/>
          <w:sz w:val="24"/>
          <w:szCs w:val="24"/>
        </w:rPr>
      </w:pPr>
      <w:r>
        <w:rPr>
          <w:rFonts w:ascii="Arial" w:hAnsi="Arial" w:cs="Arial"/>
          <w:sz w:val="24"/>
          <w:szCs w:val="24"/>
        </w:rPr>
        <w:t xml:space="preserve">  </w:t>
      </w:r>
      <w:r>
        <w:rPr>
          <w:rFonts w:ascii="Arial" w:hAnsi="Arial" w:cs="Arial"/>
          <w:sz w:val="24"/>
          <w:szCs w:val="24"/>
        </w:rPr>
        <w:tab/>
        <w:t xml:space="preserve">Vale ressaltar que técnicas estatísticas também são utilizadas para avaliação de hipóteses e do conhecimento obtido no processo de Mineração de Dados. Além disso, no processo de extração de padrões o aprendizado Bayesiano exerce um papel importante. Entre esses algoritmos utilizados em Mineração de Dados estão o </w:t>
      </w:r>
      <w:r w:rsidRPr="00885ED0">
        <w:rPr>
          <w:rFonts w:ascii="Arial" w:hAnsi="Arial" w:cs="Arial"/>
          <w:i/>
          <w:sz w:val="24"/>
          <w:szCs w:val="24"/>
        </w:rPr>
        <w:t>Naive Bayes</w:t>
      </w:r>
      <w:r>
        <w:rPr>
          <w:rFonts w:ascii="Arial" w:hAnsi="Arial" w:cs="Arial"/>
          <w:sz w:val="24"/>
          <w:szCs w:val="24"/>
        </w:rPr>
        <w:t xml:space="preserve"> e o </w:t>
      </w:r>
      <w:r w:rsidRPr="00885ED0">
        <w:rPr>
          <w:rFonts w:ascii="Arial" w:hAnsi="Arial" w:cs="Arial"/>
          <w:i/>
          <w:sz w:val="24"/>
          <w:szCs w:val="24"/>
        </w:rPr>
        <w:t>AutoClass</w:t>
      </w:r>
      <w:r>
        <w:rPr>
          <w:rFonts w:ascii="Arial" w:hAnsi="Arial" w:cs="Arial"/>
          <w:i/>
          <w:sz w:val="24"/>
          <w:szCs w:val="24"/>
        </w:rPr>
        <w:t xml:space="preserve"> </w:t>
      </w:r>
      <w:r>
        <w:rPr>
          <w:rFonts w:ascii="Arial" w:hAnsi="Arial" w:cs="Arial"/>
          <w:sz w:val="24"/>
          <w:szCs w:val="24"/>
        </w:rPr>
        <w:t>(Rezende, 2005).</w:t>
      </w:r>
    </w:p>
    <w:p w:rsidR="00E34D90" w:rsidRDefault="00E34D90" w:rsidP="00E34D90">
      <w:pPr>
        <w:jc w:val="both"/>
        <w:rPr>
          <w:rFonts w:ascii="Arial" w:hAnsi="Arial" w:cs="Arial"/>
          <w:sz w:val="24"/>
          <w:szCs w:val="24"/>
        </w:rPr>
      </w:pPr>
      <w:r>
        <w:rPr>
          <w:rFonts w:ascii="Arial" w:hAnsi="Arial" w:cs="Arial"/>
          <w:sz w:val="24"/>
          <w:szCs w:val="24"/>
        </w:rPr>
        <w:tab/>
        <w:t>Existem muitas outras áreas da Estatísticas que tem sido fundamentais para a Mineração de Dados. No entanto, não é o objetivo desse trabalho analisar todas, pois trata-se de um assunto bastante abrangente.</w:t>
      </w:r>
    </w:p>
    <w:p w:rsidR="00E34D90" w:rsidRDefault="00E34D90" w:rsidP="00E34D90">
      <w:pPr>
        <w:jc w:val="both"/>
        <w:rPr>
          <w:rFonts w:ascii="Arial" w:hAnsi="Arial" w:cs="Arial"/>
          <w:sz w:val="24"/>
          <w:szCs w:val="24"/>
        </w:rPr>
      </w:pPr>
    </w:p>
    <w:p w:rsidR="00E34D90" w:rsidRPr="000B6A88" w:rsidRDefault="00E34D90" w:rsidP="008171D4">
      <w:pPr>
        <w:pStyle w:val="PargrafodaLista"/>
        <w:numPr>
          <w:ilvl w:val="2"/>
          <w:numId w:val="34"/>
        </w:numPr>
        <w:jc w:val="both"/>
        <w:rPr>
          <w:rFonts w:ascii="Arial" w:hAnsi="Arial" w:cs="Arial"/>
          <w:b/>
          <w:sz w:val="24"/>
          <w:szCs w:val="24"/>
        </w:rPr>
      </w:pPr>
      <w:r w:rsidRPr="000B6A88">
        <w:rPr>
          <w:rFonts w:ascii="Arial" w:hAnsi="Arial" w:cs="Arial"/>
          <w:b/>
          <w:sz w:val="24"/>
          <w:szCs w:val="24"/>
        </w:rPr>
        <w:t>Aprendizado de Máquina</w:t>
      </w:r>
    </w:p>
    <w:p w:rsidR="00E34D90" w:rsidRDefault="00E34D90" w:rsidP="00E34D90">
      <w:pPr>
        <w:jc w:val="both"/>
        <w:rPr>
          <w:rFonts w:ascii="Arial" w:hAnsi="Arial" w:cs="Arial"/>
          <w:sz w:val="24"/>
          <w:szCs w:val="24"/>
        </w:rPr>
      </w:pPr>
      <w:r>
        <w:rPr>
          <w:rFonts w:ascii="Arial" w:hAnsi="Arial" w:cs="Arial"/>
          <w:sz w:val="24"/>
          <w:szCs w:val="24"/>
        </w:rPr>
        <w:tab/>
        <w:t xml:space="preserve">De acordo com Han; Kamber &amp; Pei (2011), aprendizagem de máquina, investiga como os computadores pode aprender, com base em dados. </w:t>
      </w:r>
    </w:p>
    <w:p w:rsidR="00E34D90" w:rsidRDefault="00E34D90" w:rsidP="00E34D90">
      <w:pPr>
        <w:jc w:val="both"/>
        <w:rPr>
          <w:rFonts w:ascii="Arial" w:hAnsi="Arial" w:cs="Arial"/>
          <w:sz w:val="24"/>
          <w:szCs w:val="24"/>
        </w:rPr>
      </w:pPr>
      <w:r>
        <w:rPr>
          <w:rFonts w:ascii="Arial" w:hAnsi="Arial" w:cs="Arial"/>
          <w:sz w:val="24"/>
          <w:szCs w:val="24"/>
        </w:rPr>
        <w:tab/>
        <w:t>Segundo Rezende (2003), aprendizado de máquina, é uma área de Inteligência Artificial (</w:t>
      </w:r>
      <w:r w:rsidRPr="00CE3568">
        <w:rPr>
          <w:rFonts w:ascii="Arial" w:hAnsi="Arial" w:cs="Arial"/>
          <w:b/>
          <w:sz w:val="24"/>
          <w:szCs w:val="24"/>
        </w:rPr>
        <w:t>IA</w:t>
      </w:r>
      <w:r>
        <w:rPr>
          <w:rFonts w:ascii="Arial" w:hAnsi="Arial" w:cs="Arial"/>
          <w:sz w:val="24"/>
          <w:szCs w:val="24"/>
        </w:rPr>
        <w:t xml:space="preserve">), cujo objetivo, é o desenvolvimento de técnicas computacionais sobre o aprendizado, bem como a construção de sistemas capazes de adquirir conhecimento de forma automática. </w:t>
      </w:r>
    </w:p>
    <w:p w:rsidR="00E34D90" w:rsidRDefault="00E34D90" w:rsidP="00E34D90">
      <w:pPr>
        <w:jc w:val="both"/>
        <w:rPr>
          <w:rFonts w:ascii="Arial" w:hAnsi="Arial" w:cs="Arial"/>
          <w:sz w:val="24"/>
          <w:szCs w:val="24"/>
        </w:rPr>
      </w:pPr>
      <w:r>
        <w:rPr>
          <w:rFonts w:ascii="Arial" w:hAnsi="Arial" w:cs="Arial"/>
          <w:sz w:val="24"/>
          <w:szCs w:val="24"/>
        </w:rPr>
        <w:tab/>
        <w:t>Para Han; Kamber &amp; Pei (2011), a principal área de pesquisa está voltada para programas de computador, aprenderem automaticamente reconhecer padrões complexos, com base em dados, e a partir daí, tomar decisões inteligentes. Por exemplo, um problema típico de aprendizado de máquina, é programar um computador para que ele possa reconhecer automaticamente os códigos postais escritos, depois de aprender a partir com um conjunto de exemplos.</w:t>
      </w:r>
    </w:p>
    <w:p w:rsidR="00E34D90" w:rsidRDefault="00E34D90" w:rsidP="00E34D90">
      <w:pPr>
        <w:jc w:val="both"/>
        <w:rPr>
          <w:rFonts w:ascii="Arial" w:hAnsi="Arial" w:cs="Arial"/>
          <w:sz w:val="24"/>
          <w:szCs w:val="24"/>
        </w:rPr>
      </w:pPr>
      <w:r>
        <w:rPr>
          <w:rFonts w:ascii="Arial" w:hAnsi="Arial" w:cs="Arial"/>
          <w:sz w:val="24"/>
          <w:szCs w:val="24"/>
        </w:rPr>
        <w:tab/>
        <w:t xml:space="preserve">De acordo com Mitchell (1997), aprendizado de máquina, é uma sub-área da Inteligência Artificial </w:t>
      </w:r>
      <w:r w:rsidRPr="00CE3568">
        <w:rPr>
          <w:rFonts w:ascii="Arial" w:hAnsi="Arial" w:cs="Arial"/>
          <w:b/>
          <w:sz w:val="24"/>
          <w:szCs w:val="24"/>
        </w:rPr>
        <w:t>(IA</w:t>
      </w:r>
      <w:r>
        <w:rPr>
          <w:rFonts w:ascii="Arial" w:hAnsi="Arial" w:cs="Arial"/>
          <w:sz w:val="24"/>
          <w:szCs w:val="24"/>
        </w:rPr>
        <w:t xml:space="preserve">), cujo objetivo é desenvolver métodos, técnicas e </w:t>
      </w:r>
      <w:r>
        <w:rPr>
          <w:rFonts w:ascii="Arial" w:hAnsi="Arial" w:cs="Arial"/>
          <w:sz w:val="24"/>
          <w:szCs w:val="24"/>
        </w:rPr>
        <w:lastRenderedPageBreak/>
        <w:t xml:space="preserve">ferramentas para construir máquinas inteligentes, que se modificam para realizar cada vez melhor sua(s) tarefa(s). </w:t>
      </w:r>
    </w:p>
    <w:p w:rsidR="00E34D90" w:rsidRDefault="00E34D90" w:rsidP="00E34D90">
      <w:pPr>
        <w:jc w:val="both"/>
        <w:rPr>
          <w:rFonts w:ascii="Arial" w:hAnsi="Arial" w:cs="Arial"/>
          <w:sz w:val="24"/>
          <w:szCs w:val="24"/>
        </w:rPr>
      </w:pPr>
      <w:r>
        <w:rPr>
          <w:rFonts w:ascii="Arial" w:hAnsi="Arial" w:cs="Arial"/>
          <w:sz w:val="24"/>
          <w:szCs w:val="24"/>
        </w:rPr>
        <w:tab/>
        <w:t>Para aprender, o sistema, bem como os seres humanos, podem se valer de estratégias de aprendizado.  A seguir, será apresentado, algumas dessas estratégicas clássicas de aprendizagem de máquina relacionado a mineração de dados (</w:t>
      </w:r>
      <w:r w:rsidRPr="00245404">
        <w:rPr>
          <w:rFonts w:ascii="Arial" w:hAnsi="Arial" w:cs="Arial"/>
          <w:i/>
          <w:sz w:val="24"/>
          <w:szCs w:val="24"/>
        </w:rPr>
        <w:t>data mining</w:t>
      </w:r>
      <w:r>
        <w:rPr>
          <w:rFonts w:ascii="Arial" w:hAnsi="Arial" w:cs="Arial"/>
          <w:sz w:val="24"/>
          <w:szCs w:val="24"/>
        </w:rPr>
        <w:t>) (Han; Kamber &amp; Pei, 2011):</w:t>
      </w:r>
    </w:p>
    <w:p w:rsidR="00E34D90" w:rsidRDefault="00E34D90" w:rsidP="008171D4">
      <w:pPr>
        <w:pStyle w:val="PargrafodaLista"/>
        <w:numPr>
          <w:ilvl w:val="0"/>
          <w:numId w:val="45"/>
        </w:numPr>
        <w:jc w:val="both"/>
        <w:rPr>
          <w:rFonts w:ascii="Arial" w:hAnsi="Arial" w:cs="Arial"/>
          <w:sz w:val="24"/>
          <w:szCs w:val="24"/>
        </w:rPr>
      </w:pPr>
      <w:r w:rsidRPr="00BC7A9A">
        <w:rPr>
          <w:rFonts w:ascii="Arial" w:hAnsi="Arial" w:cs="Arial"/>
          <w:b/>
          <w:sz w:val="24"/>
          <w:szCs w:val="24"/>
        </w:rPr>
        <w:t>Aprendizado supervisionado</w:t>
      </w:r>
      <w:r>
        <w:rPr>
          <w:rFonts w:ascii="Arial" w:hAnsi="Arial" w:cs="Arial"/>
          <w:sz w:val="24"/>
          <w:szCs w:val="24"/>
        </w:rPr>
        <w:t>: é basicamente um sinônimo para classificação. No aprendizado supervisionado o objetivo é induzir conceitos a partir de exemplos que estão pré-classificados, ou seja, exemplos que estão rotulados com uma classe conhecida. Se as classes possuírem valores discretos, o problema é caracterizado como classificação. Caso as classes possuam valores contínuos, o problema é caracterizado, como regressão (Han; kamber &amp; Pei, 2011). Em geral, de acordo com Rezende (2003), cada exemplo é descrito por um vetor de valores de características, ou atributos, e pelo rótulo da classe associada. O objetivo do algoritmo de indução, é construir um classificador que possa determinar corretamente a classe de novos exemplos ainda não rotulados, ou seja, exemplos que não tenham rótulo da classe. Um algoritmo de aprendizado supervisionado pode ser utilizado quando, em um banco de dados, se tem tanto as perguntas com as respostas. Usado para a realização de treinamento de redes neurais na obtenção de classificação, funções de aproximação ou modelagem e previsões baseadas no tempo (Bigus, 1999).</w:t>
      </w:r>
    </w:p>
    <w:p w:rsidR="00E34D90" w:rsidRDefault="00E34D90" w:rsidP="008171D4">
      <w:pPr>
        <w:pStyle w:val="PargrafodaLista"/>
        <w:numPr>
          <w:ilvl w:val="0"/>
          <w:numId w:val="45"/>
        </w:numPr>
        <w:jc w:val="both"/>
        <w:rPr>
          <w:rFonts w:ascii="Arial" w:hAnsi="Arial" w:cs="Arial"/>
          <w:sz w:val="24"/>
          <w:szCs w:val="24"/>
        </w:rPr>
      </w:pPr>
      <w:r w:rsidRPr="00CA227E">
        <w:rPr>
          <w:rFonts w:ascii="Arial" w:hAnsi="Arial" w:cs="Arial"/>
          <w:b/>
          <w:sz w:val="24"/>
          <w:szCs w:val="24"/>
        </w:rPr>
        <w:t>Aprendizado não-supervisionado</w:t>
      </w:r>
      <w:r>
        <w:rPr>
          <w:rFonts w:ascii="Arial" w:hAnsi="Arial" w:cs="Arial"/>
          <w:sz w:val="24"/>
          <w:szCs w:val="24"/>
        </w:rPr>
        <w:t>: é essencialmente, um sinônimo para agrupamento (</w:t>
      </w:r>
      <w:r>
        <w:rPr>
          <w:rFonts w:ascii="Arial" w:hAnsi="Arial" w:cs="Arial"/>
          <w:i/>
          <w:sz w:val="24"/>
          <w:szCs w:val="24"/>
        </w:rPr>
        <w:t>cluster</w:t>
      </w:r>
      <w:r>
        <w:rPr>
          <w:rFonts w:ascii="Arial" w:hAnsi="Arial" w:cs="Arial"/>
          <w:sz w:val="24"/>
          <w:szCs w:val="24"/>
        </w:rPr>
        <w:t xml:space="preserve">). No aprendizado não-supervisionado, o indutor analisa os exemplos fornecidos e tenta determinar se alguns deles podem ser agrupados de alguma maneira, formando agrupamentos ou </w:t>
      </w:r>
      <w:r w:rsidRPr="00571812">
        <w:rPr>
          <w:rFonts w:ascii="Arial" w:hAnsi="Arial" w:cs="Arial"/>
          <w:i/>
          <w:sz w:val="24"/>
          <w:szCs w:val="24"/>
        </w:rPr>
        <w:t>clusters</w:t>
      </w:r>
      <w:r>
        <w:rPr>
          <w:rFonts w:ascii="Arial" w:hAnsi="Arial" w:cs="Arial"/>
          <w:sz w:val="24"/>
          <w:szCs w:val="24"/>
        </w:rPr>
        <w:t xml:space="preserve">. A tarefa do algoritmo é agrupara exemplos não rotulados, i.e., exemplos que não possuem o atributo classe especificado. Nesse caso, é possível utilizar algoritmos de aprendizado para descobrir padrões nos dados a partir de alguma caracterização de regularidade, sendo esses padrões denominados </w:t>
      </w:r>
      <w:r w:rsidRPr="00571812">
        <w:rPr>
          <w:rFonts w:ascii="Arial" w:hAnsi="Arial" w:cs="Arial"/>
          <w:i/>
          <w:sz w:val="24"/>
          <w:szCs w:val="24"/>
        </w:rPr>
        <w:t>clusters</w:t>
      </w:r>
      <w:r>
        <w:rPr>
          <w:rFonts w:ascii="Arial" w:hAnsi="Arial" w:cs="Arial"/>
          <w:sz w:val="24"/>
          <w:szCs w:val="24"/>
        </w:rPr>
        <w:t xml:space="preserve"> (Decker &amp; Focardi, 1995; McCallum, Nigan, &amp; Ungar, 200). Exemplos contidos em um mesmo cluster são mais similares, segundo alguma medida de similaridade, do que aqueles contidos em clusters diferentes. O processo de formação dos clusters é geralmente conhecido por </w:t>
      </w:r>
      <w:r w:rsidRPr="00830B2B">
        <w:rPr>
          <w:rFonts w:ascii="Arial" w:hAnsi="Arial" w:cs="Arial"/>
          <w:i/>
          <w:sz w:val="24"/>
          <w:szCs w:val="24"/>
        </w:rPr>
        <w:t>clustering</w:t>
      </w:r>
      <w:r>
        <w:rPr>
          <w:rFonts w:ascii="Arial" w:hAnsi="Arial" w:cs="Arial"/>
          <w:sz w:val="24"/>
          <w:szCs w:val="24"/>
        </w:rPr>
        <w:t>. Tipicamente, pode-se usar agrupamento para descobrir classes dentro de dados (Han; Kamber &amp; Pei, 2011).</w:t>
      </w:r>
    </w:p>
    <w:p w:rsidR="00E34D90" w:rsidRDefault="00E34D90" w:rsidP="008171D4">
      <w:pPr>
        <w:pStyle w:val="PargrafodaLista"/>
        <w:numPr>
          <w:ilvl w:val="0"/>
          <w:numId w:val="45"/>
        </w:numPr>
        <w:jc w:val="both"/>
        <w:rPr>
          <w:rFonts w:ascii="Arial" w:hAnsi="Arial" w:cs="Arial"/>
          <w:sz w:val="24"/>
          <w:szCs w:val="24"/>
        </w:rPr>
      </w:pPr>
      <w:r>
        <w:rPr>
          <w:rFonts w:ascii="Arial" w:hAnsi="Arial" w:cs="Arial"/>
          <w:b/>
          <w:sz w:val="24"/>
          <w:szCs w:val="24"/>
        </w:rPr>
        <w:t>Aprendizado semi</w:t>
      </w:r>
      <w:r w:rsidRPr="00182D5C">
        <w:rPr>
          <w:rFonts w:ascii="Arial" w:hAnsi="Arial" w:cs="Arial"/>
          <w:sz w:val="24"/>
          <w:szCs w:val="24"/>
        </w:rPr>
        <w:t>-</w:t>
      </w:r>
      <w:r w:rsidRPr="00182D5C">
        <w:rPr>
          <w:rFonts w:ascii="Arial" w:hAnsi="Arial" w:cs="Arial"/>
          <w:b/>
          <w:sz w:val="24"/>
          <w:szCs w:val="24"/>
        </w:rPr>
        <w:t>supervisionado</w:t>
      </w:r>
      <w:r>
        <w:rPr>
          <w:rFonts w:ascii="Arial" w:hAnsi="Arial" w:cs="Arial"/>
          <w:sz w:val="24"/>
          <w:szCs w:val="24"/>
        </w:rPr>
        <w:t xml:space="preserve">: quando existem exemplos rotulados, pode-se utilizar o aprendizado supervisionado para induzir classificadores a partir destes exemplos. Caso contrário, quando os exemplos não estão rotulados, pode-se utilizar o aprendizado não-supervisionado com o objetivo de encontrar os </w:t>
      </w:r>
      <w:r w:rsidRPr="008924F5">
        <w:rPr>
          <w:rFonts w:ascii="Arial" w:hAnsi="Arial" w:cs="Arial"/>
          <w:i/>
          <w:sz w:val="24"/>
          <w:szCs w:val="24"/>
        </w:rPr>
        <w:t>cluster</w:t>
      </w:r>
      <w:r>
        <w:rPr>
          <w:rFonts w:ascii="Arial" w:hAnsi="Arial" w:cs="Arial"/>
          <w:sz w:val="24"/>
          <w:szCs w:val="24"/>
        </w:rPr>
        <w:t xml:space="preserve">s. Já o aprendizado semi-supervisionado, consiste em utilizar algoritmos que aprendam apartir de exemplos rotulados e não rotulados. Ou seja, o aprendizado </w:t>
      </w:r>
      <w:r>
        <w:rPr>
          <w:rFonts w:ascii="Arial" w:hAnsi="Arial" w:cs="Arial"/>
          <w:sz w:val="24"/>
          <w:szCs w:val="24"/>
        </w:rPr>
        <w:lastRenderedPageBreak/>
        <w:t>semi-supervisionado, pode ser aplicável tanto em tarefas de classificação quanto em tarefas de agrupamento (Han; kamber &amp; Pei, 2011).</w:t>
      </w:r>
    </w:p>
    <w:p w:rsidR="00E34D90" w:rsidRDefault="00E34D90" w:rsidP="008171D4">
      <w:pPr>
        <w:pStyle w:val="PargrafodaLista"/>
        <w:numPr>
          <w:ilvl w:val="0"/>
          <w:numId w:val="45"/>
        </w:numPr>
        <w:jc w:val="both"/>
        <w:rPr>
          <w:rFonts w:ascii="Arial" w:hAnsi="Arial" w:cs="Arial"/>
          <w:sz w:val="24"/>
          <w:szCs w:val="24"/>
        </w:rPr>
      </w:pPr>
      <w:r>
        <w:rPr>
          <w:rFonts w:ascii="Arial" w:hAnsi="Arial" w:cs="Arial"/>
          <w:sz w:val="24"/>
          <w:szCs w:val="24"/>
        </w:rPr>
        <w:t xml:space="preserve"> </w:t>
      </w:r>
      <w:r w:rsidRPr="00DA399E">
        <w:rPr>
          <w:rFonts w:ascii="Arial" w:hAnsi="Arial" w:cs="Arial"/>
          <w:b/>
          <w:sz w:val="24"/>
          <w:szCs w:val="24"/>
        </w:rPr>
        <w:t>Aprendizado ativo</w:t>
      </w:r>
      <w:r>
        <w:rPr>
          <w:rFonts w:ascii="Arial" w:hAnsi="Arial" w:cs="Arial"/>
          <w:sz w:val="24"/>
          <w:szCs w:val="24"/>
        </w:rPr>
        <w:t>: é uma abordagem de aprendizado de máquina, que permite que o usuário execute um papel ativo no processo de aprendizagem. Uma abordagem de aprendizado ativo, pode pedir ao usuário (i.e., o especialista do domínio) para rotular um exemplo, que pode ser a partir de um conjunto de exemplos não-rotulados, ou sintetizado pelo programa de aprendizagem. O objetivo é otimizar a qualidade do modelo, através de aquisição de conhecimento ativamente do usuário humano, a partir da quantidade exemplos a serem rotulados (Han; Kamber &amp; Pei, 2011).</w:t>
      </w:r>
    </w:p>
    <w:p w:rsidR="00E34D90" w:rsidRDefault="00E34D90" w:rsidP="00E34D90">
      <w:pPr>
        <w:jc w:val="both"/>
        <w:rPr>
          <w:rFonts w:ascii="Arial" w:hAnsi="Arial" w:cs="Arial"/>
          <w:sz w:val="24"/>
          <w:szCs w:val="24"/>
        </w:rPr>
      </w:pPr>
    </w:p>
    <w:p w:rsidR="00E34D90" w:rsidRPr="000B6A88" w:rsidRDefault="00E34D90" w:rsidP="00E34D90">
      <w:pPr>
        <w:jc w:val="both"/>
        <w:rPr>
          <w:rFonts w:ascii="Arial" w:hAnsi="Arial" w:cs="Arial"/>
          <w:sz w:val="24"/>
          <w:szCs w:val="24"/>
        </w:rPr>
      </w:pPr>
      <w:r>
        <w:rPr>
          <w:rFonts w:ascii="Arial" w:hAnsi="Arial" w:cs="Arial"/>
          <w:sz w:val="24"/>
          <w:szCs w:val="24"/>
        </w:rPr>
        <w:tab/>
        <w:t>Pode-se ver que existem muitas similaridades, entre mineração de dados e aprendizado de máquina. Para as tarefas de classificação e agrupamento, as pesquisas em aprendizado de máquina, frequentemente focam, na precisão do modelo. Em adicional a precisão, as pesquisas em mineração de dados, dão muita ênfase na eficiência e escalabilidade de métodos de mineração em grandes massas de dados, bem como na maneira de lidar com tipos de dados complexos e, explorar novos métodos alternativos (Han; Kamber &amp; Pei, 2011).</w:t>
      </w:r>
    </w:p>
    <w:p w:rsidR="00E34D90" w:rsidRDefault="00E34D90" w:rsidP="00E34D90">
      <w:pPr>
        <w:jc w:val="both"/>
        <w:rPr>
          <w:rFonts w:ascii="Arial" w:hAnsi="Arial" w:cs="Arial"/>
          <w:sz w:val="24"/>
          <w:szCs w:val="24"/>
        </w:rPr>
      </w:pPr>
    </w:p>
    <w:p w:rsidR="00E34D90" w:rsidRPr="00264D09" w:rsidRDefault="00E34D90" w:rsidP="008171D4">
      <w:pPr>
        <w:pStyle w:val="PargrafodaLista"/>
        <w:numPr>
          <w:ilvl w:val="1"/>
          <w:numId w:val="34"/>
        </w:numPr>
        <w:jc w:val="both"/>
        <w:rPr>
          <w:rFonts w:ascii="Arial" w:hAnsi="Arial" w:cs="Arial"/>
          <w:b/>
          <w:sz w:val="24"/>
          <w:szCs w:val="24"/>
        </w:rPr>
      </w:pPr>
      <w:r w:rsidRPr="00264D09">
        <w:rPr>
          <w:rFonts w:ascii="Arial" w:hAnsi="Arial" w:cs="Arial"/>
          <w:b/>
          <w:sz w:val="24"/>
          <w:szCs w:val="24"/>
        </w:rPr>
        <w:t>Aplicações de Mineração de Dados</w:t>
      </w:r>
    </w:p>
    <w:p w:rsidR="00E34D90" w:rsidRDefault="00E34D90" w:rsidP="00E34D90">
      <w:pPr>
        <w:jc w:val="both"/>
        <w:rPr>
          <w:rFonts w:ascii="Arial" w:hAnsi="Arial" w:cs="Arial"/>
          <w:sz w:val="24"/>
          <w:szCs w:val="24"/>
        </w:rPr>
      </w:pPr>
      <w:r>
        <w:rPr>
          <w:rFonts w:ascii="Arial" w:hAnsi="Arial" w:cs="Arial"/>
          <w:sz w:val="24"/>
          <w:szCs w:val="24"/>
        </w:rPr>
        <w:tab/>
        <w:t>As tecnologias de Mineração de Dados podem ser aplicadas em grande variedade de contextos de tomada de decisão. Em particular, áreas de significativo retorno de investimento esperado incluem:</w:t>
      </w:r>
    </w:p>
    <w:p w:rsidR="00E34D90" w:rsidRDefault="00E34D90" w:rsidP="008171D4">
      <w:pPr>
        <w:pStyle w:val="PargrafodaLista"/>
        <w:numPr>
          <w:ilvl w:val="0"/>
          <w:numId w:val="46"/>
        </w:numPr>
        <w:jc w:val="both"/>
        <w:rPr>
          <w:rFonts w:ascii="Arial" w:hAnsi="Arial" w:cs="Arial"/>
          <w:sz w:val="24"/>
          <w:szCs w:val="24"/>
        </w:rPr>
      </w:pPr>
      <w:r w:rsidRPr="00671011">
        <w:rPr>
          <w:rFonts w:ascii="Arial" w:hAnsi="Arial" w:cs="Arial"/>
          <w:b/>
          <w:i/>
          <w:sz w:val="24"/>
          <w:szCs w:val="24"/>
        </w:rPr>
        <w:t>Marketing</w:t>
      </w:r>
      <w:r>
        <w:rPr>
          <w:rFonts w:ascii="Arial" w:hAnsi="Arial" w:cs="Arial"/>
          <w:sz w:val="24"/>
          <w:szCs w:val="24"/>
        </w:rPr>
        <w:t xml:space="preserve"> – aplicações como análise de comportamento do consumidor baseados em padrões de consumo; a definição de estratégias de </w:t>
      </w:r>
      <w:r w:rsidRPr="00B9435C">
        <w:rPr>
          <w:rFonts w:ascii="Arial" w:hAnsi="Arial" w:cs="Arial"/>
          <w:i/>
          <w:sz w:val="24"/>
          <w:szCs w:val="24"/>
        </w:rPr>
        <w:t>marketing</w:t>
      </w:r>
      <w:r>
        <w:rPr>
          <w:rFonts w:ascii="Arial" w:hAnsi="Arial" w:cs="Arial"/>
          <w:sz w:val="24"/>
          <w:szCs w:val="24"/>
        </w:rPr>
        <w:t xml:space="preserve"> incluem propaganda, localização de lojas e mala direta direcionada; segmentação de clientes, layouts de lojas e campanhas de publicidades.</w:t>
      </w:r>
    </w:p>
    <w:p w:rsidR="00E34D90" w:rsidRDefault="00E34D90" w:rsidP="008171D4">
      <w:pPr>
        <w:pStyle w:val="PargrafodaLista"/>
        <w:numPr>
          <w:ilvl w:val="0"/>
          <w:numId w:val="46"/>
        </w:numPr>
        <w:jc w:val="both"/>
        <w:rPr>
          <w:rFonts w:ascii="Arial" w:hAnsi="Arial" w:cs="Arial"/>
          <w:sz w:val="24"/>
          <w:szCs w:val="24"/>
        </w:rPr>
      </w:pPr>
      <w:r w:rsidRPr="00671011">
        <w:rPr>
          <w:rFonts w:ascii="Arial" w:hAnsi="Arial" w:cs="Arial"/>
          <w:b/>
          <w:sz w:val="24"/>
          <w:szCs w:val="24"/>
        </w:rPr>
        <w:t>Finanças</w:t>
      </w:r>
      <w:r>
        <w:rPr>
          <w:rFonts w:ascii="Arial" w:hAnsi="Arial" w:cs="Arial"/>
          <w:sz w:val="24"/>
          <w:szCs w:val="24"/>
        </w:rPr>
        <w:t xml:space="preserve"> – aplicações incluem análise de crédito de clientes, segmentação de contas a receber, análise de performance de investimentos financeiros como ações, bonds e fundos mútuos e detecção de fraudes.</w:t>
      </w:r>
    </w:p>
    <w:p w:rsidR="00E34D90" w:rsidRDefault="00E34D90" w:rsidP="008171D4">
      <w:pPr>
        <w:pStyle w:val="PargrafodaLista"/>
        <w:numPr>
          <w:ilvl w:val="0"/>
          <w:numId w:val="46"/>
        </w:numPr>
        <w:jc w:val="both"/>
        <w:rPr>
          <w:rFonts w:ascii="Arial" w:hAnsi="Arial" w:cs="Arial"/>
          <w:sz w:val="24"/>
          <w:szCs w:val="24"/>
        </w:rPr>
      </w:pPr>
      <w:r w:rsidRPr="00671011">
        <w:rPr>
          <w:rFonts w:ascii="Arial" w:hAnsi="Arial" w:cs="Arial"/>
          <w:b/>
          <w:sz w:val="24"/>
          <w:szCs w:val="24"/>
        </w:rPr>
        <w:t>Produção</w:t>
      </w:r>
      <w:r>
        <w:rPr>
          <w:rFonts w:ascii="Arial" w:hAnsi="Arial" w:cs="Arial"/>
          <w:sz w:val="24"/>
          <w:szCs w:val="24"/>
        </w:rPr>
        <w:t>- aplicações envolvem otimização de recursos como máquinas, força de trabalho e materiais; projeto ótimo de processos de fabricação e projeto de produção de automóveis baseados nos requisitos dos clientes.</w:t>
      </w:r>
    </w:p>
    <w:p w:rsidR="00E34D90" w:rsidRPr="00B9435C" w:rsidRDefault="00E34D90" w:rsidP="008171D4">
      <w:pPr>
        <w:pStyle w:val="PargrafodaLista"/>
        <w:numPr>
          <w:ilvl w:val="0"/>
          <w:numId w:val="46"/>
        </w:numPr>
        <w:jc w:val="both"/>
        <w:rPr>
          <w:rFonts w:ascii="Arial" w:hAnsi="Arial" w:cs="Arial"/>
          <w:sz w:val="24"/>
          <w:szCs w:val="24"/>
        </w:rPr>
      </w:pPr>
      <w:r w:rsidRPr="00671011">
        <w:rPr>
          <w:rFonts w:ascii="Arial" w:hAnsi="Arial" w:cs="Arial"/>
          <w:b/>
          <w:sz w:val="24"/>
          <w:szCs w:val="24"/>
        </w:rPr>
        <w:t>Saúde</w:t>
      </w:r>
      <w:r>
        <w:rPr>
          <w:rFonts w:ascii="Arial" w:hAnsi="Arial" w:cs="Arial"/>
          <w:sz w:val="24"/>
          <w:szCs w:val="24"/>
        </w:rPr>
        <w:t xml:space="preserve"> – aplicações incluem descoberta de padrões em imagens radiológicas, análise de dados experimentais em microarray (gene-chip) para relação com doenças, análises de efeitos colaterais de remédios e efetividade de certos tratamentos, etc. </w:t>
      </w:r>
    </w:p>
    <w:p w:rsidR="00E34D90" w:rsidRDefault="00E34D90" w:rsidP="00E34D90">
      <w:pPr>
        <w:jc w:val="both"/>
        <w:rPr>
          <w:rFonts w:ascii="Arial" w:hAnsi="Arial" w:cs="Arial"/>
          <w:sz w:val="24"/>
          <w:szCs w:val="24"/>
        </w:rPr>
      </w:pPr>
    </w:p>
    <w:p w:rsidR="00E34D90" w:rsidRDefault="00E34D90" w:rsidP="008171D4">
      <w:pPr>
        <w:pStyle w:val="PargrafodaLista"/>
        <w:numPr>
          <w:ilvl w:val="1"/>
          <w:numId w:val="34"/>
        </w:numPr>
        <w:jc w:val="both"/>
        <w:rPr>
          <w:rFonts w:ascii="Arial" w:hAnsi="Arial" w:cs="Arial"/>
          <w:b/>
          <w:sz w:val="24"/>
          <w:szCs w:val="24"/>
        </w:rPr>
      </w:pPr>
      <w:r w:rsidRPr="00AE4D13">
        <w:rPr>
          <w:rFonts w:ascii="Arial" w:hAnsi="Arial" w:cs="Arial"/>
          <w:b/>
          <w:sz w:val="24"/>
          <w:szCs w:val="24"/>
        </w:rPr>
        <w:lastRenderedPageBreak/>
        <w:t>Visualização de Dados</w:t>
      </w:r>
    </w:p>
    <w:p w:rsidR="00E34D90" w:rsidRPr="007831B1" w:rsidRDefault="00E34D90" w:rsidP="00E34D90">
      <w:pPr>
        <w:jc w:val="both"/>
        <w:rPr>
          <w:rFonts w:ascii="Arial" w:hAnsi="Arial" w:cs="Arial"/>
          <w:b/>
          <w:sz w:val="24"/>
          <w:szCs w:val="24"/>
        </w:rPr>
      </w:pPr>
      <w:r>
        <w:rPr>
          <w:rFonts w:ascii="Arial" w:hAnsi="Arial" w:cs="Arial"/>
          <w:sz w:val="24"/>
          <w:szCs w:val="24"/>
        </w:rPr>
        <w:tab/>
      </w:r>
      <w:r w:rsidRPr="007831B1">
        <w:rPr>
          <w:rFonts w:ascii="Arial" w:hAnsi="Arial" w:cs="Arial"/>
          <w:sz w:val="24"/>
          <w:szCs w:val="24"/>
        </w:rPr>
        <w:t>As técnicas e ferramentas para Visualização de Dados são indispensáveis ao processo de Mineração de dados. Elas podem ser usadas durante a execução das etapas do processo de extração de conhecimento melhorando a compreensão dos resultados obtidos e a comunicação entre os usuários (Rezende et al., 1998).</w:t>
      </w:r>
    </w:p>
    <w:p w:rsidR="00E34D90" w:rsidRDefault="00E34D90" w:rsidP="00E34D90">
      <w:pPr>
        <w:jc w:val="both"/>
        <w:rPr>
          <w:rFonts w:ascii="Arial" w:hAnsi="Arial" w:cs="Arial"/>
          <w:sz w:val="24"/>
          <w:szCs w:val="24"/>
        </w:rPr>
      </w:pPr>
      <w:r>
        <w:rPr>
          <w:rFonts w:ascii="Arial" w:hAnsi="Arial" w:cs="Arial"/>
          <w:sz w:val="24"/>
          <w:szCs w:val="24"/>
        </w:rPr>
        <w:tab/>
      </w:r>
      <w:r w:rsidRPr="00164F11">
        <w:rPr>
          <w:rFonts w:ascii="Arial" w:hAnsi="Arial" w:cs="Arial"/>
          <w:sz w:val="24"/>
          <w:szCs w:val="24"/>
        </w:rPr>
        <w:t>As técnicas de Visualização de Dados estimulam naturalmente a percepção e a inteligência humana, aumentando a capacidade de entendimento e associação de novos padrões. Logo, a Visualização de Dados utiliza a percepção humana como um primeiro método para descobrir valores. Poderosas ferramentas de visualização que consigam gerar diversas formas de visualização (árvores, regras, gráficos 3D/2D, espectro) combinadas com técnicas de Mineração de Dados podem melhorar o processo de Mineração de dados (Fayyad, Grinstein, &amp; Wierse, 2002).</w:t>
      </w:r>
    </w:p>
    <w:p w:rsidR="00E34D90" w:rsidRDefault="00E34D90" w:rsidP="00E34D90">
      <w:pPr>
        <w:jc w:val="both"/>
        <w:rPr>
          <w:rFonts w:ascii="Arial" w:hAnsi="Arial" w:cs="Arial"/>
          <w:sz w:val="24"/>
          <w:szCs w:val="24"/>
        </w:rPr>
      </w:pPr>
      <w:r>
        <w:rPr>
          <w:rFonts w:ascii="Arial" w:hAnsi="Arial" w:cs="Arial"/>
          <w:sz w:val="24"/>
          <w:szCs w:val="24"/>
        </w:rPr>
        <w:tab/>
        <w:t>Segundo Han, Kamber &amp; Pei (2011), a visualização de dados, utiliza várias abordagens, incluindo técnicas orientada a pixel, técnicas de projeção geométrica, técnicas baseada em ícone, hierárquica e técnicas baseada em gráfico.</w:t>
      </w:r>
    </w:p>
    <w:p w:rsidR="00E34D90" w:rsidRDefault="00E34D90" w:rsidP="00E34D90">
      <w:pPr>
        <w:jc w:val="both"/>
        <w:rPr>
          <w:rFonts w:ascii="Arial" w:hAnsi="Arial" w:cs="Arial"/>
          <w:sz w:val="24"/>
          <w:szCs w:val="24"/>
        </w:rPr>
      </w:pPr>
    </w:p>
    <w:p w:rsidR="00E34D90" w:rsidRDefault="00E34D90" w:rsidP="008171D4">
      <w:pPr>
        <w:pStyle w:val="PargrafodaLista"/>
        <w:numPr>
          <w:ilvl w:val="2"/>
          <w:numId w:val="47"/>
        </w:numPr>
        <w:jc w:val="both"/>
        <w:rPr>
          <w:rFonts w:ascii="Arial" w:hAnsi="Arial" w:cs="Arial"/>
          <w:b/>
          <w:sz w:val="24"/>
          <w:szCs w:val="24"/>
        </w:rPr>
      </w:pPr>
      <w:r w:rsidRPr="00222406">
        <w:rPr>
          <w:rFonts w:ascii="Arial" w:hAnsi="Arial" w:cs="Arial"/>
          <w:b/>
          <w:sz w:val="24"/>
          <w:szCs w:val="24"/>
        </w:rPr>
        <w:t>Técnicas de Visualização Orientada a Pixel</w:t>
      </w:r>
    </w:p>
    <w:p w:rsidR="00E34D90" w:rsidRPr="00F016D7" w:rsidRDefault="00E34D90" w:rsidP="00E34D90">
      <w:pPr>
        <w:jc w:val="both"/>
        <w:rPr>
          <w:rFonts w:ascii="Arial" w:hAnsi="Arial" w:cs="Arial"/>
          <w:sz w:val="24"/>
          <w:szCs w:val="24"/>
        </w:rPr>
      </w:pPr>
      <w:r>
        <w:rPr>
          <w:rFonts w:ascii="Arial" w:hAnsi="Arial" w:cs="Arial"/>
          <w:b/>
          <w:sz w:val="24"/>
          <w:szCs w:val="24"/>
        </w:rPr>
        <w:tab/>
        <w:t>U</w:t>
      </w:r>
      <w:r>
        <w:rPr>
          <w:rFonts w:ascii="Arial" w:hAnsi="Arial" w:cs="Arial"/>
          <w:sz w:val="24"/>
          <w:szCs w:val="24"/>
        </w:rPr>
        <w:t xml:space="preserve">ma maneira simples de visualizar os valores de uma dimensão é usar pixels, onde a cor do pixel reflete os valores da dimensão. Para um conjunto de dados de </w:t>
      </w:r>
      <w:r w:rsidRPr="0083348B">
        <w:rPr>
          <w:rFonts w:ascii="Arial" w:hAnsi="Arial" w:cs="Arial"/>
          <w:i/>
          <w:sz w:val="24"/>
          <w:szCs w:val="24"/>
        </w:rPr>
        <w:t>m</w:t>
      </w:r>
      <w:r>
        <w:rPr>
          <w:rFonts w:ascii="Arial" w:hAnsi="Arial" w:cs="Arial"/>
          <w:sz w:val="24"/>
          <w:szCs w:val="24"/>
        </w:rPr>
        <w:t xml:space="preserve"> dimensões, as técnicas </w:t>
      </w:r>
      <w:r w:rsidRPr="0083348B">
        <w:rPr>
          <w:rFonts w:ascii="Arial" w:hAnsi="Arial" w:cs="Arial"/>
          <w:b/>
          <w:i/>
          <w:sz w:val="24"/>
          <w:szCs w:val="24"/>
        </w:rPr>
        <w:t>pixel-oriented</w:t>
      </w:r>
      <w:r>
        <w:rPr>
          <w:rFonts w:ascii="Arial" w:hAnsi="Arial" w:cs="Arial"/>
          <w:sz w:val="24"/>
          <w:szCs w:val="24"/>
        </w:rPr>
        <w:t xml:space="preserve">, criam </w:t>
      </w:r>
      <w:r w:rsidRPr="0083348B">
        <w:rPr>
          <w:rFonts w:ascii="Arial" w:hAnsi="Arial" w:cs="Arial"/>
          <w:i/>
          <w:sz w:val="24"/>
          <w:szCs w:val="24"/>
        </w:rPr>
        <w:t>m</w:t>
      </w:r>
      <w:r>
        <w:rPr>
          <w:rFonts w:ascii="Arial" w:hAnsi="Arial" w:cs="Arial"/>
          <w:sz w:val="24"/>
          <w:szCs w:val="24"/>
        </w:rPr>
        <w:t xml:space="preserve"> janelas na tela, uma para cada dimensão. Os </w:t>
      </w:r>
      <w:r w:rsidRPr="0083348B">
        <w:rPr>
          <w:rFonts w:ascii="Arial" w:hAnsi="Arial" w:cs="Arial"/>
          <w:i/>
          <w:sz w:val="24"/>
          <w:szCs w:val="24"/>
        </w:rPr>
        <w:t>m</w:t>
      </w:r>
      <w:r>
        <w:rPr>
          <w:rFonts w:ascii="Arial" w:hAnsi="Arial" w:cs="Arial"/>
          <w:sz w:val="24"/>
          <w:szCs w:val="24"/>
        </w:rPr>
        <w:t xml:space="preserve"> valores das </w:t>
      </w:r>
      <w:r w:rsidRPr="0083348B">
        <w:rPr>
          <w:rFonts w:ascii="Arial" w:hAnsi="Arial" w:cs="Arial"/>
          <w:i/>
          <w:sz w:val="24"/>
          <w:szCs w:val="24"/>
        </w:rPr>
        <w:t>m</w:t>
      </w:r>
      <w:r>
        <w:rPr>
          <w:rFonts w:ascii="Arial" w:hAnsi="Arial" w:cs="Arial"/>
          <w:sz w:val="24"/>
          <w:szCs w:val="24"/>
        </w:rPr>
        <w:t xml:space="preserve"> dimensões de um registro, são mapeados para </w:t>
      </w:r>
      <w:r w:rsidRPr="0083348B">
        <w:rPr>
          <w:rFonts w:ascii="Arial" w:hAnsi="Arial" w:cs="Arial"/>
          <w:i/>
          <w:sz w:val="24"/>
          <w:szCs w:val="24"/>
        </w:rPr>
        <w:t>m</w:t>
      </w:r>
      <w:r>
        <w:rPr>
          <w:rFonts w:ascii="Arial" w:hAnsi="Arial" w:cs="Arial"/>
          <w:sz w:val="24"/>
          <w:szCs w:val="24"/>
        </w:rPr>
        <w:t xml:space="preserve"> pixels para uma posição correspondente na janela. As cores dos pixels refletem os valores correspondentes (Han, Kamber &amp; Pei, 2011).</w:t>
      </w:r>
    </w:p>
    <w:p w:rsidR="00E34D90" w:rsidRDefault="00FA051F" w:rsidP="00E34D90">
      <w:pPr>
        <w:jc w:val="both"/>
        <w:rPr>
          <w:rFonts w:ascii="Arial" w:hAnsi="Arial" w:cs="Arial"/>
          <w:sz w:val="24"/>
          <w:szCs w:val="24"/>
        </w:rPr>
      </w:pPr>
      <w:r w:rsidRPr="005F7E40">
        <w:rPr>
          <w:rFonts w:ascii="Arial" w:hAnsi="Arial" w:cs="Arial"/>
          <w:noProof/>
          <w:sz w:val="24"/>
          <w:szCs w:val="24"/>
          <w:lang w:eastAsia="pt-BR"/>
        </w:rPr>
        <mc:AlternateContent>
          <mc:Choice Requires="wps">
            <w:drawing>
              <wp:anchor distT="45720" distB="45720" distL="114300" distR="114300" simplePos="0" relativeHeight="251680768" behindDoc="0" locked="0" layoutInCell="1" allowOverlap="1" wp14:anchorId="38D65C18" wp14:editId="1297CA08">
                <wp:simplePos x="0" y="0"/>
                <wp:positionH relativeFrom="margin">
                  <wp:posOffset>8890</wp:posOffset>
                </wp:positionH>
                <wp:positionV relativeFrom="paragraph">
                  <wp:posOffset>1616710</wp:posOffset>
                </wp:positionV>
                <wp:extent cx="5381625" cy="1404620"/>
                <wp:effectExtent l="0" t="0" r="9525" b="0"/>
                <wp:wrapSquare wrapText="bothSides"/>
                <wp:docPr id="20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noFill/>
                          <a:miter lim="800000"/>
                          <a:headEnd/>
                          <a:tailEnd/>
                        </a:ln>
                      </wps:spPr>
                      <wps:txbx>
                        <w:txbxContent>
                          <w:p w:rsidR="008E3CA1" w:rsidRDefault="008E3CA1" w:rsidP="00E34D90">
                            <w:pPr>
                              <w:jc w:val="center"/>
                            </w:pPr>
                            <w:r>
                              <w:rPr>
                                <w:noProof/>
                                <w:lang w:eastAsia="pt-BR"/>
                              </w:rPr>
                              <w:drawing>
                                <wp:inline distT="0" distB="0" distL="0" distR="0" wp14:anchorId="384E70D8" wp14:editId="344BCF82">
                                  <wp:extent cx="4238625" cy="1552575"/>
                                  <wp:effectExtent l="0" t="0" r="9525"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38625" cy="1552575"/>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D65C18" id="_x0000_s1047" type="#_x0000_t202" style="position:absolute;left:0;text-align:left;margin-left:.7pt;margin-top:127.3pt;width:423.75pt;height:110.6pt;z-index:251680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" stroked="f">
                <v:textbox style="mso-fit-shape-to-text:t">
                  <w:txbxContent>
                    <w:p w:rsidR="008E3CA1" w:rsidRDefault="008E3CA1" w:rsidP="00E34D90">
                      <w:pPr>
                        <w:jc w:val="center"/>
                      </w:pPr>
                      <w:r>
                        <w:rPr>
                          <w:noProof/>
                          <w:lang w:eastAsia="pt-BR"/>
                        </w:rPr>
                        <w:drawing>
                          <wp:inline distT="0" distB="0" distL="0" distR="0" wp14:anchorId="384E70D8" wp14:editId="344BCF82">
                            <wp:extent cx="4238625" cy="1552575"/>
                            <wp:effectExtent l="0" t="0" r="9525"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38625" cy="1552575"/>
                                    </a:xfrm>
                                    <a:prstGeom prst="rect">
                                      <a:avLst/>
                                    </a:prstGeom>
                                  </pic:spPr>
                                </pic:pic>
                              </a:graphicData>
                            </a:graphic>
                          </wp:inline>
                        </w:drawing>
                      </w:r>
                    </w:p>
                  </w:txbxContent>
                </v:textbox>
                <w10:wrap type="square" anchorx="margin"/>
              </v:shape>
            </w:pict>
          </mc:Fallback>
        </mc:AlternateContent>
      </w:r>
      <w:r w:rsidR="00E34D90">
        <w:rPr>
          <w:rFonts w:ascii="Arial" w:hAnsi="Arial" w:cs="Arial"/>
          <w:sz w:val="24"/>
          <w:szCs w:val="24"/>
        </w:rPr>
        <w:tab/>
        <w:t xml:space="preserve">De acordo com Han, Kamber &amp; Pei (2011), dentro de uma janela, os dados são organizados em um ordem globalmente compartilhada por todas as janelas. A ordem global, pode ser obtida, por classificar todos os registros de dados, de uma forma significativa para a tarefa em questão. A </w:t>
      </w:r>
      <w:r>
        <w:rPr>
          <w:rFonts w:ascii="Arial" w:hAnsi="Arial" w:cs="Arial"/>
          <w:b/>
          <w:sz w:val="24"/>
          <w:szCs w:val="24"/>
        </w:rPr>
        <w:t>Figura 3.5</w:t>
      </w:r>
      <w:r w:rsidR="00E34D90">
        <w:rPr>
          <w:rFonts w:ascii="Arial" w:hAnsi="Arial" w:cs="Arial"/>
          <w:sz w:val="24"/>
          <w:szCs w:val="24"/>
        </w:rPr>
        <w:t>, a seguir, mostra um gráfico orientado a pixel, onde, são observados quatro atributos dos clientes: renda (</w:t>
      </w:r>
      <w:r w:rsidR="00E34D90" w:rsidRPr="005F7E40">
        <w:rPr>
          <w:rFonts w:ascii="Arial" w:hAnsi="Arial" w:cs="Arial"/>
          <w:i/>
          <w:sz w:val="24"/>
          <w:szCs w:val="24"/>
        </w:rPr>
        <w:t>income</w:t>
      </w:r>
      <w:r w:rsidR="00E34D90">
        <w:rPr>
          <w:rFonts w:ascii="Arial" w:hAnsi="Arial" w:cs="Arial"/>
          <w:sz w:val="24"/>
          <w:szCs w:val="24"/>
        </w:rPr>
        <w:t>), limite de crédito (</w:t>
      </w:r>
      <w:r w:rsidR="00E34D90" w:rsidRPr="005F7E40">
        <w:rPr>
          <w:rFonts w:ascii="Arial" w:hAnsi="Arial" w:cs="Arial"/>
          <w:i/>
          <w:sz w:val="24"/>
          <w:szCs w:val="24"/>
        </w:rPr>
        <w:t>credit_limit</w:t>
      </w:r>
      <w:r w:rsidR="00E34D90">
        <w:rPr>
          <w:rFonts w:ascii="Arial" w:hAnsi="Arial" w:cs="Arial"/>
          <w:sz w:val="24"/>
          <w:szCs w:val="24"/>
        </w:rPr>
        <w:t>), volume de transações (</w:t>
      </w:r>
      <w:r w:rsidR="00E34D90" w:rsidRPr="005F7E40">
        <w:rPr>
          <w:rFonts w:ascii="Arial" w:hAnsi="Arial" w:cs="Arial"/>
          <w:i/>
          <w:sz w:val="24"/>
          <w:szCs w:val="24"/>
        </w:rPr>
        <w:t>transaction_volume</w:t>
      </w:r>
      <w:r w:rsidR="00E34D90">
        <w:rPr>
          <w:rFonts w:ascii="Arial" w:hAnsi="Arial" w:cs="Arial"/>
          <w:sz w:val="24"/>
          <w:szCs w:val="24"/>
        </w:rPr>
        <w:t>) e idade (</w:t>
      </w:r>
      <w:r w:rsidR="00E34D90" w:rsidRPr="005F7E40">
        <w:rPr>
          <w:rFonts w:ascii="Arial" w:hAnsi="Arial" w:cs="Arial"/>
          <w:i/>
          <w:sz w:val="24"/>
          <w:szCs w:val="24"/>
        </w:rPr>
        <w:t>age</w:t>
      </w:r>
      <w:r w:rsidR="00E34D90">
        <w:rPr>
          <w:rFonts w:ascii="Arial" w:hAnsi="Arial" w:cs="Arial"/>
          <w:sz w:val="24"/>
          <w:szCs w:val="24"/>
        </w:rPr>
        <w:t xml:space="preserve">). </w:t>
      </w:r>
    </w:p>
    <w:p w:rsidR="00E34D90" w:rsidRDefault="00FA051F" w:rsidP="00E34D90">
      <w:pPr>
        <w:rPr>
          <w:rFonts w:ascii="Arial" w:hAnsi="Arial" w:cs="Arial"/>
          <w:sz w:val="24"/>
          <w:szCs w:val="24"/>
        </w:rPr>
      </w:pPr>
      <w:r>
        <w:rPr>
          <w:rFonts w:ascii="Arial" w:hAnsi="Arial" w:cs="Arial"/>
          <w:b/>
          <w:sz w:val="24"/>
          <w:szCs w:val="24"/>
        </w:rPr>
        <w:lastRenderedPageBreak/>
        <w:t>Figura 3</w:t>
      </w:r>
      <w:r w:rsidRPr="005F7E40">
        <w:rPr>
          <w:rFonts w:ascii="Arial" w:hAnsi="Arial" w:cs="Arial"/>
          <w:b/>
          <w:sz w:val="24"/>
          <w:szCs w:val="24"/>
        </w:rPr>
        <w:t>.</w:t>
      </w:r>
      <w:r>
        <w:rPr>
          <w:rFonts w:ascii="Arial" w:hAnsi="Arial" w:cs="Arial"/>
          <w:b/>
          <w:sz w:val="24"/>
          <w:szCs w:val="24"/>
        </w:rPr>
        <w:t>5</w:t>
      </w:r>
      <w:r>
        <w:rPr>
          <w:rFonts w:ascii="Arial" w:hAnsi="Arial" w:cs="Arial"/>
          <w:sz w:val="24"/>
          <w:szCs w:val="24"/>
        </w:rPr>
        <w:t>. Adotada de Haa, Kamber &amp; Pei (2011). Visualização de dados de quatro atributos, ordenados pela renda do cliente (ascendente).</w:t>
      </w:r>
    </w:p>
    <w:p w:rsidR="00E34D90" w:rsidRDefault="00243993" w:rsidP="00E34D90">
      <w:pPr>
        <w:jc w:val="both"/>
        <w:rPr>
          <w:rFonts w:ascii="Arial" w:hAnsi="Arial" w:cs="Arial"/>
          <w:sz w:val="24"/>
          <w:szCs w:val="24"/>
        </w:rPr>
      </w:pPr>
      <w:r w:rsidRPr="00BD74C1">
        <w:rPr>
          <w:noProof/>
          <w:lang w:eastAsia="pt-BR"/>
        </w:rPr>
        <mc:AlternateContent>
          <mc:Choice Requires="wps">
            <w:drawing>
              <wp:anchor distT="45720" distB="45720" distL="114300" distR="114300" simplePos="0" relativeHeight="251681792" behindDoc="0" locked="0" layoutInCell="1" allowOverlap="1" wp14:anchorId="1E319FB3" wp14:editId="70C8647A">
                <wp:simplePos x="0" y="0"/>
                <wp:positionH relativeFrom="margin">
                  <wp:posOffset>0</wp:posOffset>
                </wp:positionH>
                <wp:positionV relativeFrom="paragraph">
                  <wp:posOffset>1938655</wp:posOffset>
                </wp:positionV>
                <wp:extent cx="5762625" cy="1404620"/>
                <wp:effectExtent l="0" t="0" r="9525" b="0"/>
                <wp:wrapSquare wrapText="bothSides"/>
                <wp:docPr id="20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404620"/>
                        </a:xfrm>
                        <a:prstGeom prst="rect">
                          <a:avLst/>
                        </a:prstGeom>
                        <a:solidFill>
                          <a:srgbClr val="FFFFFF"/>
                        </a:solidFill>
                        <a:ln w="9525">
                          <a:noFill/>
                          <a:miter lim="800000"/>
                          <a:headEnd/>
                          <a:tailEnd/>
                        </a:ln>
                      </wps:spPr>
                      <wps:txbx>
                        <w:txbxContent>
                          <w:p w:rsidR="008E3CA1" w:rsidRDefault="008E3CA1" w:rsidP="00E34D90">
                            <w:pPr>
                              <w:jc w:val="center"/>
                            </w:pPr>
                            <w:r>
                              <w:rPr>
                                <w:noProof/>
                                <w:lang w:eastAsia="pt-BR"/>
                              </w:rPr>
                              <w:drawing>
                                <wp:inline distT="0" distB="0" distL="0" distR="0" wp14:anchorId="260ECAF9" wp14:editId="208D84A8">
                                  <wp:extent cx="4305300" cy="2124075"/>
                                  <wp:effectExtent l="0" t="0" r="0" b="9525"/>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05300" cy="2124075"/>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319FB3" id="_x0000_s1048" type="#_x0000_t202" style="position:absolute;left:0;text-align:left;margin-left:0;margin-top:152.65pt;width:453.75pt;height:110.6pt;z-index:2516817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" stroked="f">
                <v:textbox style="mso-fit-shape-to-text:t">
                  <w:txbxContent>
                    <w:p w:rsidR="008E3CA1" w:rsidRDefault="008E3CA1" w:rsidP="00E34D90">
                      <w:pPr>
                        <w:jc w:val="center"/>
                      </w:pPr>
                      <w:r>
                        <w:rPr>
                          <w:noProof/>
                          <w:lang w:eastAsia="pt-BR"/>
                        </w:rPr>
                        <w:drawing>
                          <wp:inline distT="0" distB="0" distL="0" distR="0" wp14:anchorId="260ECAF9" wp14:editId="208D84A8">
                            <wp:extent cx="4305300" cy="2124075"/>
                            <wp:effectExtent l="0" t="0" r="0" b="9525"/>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05300" cy="2124075"/>
                                    </a:xfrm>
                                    <a:prstGeom prst="rect">
                                      <a:avLst/>
                                    </a:prstGeom>
                                  </pic:spPr>
                                </pic:pic>
                              </a:graphicData>
                            </a:graphic>
                          </wp:inline>
                        </w:drawing>
                      </w:r>
                    </w:p>
                  </w:txbxContent>
                </v:textbox>
                <w10:wrap type="square" anchorx="margin"/>
              </v:shape>
            </w:pict>
          </mc:Fallback>
        </mc:AlternateContent>
      </w:r>
      <w:r w:rsidR="00E34D90">
        <w:rPr>
          <w:rFonts w:ascii="Arial" w:hAnsi="Arial" w:cs="Arial"/>
          <w:sz w:val="24"/>
          <w:szCs w:val="24"/>
        </w:rPr>
        <w:tab/>
        <w:t>Segundo Han, Kamber &amp; Pei (2011), a representação dos registros de dados de forma linear, pode não funcionar bem, quando o número de atributos é muito grande. Isso se deve, segundo Branco (2002), ao fato da dependência direta em relação a resolução da tela, pois quanto maior a dimensionalidade dos dados, maior será o número de janelas e, consequentemente, menor será o número de atributos que poderão ser vistos simultaneamente. Para resolver esse problema, usa-se a técnica Segmentos Circulares (</w:t>
      </w:r>
      <w:r w:rsidR="00E34D90" w:rsidRPr="00A91A13">
        <w:rPr>
          <w:rFonts w:ascii="Arial" w:hAnsi="Arial" w:cs="Arial"/>
          <w:i/>
          <w:sz w:val="24"/>
          <w:szCs w:val="24"/>
        </w:rPr>
        <w:t>Circle Segment</w:t>
      </w:r>
      <w:r w:rsidR="00E34D90">
        <w:rPr>
          <w:rFonts w:ascii="Arial" w:hAnsi="Arial" w:cs="Arial"/>
          <w:sz w:val="24"/>
          <w:szCs w:val="24"/>
        </w:rPr>
        <w:t xml:space="preserve">s), essa técnica, mapeia os dados em pixels coloridos em segmentos circulares. A </w:t>
      </w:r>
      <w:r w:rsidR="00E34D90">
        <w:rPr>
          <w:rFonts w:ascii="Arial" w:hAnsi="Arial" w:cs="Arial"/>
          <w:b/>
          <w:sz w:val="24"/>
          <w:szCs w:val="24"/>
        </w:rPr>
        <w:t>Figura 3</w:t>
      </w:r>
      <w:r w:rsidR="00E34D90" w:rsidRPr="00A91A13">
        <w:rPr>
          <w:rFonts w:ascii="Arial" w:hAnsi="Arial" w:cs="Arial"/>
          <w:b/>
          <w:sz w:val="24"/>
          <w:szCs w:val="24"/>
        </w:rPr>
        <w:t>.</w:t>
      </w:r>
      <w:r>
        <w:rPr>
          <w:rFonts w:ascii="Arial" w:hAnsi="Arial" w:cs="Arial"/>
          <w:b/>
          <w:sz w:val="24"/>
          <w:szCs w:val="24"/>
        </w:rPr>
        <w:t>6</w:t>
      </w:r>
      <w:r w:rsidR="00E34D90">
        <w:rPr>
          <w:rFonts w:ascii="Arial" w:hAnsi="Arial" w:cs="Arial"/>
          <w:sz w:val="24"/>
          <w:szCs w:val="24"/>
        </w:rPr>
        <w:t>, ilustra exemplos dessa técnica (Han, Kamber &amp; Pei, 2011).</w:t>
      </w:r>
    </w:p>
    <w:p w:rsidR="00243993" w:rsidRDefault="00243993" w:rsidP="00243993">
      <w:pPr>
        <w:jc w:val="both"/>
        <w:rPr>
          <w:rFonts w:ascii="Arial" w:hAnsi="Arial" w:cs="Arial"/>
          <w:sz w:val="24"/>
          <w:szCs w:val="24"/>
        </w:rPr>
      </w:pPr>
      <w:r>
        <w:rPr>
          <w:rFonts w:ascii="Arial" w:hAnsi="Arial" w:cs="Arial"/>
          <w:b/>
          <w:sz w:val="24"/>
          <w:szCs w:val="24"/>
        </w:rPr>
        <w:t>Figura 3</w:t>
      </w:r>
      <w:r w:rsidRPr="00BD74C1">
        <w:rPr>
          <w:rFonts w:ascii="Arial" w:hAnsi="Arial" w:cs="Arial"/>
          <w:b/>
          <w:sz w:val="24"/>
          <w:szCs w:val="24"/>
        </w:rPr>
        <w:t>.</w:t>
      </w:r>
      <w:r>
        <w:rPr>
          <w:rFonts w:ascii="Arial" w:hAnsi="Arial" w:cs="Arial"/>
          <w:b/>
          <w:sz w:val="24"/>
          <w:szCs w:val="24"/>
        </w:rPr>
        <w:t>6</w:t>
      </w:r>
      <w:r>
        <w:rPr>
          <w:rFonts w:ascii="Arial" w:hAnsi="Arial" w:cs="Arial"/>
          <w:sz w:val="24"/>
          <w:szCs w:val="24"/>
        </w:rPr>
        <w:t>. Adotada de Han, Kamber &amp; Pei (2011). A técnica Segmento Circular. Representando um registro de dados em segmentos circulares.</w:t>
      </w:r>
    </w:p>
    <w:p w:rsidR="00E34D90" w:rsidRDefault="00E34D90" w:rsidP="00E34D90">
      <w:pPr>
        <w:jc w:val="both"/>
        <w:rPr>
          <w:rFonts w:ascii="Arial" w:hAnsi="Arial" w:cs="Arial"/>
          <w:b/>
          <w:sz w:val="24"/>
          <w:szCs w:val="24"/>
        </w:rPr>
      </w:pPr>
    </w:p>
    <w:p w:rsidR="00E34D90" w:rsidRPr="00207C96" w:rsidRDefault="00243993" w:rsidP="008171D4">
      <w:pPr>
        <w:pStyle w:val="PargrafodaLista"/>
        <w:numPr>
          <w:ilvl w:val="2"/>
          <w:numId w:val="47"/>
        </w:numPr>
        <w:jc w:val="both"/>
        <w:rPr>
          <w:rFonts w:ascii="Arial" w:hAnsi="Arial" w:cs="Arial"/>
          <w:b/>
          <w:sz w:val="24"/>
          <w:szCs w:val="24"/>
        </w:rPr>
      </w:pPr>
      <w:r>
        <w:rPr>
          <w:rFonts w:ascii="Arial" w:hAnsi="Arial" w:cs="Arial"/>
          <w:b/>
          <w:sz w:val="24"/>
          <w:szCs w:val="24"/>
        </w:rPr>
        <w:t>T</w:t>
      </w:r>
      <w:r w:rsidR="00E34D90" w:rsidRPr="00207C96">
        <w:rPr>
          <w:rFonts w:ascii="Arial" w:hAnsi="Arial" w:cs="Arial"/>
          <w:b/>
          <w:sz w:val="24"/>
          <w:szCs w:val="24"/>
        </w:rPr>
        <w:t>écnica de Projeção Geométrica</w:t>
      </w:r>
    </w:p>
    <w:p w:rsidR="00E34D90" w:rsidRDefault="00E34D90" w:rsidP="00E34D90">
      <w:pPr>
        <w:pStyle w:val="PargrafodaLista"/>
        <w:ind w:left="0"/>
        <w:jc w:val="both"/>
        <w:rPr>
          <w:rFonts w:ascii="Arial" w:hAnsi="Arial" w:cs="Arial"/>
          <w:b/>
          <w:sz w:val="24"/>
          <w:szCs w:val="24"/>
        </w:rPr>
      </w:pPr>
    </w:p>
    <w:p w:rsidR="00E34D90" w:rsidRDefault="00E34D90" w:rsidP="00E34D90">
      <w:pPr>
        <w:jc w:val="both"/>
        <w:rPr>
          <w:rFonts w:ascii="Arial" w:hAnsi="Arial" w:cs="Arial"/>
          <w:sz w:val="24"/>
          <w:szCs w:val="24"/>
        </w:rPr>
      </w:pPr>
      <w:r>
        <w:rPr>
          <w:rFonts w:ascii="Arial" w:hAnsi="Arial" w:cs="Arial"/>
          <w:b/>
          <w:sz w:val="24"/>
          <w:szCs w:val="24"/>
        </w:rPr>
        <w:tab/>
      </w:r>
      <w:r>
        <w:rPr>
          <w:rFonts w:ascii="Arial" w:hAnsi="Arial" w:cs="Arial"/>
          <w:sz w:val="24"/>
          <w:szCs w:val="24"/>
        </w:rPr>
        <w:t xml:space="preserve">De acordo com Han, Kamber &amp; Pei (2011), as técnicas de projeções geométricas, projetam os dados multidimensionais em um espaço bidimensional, buscando apresentar projeções interessantes do conjunto de dados. Ainda, segundo Han &amp; kember (2011), em particular, uma técnica bastante utilizada desta categoria, é a técnica gráfico de dispersão (scatter plot), que plota os pontos de dados, usando coordenadas cartesianas. Pode-se adicionar uma terceira dimensão, usando cores ou formas diferentes, para representar pontos de dados. A </w:t>
      </w:r>
      <w:r w:rsidRPr="006B388C">
        <w:rPr>
          <w:rFonts w:ascii="Arial" w:hAnsi="Arial" w:cs="Arial"/>
          <w:b/>
          <w:sz w:val="24"/>
          <w:szCs w:val="24"/>
        </w:rPr>
        <w:t>Figur</w:t>
      </w:r>
      <w:r>
        <w:rPr>
          <w:rFonts w:ascii="Arial" w:hAnsi="Arial" w:cs="Arial"/>
          <w:b/>
          <w:sz w:val="24"/>
          <w:szCs w:val="24"/>
        </w:rPr>
        <w:t>a 3</w:t>
      </w:r>
      <w:r w:rsidRPr="006B388C">
        <w:rPr>
          <w:rFonts w:ascii="Arial" w:hAnsi="Arial" w:cs="Arial"/>
          <w:b/>
          <w:sz w:val="24"/>
          <w:szCs w:val="24"/>
        </w:rPr>
        <w:t>.</w:t>
      </w:r>
      <w:r w:rsidR="00243993">
        <w:rPr>
          <w:rFonts w:ascii="Arial" w:hAnsi="Arial" w:cs="Arial"/>
          <w:b/>
          <w:sz w:val="24"/>
          <w:szCs w:val="24"/>
        </w:rPr>
        <w:t>7</w:t>
      </w:r>
      <w:r>
        <w:rPr>
          <w:rFonts w:ascii="Arial" w:hAnsi="Arial" w:cs="Arial"/>
          <w:sz w:val="24"/>
          <w:szCs w:val="24"/>
        </w:rPr>
        <w:t>, mostra um exemplo, onde X e Y são dois atributos espaciais e a terceira dimensão é representada por diferentes formas.</w:t>
      </w:r>
    </w:p>
    <w:p w:rsidR="00E34D90" w:rsidRDefault="00E34D90" w:rsidP="00E34D90">
      <w:pPr>
        <w:jc w:val="both"/>
        <w:rPr>
          <w:rFonts w:ascii="Arial" w:hAnsi="Arial" w:cs="Arial"/>
          <w:sz w:val="24"/>
          <w:szCs w:val="24"/>
        </w:rPr>
      </w:pPr>
      <w:r>
        <w:rPr>
          <w:rFonts w:ascii="Arial" w:hAnsi="Arial" w:cs="Arial"/>
          <w:sz w:val="24"/>
          <w:szCs w:val="24"/>
        </w:rPr>
        <w:tab/>
        <w:t xml:space="preserve">Um gráfico em 3-D, usando gráfico de dispersão, usa três eixos em um sistema de coordenadas cartesianas. No entanto, se ele usar cores, ele pode representar pontos de dados em 4-D, como mostra a </w:t>
      </w:r>
      <w:r>
        <w:rPr>
          <w:rFonts w:ascii="Arial" w:hAnsi="Arial" w:cs="Arial"/>
          <w:b/>
          <w:sz w:val="24"/>
          <w:szCs w:val="24"/>
        </w:rPr>
        <w:t>Figura 3</w:t>
      </w:r>
      <w:r w:rsidRPr="007B4753">
        <w:rPr>
          <w:rFonts w:ascii="Arial" w:hAnsi="Arial" w:cs="Arial"/>
          <w:b/>
          <w:sz w:val="24"/>
          <w:szCs w:val="24"/>
        </w:rPr>
        <w:t>.</w:t>
      </w:r>
      <w:r w:rsidR="00243993">
        <w:rPr>
          <w:rFonts w:ascii="Arial" w:hAnsi="Arial" w:cs="Arial"/>
          <w:b/>
          <w:sz w:val="24"/>
          <w:szCs w:val="24"/>
        </w:rPr>
        <w:t>8</w:t>
      </w:r>
      <w:r>
        <w:rPr>
          <w:rFonts w:ascii="Arial" w:hAnsi="Arial" w:cs="Arial"/>
          <w:sz w:val="24"/>
          <w:szCs w:val="24"/>
        </w:rPr>
        <w:t>.</w:t>
      </w:r>
    </w:p>
    <w:p w:rsidR="00E34D90" w:rsidRDefault="00E34D90" w:rsidP="00E34D90">
      <w:pPr>
        <w:jc w:val="both"/>
        <w:rPr>
          <w:rFonts w:ascii="Arial" w:hAnsi="Arial" w:cs="Arial"/>
          <w:sz w:val="24"/>
          <w:szCs w:val="24"/>
        </w:rPr>
      </w:pPr>
    </w:p>
    <w:p w:rsidR="00E34D90" w:rsidRDefault="00E34D90" w:rsidP="00E34D90">
      <w:pPr>
        <w:jc w:val="both"/>
        <w:rPr>
          <w:rFonts w:ascii="Arial" w:hAnsi="Arial" w:cs="Arial"/>
          <w:sz w:val="24"/>
          <w:szCs w:val="24"/>
        </w:rPr>
      </w:pPr>
      <w:r w:rsidRPr="006B388C">
        <w:rPr>
          <w:rFonts w:ascii="Arial" w:hAnsi="Arial" w:cs="Arial"/>
          <w:noProof/>
          <w:sz w:val="24"/>
          <w:szCs w:val="24"/>
          <w:lang w:eastAsia="pt-BR"/>
        </w:rPr>
        <w:lastRenderedPageBreak/>
        <mc:AlternateContent>
          <mc:Choice Requires="wps">
            <w:drawing>
              <wp:anchor distT="45720" distB="45720" distL="114300" distR="114300" simplePos="0" relativeHeight="251682816" behindDoc="0" locked="0" layoutInCell="1" allowOverlap="1" wp14:anchorId="54A86F7B" wp14:editId="5CC9918E">
                <wp:simplePos x="0" y="0"/>
                <wp:positionH relativeFrom="margin">
                  <wp:posOffset>8890</wp:posOffset>
                </wp:positionH>
                <wp:positionV relativeFrom="paragraph">
                  <wp:posOffset>240030</wp:posOffset>
                </wp:positionV>
                <wp:extent cx="5381625" cy="1404620"/>
                <wp:effectExtent l="0" t="0" r="9525" b="0"/>
                <wp:wrapSquare wrapText="bothSides"/>
                <wp:docPr id="20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noFill/>
                          <a:miter lim="800000"/>
                          <a:headEnd/>
                          <a:tailEnd/>
                        </a:ln>
                      </wps:spPr>
                      <wps:txbx>
                        <w:txbxContent>
                          <w:p w:rsidR="008E3CA1" w:rsidRDefault="008E3CA1" w:rsidP="00E34D90">
                            <w:pPr>
                              <w:jc w:val="center"/>
                            </w:pPr>
                            <w:r>
                              <w:rPr>
                                <w:noProof/>
                                <w:lang w:eastAsia="pt-BR"/>
                              </w:rPr>
                              <w:drawing>
                                <wp:inline distT="0" distB="0" distL="0" distR="0" wp14:anchorId="65A4958F" wp14:editId="760A7D64">
                                  <wp:extent cx="3533775" cy="2647950"/>
                                  <wp:effectExtent l="0" t="0" r="952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33775" cy="2647950"/>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A86F7B" id="_x0000_s1049" type="#_x0000_t202" style="position:absolute;left:0;text-align:left;margin-left:.7pt;margin-top:18.9pt;width:423.75pt;height:110.6pt;z-index:2516828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" stroked="f">
                <v:textbox style="mso-fit-shape-to-text:t">
                  <w:txbxContent>
                    <w:p w:rsidR="008E3CA1" w:rsidRDefault="008E3CA1" w:rsidP="00E34D90">
                      <w:pPr>
                        <w:jc w:val="center"/>
                      </w:pPr>
                      <w:r>
                        <w:rPr>
                          <w:noProof/>
                          <w:lang w:eastAsia="pt-BR"/>
                        </w:rPr>
                        <w:drawing>
                          <wp:inline distT="0" distB="0" distL="0" distR="0" wp14:anchorId="65A4958F" wp14:editId="760A7D64">
                            <wp:extent cx="3533775" cy="2647950"/>
                            <wp:effectExtent l="0" t="0" r="952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33775" cy="2647950"/>
                                    </a:xfrm>
                                    <a:prstGeom prst="rect">
                                      <a:avLst/>
                                    </a:prstGeom>
                                  </pic:spPr>
                                </pic:pic>
                              </a:graphicData>
                            </a:graphic>
                          </wp:inline>
                        </w:drawing>
                      </w:r>
                    </w:p>
                  </w:txbxContent>
                </v:textbox>
                <w10:wrap type="square" anchorx="margin"/>
              </v:shape>
            </w:pict>
          </mc:Fallback>
        </mc:AlternateContent>
      </w:r>
      <w:r>
        <w:rPr>
          <w:rFonts w:ascii="Arial" w:hAnsi="Arial" w:cs="Arial"/>
          <w:sz w:val="24"/>
          <w:szCs w:val="24"/>
        </w:rPr>
        <w:t xml:space="preserve"> </w:t>
      </w:r>
    </w:p>
    <w:p w:rsidR="00E34D90" w:rsidRDefault="00243993" w:rsidP="00E34D90">
      <w:pPr>
        <w:jc w:val="both"/>
        <w:rPr>
          <w:rFonts w:ascii="Arial" w:hAnsi="Arial" w:cs="Arial"/>
          <w:sz w:val="24"/>
          <w:szCs w:val="24"/>
        </w:rPr>
      </w:pPr>
      <w:r>
        <w:rPr>
          <w:rFonts w:ascii="Arial" w:hAnsi="Arial" w:cs="Arial"/>
          <w:b/>
          <w:sz w:val="24"/>
          <w:szCs w:val="24"/>
        </w:rPr>
        <w:t>Figura 3</w:t>
      </w:r>
      <w:r w:rsidRPr="006B388C">
        <w:rPr>
          <w:rFonts w:ascii="Arial" w:hAnsi="Arial" w:cs="Arial"/>
          <w:b/>
          <w:sz w:val="24"/>
          <w:szCs w:val="24"/>
        </w:rPr>
        <w:t>.</w:t>
      </w:r>
      <w:r>
        <w:rPr>
          <w:rFonts w:ascii="Arial" w:hAnsi="Arial" w:cs="Arial"/>
          <w:b/>
          <w:sz w:val="24"/>
          <w:szCs w:val="24"/>
        </w:rPr>
        <w:t>7</w:t>
      </w:r>
      <w:r>
        <w:rPr>
          <w:rFonts w:ascii="Arial" w:hAnsi="Arial" w:cs="Arial"/>
          <w:sz w:val="24"/>
          <w:szCs w:val="24"/>
        </w:rPr>
        <w:t>. Adotada de Han, Kamber &amp; Pei (2011). Visualização de um conjunto de dados em 2-D, usando gráfico de dispersão (</w:t>
      </w:r>
      <w:r w:rsidRPr="006B388C">
        <w:rPr>
          <w:rFonts w:ascii="Arial" w:hAnsi="Arial" w:cs="Arial"/>
          <w:i/>
          <w:sz w:val="24"/>
          <w:szCs w:val="24"/>
        </w:rPr>
        <w:t>scatter plot</w:t>
      </w:r>
      <w:r>
        <w:rPr>
          <w:rFonts w:ascii="Arial" w:hAnsi="Arial" w:cs="Arial"/>
          <w:sz w:val="24"/>
          <w:szCs w:val="24"/>
        </w:rPr>
        <w:t>).</w:t>
      </w:r>
    </w:p>
    <w:p w:rsidR="00243993" w:rsidRDefault="00243993" w:rsidP="00E34D90">
      <w:pPr>
        <w:jc w:val="both"/>
        <w:rPr>
          <w:rFonts w:ascii="Arial" w:hAnsi="Arial" w:cs="Arial"/>
          <w:sz w:val="24"/>
          <w:szCs w:val="24"/>
        </w:rPr>
      </w:pPr>
      <w:r w:rsidRPr="007B4753">
        <w:rPr>
          <w:rFonts w:ascii="Arial" w:hAnsi="Arial" w:cs="Arial"/>
          <w:noProof/>
          <w:sz w:val="24"/>
          <w:szCs w:val="24"/>
          <w:lang w:eastAsia="pt-BR"/>
        </w:rPr>
        <mc:AlternateContent>
          <mc:Choice Requires="wps">
            <w:drawing>
              <wp:anchor distT="45720" distB="45720" distL="114300" distR="114300" simplePos="0" relativeHeight="251683840" behindDoc="0" locked="0" layoutInCell="1" allowOverlap="1" wp14:anchorId="1FFAD455" wp14:editId="74B07C5F">
                <wp:simplePos x="0" y="0"/>
                <wp:positionH relativeFrom="margin">
                  <wp:posOffset>104140</wp:posOffset>
                </wp:positionH>
                <wp:positionV relativeFrom="paragraph">
                  <wp:posOffset>236220</wp:posOffset>
                </wp:positionV>
                <wp:extent cx="5267325" cy="1404620"/>
                <wp:effectExtent l="0" t="0" r="9525" b="0"/>
                <wp:wrapSquare wrapText="bothSides"/>
                <wp:docPr id="20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7325" cy="1404620"/>
                        </a:xfrm>
                        <a:prstGeom prst="rect">
                          <a:avLst/>
                        </a:prstGeom>
                        <a:solidFill>
                          <a:srgbClr val="FFFFFF"/>
                        </a:solidFill>
                        <a:ln w="9525">
                          <a:noFill/>
                          <a:miter lim="800000"/>
                          <a:headEnd/>
                          <a:tailEnd/>
                        </a:ln>
                      </wps:spPr>
                      <wps:txbx>
                        <w:txbxContent>
                          <w:p w:rsidR="008E3CA1" w:rsidRDefault="008E3CA1" w:rsidP="00E34D90">
                            <w:pPr>
                              <w:jc w:val="center"/>
                            </w:pPr>
                            <w:r>
                              <w:rPr>
                                <w:noProof/>
                                <w:lang w:eastAsia="pt-BR"/>
                              </w:rPr>
                              <w:drawing>
                                <wp:inline distT="0" distB="0" distL="0" distR="0" wp14:anchorId="0E6C7EEA" wp14:editId="734D9AF7">
                                  <wp:extent cx="2867025" cy="2305050"/>
                                  <wp:effectExtent l="0" t="0" r="9525"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67025" cy="2305050"/>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FAD455" id="_x0000_s1050" type="#_x0000_t202" style="position:absolute;left:0;text-align:left;margin-left:8.2pt;margin-top:18.6pt;width:414.75pt;height:110.6pt;z-index:2516838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" stroked="f">
                <v:textbox style="mso-fit-shape-to-text:t">
                  <w:txbxContent>
                    <w:p w:rsidR="008E3CA1" w:rsidRDefault="008E3CA1" w:rsidP="00E34D90">
                      <w:pPr>
                        <w:jc w:val="center"/>
                      </w:pPr>
                      <w:r>
                        <w:rPr>
                          <w:noProof/>
                          <w:lang w:eastAsia="pt-BR"/>
                        </w:rPr>
                        <w:drawing>
                          <wp:inline distT="0" distB="0" distL="0" distR="0" wp14:anchorId="0E6C7EEA" wp14:editId="734D9AF7">
                            <wp:extent cx="2867025" cy="2305050"/>
                            <wp:effectExtent l="0" t="0" r="9525"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67025" cy="2305050"/>
                                    </a:xfrm>
                                    <a:prstGeom prst="rect">
                                      <a:avLst/>
                                    </a:prstGeom>
                                  </pic:spPr>
                                </pic:pic>
                              </a:graphicData>
                            </a:graphic>
                          </wp:inline>
                        </w:drawing>
                      </w:r>
                    </w:p>
                  </w:txbxContent>
                </v:textbox>
                <w10:wrap type="square" anchorx="margin"/>
              </v:shape>
            </w:pict>
          </mc:Fallback>
        </mc:AlternateContent>
      </w:r>
    </w:p>
    <w:p w:rsidR="00243993" w:rsidRDefault="00243993" w:rsidP="00E34D90">
      <w:pPr>
        <w:jc w:val="both"/>
        <w:rPr>
          <w:rFonts w:ascii="Arial" w:hAnsi="Arial" w:cs="Arial"/>
          <w:sz w:val="24"/>
          <w:szCs w:val="24"/>
        </w:rPr>
      </w:pPr>
      <w:r>
        <w:rPr>
          <w:rFonts w:ascii="Arial" w:hAnsi="Arial" w:cs="Arial"/>
          <w:b/>
          <w:sz w:val="24"/>
          <w:szCs w:val="24"/>
        </w:rPr>
        <w:t>Figura 3</w:t>
      </w:r>
      <w:r w:rsidRPr="007B4753">
        <w:rPr>
          <w:rFonts w:ascii="Arial" w:hAnsi="Arial" w:cs="Arial"/>
          <w:b/>
          <w:sz w:val="24"/>
          <w:szCs w:val="24"/>
        </w:rPr>
        <w:t>.</w:t>
      </w:r>
      <w:r>
        <w:rPr>
          <w:rFonts w:ascii="Arial" w:hAnsi="Arial" w:cs="Arial"/>
          <w:b/>
          <w:sz w:val="24"/>
          <w:szCs w:val="24"/>
        </w:rPr>
        <w:t>8</w:t>
      </w:r>
      <w:r>
        <w:rPr>
          <w:rFonts w:ascii="Arial" w:hAnsi="Arial" w:cs="Arial"/>
          <w:sz w:val="24"/>
          <w:szCs w:val="24"/>
        </w:rPr>
        <w:t>. Adotada de Han, Kamber &amp; Pei (2011). Visualização de um conjunto de dados em 3-D, usando gráfico de dispersão (</w:t>
      </w:r>
      <w:r w:rsidRPr="007B4753">
        <w:rPr>
          <w:rFonts w:ascii="Arial" w:hAnsi="Arial" w:cs="Arial"/>
          <w:i/>
          <w:sz w:val="24"/>
          <w:szCs w:val="24"/>
        </w:rPr>
        <w:t>scatter plot</w:t>
      </w:r>
      <w:r>
        <w:rPr>
          <w:rFonts w:ascii="Arial" w:hAnsi="Arial" w:cs="Arial"/>
          <w:sz w:val="24"/>
          <w:szCs w:val="24"/>
        </w:rPr>
        <w:t>).</w:t>
      </w:r>
    </w:p>
    <w:p w:rsidR="00243993" w:rsidRDefault="00243993" w:rsidP="00E34D90">
      <w:pPr>
        <w:jc w:val="both"/>
        <w:rPr>
          <w:rFonts w:ascii="Arial" w:hAnsi="Arial" w:cs="Arial"/>
          <w:sz w:val="24"/>
          <w:szCs w:val="24"/>
        </w:rPr>
      </w:pPr>
    </w:p>
    <w:p w:rsidR="00243993" w:rsidRDefault="00E34D90" w:rsidP="00E34D90">
      <w:pPr>
        <w:jc w:val="both"/>
        <w:rPr>
          <w:rFonts w:ascii="Arial" w:hAnsi="Arial" w:cs="Arial"/>
          <w:sz w:val="24"/>
          <w:szCs w:val="24"/>
        </w:rPr>
      </w:pPr>
      <w:r>
        <w:rPr>
          <w:rFonts w:ascii="Arial" w:hAnsi="Arial" w:cs="Arial"/>
          <w:sz w:val="24"/>
          <w:szCs w:val="24"/>
        </w:rPr>
        <w:tab/>
        <w:t>Para conjunto de dados com mais de quatro dimensões, os gráficos de dispersão, são usualmente ineficientes, segundo Han, Kamber &amp; Pei (2011). A técnica matriz de dispersão (</w:t>
      </w:r>
      <w:r w:rsidRPr="00B1039A">
        <w:rPr>
          <w:rFonts w:ascii="Arial" w:hAnsi="Arial" w:cs="Arial"/>
          <w:i/>
          <w:sz w:val="24"/>
          <w:szCs w:val="24"/>
        </w:rPr>
        <w:t>scatter-plot matrix</w:t>
      </w:r>
      <w:r>
        <w:rPr>
          <w:rFonts w:ascii="Arial" w:hAnsi="Arial" w:cs="Arial"/>
          <w:sz w:val="24"/>
          <w:szCs w:val="24"/>
        </w:rPr>
        <w:t>), é uma generalização para o gráfico de dispersão (</w:t>
      </w:r>
      <w:r w:rsidRPr="00B1039A">
        <w:rPr>
          <w:rFonts w:ascii="Arial" w:hAnsi="Arial" w:cs="Arial"/>
          <w:i/>
          <w:sz w:val="24"/>
          <w:szCs w:val="24"/>
        </w:rPr>
        <w:t>scatter plot</w:t>
      </w:r>
      <w:r>
        <w:rPr>
          <w:rFonts w:ascii="Arial" w:hAnsi="Arial" w:cs="Arial"/>
          <w:sz w:val="24"/>
          <w:szCs w:val="24"/>
        </w:rPr>
        <w:t xml:space="preserve">). Para um conjunto de dados n-dimensional, a matriz de dispersão, é uma grade n x n de gráficos de dispersão 2-D, que fornecem uma visualização de cada dimensão com todas as outras dimensões. </w:t>
      </w:r>
    </w:p>
    <w:p w:rsidR="00E34D90" w:rsidRDefault="00243993" w:rsidP="00E34D90">
      <w:pPr>
        <w:jc w:val="both"/>
        <w:rPr>
          <w:rFonts w:ascii="Arial" w:hAnsi="Arial" w:cs="Arial"/>
          <w:sz w:val="24"/>
          <w:szCs w:val="24"/>
        </w:rPr>
      </w:pPr>
      <w:r>
        <w:rPr>
          <w:rFonts w:ascii="Arial" w:hAnsi="Arial" w:cs="Arial"/>
          <w:sz w:val="24"/>
          <w:szCs w:val="24"/>
        </w:rPr>
        <w:tab/>
      </w:r>
      <w:r w:rsidR="00E34D90">
        <w:rPr>
          <w:rFonts w:ascii="Arial" w:hAnsi="Arial" w:cs="Arial"/>
          <w:sz w:val="24"/>
          <w:szCs w:val="24"/>
        </w:rPr>
        <w:t xml:space="preserve">A </w:t>
      </w:r>
      <w:r w:rsidR="00E34D90">
        <w:rPr>
          <w:rFonts w:ascii="Arial" w:hAnsi="Arial" w:cs="Arial"/>
          <w:b/>
          <w:sz w:val="24"/>
          <w:szCs w:val="24"/>
        </w:rPr>
        <w:t>Figura 3</w:t>
      </w:r>
      <w:r w:rsidR="00E34D90" w:rsidRPr="004E101C">
        <w:rPr>
          <w:rFonts w:ascii="Arial" w:hAnsi="Arial" w:cs="Arial"/>
          <w:b/>
          <w:sz w:val="24"/>
          <w:szCs w:val="24"/>
        </w:rPr>
        <w:t>.</w:t>
      </w:r>
      <w:r>
        <w:rPr>
          <w:rFonts w:ascii="Arial" w:hAnsi="Arial" w:cs="Arial"/>
          <w:b/>
          <w:sz w:val="24"/>
          <w:szCs w:val="24"/>
        </w:rPr>
        <w:t>9</w:t>
      </w:r>
      <w:r w:rsidR="00E34D90">
        <w:rPr>
          <w:rFonts w:ascii="Arial" w:hAnsi="Arial" w:cs="Arial"/>
          <w:sz w:val="24"/>
          <w:szCs w:val="24"/>
        </w:rPr>
        <w:t xml:space="preserve">, mostra um exemplo, no qual visualiza o conjunto de dados de íris. O conjunto de dados, consiste de 450 exemplos de cada três espécies </w:t>
      </w:r>
      <w:r w:rsidR="00E34D90">
        <w:rPr>
          <w:rFonts w:ascii="Arial" w:hAnsi="Arial" w:cs="Arial"/>
          <w:sz w:val="24"/>
          <w:szCs w:val="24"/>
        </w:rPr>
        <w:lastRenderedPageBreak/>
        <w:t>de flores de íris. Há cinco dimensões no conjunto de dados: comprimento (</w:t>
      </w:r>
      <w:r w:rsidR="00E34D90" w:rsidRPr="004E101C">
        <w:rPr>
          <w:rFonts w:ascii="Arial" w:hAnsi="Arial" w:cs="Arial"/>
          <w:i/>
          <w:sz w:val="24"/>
          <w:szCs w:val="24"/>
        </w:rPr>
        <w:t>length</w:t>
      </w:r>
      <w:r w:rsidR="00E34D90">
        <w:rPr>
          <w:rFonts w:ascii="Arial" w:hAnsi="Arial" w:cs="Arial"/>
          <w:sz w:val="24"/>
          <w:szCs w:val="24"/>
        </w:rPr>
        <w:t xml:space="preserve">) </w:t>
      </w:r>
      <w:r w:rsidRPr="004E101C">
        <w:rPr>
          <w:rFonts w:ascii="Arial" w:hAnsi="Arial" w:cs="Arial"/>
          <w:noProof/>
          <w:sz w:val="24"/>
          <w:szCs w:val="24"/>
          <w:lang w:eastAsia="pt-BR"/>
        </w:rPr>
        <mc:AlternateContent>
          <mc:Choice Requires="wps">
            <w:drawing>
              <wp:anchor distT="45720" distB="45720" distL="114300" distR="114300" simplePos="0" relativeHeight="251684864" behindDoc="0" locked="0" layoutInCell="1" allowOverlap="1" wp14:anchorId="754095C3" wp14:editId="49BE582B">
                <wp:simplePos x="0" y="0"/>
                <wp:positionH relativeFrom="margin">
                  <wp:posOffset>27940</wp:posOffset>
                </wp:positionH>
                <wp:positionV relativeFrom="paragraph">
                  <wp:posOffset>555625</wp:posOffset>
                </wp:positionV>
                <wp:extent cx="5372100" cy="1404620"/>
                <wp:effectExtent l="0" t="0" r="0" b="0"/>
                <wp:wrapSquare wrapText="bothSides"/>
                <wp:docPr id="21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noFill/>
                          <a:miter lim="800000"/>
                          <a:headEnd/>
                          <a:tailEnd/>
                        </a:ln>
                      </wps:spPr>
                      <wps:txbx>
                        <w:txbxContent>
                          <w:p w:rsidR="008E3CA1" w:rsidRDefault="008E3CA1" w:rsidP="00E34D90">
                            <w:pPr>
                              <w:jc w:val="center"/>
                            </w:pPr>
                            <w:r>
                              <w:rPr>
                                <w:noProof/>
                                <w:lang w:eastAsia="pt-BR"/>
                              </w:rPr>
                              <w:drawing>
                                <wp:inline distT="0" distB="0" distL="0" distR="0" wp14:anchorId="5ED04BC9" wp14:editId="77F839CE">
                                  <wp:extent cx="4286250" cy="4133850"/>
                                  <wp:effectExtent l="0" t="0" r="0" b="0"/>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86250" cy="4133850"/>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4095C3" id="_x0000_s1051" type="#_x0000_t202" style="position:absolute;left:0;text-align:left;margin-left:2.2pt;margin-top:43.75pt;width:423pt;height:110.6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" stroked="f">
                <v:textbox style="mso-fit-shape-to-text:t">
                  <w:txbxContent>
                    <w:p w:rsidR="008E3CA1" w:rsidRDefault="008E3CA1" w:rsidP="00E34D90">
                      <w:pPr>
                        <w:jc w:val="center"/>
                      </w:pPr>
                      <w:r>
                        <w:rPr>
                          <w:noProof/>
                          <w:lang w:eastAsia="pt-BR"/>
                        </w:rPr>
                        <w:drawing>
                          <wp:inline distT="0" distB="0" distL="0" distR="0" wp14:anchorId="5ED04BC9" wp14:editId="77F839CE">
                            <wp:extent cx="4286250" cy="4133850"/>
                            <wp:effectExtent l="0" t="0" r="0" b="0"/>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86250" cy="4133850"/>
                                    </a:xfrm>
                                    <a:prstGeom prst="rect">
                                      <a:avLst/>
                                    </a:prstGeom>
                                  </pic:spPr>
                                </pic:pic>
                              </a:graphicData>
                            </a:graphic>
                          </wp:inline>
                        </w:drawing>
                      </w:r>
                    </w:p>
                  </w:txbxContent>
                </v:textbox>
                <w10:wrap type="square" anchorx="margin"/>
              </v:shape>
            </w:pict>
          </mc:Fallback>
        </mc:AlternateContent>
      </w:r>
      <w:r w:rsidR="00E34D90">
        <w:rPr>
          <w:rFonts w:ascii="Arial" w:hAnsi="Arial" w:cs="Arial"/>
          <w:sz w:val="24"/>
          <w:szCs w:val="24"/>
        </w:rPr>
        <w:t>e tamanho (</w:t>
      </w:r>
      <w:r w:rsidR="00E34D90" w:rsidRPr="004E101C">
        <w:rPr>
          <w:rFonts w:ascii="Arial" w:hAnsi="Arial" w:cs="Arial"/>
          <w:i/>
          <w:sz w:val="24"/>
          <w:szCs w:val="24"/>
        </w:rPr>
        <w:t>width</w:t>
      </w:r>
      <w:r w:rsidR="00E34D90">
        <w:rPr>
          <w:rFonts w:ascii="Arial" w:hAnsi="Arial" w:cs="Arial"/>
          <w:sz w:val="24"/>
          <w:szCs w:val="24"/>
        </w:rPr>
        <w:t xml:space="preserve">) da pétala, e espécie. </w:t>
      </w:r>
    </w:p>
    <w:p w:rsidR="00243993" w:rsidRDefault="00243993" w:rsidP="00E34D90">
      <w:pPr>
        <w:jc w:val="both"/>
        <w:rPr>
          <w:rFonts w:ascii="Arial" w:hAnsi="Arial" w:cs="Arial"/>
          <w:sz w:val="24"/>
          <w:szCs w:val="24"/>
        </w:rPr>
      </w:pPr>
      <w:r>
        <w:rPr>
          <w:rFonts w:ascii="Arial" w:hAnsi="Arial" w:cs="Arial"/>
          <w:b/>
          <w:sz w:val="24"/>
          <w:szCs w:val="24"/>
        </w:rPr>
        <w:t>Figura 3</w:t>
      </w:r>
      <w:r w:rsidRPr="004E101C">
        <w:rPr>
          <w:rFonts w:ascii="Arial" w:hAnsi="Arial" w:cs="Arial"/>
          <w:b/>
          <w:sz w:val="24"/>
          <w:szCs w:val="24"/>
        </w:rPr>
        <w:t>.</w:t>
      </w:r>
      <w:r>
        <w:rPr>
          <w:rFonts w:ascii="Arial" w:hAnsi="Arial" w:cs="Arial"/>
          <w:b/>
          <w:sz w:val="24"/>
          <w:szCs w:val="24"/>
        </w:rPr>
        <w:t>9</w:t>
      </w:r>
      <w:r>
        <w:rPr>
          <w:rFonts w:ascii="Arial" w:hAnsi="Arial" w:cs="Arial"/>
          <w:sz w:val="24"/>
          <w:szCs w:val="24"/>
        </w:rPr>
        <w:t>. Adotada de Han, Kamber &amp; Pei (2011). Visualização de um conjunto de dados de íris, usando uma matriz de dispersão (</w:t>
      </w:r>
      <w:r w:rsidRPr="004E101C">
        <w:rPr>
          <w:rFonts w:ascii="Arial" w:hAnsi="Arial" w:cs="Arial"/>
          <w:i/>
          <w:sz w:val="24"/>
          <w:szCs w:val="24"/>
        </w:rPr>
        <w:t>scatter-plot matrix</w:t>
      </w:r>
      <w:r>
        <w:rPr>
          <w:rFonts w:ascii="Arial" w:hAnsi="Arial" w:cs="Arial"/>
          <w:sz w:val="24"/>
          <w:szCs w:val="24"/>
        </w:rPr>
        <w:t>).</w:t>
      </w:r>
    </w:p>
    <w:p w:rsidR="00243993" w:rsidRDefault="00243993" w:rsidP="00E34D90">
      <w:pPr>
        <w:jc w:val="both"/>
        <w:rPr>
          <w:rFonts w:ascii="Arial" w:hAnsi="Arial" w:cs="Arial"/>
          <w:sz w:val="24"/>
          <w:szCs w:val="24"/>
        </w:rPr>
      </w:pPr>
    </w:p>
    <w:p w:rsidR="00E34D90" w:rsidRDefault="00243993" w:rsidP="00E34D90">
      <w:pPr>
        <w:jc w:val="both"/>
        <w:rPr>
          <w:rFonts w:ascii="Arial" w:hAnsi="Arial" w:cs="Arial"/>
          <w:sz w:val="24"/>
          <w:szCs w:val="24"/>
        </w:rPr>
      </w:pPr>
      <w:r>
        <w:rPr>
          <w:rFonts w:ascii="Arial" w:hAnsi="Arial" w:cs="Arial"/>
          <w:sz w:val="24"/>
          <w:szCs w:val="24"/>
        </w:rPr>
        <w:tab/>
      </w:r>
      <w:r w:rsidR="00E34D90">
        <w:rPr>
          <w:rFonts w:ascii="Arial" w:hAnsi="Arial" w:cs="Arial"/>
          <w:sz w:val="24"/>
          <w:szCs w:val="24"/>
        </w:rPr>
        <w:t xml:space="preserve">A técnica de matriz de dispersão, torna-se menos efetiva, à medida que aumenta a dimensionalidade. Uma outra técnica, chamada Coordenadas Paralelas, pode manipular alta dimensionalidade. É uma técnica de visualização, onde as dimensões são representadas como uma série de eixos paralelos, uns aos outros, e com igual espaçamento entre eles, nos quais os valores estão representados (Inselberg; Avidan, 1999).  Um registro de dados é representado por uma linha poligonal, que intercepta cada eixo para um correspondente ponto ao valor associado da dimensão (Han, Kamber &amp; Pei, 2011). Veja a </w:t>
      </w:r>
      <w:r w:rsidR="00E34D90">
        <w:rPr>
          <w:rFonts w:ascii="Arial" w:hAnsi="Arial" w:cs="Arial"/>
          <w:b/>
          <w:sz w:val="24"/>
          <w:szCs w:val="24"/>
        </w:rPr>
        <w:t>Figura 3</w:t>
      </w:r>
      <w:r w:rsidR="00E34D90" w:rsidRPr="00A47EE8">
        <w:rPr>
          <w:rFonts w:ascii="Arial" w:hAnsi="Arial" w:cs="Arial"/>
          <w:b/>
          <w:sz w:val="24"/>
          <w:szCs w:val="24"/>
        </w:rPr>
        <w:t>.</w:t>
      </w:r>
      <w:r>
        <w:rPr>
          <w:rFonts w:ascii="Arial" w:hAnsi="Arial" w:cs="Arial"/>
          <w:b/>
          <w:sz w:val="24"/>
          <w:szCs w:val="24"/>
        </w:rPr>
        <w:t>10</w:t>
      </w:r>
      <w:r w:rsidR="00E34D90">
        <w:rPr>
          <w:rFonts w:ascii="Arial" w:hAnsi="Arial" w:cs="Arial"/>
          <w:sz w:val="24"/>
          <w:szCs w:val="24"/>
        </w:rPr>
        <w:t>.</w:t>
      </w:r>
    </w:p>
    <w:p w:rsidR="00E34D90" w:rsidRDefault="00E34D90" w:rsidP="00E34D90">
      <w:pPr>
        <w:jc w:val="both"/>
        <w:rPr>
          <w:rFonts w:ascii="Arial" w:hAnsi="Arial" w:cs="Arial"/>
          <w:b/>
          <w:sz w:val="24"/>
          <w:szCs w:val="24"/>
        </w:rPr>
      </w:pPr>
    </w:p>
    <w:p w:rsidR="00E34D90" w:rsidRDefault="00E34D90" w:rsidP="00E34D90">
      <w:pPr>
        <w:jc w:val="both"/>
        <w:rPr>
          <w:rFonts w:ascii="Arial" w:hAnsi="Arial" w:cs="Arial"/>
          <w:b/>
          <w:sz w:val="24"/>
          <w:szCs w:val="24"/>
        </w:rPr>
      </w:pPr>
    </w:p>
    <w:p w:rsidR="00E34D90" w:rsidRDefault="00E34D90" w:rsidP="00E34D90">
      <w:pPr>
        <w:jc w:val="both"/>
        <w:rPr>
          <w:rFonts w:ascii="Arial" w:hAnsi="Arial" w:cs="Arial"/>
          <w:b/>
          <w:sz w:val="24"/>
          <w:szCs w:val="24"/>
        </w:rPr>
      </w:pPr>
    </w:p>
    <w:p w:rsidR="00E34D90" w:rsidRDefault="00E34D90" w:rsidP="00E34D90">
      <w:pPr>
        <w:jc w:val="both"/>
        <w:rPr>
          <w:rFonts w:ascii="Arial" w:hAnsi="Arial" w:cs="Arial"/>
          <w:b/>
          <w:sz w:val="24"/>
          <w:szCs w:val="24"/>
        </w:rPr>
      </w:pPr>
    </w:p>
    <w:p w:rsidR="00E34D90" w:rsidRDefault="00E34D90" w:rsidP="00E34D90">
      <w:pPr>
        <w:jc w:val="both"/>
        <w:rPr>
          <w:rFonts w:ascii="Arial" w:hAnsi="Arial" w:cs="Arial"/>
          <w:b/>
          <w:sz w:val="24"/>
          <w:szCs w:val="24"/>
        </w:rPr>
      </w:pPr>
    </w:p>
    <w:p w:rsidR="00243993" w:rsidRDefault="00243993" w:rsidP="00243993">
      <w:pPr>
        <w:pStyle w:val="PargrafodaLista"/>
        <w:jc w:val="both"/>
        <w:rPr>
          <w:rFonts w:ascii="Arial" w:hAnsi="Arial" w:cs="Arial"/>
          <w:b/>
          <w:sz w:val="24"/>
          <w:szCs w:val="24"/>
        </w:rPr>
      </w:pPr>
    </w:p>
    <w:p w:rsidR="00243993" w:rsidRDefault="00243993" w:rsidP="00243993">
      <w:pPr>
        <w:pStyle w:val="PargrafodaLista"/>
        <w:jc w:val="both"/>
        <w:rPr>
          <w:rFonts w:ascii="Arial" w:hAnsi="Arial" w:cs="Arial"/>
          <w:b/>
          <w:sz w:val="24"/>
          <w:szCs w:val="24"/>
        </w:rPr>
      </w:pPr>
      <w:r w:rsidRPr="00A47EE8">
        <w:rPr>
          <w:noProof/>
          <w:lang w:eastAsia="pt-BR"/>
        </w:rPr>
        <mc:AlternateContent>
          <mc:Choice Requires="wps">
            <w:drawing>
              <wp:anchor distT="45720" distB="45720" distL="114300" distR="114300" simplePos="0" relativeHeight="251685888" behindDoc="0" locked="0" layoutInCell="1" allowOverlap="1" wp14:anchorId="27A162A2" wp14:editId="7551AE2D">
                <wp:simplePos x="0" y="0"/>
                <wp:positionH relativeFrom="margin">
                  <wp:posOffset>5080</wp:posOffset>
                </wp:positionH>
                <wp:positionV relativeFrom="paragraph">
                  <wp:posOffset>345440</wp:posOffset>
                </wp:positionV>
                <wp:extent cx="5400675" cy="1404620"/>
                <wp:effectExtent l="0" t="0" r="9525" b="0"/>
                <wp:wrapSquare wrapText="bothSides"/>
                <wp:docPr id="21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1404620"/>
                        </a:xfrm>
                        <a:prstGeom prst="rect">
                          <a:avLst/>
                        </a:prstGeom>
                        <a:solidFill>
                          <a:srgbClr val="FFFFFF"/>
                        </a:solidFill>
                        <a:ln w="9525">
                          <a:noFill/>
                          <a:miter lim="800000"/>
                          <a:headEnd/>
                          <a:tailEnd/>
                        </a:ln>
                      </wps:spPr>
                      <wps:txbx>
                        <w:txbxContent>
                          <w:p w:rsidR="008E3CA1" w:rsidRDefault="008E3CA1" w:rsidP="00E34D90">
                            <w:pPr>
                              <w:jc w:val="center"/>
                            </w:pPr>
                            <w:r>
                              <w:rPr>
                                <w:noProof/>
                                <w:lang w:eastAsia="pt-BR"/>
                              </w:rPr>
                              <w:drawing>
                                <wp:inline distT="0" distB="0" distL="0" distR="0" wp14:anchorId="41651527" wp14:editId="5DE93F27">
                                  <wp:extent cx="3752850" cy="2828925"/>
                                  <wp:effectExtent l="0" t="0" r="0" b="9525"/>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52850" cy="2828925"/>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A162A2" id="_x0000_s1052" type="#_x0000_t202" style="position:absolute;left:0;text-align:left;margin-left:.4pt;margin-top:27.2pt;width:425.25pt;height:110.6pt;z-index:2516858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" stroked="f">
                <v:textbox style="mso-fit-shape-to-text:t">
                  <w:txbxContent>
                    <w:p w:rsidR="008E3CA1" w:rsidRDefault="008E3CA1" w:rsidP="00E34D90">
                      <w:pPr>
                        <w:jc w:val="center"/>
                      </w:pPr>
                      <w:r>
                        <w:rPr>
                          <w:noProof/>
                          <w:lang w:eastAsia="pt-BR"/>
                        </w:rPr>
                        <w:drawing>
                          <wp:inline distT="0" distB="0" distL="0" distR="0" wp14:anchorId="41651527" wp14:editId="5DE93F27">
                            <wp:extent cx="3752850" cy="2828925"/>
                            <wp:effectExtent l="0" t="0" r="0" b="9525"/>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52850" cy="2828925"/>
                                    </a:xfrm>
                                    <a:prstGeom prst="rect">
                                      <a:avLst/>
                                    </a:prstGeom>
                                  </pic:spPr>
                                </pic:pic>
                              </a:graphicData>
                            </a:graphic>
                          </wp:inline>
                        </w:drawing>
                      </w:r>
                    </w:p>
                  </w:txbxContent>
                </v:textbox>
                <w10:wrap type="square" anchorx="margin"/>
              </v:shape>
            </w:pict>
          </mc:Fallback>
        </mc:AlternateContent>
      </w:r>
    </w:p>
    <w:p w:rsidR="00243993" w:rsidRDefault="00243993" w:rsidP="00243993">
      <w:pPr>
        <w:jc w:val="both"/>
        <w:rPr>
          <w:rFonts w:ascii="Arial" w:hAnsi="Arial" w:cs="Arial"/>
          <w:sz w:val="24"/>
          <w:szCs w:val="24"/>
        </w:rPr>
      </w:pPr>
      <w:r>
        <w:rPr>
          <w:rFonts w:ascii="Arial" w:hAnsi="Arial" w:cs="Arial"/>
          <w:b/>
          <w:sz w:val="24"/>
          <w:szCs w:val="24"/>
        </w:rPr>
        <w:t>Figura 3</w:t>
      </w:r>
      <w:r w:rsidRPr="00A47EE8">
        <w:rPr>
          <w:rFonts w:ascii="Arial" w:hAnsi="Arial" w:cs="Arial"/>
          <w:b/>
          <w:sz w:val="24"/>
          <w:szCs w:val="24"/>
        </w:rPr>
        <w:t>.</w:t>
      </w:r>
      <w:r>
        <w:rPr>
          <w:rFonts w:ascii="Arial" w:hAnsi="Arial" w:cs="Arial"/>
          <w:b/>
          <w:sz w:val="24"/>
          <w:szCs w:val="24"/>
        </w:rPr>
        <w:t>10</w:t>
      </w:r>
      <w:r>
        <w:rPr>
          <w:rFonts w:ascii="Arial" w:hAnsi="Arial" w:cs="Arial"/>
          <w:sz w:val="24"/>
          <w:szCs w:val="24"/>
        </w:rPr>
        <w:t>. Adotada de Han, Kamber &amp; Pei (2011). Visualização que usa Coordenadas Paralelas.</w:t>
      </w:r>
    </w:p>
    <w:p w:rsidR="00243993" w:rsidRDefault="00243993" w:rsidP="00243993">
      <w:pPr>
        <w:pStyle w:val="PargrafodaLista"/>
        <w:jc w:val="both"/>
        <w:rPr>
          <w:rFonts w:ascii="Arial" w:hAnsi="Arial" w:cs="Arial"/>
          <w:b/>
          <w:sz w:val="24"/>
          <w:szCs w:val="24"/>
        </w:rPr>
      </w:pPr>
    </w:p>
    <w:p w:rsidR="00E34D90" w:rsidRPr="00DA72A7" w:rsidRDefault="00E34D90" w:rsidP="008171D4">
      <w:pPr>
        <w:pStyle w:val="PargrafodaLista"/>
        <w:numPr>
          <w:ilvl w:val="2"/>
          <w:numId w:val="47"/>
        </w:numPr>
        <w:jc w:val="both"/>
        <w:rPr>
          <w:rFonts w:ascii="Arial" w:hAnsi="Arial" w:cs="Arial"/>
          <w:b/>
          <w:sz w:val="24"/>
          <w:szCs w:val="24"/>
        </w:rPr>
      </w:pPr>
      <w:r w:rsidRPr="00DA72A7">
        <w:rPr>
          <w:rFonts w:ascii="Arial" w:hAnsi="Arial" w:cs="Arial"/>
          <w:b/>
          <w:sz w:val="24"/>
          <w:szCs w:val="24"/>
        </w:rPr>
        <w:t>Visualização Iconográfica</w:t>
      </w:r>
    </w:p>
    <w:p w:rsidR="00E34D90" w:rsidRDefault="00E34D90" w:rsidP="00E34D90">
      <w:pPr>
        <w:pStyle w:val="PargrafodaLista"/>
        <w:ind w:left="0"/>
        <w:jc w:val="both"/>
        <w:rPr>
          <w:rFonts w:ascii="Arial" w:hAnsi="Arial" w:cs="Arial"/>
          <w:sz w:val="24"/>
          <w:szCs w:val="24"/>
        </w:rPr>
      </w:pPr>
    </w:p>
    <w:p w:rsidR="00E34D90" w:rsidRDefault="00E34D90" w:rsidP="00E34D90">
      <w:pPr>
        <w:jc w:val="both"/>
        <w:rPr>
          <w:rFonts w:ascii="Arial" w:hAnsi="Arial" w:cs="Arial"/>
          <w:sz w:val="24"/>
          <w:szCs w:val="24"/>
        </w:rPr>
      </w:pPr>
      <w:r>
        <w:rPr>
          <w:rFonts w:ascii="Arial" w:hAnsi="Arial" w:cs="Arial"/>
          <w:sz w:val="24"/>
          <w:szCs w:val="24"/>
        </w:rPr>
        <w:tab/>
        <w:t xml:space="preserve">Essa técnica usa pequenos ícones para representar dados multidimensionais. Ou seja, essa técnica, tem como objetivo, mapear os atributos em características particulares de ícones. Cada característica do ícone, representa um atributo dos dados multidimensional (Han, Kamber &amp; Pei, 2011]. Popularmente, essa técnica, trabalha com dois ícones: </w:t>
      </w:r>
      <w:r w:rsidRPr="00834611">
        <w:rPr>
          <w:rFonts w:ascii="Arial" w:hAnsi="Arial" w:cs="Arial"/>
          <w:b/>
          <w:i/>
          <w:sz w:val="24"/>
          <w:szCs w:val="24"/>
        </w:rPr>
        <w:t>Chernoff faces</w:t>
      </w:r>
      <w:r>
        <w:rPr>
          <w:rFonts w:ascii="Arial" w:hAnsi="Arial" w:cs="Arial"/>
          <w:sz w:val="24"/>
          <w:szCs w:val="24"/>
        </w:rPr>
        <w:t xml:space="preserve"> and </w:t>
      </w:r>
      <w:r>
        <w:rPr>
          <w:rFonts w:ascii="Arial" w:hAnsi="Arial" w:cs="Arial"/>
          <w:b/>
          <w:i/>
          <w:sz w:val="24"/>
          <w:szCs w:val="24"/>
        </w:rPr>
        <w:t>S</w:t>
      </w:r>
      <w:r w:rsidRPr="00834611">
        <w:rPr>
          <w:rFonts w:ascii="Arial" w:hAnsi="Arial" w:cs="Arial"/>
          <w:b/>
          <w:i/>
          <w:sz w:val="24"/>
          <w:szCs w:val="24"/>
        </w:rPr>
        <w:t>tick figures</w:t>
      </w:r>
      <w:r>
        <w:rPr>
          <w:rFonts w:ascii="Arial" w:hAnsi="Arial" w:cs="Arial"/>
          <w:sz w:val="24"/>
          <w:szCs w:val="24"/>
        </w:rPr>
        <w:t xml:space="preserve">. </w:t>
      </w:r>
    </w:p>
    <w:p w:rsidR="00E34D90" w:rsidRDefault="00E34D90" w:rsidP="00E34D90">
      <w:pPr>
        <w:jc w:val="both"/>
        <w:rPr>
          <w:rFonts w:ascii="Arial" w:hAnsi="Arial" w:cs="Arial"/>
          <w:sz w:val="24"/>
          <w:szCs w:val="24"/>
        </w:rPr>
      </w:pPr>
    </w:p>
    <w:p w:rsidR="00E34D90" w:rsidRPr="0095231C" w:rsidRDefault="00E34D90" w:rsidP="008171D4">
      <w:pPr>
        <w:pStyle w:val="PargrafodaLista"/>
        <w:numPr>
          <w:ilvl w:val="3"/>
          <w:numId w:val="47"/>
        </w:numPr>
        <w:jc w:val="both"/>
        <w:rPr>
          <w:rFonts w:ascii="Arial" w:hAnsi="Arial" w:cs="Arial"/>
          <w:b/>
          <w:sz w:val="24"/>
          <w:szCs w:val="24"/>
        </w:rPr>
      </w:pPr>
      <w:r w:rsidRPr="0095231C">
        <w:rPr>
          <w:rFonts w:ascii="Arial" w:hAnsi="Arial" w:cs="Arial"/>
          <w:b/>
          <w:sz w:val="24"/>
          <w:szCs w:val="24"/>
        </w:rPr>
        <w:t xml:space="preserve">Chernoff faces  </w:t>
      </w:r>
    </w:p>
    <w:p w:rsidR="00E34D90" w:rsidRDefault="00E34D90" w:rsidP="00E34D90">
      <w:pPr>
        <w:pStyle w:val="PargrafodaLista"/>
        <w:ind w:left="0"/>
        <w:jc w:val="both"/>
        <w:rPr>
          <w:rFonts w:ascii="Arial" w:hAnsi="Arial" w:cs="Arial"/>
          <w:sz w:val="24"/>
          <w:szCs w:val="24"/>
        </w:rPr>
      </w:pPr>
    </w:p>
    <w:p w:rsidR="00E34D90" w:rsidRDefault="00E34D90" w:rsidP="00E34D90">
      <w:pPr>
        <w:jc w:val="both"/>
        <w:rPr>
          <w:rFonts w:ascii="Arial" w:hAnsi="Arial" w:cs="Arial"/>
          <w:sz w:val="24"/>
          <w:szCs w:val="24"/>
        </w:rPr>
      </w:pPr>
      <w:r>
        <w:rPr>
          <w:rFonts w:ascii="Arial" w:hAnsi="Arial" w:cs="Arial"/>
          <w:sz w:val="24"/>
          <w:szCs w:val="24"/>
        </w:rPr>
        <w:tab/>
        <w:t xml:space="preserve">Esta técnica </w:t>
      </w:r>
      <w:r w:rsidRPr="00B34957">
        <w:rPr>
          <w:rFonts w:ascii="Arial" w:hAnsi="Arial" w:cs="Arial"/>
          <w:sz w:val="24"/>
          <w:szCs w:val="24"/>
        </w:rPr>
        <w:t>foi introduzido em 1973 pelo estatístico Herman Chernoff. Ele mapeou dados multidimensionais acima de 18 variáveis (ou dimensões) usando características faciais humanas (</w:t>
      </w:r>
      <w:r>
        <w:rPr>
          <w:rFonts w:ascii="Arial" w:hAnsi="Arial" w:cs="Arial"/>
          <w:b/>
          <w:sz w:val="24"/>
          <w:szCs w:val="24"/>
        </w:rPr>
        <w:t>Figura 3</w:t>
      </w:r>
      <w:r w:rsidRPr="00B34957">
        <w:rPr>
          <w:rFonts w:ascii="Arial" w:hAnsi="Arial" w:cs="Arial"/>
          <w:b/>
          <w:sz w:val="24"/>
          <w:szCs w:val="24"/>
        </w:rPr>
        <w:t>.1</w:t>
      </w:r>
      <w:r>
        <w:rPr>
          <w:rFonts w:ascii="Arial" w:hAnsi="Arial" w:cs="Arial"/>
          <w:b/>
          <w:sz w:val="24"/>
          <w:szCs w:val="24"/>
        </w:rPr>
        <w:t>0</w:t>
      </w:r>
      <w:r w:rsidRPr="00B34957">
        <w:rPr>
          <w:rFonts w:ascii="Arial" w:hAnsi="Arial" w:cs="Arial"/>
          <w:sz w:val="24"/>
          <w:szCs w:val="24"/>
        </w:rPr>
        <w:t>). Essa técnica ajuda a revelar tendências nos dados. Componentes faciais, tais como os olhos, a boca, as orelhas, e nariz, representam valores atuais das dimensões pelo sua forma, tamanho, posicionamento e localização. Por exemplo, as dimensões podem ser mapeadas para seguir as características: tamanho dos olhos, espaço entre os olhos, comprimento do nariz, curvatura da boca, tamanho da boca, abertura da boca, tamanho da pupila, inclinação da sobrancelha, excentricidade dos olhos e cabeça.</w:t>
      </w:r>
    </w:p>
    <w:p w:rsidR="00E34D90" w:rsidRPr="00DA72A7" w:rsidRDefault="00B02EBA" w:rsidP="00E34D90">
      <w:pPr>
        <w:pStyle w:val="PargrafodaLista"/>
        <w:ind w:left="0"/>
        <w:jc w:val="both"/>
        <w:rPr>
          <w:rFonts w:ascii="Arial" w:hAnsi="Arial" w:cs="Arial"/>
          <w:sz w:val="24"/>
          <w:szCs w:val="24"/>
        </w:rPr>
      </w:pPr>
      <w:r w:rsidRPr="001B24ED">
        <w:rPr>
          <w:rFonts w:ascii="Arial" w:eastAsiaTheme="minorEastAsia" w:hAnsi="Arial" w:cs="Arial"/>
          <w:noProof/>
          <w:sz w:val="24"/>
          <w:szCs w:val="24"/>
          <w:lang w:eastAsia="pt-BR"/>
        </w:rPr>
        <w:lastRenderedPageBreak/>
        <mc:AlternateContent>
          <mc:Choice Requires="wps">
            <w:drawing>
              <wp:anchor distT="45720" distB="45720" distL="114300" distR="114300" simplePos="0" relativeHeight="251686912" behindDoc="0" locked="0" layoutInCell="1" allowOverlap="1" wp14:anchorId="0524A73C" wp14:editId="6A305288">
                <wp:simplePos x="0" y="0"/>
                <wp:positionH relativeFrom="margin">
                  <wp:posOffset>0</wp:posOffset>
                </wp:positionH>
                <wp:positionV relativeFrom="paragraph">
                  <wp:posOffset>1787525</wp:posOffset>
                </wp:positionV>
                <wp:extent cx="5467350" cy="1404620"/>
                <wp:effectExtent l="0" t="0" r="0" b="0"/>
                <wp:wrapSquare wrapText="bothSides"/>
                <wp:docPr id="21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7350" cy="1404620"/>
                        </a:xfrm>
                        <a:prstGeom prst="rect">
                          <a:avLst/>
                        </a:prstGeom>
                        <a:solidFill>
                          <a:srgbClr val="FFFFFF"/>
                        </a:solidFill>
                        <a:ln w="9525">
                          <a:noFill/>
                          <a:miter lim="800000"/>
                          <a:headEnd/>
                          <a:tailEnd/>
                        </a:ln>
                      </wps:spPr>
                      <wps:txbx>
                        <w:txbxContent>
                          <w:p w:rsidR="008E3CA1" w:rsidRDefault="008E3CA1" w:rsidP="00E34D90">
                            <w:pPr>
                              <w:jc w:val="center"/>
                            </w:pPr>
                            <w:r>
                              <w:rPr>
                                <w:noProof/>
                                <w:lang w:eastAsia="pt-BR"/>
                              </w:rPr>
                              <w:drawing>
                                <wp:inline distT="0" distB="0" distL="0" distR="0" wp14:anchorId="02FA426E" wp14:editId="55D33AF8">
                                  <wp:extent cx="3133725" cy="2438400"/>
                                  <wp:effectExtent l="0" t="0" r="9525"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33725" cy="2438400"/>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24A73C" id="_x0000_s1053" type="#_x0000_t202" style="position:absolute;left:0;text-align:left;margin-left:0;margin-top:140.75pt;width:430.5pt;height:110.6pt;z-index:2516869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" stroked="f">
                <v:textbox style="mso-fit-shape-to-text:t">
                  <w:txbxContent>
                    <w:p w:rsidR="008E3CA1" w:rsidRDefault="008E3CA1" w:rsidP="00E34D90">
                      <w:pPr>
                        <w:jc w:val="center"/>
                      </w:pPr>
                      <w:r>
                        <w:rPr>
                          <w:noProof/>
                          <w:lang w:eastAsia="pt-BR"/>
                        </w:rPr>
                        <w:drawing>
                          <wp:inline distT="0" distB="0" distL="0" distR="0" wp14:anchorId="02FA426E" wp14:editId="55D33AF8">
                            <wp:extent cx="3133725" cy="2438400"/>
                            <wp:effectExtent l="0" t="0" r="9525"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33725" cy="2438400"/>
                                    </a:xfrm>
                                    <a:prstGeom prst="rect">
                                      <a:avLst/>
                                    </a:prstGeom>
                                  </pic:spPr>
                                </pic:pic>
                              </a:graphicData>
                            </a:graphic>
                          </wp:inline>
                        </w:drawing>
                      </w:r>
                    </w:p>
                  </w:txbxContent>
                </v:textbox>
                <w10:wrap type="square" anchorx="margin"/>
              </v:shape>
            </w:pict>
          </mc:Fallback>
        </mc:AlternateContent>
      </w:r>
      <w:r w:rsidR="00E34D90">
        <w:rPr>
          <w:rFonts w:ascii="Arial" w:hAnsi="Arial" w:cs="Arial"/>
          <w:sz w:val="24"/>
          <w:szCs w:val="24"/>
        </w:rPr>
        <w:tab/>
        <w:t xml:space="preserve">As </w:t>
      </w:r>
      <w:r w:rsidR="00E34D90" w:rsidRPr="00DA72A7">
        <w:rPr>
          <w:rFonts w:ascii="Arial" w:hAnsi="Arial" w:cs="Arial"/>
          <w:b/>
          <w:i/>
          <w:sz w:val="24"/>
          <w:szCs w:val="24"/>
        </w:rPr>
        <w:t>Chernoff</w:t>
      </w:r>
      <w:r w:rsidR="00E34D90">
        <w:rPr>
          <w:rFonts w:ascii="Arial" w:hAnsi="Arial" w:cs="Arial"/>
          <w:sz w:val="24"/>
          <w:szCs w:val="24"/>
        </w:rPr>
        <w:t xml:space="preserve"> faces explora a capacidade humana de reconhecer e analisar faces, para perceber pequenas diferenças em características faciais e assimilar muitas características faciais de uma só vez. Desta forma, elas facilitam a visualização de regularidades e irregularidades, presentes nos dados, embora seja limitado para relacionamentos múltiplos (Han &amp; Kamber &amp; Pei, 2011]. Ainda segundo os mesmos autores, uma outra limitação é que, os dados, propriamente dito, não são mostrados, uma vez que aquelas figuras, não transmitem qualquer informação sobre os rea</w:t>
      </w:r>
      <w:r>
        <w:rPr>
          <w:rFonts w:ascii="Arial" w:hAnsi="Arial" w:cs="Arial"/>
          <w:sz w:val="24"/>
          <w:szCs w:val="24"/>
        </w:rPr>
        <w:t>is valores ou relacionamentos.</w:t>
      </w:r>
      <w:r w:rsidR="00E34D90">
        <w:rPr>
          <w:rFonts w:ascii="Arial" w:hAnsi="Arial" w:cs="Arial"/>
          <w:sz w:val="24"/>
          <w:szCs w:val="24"/>
        </w:rPr>
        <w:t xml:space="preserve"> </w:t>
      </w:r>
      <w:r>
        <w:rPr>
          <w:rFonts w:ascii="Arial" w:hAnsi="Arial" w:cs="Arial"/>
          <w:sz w:val="24"/>
          <w:szCs w:val="24"/>
        </w:rPr>
        <w:t>Veja a Figura 3.11.</w:t>
      </w:r>
    </w:p>
    <w:p w:rsidR="00E34D90" w:rsidRDefault="00B02EBA" w:rsidP="00E34D90">
      <w:pPr>
        <w:jc w:val="both"/>
        <w:rPr>
          <w:rFonts w:ascii="Arial" w:eastAsiaTheme="minorEastAsia" w:hAnsi="Arial" w:cs="Arial"/>
          <w:sz w:val="24"/>
          <w:szCs w:val="24"/>
        </w:rPr>
      </w:pPr>
      <w:r>
        <w:rPr>
          <w:rFonts w:ascii="Arial" w:hAnsi="Arial" w:cs="Arial"/>
          <w:b/>
          <w:sz w:val="24"/>
          <w:szCs w:val="24"/>
        </w:rPr>
        <w:t>Figura 3</w:t>
      </w:r>
      <w:r w:rsidRPr="001B24ED">
        <w:rPr>
          <w:rFonts w:ascii="Arial" w:hAnsi="Arial" w:cs="Arial"/>
          <w:b/>
          <w:sz w:val="24"/>
          <w:szCs w:val="24"/>
        </w:rPr>
        <w:t>.1</w:t>
      </w:r>
      <w:r>
        <w:rPr>
          <w:rFonts w:ascii="Arial" w:hAnsi="Arial" w:cs="Arial"/>
          <w:b/>
          <w:sz w:val="24"/>
          <w:szCs w:val="24"/>
        </w:rPr>
        <w:t>1</w:t>
      </w:r>
      <w:r>
        <w:rPr>
          <w:rFonts w:ascii="Arial" w:hAnsi="Arial" w:cs="Arial"/>
          <w:sz w:val="24"/>
          <w:szCs w:val="24"/>
        </w:rPr>
        <w:t>. Adotada de Han &amp; Kamber &amp; Pei (2011). Chernoff faces. Cada face representando um ponto de dado n-dimensional (</w:t>
      </w:r>
      <w:proofErr w:type="gramStart"/>
      <w:r>
        <w:rPr>
          <w:rFonts w:ascii="Arial" w:hAnsi="Arial" w:cs="Arial"/>
          <w:sz w:val="24"/>
          <w:szCs w:val="24"/>
        </w:rPr>
        <w:t xml:space="preserve">n </w:t>
      </w:r>
      <m:oMath>
        <m:r>
          <w:rPr>
            <w:rFonts w:ascii="Cambria Math" w:hAnsi="Cambria Math" w:cs="Arial"/>
            <w:sz w:val="24"/>
            <w:szCs w:val="24"/>
          </w:rPr>
          <m:t>≤</m:t>
        </m:r>
      </m:oMath>
      <w:r w:rsidRPr="001B24ED">
        <w:rPr>
          <w:rFonts w:ascii="Arial" w:eastAsiaTheme="minorEastAsia" w:hAnsi="Arial" w:cs="Arial"/>
          <w:sz w:val="24"/>
          <w:szCs w:val="24"/>
        </w:rPr>
        <w:t xml:space="preserve"> 18</w:t>
      </w:r>
      <w:proofErr w:type="gramEnd"/>
      <w:r>
        <w:rPr>
          <w:rFonts w:ascii="Arial" w:eastAsiaTheme="minorEastAsia" w:hAnsi="Arial" w:cs="Arial"/>
          <w:sz w:val="24"/>
          <w:szCs w:val="24"/>
        </w:rPr>
        <w:t>).</w:t>
      </w:r>
    </w:p>
    <w:p w:rsidR="00B02EBA" w:rsidRDefault="00B02EBA" w:rsidP="00E34D90">
      <w:pPr>
        <w:jc w:val="both"/>
        <w:rPr>
          <w:rFonts w:ascii="Arial" w:eastAsiaTheme="minorEastAsia" w:hAnsi="Arial" w:cs="Arial"/>
          <w:sz w:val="24"/>
          <w:szCs w:val="24"/>
        </w:rPr>
      </w:pPr>
    </w:p>
    <w:p w:rsidR="00E34D90" w:rsidRDefault="00E34D90" w:rsidP="00E34D90">
      <w:pPr>
        <w:jc w:val="both"/>
        <w:rPr>
          <w:rFonts w:ascii="Arial" w:hAnsi="Arial" w:cs="Arial"/>
          <w:b/>
          <w:i/>
          <w:sz w:val="24"/>
          <w:szCs w:val="24"/>
        </w:rPr>
      </w:pPr>
      <w:r>
        <w:rPr>
          <w:rFonts w:ascii="Arial" w:hAnsi="Arial" w:cs="Arial"/>
          <w:b/>
          <w:i/>
          <w:sz w:val="24"/>
          <w:szCs w:val="24"/>
        </w:rPr>
        <w:t>3.8.4 Stick figures</w:t>
      </w:r>
    </w:p>
    <w:p w:rsidR="00E34D90" w:rsidRDefault="00E34D90" w:rsidP="00E34D90">
      <w:pPr>
        <w:jc w:val="both"/>
        <w:rPr>
          <w:rFonts w:ascii="Arial" w:hAnsi="Arial" w:cs="Arial"/>
          <w:sz w:val="24"/>
          <w:szCs w:val="24"/>
        </w:rPr>
      </w:pPr>
      <w:r>
        <w:rPr>
          <w:rFonts w:ascii="Arial" w:hAnsi="Arial" w:cs="Arial"/>
          <w:sz w:val="24"/>
          <w:szCs w:val="24"/>
        </w:rPr>
        <w:tab/>
        <w:t>A técnica de visualização Stick figures, utiliza duas dimensões da tela para mapear duas dimensões dos dados e as demais dimensões são mapeadas para os ângulos e/ou comprimento dos segmentos de um ícone formado por múltiplos segmentos de retas (Han &amp; Ka</w:t>
      </w:r>
      <w:r w:rsidR="00B02EBA">
        <w:rPr>
          <w:rFonts w:ascii="Arial" w:hAnsi="Arial" w:cs="Arial"/>
          <w:sz w:val="24"/>
          <w:szCs w:val="24"/>
        </w:rPr>
        <w:t>mber &amp; Pei, 2011). A Figura 3.12</w:t>
      </w:r>
      <w:r>
        <w:rPr>
          <w:rFonts w:ascii="Arial" w:hAnsi="Arial" w:cs="Arial"/>
          <w:sz w:val="24"/>
          <w:szCs w:val="24"/>
        </w:rPr>
        <w:t xml:space="preserve">, mostra os dados do censo, onde idade e renda são mapeados para os eixos e as demais dimensões (sex, educação, e assim por diante) são mapeadas para </w:t>
      </w:r>
      <w:r w:rsidRPr="001601F0">
        <w:rPr>
          <w:rFonts w:ascii="Arial" w:hAnsi="Arial" w:cs="Arial"/>
          <w:i/>
          <w:sz w:val="24"/>
          <w:szCs w:val="24"/>
        </w:rPr>
        <w:t>stick figues</w:t>
      </w:r>
      <w:r>
        <w:rPr>
          <w:rFonts w:ascii="Arial" w:hAnsi="Arial" w:cs="Arial"/>
          <w:sz w:val="24"/>
          <w:szCs w:val="24"/>
        </w:rPr>
        <w:t>.</w:t>
      </w:r>
    </w:p>
    <w:p w:rsidR="00E34D90" w:rsidRDefault="00E34D90" w:rsidP="00E34D90">
      <w:pPr>
        <w:jc w:val="both"/>
        <w:rPr>
          <w:rFonts w:ascii="Arial" w:hAnsi="Arial" w:cs="Arial"/>
          <w:sz w:val="24"/>
          <w:szCs w:val="24"/>
        </w:rPr>
      </w:pPr>
      <w:r>
        <w:rPr>
          <w:rFonts w:ascii="Arial" w:hAnsi="Arial" w:cs="Arial"/>
          <w:sz w:val="24"/>
          <w:szCs w:val="24"/>
        </w:rPr>
        <w:tab/>
        <w:t>Segundo Han &amp; kamber &amp; Pei (2011), quando mapeados na tela, os ícones (um para cada item de dado) formam texturas que variam de acordo com as características dos dados, permitindo identificar padrões na imagem que podem indicar dependência funcional entre os atributos visualizados.</w:t>
      </w:r>
    </w:p>
    <w:p w:rsidR="00B02EBA" w:rsidRDefault="00B02EBA" w:rsidP="00E34D90">
      <w:pPr>
        <w:jc w:val="both"/>
        <w:rPr>
          <w:rFonts w:ascii="Arial" w:hAnsi="Arial" w:cs="Arial"/>
          <w:sz w:val="24"/>
          <w:szCs w:val="24"/>
        </w:rPr>
      </w:pPr>
    </w:p>
    <w:p w:rsidR="00B02EBA" w:rsidRDefault="00B02EBA" w:rsidP="00E34D90">
      <w:pPr>
        <w:jc w:val="both"/>
        <w:rPr>
          <w:rFonts w:ascii="Arial" w:hAnsi="Arial" w:cs="Arial"/>
          <w:sz w:val="24"/>
          <w:szCs w:val="24"/>
        </w:rPr>
      </w:pPr>
    </w:p>
    <w:p w:rsidR="00B02EBA" w:rsidRDefault="00B02EBA" w:rsidP="00E34D90">
      <w:pPr>
        <w:jc w:val="both"/>
        <w:rPr>
          <w:rFonts w:ascii="Arial" w:hAnsi="Arial" w:cs="Arial"/>
          <w:sz w:val="24"/>
          <w:szCs w:val="24"/>
        </w:rPr>
      </w:pPr>
    </w:p>
    <w:p w:rsidR="00B02EBA" w:rsidRDefault="00B02EBA" w:rsidP="00E34D90">
      <w:pPr>
        <w:jc w:val="both"/>
        <w:rPr>
          <w:rFonts w:ascii="Arial" w:hAnsi="Arial" w:cs="Arial"/>
          <w:sz w:val="24"/>
          <w:szCs w:val="24"/>
        </w:rPr>
      </w:pPr>
    </w:p>
    <w:p w:rsidR="00B02EBA" w:rsidRDefault="00B02EBA" w:rsidP="00E34D90">
      <w:pPr>
        <w:jc w:val="both"/>
        <w:rPr>
          <w:rFonts w:ascii="Arial" w:hAnsi="Arial" w:cs="Arial"/>
          <w:sz w:val="24"/>
          <w:szCs w:val="24"/>
        </w:rPr>
      </w:pPr>
      <w:r w:rsidRPr="00490C90">
        <w:rPr>
          <w:noProof/>
          <w:lang w:eastAsia="pt-BR"/>
        </w:rPr>
        <w:lastRenderedPageBreak/>
        <mc:AlternateContent>
          <mc:Choice Requires="wps">
            <w:drawing>
              <wp:anchor distT="45720" distB="45720" distL="114300" distR="114300" simplePos="0" relativeHeight="251687936" behindDoc="0" locked="0" layoutInCell="1" allowOverlap="1" wp14:anchorId="769EA457" wp14:editId="3F138621">
                <wp:simplePos x="0" y="0"/>
                <wp:positionH relativeFrom="margin">
                  <wp:posOffset>57150</wp:posOffset>
                </wp:positionH>
                <wp:positionV relativeFrom="paragraph">
                  <wp:posOffset>457835</wp:posOffset>
                </wp:positionV>
                <wp:extent cx="5486400" cy="1404620"/>
                <wp:effectExtent l="0" t="0" r="0" b="0"/>
                <wp:wrapSquare wrapText="bothSides"/>
                <wp:docPr id="22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4620"/>
                        </a:xfrm>
                        <a:prstGeom prst="rect">
                          <a:avLst/>
                        </a:prstGeom>
                        <a:solidFill>
                          <a:srgbClr val="FFFFFF"/>
                        </a:solidFill>
                        <a:ln w="9525">
                          <a:noFill/>
                          <a:miter lim="800000"/>
                          <a:headEnd/>
                          <a:tailEnd/>
                        </a:ln>
                      </wps:spPr>
                      <wps:txbx>
                        <w:txbxContent>
                          <w:p w:rsidR="008E3CA1" w:rsidRDefault="008E3CA1" w:rsidP="00E34D90">
                            <w:pPr>
                              <w:jc w:val="center"/>
                            </w:pPr>
                            <w:r>
                              <w:rPr>
                                <w:noProof/>
                                <w:lang w:eastAsia="pt-BR"/>
                              </w:rPr>
                              <w:drawing>
                                <wp:inline distT="0" distB="0" distL="0" distR="0" wp14:anchorId="382FE6F3" wp14:editId="20BBC05C">
                                  <wp:extent cx="5067300" cy="2809875"/>
                                  <wp:effectExtent l="0" t="0" r="0" b="952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67300" cy="2809875"/>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9EA457" id="_x0000_s1054" type="#_x0000_t202" style="position:absolute;left:0;text-align:left;margin-left:4.5pt;margin-top:36.05pt;width:6in;height:110.6pt;z-index:2516879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" stroked="f">
                <v:textbox style="mso-fit-shape-to-text:t">
                  <w:txbxContent>
                    <w:p w:rsidR="008E3CA1" w:rsidRDefault="008E3CA1" w:rsidP="00E34D90">
                      <w:pPr>
                        <w:jc w:val="center"/>
                      </w:pPr>
                      <w:r>
                        <w:rPr>
                          <w:noProof/>
                          <w:lang w:eastAsia="pt-BR"/>
                        </w:rPr>
                        <w:drawing>
                          <wp:inline distT="0" distB="0" distL="0" distR="0" wp14:anchorId="382FE6F3" wp14:editId="20BBC05C">
                            <wp:extent cx="5067300" cy="2809875"/>
                            <wp:effectExtent l="0" t="0" r="0" b="952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67300" cy="2809875"/>
                                    </a:xfrm>
                                    <a:prstGeom prst="rect">
                                      <a:avLst/>
                                    </a:prstGeom>
                                  </pic:spPr>
                                </pic:pic>
                              </a:graphicData>
                            </a:graphic>
                          </wp:inline>
                        </w:drawing>
                      </w:r>
                    </w:p>
                  </w:txbxContent>
                </v:textbox>
                <w10:wrap type="square" anchorx="margin"/>
              </v:shape>
            </w:pict>
          </mc:Fallback>
        </mc:AlternateContent>
      </w:r>
    </w:p>
    <w:p w:rsidR="00B02EBA" w:rsidRDefault="00B02EBA" w:rsidP="00B02EBA">
      <w:pPr>
        <w:jc w:val="both"/>
        <w:rPr>
          <w:rFonts w:ascii="Arial" w:hAnsi="Arial" w:cs="Arial"/>
          <w:sz w:val="24"/>
          <w:szCs w:val="24"/>
        </w:rPr>
      </w:pPr>
      <w:r>
        <w:rPr>
          <w:rFonts w:ascii="Arial" w:hAnsi="Arial" w:cs="Arial"/>
          <w:b/>
          <w:sz w:val="24"/>
          <w:szCs w:val="24"/>
        </w:rPr>
        <w:t>Figura 3</w:t>
      </w:r>
      <w:r w:rsidRPr="00836131">
        <w:rPr>
          <w:rFonts w:ascii="Arial" w:hAnsi="Arial" w:cs="Arial"/>
          <w:b/>
          <w:sz w:val="24"/>
          <w:szCs w:val="24"/>
        </w:rPr>
        <w:t>.1</w:t>
      </w:r>
      <w:r>
        <w:rPr>
          <w:rFonts w:ascii="Arial" w:hAnsi="Arial" w:cs="Arial"/>
          <w:b/>
          <w:sz w:val="24"/>
          <w:szCs w:val="24"/>
        </w:rPr>
        <w:t>2</w:t>
      </w:r>
      <w:r>
        <w:rPr>
          <w:rFonts w:ascii="Arial" w:hAnsi="Arial" w:cs="Arial"/>
          <w:sz w:val="24"/>
          <w:szCs w:val="24"/>
        </w:rPr>
        <w:t xml:space="preserve">. Adotada de Han &amp; Kamber &amp; Pei (2011). Representação de Censo de dados, usando </w:t>
      </w:r>
      <w:r w:rsidRPr="00836131">
        <w:rPr>
          <w:rFonts w:ascii="Arial" w:hAnsi="Arial" w:cs="Arial"/>
          <w:i/>
          <w:sz w:val="24"/>
          <w:szCs w:val="24"/>
        </w:rPr>
        <w:t>Stick Figures</w:t>
      </w:r>
      <w:r>
        <w:rPr>
          <w:rFonts w:ascii="Arial" w:hAnsi="Arial" w:cs="Arial"/>
          <w:sz w:val="24"/>
          <w:szCs w:val="24"/>
        </w:rPr>
        <w:t>.</w:t>
      </w:r>
    </w:p>
    <w:p w:rsidR="00B02EBA" w:rsidRDefault="00B02EBA" w:rsidP="00E34D90">
      <w:pPr>
        <w:jc w:val="both"/>
        <w:rPr>
          <w:rFonts w:ascii="Arial" w:hAnsi="Arial" w:cs="Arial"/>
          <w:sz w:val="24"/>
          <w:szCs w:val="24"/>
        </w:rPr>
      </w:pPr>
    </w:p>
    <w:p w:rsidR="00E34D90" w:rsidRPr="0019153D" w:rsidRDefault="00E34D90" w:rsidP="008171D4">
      <w:pPr>
        <w:pStyle w:val="PargrafodaLista"/>
        <w:numPr>
          <w:ilvl w:val="2"/>
          <w:numId w:val="48"/>
        </w:numPr>
        <w:jc w:val="both"/>
        <w:rPr>
          <w:rFonts w:ascii="Arial" w:hAnsi="Arial" w:cs="Arial"/>
          <w:b/>
          <w:sz w:val="24"/>
          <w:szCs w:val="24"/>
        </w:rPr>
      </w:pPr>
      <w:r w:rsidRPr="0019153D">
        <w:rPr>
          <w:rFonts w:ascii="Arial" w:hAnsi="Arial" w:cs="Arial"/>
          <w:b/>
          <w:sz w:val="24"/>
          <w:szCs w:val="24"/>
        </w:rPr>
        <w:t>Técnica de Visualização Hierárquica</w:t>
      </w:r>
    </w:p>
    <w:p w:rsidR="00E34D90" w:rsidRPr="0019153D" w:rsidRDefault="00E34D90" w:rsidP="00E34D90">
      <w:pPr>
        <w:pStyle w:val="PargrafodaLista"/>
        <w:ind w:left="0"/>
        <w:jc w:val="both"/>
        <w:rPr>
          <w:rFonts w:ascii="Arial" w:hAnsi="Arial" w:cs="Arial"/>
          <w:b/>
          <w:sz w:val="24"/>
          <w:szCs w:val="24"/>
        </w:rPr>
      </w:pPr>
    </w:p>
    <w:p w:rsidR="00E34D90" w:rsidRPr="007B43A8" w:rsidRDefault="00E34D90" w:rsidP="00E34D90">
      <w:pPr>
        <w:pStyle w:val="PargrafodaLista"/>
        <w:ind w:left="0"/>
        <w:jc w:val="both"/>
        <w:rPr>
          <w:rFonts w:ascii="Arial" w:hAnsi="Arial" w:cs="Arial"/>
          <w:b/>
          <w:sz w:val="24"/>
          <w:szCs w:val="24"/>
        </w:rPr>
      </w:pPr>
      <w:r>
        <w:rPr>
          <w:rFonts w:ascii="Arial" w:hAnsi="Arial" w:cs="Arial"/>
          <w:b/>
          <w:sz w:val="24"/>
          <w:szCs w:val="24"/>
        </w:rPr>
        <w:tab/>
      </w:r>
      <w:r>
        <w:rPr>
          <w:rFonts w:ascii="Arial" w:hAnsi="Arial" w:cs="Arial"/>
          <w:sz w:val="24"/>
          <w:szCs w:val="24"/>
        </w:rPr>
        <w:t>De acordo com Han, kamber &amp; Pei (2011), as técnicas hierárquicas, geralmente são aplicadas em dados, cuja própria natureza, apresenta uma correlação explicita entre níveis e subconjuntos. Sendo assim, o espaço n-dimensional dos dados (não necessariamente hierárquico) é então dividido em subespaços que são organizados uns dentro do outro de forma hierárquica.</w:t>
      </w:r>
    </w:p>
    <w:p w:rsidR="00E34D90" w:rsidRDefault="00E34D90" w:rsidP="00E34D90">
      <w:pPr>
        <w:jc w:val="both"/>
        <w:rPr>
          <w:rFonts w:ascii="Arial" w:hAnsi="Arial" w:cs="Arial"/>
          <w:sz w:val="24"/>
          <w:szCs w:val="24"/>
        </w:rPr>
      </w:pPr>
      <w:r>
        <w:rPr>
          <w:rFonts w:ascii="Arial" w:hAnsi="Arial" w:cs="Arial"/>
          <w:sz w:val="24"/>
          <w:szCs w:val="24"/>
        </w:rPr>
        <w:tab/>
        <w:t xml:space="preserve">“Worlds-within-Worlds”, também conhecido como n-Vision, é uma representação do método de visualização hierárquico. Suponha que se deseje visualizar um DateSet 6-D, onde as dimensões são </w:t>
      </w:r>
      <w:r w:rsidRPr="005B2D6F">
        <w:rPr>
          <w:rFonts w:ascii="Arial" w:hAnsi="Arial" w:cs="Arial"/>
          <w:b/>
          <w:sz w:val="24"/>
          <w:szCs w:val="24"/>
        </w:rPr>
        <w:t>F</w:t>
      </w:r>
      <w:r>
        <w:rPr>
          <w:rFonts w:ascii="Arial" w:hAnsi="Arial" w:cs="Arial"/>
          <w:sz w:val="24"/>
          <w:szCs w:val="24"/>
        </w:rPr>
        <w:t xml:space="preserve">, </w:t>
      </w:r>
      <w:r w:rsidRPr="005B2D6F">
        <w:rPr>
          <w:rFonts w:ascii="Arial" w:hAnsi="Arial" w:cs="Arial"/>
          <w:b/>
          <w:sz w:val="24"/>
          <w:szCs w:val="24"/>
        </w:rPr>
        <w:t>X</w:t>
      </w:r>
      <w:r w:rsidRPr="005B2D6F">
        <w:rPr>
          <w:rFonts w:ascii="Arial" w:hAnsi="Arial" w:cs="Arial"/>
          <w:b/>
          <w:sz w:val="24"/>
          <w:szCs w:val="24"/>
          <w:vertAlign w:val="subscript"/>
        </w:rPr>
        <w:t>1</w:t>
      </w:r>
      <w:r>
        <w:rPr>
          <w:rFonts w:ascii="Arial" w:hAnsi="Arial" w:cs="Arial"/>
          <w:sz w:val="24"/>
          <w:szCs w:val="24"/>
        </w:rPr>
        <w:t xml:space="preserve">, ..., </w:t>
      </w:r>
      <w:r w:rsidRPr="005B2D6F">
        <w:rPr>
          <w:rFonts w:ascii="Arial" w:hAnsi="Arial" w:cs="Arial"/>
          <w:b/>
          <w:sz w:val="24"/>
          <w:szCs w:val="24"/>
        </w:rPr>
        <w:t>X</w:t>
      </w:r>
      <w:r w:rsidRPr="005B2D6F">
        <w:rPr>
          <w:rFonts w:ascii="Arial" w:hAnsi="Arial" w:cs="Arial"/>
          <w:b/>
          <w:sz w:val="24"/>
          <w:szCs w:val="24"/>
          <w:vertAlign w:val="subscript"/>
        </w:rPr>
        <w:t>5</w:t>
      </w:r>
      <w:r>
        <w:rPr>
          <w:rFonts w:ascii="Arial" w:hAnsi="Arial" w:cs="Arial"/>
          <w:sz w:val="24"/>
          <w:szCs w:val="24"/>
        </w:rPr>
        <w:t xml:space="preserve">.  Deseja-se observar como a dimensão </w:t>
      </w:r>
      <w:r w:rsidRPr="005B2D6F">
        <w:rPr>
          <w:rFonts w:ascii="Arial" w:hAnsi="Arial" w:cs="Arial"/>
          <w:b/>
          <w:sz w:val="24"/>
          <w:szCs w:val="24"/>
        </w:rPr>
        <w:t>F</w:t>
      </w:r>
      <w:r>
        <w:rPr>
          <w:rFonts w:ascii="Arial" w:hAnsi="Arial" w:cs="Arial"/>
          <w:sz w:val="24"/>
          <w:szCs w:val="24"/>
        </w:rPr>
        <w:t xml:space="preserve"> muda em relação as outras dimensões. Se primeiro, fixarmos os valores das dimensões </w:t>
      </w:r>
      <w:r w:rsidRPr="005B2D6F">
        <w:rPr>
          <w:rFonts w:ascii="Arial" w:hAnsi="Arial" w:cs="Arial"/>
          <w:b/>
          <w:sz w:val="24"/>
          <w:szCs w:val="24"/>
        </w:rPr>
        <w:t>X</w:t>
      </w:r>
      <w:r w:rsidRPr="005B2D6F">
        <w:rPr>
          <w:rFonts w:ascii="Arial" w:hAnsi="Arial" w:cs="Arial"/>
          <w:b/>
          <w:sz w:val="24"/>
          <w:szCs w:val="24"/>
          <w:vertAlign w:val="subscript"/>
        </w:rPr>
        <w:t>3</w:t>
      </w:r>
      <w:r>
        <w:rPr>
          <w:rFonts w:ascii="Arial" w:hAnsi="Arial" w:cs="Arial"/>
          <w:sz w:val="24"/>
          <w:szCs w:val="24"/>
        </w:rPr>
        <w:t xml:space="preserve">, </w:t>
      </w:r>
      <w:r w:rsidRPr="005B2D6F">
        <w:rPr>
          <w:rFonts w:ascii="Arial" w:hAnsi="Arial" w:cs="Arial"/>
          <w:b/>
          <w:sz w:val="24"/>
          <w:szCs w:val="24"/>
        </w:rPr>
        <w:t>X</w:t>
      </w:r>
      <w:r w:rsidRPr="005B2D6F">
        <w:rPr>
          <w:rFonts w:ascii="Arial" w:hAnsi="Arial" w:cs="Arial"/>
          <w:b/>
          <w:sz w:val="24"/>
          <w:szCs w:val="24"/>
          <w:vertAlign w:val="subscript"/>
        </w:rPr>
        <w:t>4</w:t>
      </w:r>
      <w:r>
        <w:rPr>
          <w:rFonts w:ascii="Arial" w:hAnsi="Arial" w:cs="Arial"/>
          <w:sz w:val="24"/>
          <w:szCs w:val="24"/>
        </w:rPr>
        <w:t xml:space="preserve">, </w:t>
      </w:r>
      <w:r w:rsidRPr="005B2D6F">
        <w:rPr>
          <w:rFonts w:ascii="Arial" w:hAnsi="Arial" w:cs="Arial"/>
          <w:b/>
          <w:sz w:val="24"/>
          <w:szCs w:val="24"/>
        </w:rPr>
        <w:t>X</w:t>
      </w:r>
      <w:r w:rsidRPr="005B2D6F">
        <w:rPr>
          <w:rFonts w:ascii="Arial" w:hAnsi="Arial" w:cs="Arial"/>
          <w:b/>
          <w:sz w:val="24"/>
          <w:szCs w:val="24"/>
          <w:vertAlign w:val="subscript"/>
        </w:rPr>
        <w:t>5</w:t>
      </w:r>
      <w:r>
        <w:rPr>
          <w:rFonts w:ascii="Arial" w:hAnsi="Arial" w:cs="Arial"/>
          <w:sz w:val="24"/>
          <w:szCs w:val="24"/>
        </w:rPr>
        <w:t xml:space="preserve"> para alguns valores selecionados, </w:t>
      </w:r>
      <w:r w:rsidRPr="00687ECC">
        <w:rPr>
          <w:rFonts w:ascii="Arial" w:hAnsi="Arial" w:cs="Arial"/>
          <w:b/>
          <w:sz w:val="24"/>
          <w:szCs w:val="24"/>
        </w:rPr>
        <w:t>C</w:t>
      </w:r>
      <w:r w:rsidRPr="00687ECC">
        <w:rPr>
          <w:rFonts w:ascii="Arial" w:hAnsi="Arial" w:cs="Arial"/>
          <w:b/>
          <w:sz w:val="24"/>
          <w:szCs w:val="24"/>
          <w:vertAlign w:val="subscript"/>
        </w:rPr>
        <w:t>3</w:t>
      </w:r>
      <w:r>
        <w:rPr>
          <w:rFonts w:ascii="Arial" w:hAnsi="Arial" w:cs="Arial"/>
          <w:sz w:val="24"/>
          <w:szCs w:val="24"/>
        </w:rPr>
        <w:t xml:space="preserve">, </w:t>
      </w:r>
      <w:r w:rsidRPr="00687ECC">
        <w:rPr>
          <w:rFonts w:ascii="Arial" w:hAnsi="Arial" w:cs="Arial"/>
          <w:b/>
          <w:sz w:val="24"/>
          <w:szCs w:val="24"/>
        </w:rPr>
        <w:t>C</w:t>
      </w:r>
      <w:r w:rsidRPr="00687ECC">
        <w:rPr>
          <w:rFonts w:ascii="Arial" w:hAnsi="Arial" w:cs="Arial"/>
          <w:b/>
          <w:sz w:val="24"/>
          <w:szCs w:val="24"/>
          <w:vertAlign w:val="subscript"/>
        </w:rPr>
        <w:t>4</w:t>
      </w:r>
      <w:r>
        <w:rPr>
          <w:rFonts w:ascii="Arial" w:hAnsi="Arial" w:cs="Arial"/>
          <w:sz w:val="24"/>
          <w:szCs w:val="24"/>
        </w:rPr>
        <w:t xml:space="preserve">, </w:t>
      </w:r>
      <w:r w:rsidRPr="00687ECC">
        <w:rPr>
          <w:rFonts w:ascii="Arial" w:hAnsi="Arial" w:cs="Arial"/>
          <w:b/>
          <w:sz w:val="24"/>
          <w:szCs w:val="24"/>
        </w:rPr>
        <w:t>C</w:t>
      </w:r>
      <w:r w:rsidRPr="00687ECC">
        <w:rPr>
          <w:rFonts w:ascii="Arial" w:hAnsi="Arial" w:cs="Arial"/>
          <w:b/>
          <w:sz w:val="24"/>
          <w:szCs w:val="24"/>
          <w:vertAlign w:val="subscript"/>
        </w:rPr>
        <w:t>5</w:t>
      </w:r>
      <w:r>
        <w:rPr>
          <w:rFonts w:ascii="Arial" w:hAnsi="Arial" w:cs="Arial"/>
          <w:sz w:val="24"/>
          <w:szCs w:val="24"/>
        </w:rPr>
        <w:t xml:space="preserve">. Então, pode-se visualizar </w:t>
      </w:r>
      <w:r w:rsidRPr="00687ECC">
        <w:rPr>
          <w:rFonts w:ascii="Arial" w:hAnsi="Arial" w:cs="Arial"/>
          <w:b/>
          <w:sz w:val="24"/>
          <w:szCs w:val="24"/>
        </w:rPr>
        <w:t>F</w:t>
      </w:r>
      <w:r>
        <w:rPr>
          <w:rFonts w:ascii="Arial" w:hAnsi="Arial" w:cs="Arial"/>
          <w:sz w:val="24"/>
          <w:szCs w:val="24"/>
        </w:rPr>
        <w:t xml:space="preserve">, </w:t>
      </w:r>
      <w:r w:rsidRPr="00687ECC">
        <w:rPr>
          <w:rFonts w:ascii="Arial" w:hAnsi="Arial" w:cs="Arial"/>
          <w:b/>
          <w:sz w:val="24"/>
          <w:szCs w:val="24"/>
        </w:rPr>
        <w:t>X</w:t>
      </w:r>
      <w:r w:rsidRPr="00687ECC">
        <w:rPr>
          <w:rFonts w:ascii="Arial" w:hAnsi="Arial" w:cs="Arial"/>
          <w:b/>
          <w:sz w:val="24"/>
          <w:szCs w:val="24"/>
          <w:vertAlign w:val="subscript"/>
        </w:rPr>
        <w:t>1</w:t>
      </w:r>
      <w:r>
        <w:rPr>
          <w:rFonts w:ascii="Arial" w:hAnsi="Arial" w:cs="Arial"/>
          <w:sz w:val="24"/>
          <w:szCs w:val="24"/>
        </w:rPr>
        <w:t xml:space="preserve">, </w:t>
      </w:r>
      <w:r w:rsidRPr="00687ECC">
        <w:rPr>
          <w:rFonts w:ascii="Arial" w:hAnsi="Arial" w:cs="Arial"/>
          <w:b/>
          <w:sz w:val="24"/>
          <w:szCs w:val="24"/>
        </w:rPr>
        <w:t>X</w:t>
      </w:r>
      <w:r w:rsidRPr="00687ECC">
        <w:rPr>
          <w:rFonts w:ascii="Arial" w:hAnsi="Arial" w:cs="Arial"/>
          <w:b/>
          <w:sz w:val="24"/>
          <w:szCs w:val="24"/>
          <w:vertAlign w:val="subscript"/>
        </w:rPr>
        <w:t>2</w:t>
      </w:r>
      <w:r>
        <w:rPr>
          <w:rFonts w:ascii="Arial" w:hAnsi="Arial" w:cs="Arial"/>
          <w:sz w:val="24"/>
          <w:szCs w:val="24"/>
        </w:rPr>
        <w:t xml:space="preserve"> usando um plot 3-D, chamado um World, como ilustrado na Fig</w:t>
      </w:r>
      <w:r w:rsidR="009B1C10">
        <w:rPr>
          <w:rFonts w:ascii="Arial" w:hAnsi="Arial" w:cs="Arial"/>
          <w:sz w:val="24"/>
          <w:szCs w:val="24"/>
        </w:rPr>
        <w:t>ura 3.13.</w:t>
      </w:r>
    </w:p>
    <w:p w:rsidR="00E34D90" w:rsidRDefault="00E34D90" w:rsidP="00E34D90">
      <w:pPr>
        <w:jc w:val="both"/>
        <w:rPr>
          <w:rFonts w:ascii="Arial" w:hAnsi="Arial" w:cs="Arial"/>
          <w:b/>
          <w:sz w:val="24"/>
          <w:szCs w:val="24"/>
        </w:rPr>
      </w:pPr>
    </w:p>
    <w:p w:rsidR="00E34D90" w:rsidRDefault="00E34D90" w:rsidP="00E34D90">
      <w:pPr>
        <w:jc w:val="both"/>
        <w:rPr>
          <w:rFonts w:ascii="Arial" w:hAnsi="Arial" w:cs="Arial"/>
          <w:b/>
          <w:sz w:val="24"/>
          <w:szCs w:val="24"/>
        </w:rPr>
      </w:pPr>
    </w:p>
    <w:p w:rsidR="00E34D90" w:rsidRDefault="00E34D90" w:rsidP="00E34D90">
      <w:pPr>
        <w:jc w:val="both"/>
        <w:rPr>
          <w:rFonts w:ascii="Arial" w:hAnsi="Arial" w:cs="Arial"/>
          <w:b/>
          <w:sz w:val="24"/>
          <w:szCs w:val="24"/>
        </w:rPr>
      </w:pPr>
    </w:p>
    <w:p w:rsidR="00E34D90" w:rsidRDefault="00E34D90" w:rsidP="00E34D90">
      <w:pPr>
        <w:jc w:val="both"/>
        <w:rPr>
          <w:rFonts w:ascii="Arial" w:hAnsi="Arial" w:cs="Arial"/>
          <w:b/>
          <w:sz w:val="24"/>
          <w:szCs w:val="24"/>
        </w:rPr>
      </w:pPr>
    </w:p>
    <w:p w:rsidR="00E34D90" w:rsidRDefault="00E34D90" w:rsidP="00E34D90">
      <w:pPr>
        <w:jc w:val="both"/>
        <w:rPr>
          <w:rFonts w:ascii="Arial" w:hAnsi="Arial" w:cs="Arial"/>
          <w:b/>
          <w:sz w:val="24"/>
          <w:szCs w:val="24"/>
        </w:rPr>
      </w:pPr>
    </w:p>
    <w:p w:rsidR="00E34D90" w:rsidRDefault="00E34D90" w:rsidP="00E34D90">
      <w:pPr>
        <w:jc w:val="both"/>
        <w:rPr>
          <w:rFonts w:ascii="Arial" w:hAnsi="Arial" w:cs="Arial"/>
          <w:b/>
          <w:sz w:val="24"/>
          <w:szCs w:val="24"/>
        </w:rPr>
      </w:pPr>
    </w:p>
    <w:p w:rsidR="009B1C10" w:rsidRDefault="009B1C10" w:rsidP="00E34D90">
      <w:pPr>
        <w:pStyle w:val="PargrafodaLista"/>
        <w:ind w:left="0"/>
        <w:jc w:val="both"/>
        <w:rPr>
          <w:rFonts w:ascii="Arial" w:hAnsi="Arial" w:cs="Arial"/>
          <w:sz w:val="24"/>
          <w:szCs w:val="24"/>
        </w:rPr>
      </w:pPr>
    </w:p>
    <w:p w:rsidR="009B1C10" w:rsidRDefault="00E34D90" w:rsidP="009B1C10">
      <w:pPr>
        <w:pStyle w:val="PargrafodaLista"/>
        <w:ind w:left="0"/>
        <w:jc w:val="both"/>
        <w:rPr>
          <w:rFonts w:ascii="Arial" w:hAnsi="Arial" w:cs="Arial"/>
          <w:sz w:val="24"/>
          <w:szCs w:val="24"/>
        </w:rPr>
      </w:pPr>
      <w:r w:rsidRPr="00687ECC">
        <w:rPr>
          <w:rFonts w:ascii="Arial" w:hAnsi="Arial" w:cs="Arial"/>
          <w:b/>
          <w:noProof/>
          <w:sz w:val="24"/>
          <w:szCs w:val="24"/>
          <w:lang w:eastAsia="pt-BR"/>
        </w:rPr>
        <mc:AlternateContent>
          <mc:Choice Requires="wps">
            <w:drawing>
              <wp:anchor distT="45720" distB="45720" distL="114300" distR="114300" simplePos="0" relativeHeight="251688960" behindDoc="0" locked="0" layoutInCell="1" allowOverlap="1" wp14:anchorId="0D806086" wp14:editId="1103B845">
                <wp:simplePos x="0" y="0"/>
                <wp:positionH relativeFrom="column">
                  <wp:posOffset>205740</wp:posOffset>
                </wp:positionH>
                <wp:positionV relativeFrom="paragraph">
                  <wp:posOffset>186055</wp:posOffset>
                </wp:positionV>
                <wp:extent cx="5124450" cy="3914775"/>
                <wp:effectExtent l="0" t="0" r="0" b="9525"/>
                <wp:wrapSquare wrapText="bothSides"/>
                <wp:docPr id="22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450" cy="3914775"/>
                        </a:xfrm>
                        <a:prstGeom prst="rect">
                          <a:avLst/>
                        </a:prstGeom>
                        <a:solidFill>
                          <a:srgbClr val="FFFFFF"/>
                        </a:solidFill>
                        <a:ln w="9525">
                          <a:noFill/>
                          <a:miter lim="800000"/>
                          <a:headEnd/>
                          <a:tailEnd/>
                        </a:ln>
                      </wps:spPr>
                      <wps:txbx>
                        <w:txbxContent>
                          <w:p w:rsidR="008E3CA1" w:rsidRDefault="008E3CA1" w:rsidP="00E34D90">
                            <w:r>
                              <w:rPr>
                                <w:noProof/>
                                <w:lang w:eastAsia="pt-BR"/>
                              </w:rPr>
                              <w:drawing>
                                <wp:inline distT="0" distB="0" distL="0" distR="0" wp14:anchorId="420575EA" wp14:editId="66895777">
                                  <wp:extent cx="4886325" cy="3714750"/>
                                  <wp:effectExtent l="0" t="0" r="9525"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91316" cy="371854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806086" id="_x0000_s1055" type="#_x0000_t202" style="position:absolute;left:0;text-align:left;margin-left:16.2pt;margin-top:14.65pt;width:403.5pt;height:308.2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" stroked="f">
                <v:textbox>
                  <w:txbxContent>
                    <w:p w:rsidR="008E3CA1" w:rsidRDefault="008E3CA1" w:rsidP="00E34D90">
                      <w:r>
                        <w:rPr>
                          <w:noProof/>
                          <w:lang w:eastAsia="pt-BR"/>
                        </w:rPr>
                        <w:drawing>
                          <wp:inline distT="0" distB="0" distL="0" distR="0" wp14:anchorId="420575EA" wp14:editId="66895777">
                            <wp:extent cx="4886325" cy="3714750"/>
                            <wp:effectExtent l="0" t="0" r="9525"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91316" cy="3718544"/>
                                    </a:xfrm>
                                    <a:prstGeom prst="rect">
                                      <a:avLst/>
                                    </a:prstGeom>
                                  </pic:spPr>
                                </pic:pic>
                              </a:graphicData>
                            </a:graphic>
                          </wp:inline>
                        </w:drawing>
                      </w:r>
                    </w:p>
                  </w:txbxContent>
                </v:textbox>
                <w10:wrap type="square"/>
              </v:shape>
            </w:pict>
          </mc:Fallback>
        </mc:AlternateContent>
      </w:r>
      <w:r w:rsidR="009B1C10" w:rsidRPr="00687ECC">
        <w:rPr>
          <w:rFonts w:ascii="Arial" w:hAnsi="Arial" w:cs="Arial"/>
          <w:b/>
          <w:sz w:val="24"/>
          <w:szCs w:val="24"/>
        </w:rPr>
        <w:t>Figura</w:t>
      </w:r>
      <w:r w:rsidR="009B1C10">
        <w:rPr>
          <w:rFonts w:ascii="Arial" w:hAnsi="Arial" w:cs="Arial"/>
          <w:sz w:val="24"/>
          <w:szCs w:val="24"/>
        </w:rPr>
        <w:t xml:space="preserve"> 3.13 “Worlds-Within-Worlds” (também conhecindo como n-Vision). Adaptada de Han, Kamber &amp; Pei (2011). </w:t>
      </w:r>
    </w:p>
    <w:p w:rsidR="009B1C10" w:rsidRDefault="009B1C10" w:rsidP="00E34D90">
      <w:pPr>
        <w:pStyle w:val="PargrafodaLista"/>
        <w:ind w:left="0"/>
        <w:jc w:val="both"/>
        <w:rPr>
          <w:rFonts w:ascii="Arial" w:hAnsi="Arial" w:cs="Arial"/>
          <w:sz w:val="24"/>
          <w:szCs w:val="24"/>
        </w:rPr>
      </w:pPr>
    </w:p>
    <w:p w:rsidR="00E34D90" w:rsidRDefault="00E34D90" w:rsidP="00E34D90">
      <w:pPr>
        <w:jc w:val="both"/>
        <w:rPr>
          <w:rFonts w:ascii="Arial" w:hAnsi="Arial" w:cs="Arial"/>
          <w:sz w:val="24"/>
          <w:szCs w:val="24"/>
        </w:rPr>
      </w:pPr>
      <w:r>
        <w:rPr>
          <w:rFonts w:ascii="Arial" w:hAnsi="Arial" w:cs="Arial"/>
          <w:sz w:val="24"/>
          <w:szCs w:val="24"/>
        </w:rPr>
        <w:tab/>
        <w:t>A posição de origem no interior do gráfico é localizada pelo ponto (C</w:t>
      </w:r>
      <w:r w:rsidRPr="00687ECC">
        <w:rPr>
          <w:rFonts w:ascii="Arial" w:hAnsi="Arial" w:cs="Arial"/>
          <w:sz w:val="24"/>
          <w:szCs w:val="24"/>
          <w:vertAlign w:val="subscript"/>
        </w:rPr>
        <w:t>1</w:t>
      </w:r>
      <w:r>
        <w:rPr>
          <w:rFonts w:ascii="Arial" w:hAnsi="Arial" w:cs="Arial"/>
          <w:sz w:val="24"/>
          <w:szCs w:val="24"/>
        </w:rPr>
        <w:t>, C</w:t>
      </w:r>
      <w:r w:rsidRPr="00687ECC">
        <w:rPr>
          <w:rFonts w:ascii="Arial" w:hAnsi="Arial" w:cs="Arial"/>
          <w:sz w:val="24"/>
          <w:szCs w:val="24"/>
          <w:vertAlign w:val="subscript"/>
        </w:rPr>
        <w:t>2</w:t>
      </w:r>
      <w:r>
        <w:rPr>
          <w:rFonts w:ascii="Arial" w:hAnsi="Arial" w:cs="Arial"/>
          <w:sz w:val="24"/>
          <w:szCs w:val="24"/>
        </w:rPr>
        <w:t>, C</w:t>
      </w:r>
      <w:r w:rsidRPr="00687ECC">
        <w:rPr>
          <w:rFonts w:ascii="Arial" w:hAnsi="Arial" w:cs="Arial"/>
          <w:sz w:val="24"/>
          <w:szCs w:val="24"/>
          <w:vertAlign w:val="subscript"/>
        </w:rPr>
        <w:t>3</w:t>
      </w:r>
      <w:r>
        <w:rPr>
          <w:rFonts w:ascii="Arial" w:hAnsi="Arial" w:cs="Arial"/>
          <w:sz w:val="24"/>
          <w:szCs w:val="24"/>
        </w:rPr>
        <w:t>). O usuário pode interagir, alterar os valores desse ponto, e visualizar as mudanças no interior do gráfico.</w:t>
      </w:r>
    </w:p>
    <w:p w:rsidR="00E34D90" w:rsidRDefault="00E34D90" w:rsidP="00E34D90">
      <w:pPr>
        <w:jc w:val="both"/>
        <w:rPr>
          <w:rFonts w:ascii="Arial" w:hAnsi="Arial" w:cs="Arial"/>
          <w:sz w:val="24"/>
          <w:szCs w:val="24"/>
        </w:rPr>
      </w:pPr>
    </w:p>
    <w:p w:rsidR="00E34D90" w:rsidRDefault="00E34D90" w:rsidP="008171D4">
      <w:pPr>
        <w:pStyle w:val="PargrafodaLista"/>
        <w:numPr>
          <w:ilvl w:val="1"/>
          <w:numId w:val="48"/>
        </w:numPr>
        <w:jc w:val="both"/>
        <w:rPr>
          <w:rFonts w:ascii="Arial" w:hAnsi="Arial" w:cs="Arial"/>
          <w:b/>
          <w:sz w:val="24"/>
          <w:szCs w:val="24"/>
        </w:rPr>
      </w:pPr>
      <w:r w:rsidRPr="00D75EE1">
        <w:rPr>
          <w:rFonts w:ascii="Arial" w:hAnsi="Arial" w:cs="Arial"/>
          <w:b/>
          <w:sz w:val="24"/>
          <w:szCs w:val="24"/>
        </w:rPr>
        <w:t>Conclusões</w:t>
      </w:r>
    </w:p>
    <w:p w:rsidR="00E34D90" w:rsidRPr="00D75EE1" w:rsidRDefault="00E34D90" w:rsidP="00E34D90">
      <w:pPr>
        <w:jc w:val="both"/>
        <w:rPr>
          <w:rFonts w:ascii="Arial" w:hAnsi="Arial" w:cs="Arial"/>
          <w:b/>
          <w:sz w:val="24"/>
          <w:szCs w:val="24"/>
        </w:rPr>
      </w:pPr>
      <w:r>
        <w:rPr>
          <w:rFonts w:ascii="Arial" w:hAnsi="Arial" w:cs="Arial"/>
          <w:sz w:val="24"/>
          <w:szCs w:val="24"/>
        </w:rPr>
        <w:tab/>
      </w:r>
      <w:r w:rsidRPr="00D75EE1">
        <w:rPr>
          <w:rFonts w:ascii="Arial" w:hAnsi="Arial" w:cs="Arial"/>
          <w:sz w:val="24"/>
          <w:szCs w:val="24"/>
        </w:rPr>
        <w:t xml:space="preserve">Neste capítulo foi apresentada a disciplina de Mineração de Dados, que utiliza tecnologias para descobrir conhecimento adicional ou padrões nos dados. Foram discutidas várias técnicas, priorizando os detalhes das regras de associação, a classificação e o agrupamento. Apresentou-se também, alguns algoritmos para algumas dessas áreas. </w:t>
      </w:r>
    </w:p>
    <w:p w:rsidR="00E34D90" w:rsidRDefault="00E34D90" w:rsidP="00E34D90">
      <w:pPr>
        <w:jc w:val="both"/>
        <w:rPr>
          <w:rFonts w:ascii="Arial" w:hAnsi="Arial" w:cs="Arial"/>
          <w:sz w:val="24"/>
          <w:szCs w:val="24"/>
        </w:rPr>
      </w:pPr>
      <w:r>
        <w:rPr>
          <w:rFonts w:ascii="Arial" w:hAnsi="Arial" w:cs="Arial"/>
          <w:sz w:val="24"/>
          <w:szCs w:val="24"/>
        </w:rPr>
        <w:tab/>
        <w:t xml:space="preserve">Como a Mineração de Dados é uma área em constante desenvolvimento, diversas dificuldades e desafios estão surgindo continuamente, as quais precisam ser atacadas. Portanto, nessa sessão foram apresentadas algumas das principais tecnologia que dão suporte ao processo de Mineração de dados, sem a pretensão de esgotá-las. </w:t>
      </w:r>
    </w:p>
    <w:p w:rsidR="00E34D90" w:rsidRDefault="00E34D90" w:rsidP="00E34D90">
      <w:pPr>
        <w:jc w:val="both"/>
        <w:rPr>
          <w:rFonts w:ascii="Arial" w:hAnsi="Arial" w:cs="Arial"/>
          <w:sz w:val="24"/>
          <w:szCs w:val="24"/>
        </w:rPr>
      </w:pPr>
    </w:p>
    <w:p w:rsidR="00910D28" w:rsidRDefault="00910D28"/>
    <w:p w:rsidR="00AD670C" w:rsidRPr="00656F82" w:rsidRDefault="00AD670C" w:rsidP="00AD670C">
      <w:pPr>
        <w:rPr>
          <w:rFonts w:ascii="Arial" w:hAnsi="Arial" w:cs="Arial"/>
          <w:sz w:val="52"/>
          <w:szCs w:val="52"/>
        </w:rPr>
      </w:pPr>
      <w:r w:rsidRPr="00656F82">
        <w:rPr>
          <w:rFonts w:ascii="Arial" w:hAnsi="Arial" w:cs="Arial"/>
          <w:noProof/>
          <w:sz w:val="52"/>
          <w:szCs w:val="52"/>
          <w:lang w:eastAsia="pt-BR"/>
        </w:rPr>
        <w:lastRenderedPageBreak/>
        <mc:AlternateContent>
          <mc:Choice Requires="wps">
            <w:drawing>
              <wp:anchor distT="45720" distB="45720" distL="114300" distR="114300" simplePos="0" relativeHeight="251693056" behindDoc="0" locked="0" layoutInCell="1" allowOverlap="1" wp14:anchorId="797CCD19" wp14:editId="43D52B3F">
                <wp:simplePos x="0" y="0"/>
                <wp:positionH relativeFrom="column">
                  <wp:posOffset>5120640</wp:posOffset>
                </wp:positionH>
                <wp:positionV relativeFrom="paragraph">
                  <wp:posOffset>219075</wp:posOffset>
                </wp:positionV>
                <wp:extent cx="1165860" cy="904875"/>
                <wp:effectExtent l="0" t="0" r="15240" b="28575"/>
                <wp:wrapSquare wrapText="bothSides"/>
                <wp:docPr id="23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5860" cy="904875"/>
                        </a:xfrm>
                        <a:prstGeom prst="rect">
                          <a:avLst/>
                        </a:prstGeom>
                        <a:solidFill>
                          <a:srgbClr val="FFFFFF"/>
                        </a:solidFill>
                        <a:ln w="9525">
                          <a:solidFill>
                            <a:srgbClr val="000000"/>
                          </a:solidFill>
                          <a:miter lim="800000"/>
                          <a:headEnd/>
                          <a:tailEnd/>
                        </a:ln>
                      </wps:spPr>
                      <wps:txbx>
                        <w:txbxContent>
                          <w:p w:rsidR="008E3CA1" w:rsidRDefault="008E3CA1" w:rsidP="00AD670C">
                            <w:pPr>
                              <w:jc w:val="center"/>
                              <w:rPr>
                                <w:sz w:val="44"/>
                                <w:szCs w:val="44"/>
                              </w:rPr>
                            </w:pPr>
                            <w:r w:rsidRPr="00AB2F92">
                              <w:rPr>
                                <w:sz w:val="44"/>
                                <w:szCs w:val="44"/>
                              </w:rPr>
                              <w:t>Capítulo</w:t>
                            </w:r>
                          </w:p>
                          <w:p w:rsidR="008E3CA1" w:rsidRPr="00AB2F92" w:rsidRDefault="008E3CA1" w:rsidP="00AD670C">
                            <w:pPr>
                              <w:jc w:val="center"/>
                              <w:rPr>
                                <w:sz w:val="44"/>
                                <w:szCs w:val="44"/>
                              </w:rPr>
                            </w:pPr>
                            <w:r>
                              <w:rPr>
                                <w:sz w:val="44"/>
                                <w:szCs w:val="44"/>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7CCD19" id="_x0000_s1056" type="#_x0000_t202" style="position:absolute;margin-left:403.2pt;margin-top:17.25pt;width:91.8pt;height:71.2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">
                <v:textbox>
                  <w:txbxContent>
                    <w:p w:rsidR="008E3CA1" w:rsidRDefault="008E3CA1" w:rsidP="00AD670C">
                      <w:pPr>
                        <w:jc w:val="center"/>
                        <w:rPr>
                          <w:sz w:val="44"/>
                          <w:szCs w:val="44"/>
                        </w:rPr>
                      </w:pPr>
                      <w:r w:rsidRPr="00AB2F92">
                        <w:rPr>
                          <w:sz w:val="44"/>
                          <w:szCs w:val="44"/>
                        </w:rPr>
                        <w:t>Capítulo</w:t>
                      </w:r>
                    </w:p>
                    <w:p w:rsidR="008E3CA1" w:rsidRPr="00AB2F92" w:rsidRDefault="008E3CA1" w:rsidP="00AD670C">
                      <w:pPr>
                        <w:jc w:val="center"/>
                        <w:rPr>
                          <w:sz w:val="44"/>
                          <w:szCs w:val="44"/>
                        </w:rPr>
                      </w:pPr>
                      <w:r>
                        <w:rPr>
                          <w:sz w:val="44"/>
                          <w:szCs w:val="44"/>
                        </w:rPr>
                        <w:t>4</w:t>
                      </w:r>
                    </w:p>
                  </w:txbxContent>
                </v:textbox>
                <w10:wrap type="square"/>
              </v:shape>
            </w:pict>
          </mc:Fallback>
        </mc:AlternateContent>
      </w:r>
      <w:r w:rsidRPr="00656F82">
        <w:rPr>
          <w:rFonts w:ascii="Arial" w:hAnsi="Arial" w:cs="Arial"/>
          <w:sz w:val="52"/>
          <w:szCs w:val="52"/>
        </w:rPr>
        <w:t>Parte I</w:t>
      </w:r>
    </w:p>
    <w:p w:rsidR="00AD670C" w:rsidRDefault="00AD670C" w:rsidP="00AD670C">
      <w:r>
        <w:t>_______________________________________________________________________</w:t>
      </w:r>
    </w:p>
    <w:p w:rsidR="00AD670C" w:rsidRPr="00AB2F92" w:rsidRDefault="00AD670C" w:rsidP="00AD670C">
      <w:pPr>
        <w:pBdr>
          <w:bottom w:val="single" w:sz="12" w:space="1" w:color="auto"/>
        </w:pBdr>
        <w:rPr>
          <w:rFonts w:ascii="Arial" w:hAnsi="Arial" w:cs="Arial"/>
          <w:sz w:val="40"/>
          <w:szCs w:val="40"/>
        </w:rPr>
      </w:pPr>
      <w:r>
        <w:rPr>
          <w:rFonts w:ascii="Arial" w:hAnsi="Arial" w:cs="Arial"/>
          <w:sz w:val="40"/>
          <w:szCs w:val="40"/>
        </w:rPr>
        <w:t>Big Data</w:t>
      </w:r>
    </w:p>
    <w:p w:rsidR="00AD670C" w:rsidRDefault="00AD670C" w:rsidP="00AD670C"/>
    <w:p w:rsidR="00AD670C" w:rsidRPr="00156B7A" w:rsidRDefault="00AD670C" w:rsidP="00AD670C">
      <w:pPr>
        <w:rPr>
          <w:rFonts w:ascii="Arial" w:hAnsi="Arial" w:cs="Arial"/>
          <w:b/>
          <w:sz w:val="24"/>
          <w:szCs w:val="24"/>
        </w:rPr>
      </w:pPr>
      <w:r w:rsidRPr="00156B7A">
        <w:rPr>
          <w:rFonts w:ascii="Arial" w:hAnsi="Arial" w:cs="Arial"/>
          <w:b/>
          <w:sz w:val="24"/>
          <w:szCs w:val="24"/>
        </w:rPr>
        <w:t>4.1 Introdução</w:t>
      </w:r>
    </w:p>
    <w:p w:rsidR="00AD670C" w:rsidRDefault="00AD670C" w:rsidP="00AD670C">
      <w:pPr>
        <w:spacing w:before="100" w:beforeAutospacing="1" w:after="100" w:afterAutospacing="1" w:line="240" w:lineRule="auto"/>
        <w:ind w:firstLine="708"/>
        <w:jc w:val="both"/>
        <w:rPr>
          <w:rFonts w:ascii="Arial" w:eastAsia="Times New Roman" w:hAnsi="Arial" w:cs="Arial"/>
          <w:color w:val="333333"/>
          <w:sz w:val="24"/>
          <w:szCs w:val="24"/>
          <w:lang w:eastAsia="pt-BR"/>
        </w:rPr>
      </w:pPr>
      <w:r w:rsidRPr="00156B7A">
        <w:rPr>
          <w:rFonts w:ascii="Arial" w:eastAsia="Times New Roman" w:hAnsi="Arial" w:cs="Arial"/>
          <w:color w:val="333333"/>
          <w:sz w:val="24"/>
          <w:szCs w:val="24"/>
          <w:lang w:eastAsia="pt-BR"/>
        </w:rPr>
        <w:t xml:space="preserve">Big Data é um termo </w:t>
      </w:r>
      <w:r>
        <w:rPr>
          <w:rFonts w:ascii="Arial" w:eastAsia="Times New Roman" w:hAnsi="Arial" w:cs="Arial"/>
          <w:color w:val="333333"/>
          <w:sz w:val="24"/>
          <w:szCs w:val="24"/>
          <w:lang w:eastAsia="pt-BR"/>
        </w:rPr>
        <w:t xml:space="preserve">que vem chamando a atenção pela acelerada escalada em que volumes cada vez maiores de dados são criados pela sociedade. Fala-se comumente em petabytes de dados gerados a cada dia, e zetabytes começa a ser uma escala real e não mais futurista. A uma década atrás terabyres era uma quantidade futurista, agora temos em nosso próprios computadores. </w:t>
      </w:r>
      <w:r w:rsidRPr="00156B7A">
        <w:rPr>
          <w:rFonts w:ascii="Arial" w:eastAsia="Times New Roman" w:hAnsi="Arial" w:cs="Arial"/>
          <w:color w:val="333333"/>
          <w:sz w:val="24"/>
          <w:szCs w:val="24"/>
          <w:lang w:eastAsia="pt-BR"/>
        </w:rPr>
        <w:t>Muito tem sido escrito sobre Big Data e como ele pode servir como base para a inovação, diferenciação e crescimento</w:t>
      </w:r>
      <w:r>
        <w:rPr>
          <w:rFonts w:ascii="Arial" w:eastAsia="Times New Roman" w:hAnsi="Arial" w:cs="Arial"/>
          <w:color w:val="333333"/>
          <w:sz w:val="24"/>
          <w:szCs w:val="24"/>
          <w:lang w:eastAsia="pt-BR"/>
        </w:rPr>
        <w:t xml:space="preserve"> da análise de dados em grandes massa de dados (Kolb, 2013).</w:t>
      </w:r>
    </w:p>
    <w:p w:rsidR="00AD670C" w:rsidRDefault="00AD670C" w:rsidP="00AD670C">
      <w:pPr>
        <w:spacing w:before="100" w:beforeAutospacing="1" w:after="100" w:afterAutospacing="1" w:line="240" w:lineRule="auto"/>
        <w:ind w:firstLine="708"/>
        <w:jc w:val="both"/>
        <w:rPr>
          <w:rFonts w:ascii="Arial" w:eastAsia="Times New Roman" w:hAnsi="Arial" w:cs="Arial"/>
          <w:color w:val="333333"/>
          <w:sz w:val="24"/>
          <w:szCs w:val="24"/>
          <w:lang w:eastAsia="pt-BR"/>
        </w:rPr>
      </w:pPr>
      <w:r>
        <w:rPr>
          <w:rFonts w:ascii="Arial" w:eastAsia="Times New Roman" w:hAnsi="Arial" w:cs="Arial"/>
          <w:color w:val="333333"/>
          <w:sz w:val="24"/>
          <w:szCs w:val="24"/>
          <w:lang w:eastAsia="pt-BR"/>
        </w:rPr>
        <w:t>De acordo com Raj (2013), as tecnologias que sustentam o Big Data, podem ser analisadas sob duas óticas: as envolvidas com análise de dados, tendo Hadoop e Map-Reduce como as principais e as tecnologias de infraestrutura, que armazenam e processam os dados. Neste aspecto, destacam-se os banco de dados NoSQL (Not Only SQL).</w:t>
      </w:r>
    </w:p>
    <w:p w:rsidR="00AD670C" w:rsidRDefault="00AD670C" w:rsidP="00AD670C">
      <w:pPr>
        <w:spacing w:before="100" w:beforeAutospacing="1" w:after="100" w:afterAutospacing="1" w:line="240" w:lineRule="auto"/>
        <w:ind w:firstLine="708"/>
        <w:jc w:val="both"/>
        <w:rPr>
          <w:rFonts w:ascii="Arial" w:eastAsia="Times New Roman" w:hAnsi="Arial" w:cs="Arial"/>
          <w:color w:val="333333"/>
          <w:sz w:val="24"/>
          <w:szCs w:val="24"/>
          <w:lang w:eastAsia="pt-BR"/>
        </w:rPr>
      </w:pPr>
      <w:r>
        <w:rPr>
          <w:rFonts w:ascii="Arial" w:eastAsia="Times New Roman" w:hAnsi="Arial" w:cs="Arial"/>
          <w:color w:val="333333"/>
          <w:sz w:val="24"/>
          <w:szCs w:val="24"/>
          <w:lang w:eastAsia="pt-BR"/>
        </w:rPr>
        <w:t xml:space="preserve">O termo Big Date está diretamente ligado a questões como volume, variedade, velocidade, complexidade e valor (Mayer-Schönberger, 2013).  </w:t>
      </w:r>
    </w:p>
    <w:p w:rsidR="00AD670C" w:rsidRPr="00156B7A" w:rsidRDefault="00AD670C" w:rsidP="008171D4">
      <w:pPr>
        <w:pStyle w:val="PargrafodaLista"/>
        <w:numPr>
          <w:ilvl w:val="0"/>
          <w:numId w:val="49"/>
        </w:numPr>
        <w:spacing w:before="100" w:beforeAutospacing="1" w:after="100" w:afterAutospacing="1" w:line="240" w:lineRule="auto"/>
        <w:jc w:val="both"/>
        <w:rPr>
          <w:rFonts w:ascii="Arial" w:eastAsia="Times New Roman" w:hAnsi="Arial" w:cs="Arial"/>
          <w:color w:val="333333"/>
          <w:sz w:val="20"/>
          <w:szCs w:val="20"/>
          <w:lang w:eastAsia="pt-BR"/>
        </w:rPr>
      </w:pPr>
      <w:r w:rsidRPr="00156B7A">
        <w:rPr>
          <w:rFonts w:ascii="Arial" w:eastAsia="Times New Roman" w:hAnsi="Arial" w:cs="Arial"/>
          <w:b/>
          <w:color w:val="333333"/>
          <w:sz w:val="24"/>
          <w:szCs w:val="24"/>
          <w:lang w:eastAsia="pt-BR"/>
        </w:rPr>
        <w:t>Volume</w:t>
      </w:r>
      <w:r>
        <w:rPr>
          <w:rFonts w:ascii="Arial" w:eastAsia="Times New Roman" w:hAnsi="Arial" w:cs="Arial"/>
          <w:color w:val="333333"/>
          <w:sz w:val="24"/>
          <w:szCs w:val="24"/>
          <w:lang w:eastAsia="pt-BR"/>
        </w:rPr>
        <w:t xml:space="preserve"> – o volume está claro. </w:t>
      </w:r>
      <w:r w:rsidRPr="00623DB6">
        <w:rPr>
          <w:rFonts w:ascii="Arial" w:eastAsia="Arial Unicode MS" w:hAnsi="Arial" w:cs="Arial"/>
          <w:color w:val="4C4C4C"/>
          <w:sz w:val="24"/>
          <w:szCs w:val="24"/>
          <w:lang w:eastAsia="pt-BR"/>
        </w:rPr>
        <w:t>Geramos petabytes de dados a cada dia. E estima-se que este volume dobre a cada 18 meses.</w:t>
      </w:r>
    </w:p>
    <w:p w:rsidR="00AD670C" w:rsidRPr="00E504FD" w:rsidRDefault="00AD670C" w:rsidP="008171D4">
      <w:pPr>
        <w:pStyle w:val="PargrafodaLista"/>
        <w:numPr>
          <w:ilvl w:val="0"/>
          <w:numId w:val="49"/>
        </w:numPr>
        <w:shd w:val="clear" w:color="auto" w:fill="FFFFFF"/>
        <w:spacing w:after="0" w:line="336" w:lineRule="atLeast"/>
        <w:jc w:val="both"/>
        <w:rPr>
          <w:rFonts w:ascii="Arial" w:eastAsia="Arial Unicode MS" w:hAnsi="Arial" w:cs="Arial"/>
          <w:color w:val="4C4C4C"/>
          <w:sz w:val="25"/>
          <w:szCs w:val="25"/>
          <w:lang w:eastAsia="pt-BR"/>
        </w:rPr>
      </w:pPr>
      <w:r w:rsidRPr="00E504FD">
        <w:rPr>
          <w:rFonts w:ascii="Arial" w:eastAsia="Times New Roman" w:hAnsi="Arial" w:cs="Arial"/>
          <w:b/>
          <w:color w:val="333333"/>
          <w:sz w:val="24"/>
          <w:szCs w:val="24"/>
          <w:lang w:eastAsia="pt-BR"/>
        </w:rPr>
        <w:t>Variedade</w:t>
      </w:r>
      <w:r w:rsidRPr="00E504FD">
        <w:rPr>
          <w:rFonts w:ascii="Arial" w:eastAsia="Times New Roman" w:hAnsi="Arial" w:cs="Arial"/>
          <w:color w:val="333333"/>
          <w:sz w:val="24"/>
          <w:szCs w:val="24"/>
          <w:lang w:eastAsia="pt-BR"/>
        </w:rPr>
        <w:t xml:space="preserve"> - </w:t>
      </w:r>
      <w:r w:rsidRPr="00E504FD">
        <w:rPr>
          <w:rFonts w:ascii="Arial" w:eastAsia="Arial Unicode MS" w:hAnsi="Arial" w:cs="Arial"/>
          <w:color w:val="4C4C4C"/>
          <w:sz w:val="25"/>
          <w:szCs w:val="25"/>
          <w:lang w:eastAsia="pt-BR"/>
        </w:rPr>
        <w:t>Variedade também, pois estes dados vêm de sistemas estruturados (hoje minoria) e não estruturados (a imensa maioria), gerados por e-mails, mídias sociais (Facebook, Twitter, YouTube e outros), documentos eletrônicos, apresentações es</w:t>
      </w:r>
      <w:r>
        <w:rPr>
          <w:rFonts w:ascii="Arial" w:eastAsia="Arial Unicode MS" w:hAnsi="Arial" w:cs="Arial"/>
          <w:color w:val="4C4C4C"/>
          <w:sz w:val="25"/>
          <w:szCs w:val="25"/>
          <w:lang w:eastAsia="pt-BR"/>
        </w:rPr>
        <w:t>tilo Powerpoint, mensagens instantâ</w:t>
      </w:r>
      <w:r w:rsidRPr="00E504FD">
        <w:rPr>
          <w:rFonts w:ascii="Arial" w:eastAsia="Arial Unicode MS" w:hAnsi="Arial" w:cs="Arial"/>
          <w:color w:val="4C4C4C"/>
          <w:sz w:val="25"/>
          <w:szCs w:val="25"/>
          <w:lang w:eastAsia="pt-BR"/>
        </w:rPr>
        <w:t xml:space="preserve">neas, sensores, etiquetas </w:t>
      </w:r>
      <w:r w:rsidRPr="0083437B">
        <w:rPr>
          <w:rFonts w:ascii="Arial" w:eastAsia="Arial Unicode MS" w:hAnsi="Arial" w:cs="Arial"/>
          <w:b/>
          <w:color w:val="4C4C4C"/>
          <w:sz w:val="25"/>
          <w:szCs w:val="25"/>
          <w:lang w:eastAsia="pt-BR"/>
        </w:rPr>
        <w:t>RFID</w:t>
      </w:r>
      <w:r w:rsidR="0083437B">
        <w:rPr>
          <w:rFonts w:ascii="Arial" w:eastAsia="Arial Unicode MS" w:hAnsi="Arial" w:cs="Arial"/>
          <w:color w:val="4C4C4C"/>
          <w:sz w:val="25"/>
          <w:szCs w:val="25"/>
          <w:lang w:eastAsia="pt-BR"/>
        </w:rPr>
        <w:t xml:space="preserve"> (</w:t>
      </w:r>
      <w:r w:rsidR="0083437B" w:rsidRPr="0083437B">
        <w:rPr>
          <w:rFonts w:ascii="Arial" w:eastAsia="Arial Unicode MS" w:hAnsi="Arial" w:cs="Arial"/>
          <w:i/>
          <w:color w:val="4C4C4C"/>
          <w:sz w:val="25"/>
          <w:szCs w:val="25"/>
          <w:lang w:eastAsia="pt-BR"/>
        </w:rPr>
        <w:t>Radio-frequency Identification</w:t>
      </w:r>
      <w:r w:rsidR="0083437B">
        <w:rPr>
          <w:rFonts w:ascii="Arial" w:eastAsia="Arial Unicode MS" w:hAnsi="Arial" w:cs="Arial"/>
          <w:color w:val="4C4C4C"/>
          <w:sz w:val="25"/>
          <w:szCs w:val="25"/>
          <w:lang w:eastAsia="pt-BR"/>
        </w:rPr>
        <w:t>)</w:t>
      </w:r>
      <w:r w:rsidRPr="00E504FD">
        <w:rPr>
          <w:rFonts w:ascii="Arial" w:eastAsia="Arial Unicode MS" w:hAnsi="Arial" w:cs="Arial"/>
          <w:color w:val="4C4C4C"/>
          <w:sz w:val="25"/>
          <w:szCs w:val="25"/>
          <w:lang w:eastAsia="pt-BR"/>
        </w:rPr>
        <w:t xml:space="preserve">, câmeras de vídeo, etc. </w:t>
      </w:r>
    </w:p>
    <w:p w:rsidR="00AD670C" w:rsidRPr="00E504FD" w:rsidRDefault="00AD670C" w:rsidP="008171D4">
      <w:pPr>
        <w:pStyle w:val="PargrafodaLista"/>
        <w:numPr>
          <w:ilvl w:val="0"/>
          <w:numId w:val="49"/>
        </w:numPr>
        <w:spacing w:before="100" w:beforeAutospacing="1" w:after="100" w:afterAutospacing="1" w:line="240" w:lineRule="auto"/>
        <w:jc w:val="both"/>
        <w:rPr>
          <w:rFonts w:ascii="Arial" w:eastAsia="Times New Roman" w:hAnsi="Arial" w:cs="Arial"/>
          <w:color w:val="333333"/>
          <w:sz w:val="24"/>
          <w:szCs w:val="24"/>
          <w:lang w:eastAsia="pt-BR"/>
        </w:rPr>
      </w:pPr>
      <w:r w:rsidRPr="00E504FD">
        <w:rPr>
          <w:rFonts w:ascii="Arial" w:eastAsia="Times New Roman" w:hAnsi="Arial" w:cs="Arial"/>
          <w:b/>
          <w:color w:val="333333"/>
          <w:sz w:val="24"/>
          <w:szCs w:val="24"/>
          <w:lang w:eastAsia="pt-BR"/>
        </w:rPr>
        <w:t>Velocidade</w:t>
      </w:r>
      <w:r w:rsidRPr="00E504FD">
        <w:rPr>
          <w:rFonts w:ascii="Arial" w:eastAsia="Times New Roman" w:hAnsi="Arial" w:cs="Arial"/>
          <w:color w:val="333333"/>
          <w:sz w:val="24"/>
          <w:szCs w:val="24"/>
          <w:lang w:eastAsia="pt-BR"/>
        </w:rPr>
        <w:t xml:space="preserve"> - De acordo com o Gartner, velocidade significa tanto o quão rápido os dados estão sendo produzidos quanto o quão rápido os dados devem ser tratados para atender a demanda. Etiquetas RFID e contadores inteligentes estão impulsionando uma necessidade crescente de lidar com torrentes de dados em tempo quase real. Reagir rápido o suficiente para lidar com a velocidade é um desafio para a maioria das organizações.</w:t>
      </w:r>
    </w:p>
    <w:p w:rsidR="00AD670C" w:rsidRPr="004E1222" w:rsidRDefault="00AD670C" w:rsidP="008171D4">
      <w:pPr>
        <w:pStyle w:val="PargrafodaLista"/>
        <w:numPr>
          <w:ilvl w:val="0"/>
          <w:numId w:val="49"/>
        </w:numPr>
        <w:shd w:val="clear" w:color="auto" w:fill="FFFFFF"/>
        <w:spacing w:after="0" w:line="336" w:lineRule="atLeast"/>
        <w:jc w:val="both"/>
        <w:rPr>
          <w:rFonts w:ascii="Arial" w:eastAsia="Arial Unicode MS" w:hAnsi="Arial" w:cs="Arial"/>
          <w:color w:val="4C4C4C"/>
          <w:sz w:val="25"/>
          <w:szCs w:val="25"/>
          <w:lang w:eastAsia="pt-BR"/>
        </w:rPr>
      </w:pPr>
      <w:r w:rsidRPr="004E1222">
        <w:rPr>
          <w:rFonts w:ascii="Arial" w:eastAsia="Times New Roman" w:hAnsi="Arial" w:cs="Arial"/>
          <w:b/>
          <w:color w:val="333333"/>
          <w:sz w:val="24"/>
          <w:szCs w:val="24"/>
          <w:lang w:eastAsia="pt-BR"/>
        </w:rPr>
        <w:t>Valor</w:t>
      </w:r>
      <w:r w:rsidRPr="004E1222">
        <w:rPr>
          <w:rFonts w:ascii="Arial" w:eastAsia="Times New Roman" w:hAnsi="Arial" w:cs="Arial"/>
          <w:color w:val="333333"/>
          <w:sz w:val="24"/>
          <w:szCs w:val="24"/>
          <w:lang w:eastAsia="pt-BR"/>
        </w:rPr>
        <w:t xml:space="preserve"> - </w:t>
      </w:r>
      <w:r w:rsidRPr="004E1222">
        <w:rPr>
          <w:rFonts w:ascii="Arial" w:eastAsia="Arial Unicode MS" w:hAnsi="Arial" w:cs="Arial"/>
          <w:color w:val="4C4C4C"/>
          <w:sz w:val="25"/>
          <w:szCs w:val="25"/>
          <w:lang w:eastAsia="pt-BR"/>
        </w:rPr>
        <w:t>E valor porqu</w:t>
      </w:r>
      <w:r>
        <w:rPr>
          <w:rFonts w:ascii="Arial" w:eastAsia="Arial Unicode MS" w:hAnsi="Arial" w:cs="Arial"/>
          <w:color w:val="4C4C4C"/>
          <w:sz w:val="25"/>
          <w:szCs w:val="25"/>
          <w:lang w:eastAsia="pt-BR"/>
        </w:rPr>
        <w:t>e é absolutamente necessário que</w:t>
      </w:r>
      <w:r w:rsidRPr="004E1222">
        <w:rPr>
          <w:rFonts w:ascii="Arial" w:eastAsia="Arial Unicode MS" w:hAnsi="Arial" w:cs="Arial"/>
          <w:color w:val="4C4C4C"/>
          <w:sz w:val="25"/>
          <w:szCs w:val="25"/>
          <w:lang w:eastAsia="pt-BR"/>
        </w:rPr>
        <w:t xml:space="preserve"> a organização que implementa projetos de Big Data obtenha retorno destes investimentos. Um exemplo poderia ser a área de seguros, onde a análise de fraudes poderia ser imensamente melhorada, </w:t>
      </w:r>
      <w:r w:rsidRPr="004E1222">
        <w:rPr>
          <w:rFonts w:ascii="Arial" w:eastAsia="Arial Unicode MS" w:hAnsi="Arial" w:cs="Arial"/>
          <w:color w:val="4C4C4C"/>
          <w:sz w:val="25"/>
          <w:szCs w:val="25"/>
          <w:lang w:eastAsia="pt-BR"/>
        </w:rPr>
        <w:lastRenderedPageBreak/>
        <w:t xml:space="preserve">minimizando-se os riscos, utilizando-se, por exemplo, de análise de dados que estão fora das bases estruturadas das seguradoras, como os dados que estão circulando diariamente nas mídias sociais. </w:t>
      </w:r>
    </w:p>
    <w:p w:rsidR="00AD670C" w:rsidRPr="004E1222" w:rsidRDefault="00AD670C" w:rsidP="008171D4">
      <w:pPr>
        <w:pStyle w:val="PargrafodaLista"/>
        <w:numPr>
          <w:ilvl w:val="0"/>
          <w:numId w:val="49"/>
        </w:numPr>
        <w:spacing w:before="100" w:beforeAutospacing="1" w:after="100" w:afterAutospacing="1" w:line="240" w:lineRule="auto"/>
        <w:jc w:val="both"/>
        <w:rPr>
          <w:rFonts w:ascii="Arial" w:eastAsia="Times New Roman" w:hAnsi="Arial" w:cs="Arial"/>
          <w:color w:val="333333"/>
          <w:sz w:val="24"/>
          <w:szCs w:val="24"/>
          <w:lang w:eastAsia="pt-BR"/>
        </w:rPr>
      </w:pPr>
      <w:r w:rsidRPr="004E1222">
        <w:rPr>
          <w:rFonts w:ascii="Arial" w:eastAsia="Times New Roman" w:hAnsi="Arial" w:cs="Arial"/>
          <w:b/>
          <w:color w:val="333333"/>
          <w:sz w:val="24"/>
          <w:szCs w:val="24"/>
          <w:lang w:eastAsia="pt-BR"/>
        </w:rPr>
        <w:t>Complexidade</w:t>
      </w:r>
      <w:r w:rsidRPr="004E1222">
        <w:rPr>
          <w:rFonts w:ascii="Arial" w:eastAsia="Times New Roman" w:hAnsi="Arial" w:cs="Arial"/>
          <w:color w:val="333333"/>
          <w:sz w:val="24"/>
          <w:szCs w:val="24"/>
          <w:lang w:eastAsia="pt-BR"/>
        </w:rPr>
        <w:t xml:space="preserve"> - Quando você lida com grandes volumes de dados, eles vêm de diversas fontes. É um grande desafio vincular, correlacionar, limpar e transformar os dados de um sistema. No entanto, é necessário conectar e correlacionar interações, hierarquias e vínculos múltiplos de informação ou então os dados podem rapidamente sair de controle. Governança de dados pode ajudar a determinar como os dados díspares se relacionam com definições comuns e como integrar sistematicamente os ativos de dados estruturados e não estruturados para produzir informações de alta qualidade, uteis, adequadas e atualizadas.</w:t>
      </w:r>
    </w:p>
    <w:p w:rsidR="00AD670C" w:rsidRPr="00B459A3" w:rsidRDefault="00AD670C" w:rsidP="00AD670C">
      <w:pPr>
        <w:spacing w:before="100" w:beforeAutospacing="1" w:after="100" w:afterAutospacing="1" w:line="240" w:lineRule="auto"/>
        <w:ind w:firstLine="708"/>
        <w:jc w:val="both"/>
        <w:rPr>
          <w:rFonts w:ascii="Arial" w:eastAsia="Times New Roman" w:hAnsi="Arial" w:cs="Arial"/>
          <w:color w:val="333333"/>
          <w:sz w:val="24"/>
          <w:szCs w:val="24"/>
          <w:lang w:eastAsia="pt-BR"/>
        </w:rPr>
      </w:pPr>
      <w:r w:rsidRPr="00B459A3">
        <w:rPr>
          <w:rFonts w:ascii="Arial" w:eastAsia="Times New Roman" w:hAnsi="Arial" w:cs="Arial"/>
          <w:color w:val="333333"/>
          <w:sz w:val="24"/>
          <w:szCs w:val="24"/>
          <w:lang w:eastAsia="pt-BR"/>
        </w:rPr>
        <w:t>Em última análise, independentemente dos fatores envolvidos, acreditamos que o termo Big Data é relativo e se aplica (por avaliação do Gartner) sempre que a capacidade da organização de gerenciar, armazenar e analisar os dados exceder sua capacidade atual.</w:t>
      </w:r>
    </w:p>
    <w:p w:rsidR="00AD670C" w:rsidRPr="006B73B9" w:rsidRDefault="00AD670C" w:rsidP="00AD670C">
      <w:pPr>
        <w:rPr>
          <w:rFonts w:ascii="Arial" w:hAnsi="Arial" w:cs="Arial"/>
          <w:b/>
          <w:sz w:val="24"/>
          <w:szCs w:val="24"/>
        </w:rPr>
      </w:pPr>
      <w:r w:rsidRPr="006B73B9">
        <w:rPr>
          <w:rFonts w:ascii="Arial" w:hAnsi="Arial" w:cs="Arial"/>
          <w:b/>
          <w:sz w:val="24"/>
          <w:szCs w:val="24"/>
        </w:rPr>
        <w:t>4.2 O Uso do Big Data</w:t>
      </w:r>
    </w:p>
    <w:p w:rsidR="00AD670C" w:rsidRDefault="00AD670C" w:rsidP="00AD670C">
      <w:pPr>
        <w:ind w:firstLine="708"/>
        <w:jc w:val="both"/>
        <w:rPr>
          <w:rFonts w:ascii="Arial" w:eastAsia="Times New Roman" w:hAnsi="Arial" w:cs="Arial"/>
          <w:color w:val="333333"/>
          <w:sz w:val="24"/>
          <w:szCs w:val="24"/>
          <w:lang w:eastAsia="pt-BR"/>
        </w:rPr>
      </w:pPr>
      <w:r>
        <w:rPr>
          <w:rFonts w:ascii="Arial" w:eastAsia="Times New Roman" w:hAnsi="Arial" w:cs="Arial"/>
          <w:color w:val="333333"/>
          <w:sz w:val="24"/>
          <w:szCs w:val="24"/>
          <w:lang w:eastAsia="pt-BR"/>
        </w:rPr>
        <w:t xml:space="preserve">Os modelos relacionais, quando proposto por </w:t>
      </w:r>
      <w:r w:rsidRPr="008A17B1">
        <w:rPr>
          <w:rFonts w:ascii="Arial" w:eastAsia="Arial Unicode MS" w:hAnsi="Arial" w:cs="Arial"/>
          <w:color w:val="4C4C4C"/>
          <w:sz w:val="24"/>
          <w:szCs w:val="24"/>
          <w:lang w:eastAsia="pt-BR"/>
        </w:rPr>
        <w:t>Edgar F. Codd</w:t>
      </w:r>
      <w:r w:rsidRPr="001F4994">
        <w:rPr>
          <w:rFonts w:ascii="Arial" w:eastAsia="Arial Unicode MS" w:hAnsi="Arial" w:cs="Arial"/>
          <w:color w:val="4C4C4C"/>
          <w:sz w:val="25"/>
          <w:szCs w:val="25"/>
          <w:lang w:eastAsia="pt-BR"/>
        </w:rPr>
        <w:t xml:space="preserve">, </w:t>
      </w:r>
      <w:r>
        <w:rPr>
          <w:rFonts w:ascii="Arial" w:eastAsia="Times New Roman" w:hAnsi="Arial" w:cs="Arial"/>
          <w:color w:val="333333"/>
          <w:sz w:val="24"/>
          <w:szCs w:val="24"/>
          <w:lang w:eastAsia="pt-BR"/>
        </w:rPr>
        <w:t xml:space="preserve">atenderam muito bem, a demanda era acessar dados estruturados, de acordo com (Elmasri &amp; Navathe (2005), gerados pelos sistemas internos das corporações. Estes modelos não foram desenhados para tratar dados não estruturados e nem para volumes de dados na casa dos petabytes de dados. </w:t>
      </w:r>
    </w:p>
    <w:p w:rsidR="00AD670C" w:rsidRPr="008A17B1" w:rsidRDefault="00AD670C" w:rsidP="00AD670C">
      <w:pPr>
        <w:shd w:val="clear" w:color="auto" w:fill="FFFFFF"/>
        <w:spacing w:after="0" w:line="336" w:lineRule="atLeast"/>
        <w:rPr>
          <w:rFonts w:ascii="Arial" w:eastAsia="Arial Unicode MS" w:hAnsi="Arial" w:cs="Arial"/>
          <w:color w:val="4C4C4C"/>
          <w:sz w:val="24"/>
          <w:szCs w:val="24"/>
          <w:lang w:eastAsia="pt-BR"/>
        </w:rPr>
      </w:pPr>
      <w:r>
        <w:rPr>
          <w:rFonts w:ascii="Arial" w:eastAsia="Arial Unicode MS" w:hAnsi="Arial" w:cs="Arial"/>
          <w:color w:val="4C4C4C"/>
          <w:sz w:val="24"/>
          <w:szCs w:val="24"/>
          <w:lang w:eastAsia="pt-BR"/>
        </w:rPr>
        <w:tab/>
      </w:r>
      <w:r w:rsidRPr="008A17B1">
        <w:rPr>
          <w:rFonts w:ascii="Arial" w:eastAsia="Arial Unicode MS" w:hAnsi="Arial" w:cs="Arial"/>
          <w:color w:val="4C4C4C"/>
          <w:sz w:val="24"/>
          <w:szCs w:val="24"/>
          <w:lang w:eastAsia="pt-BR"/>
        </w:rPr>
        <w:t>Para tratar dados na escala de volume, variedade e velocidade do Big Data precisamos de outros modelos. Surgem os softwares de banco de dados NoSQL, desenhados para tratar imensos volumes de dados estruturados e não estruturados.</w:t>
      </w:r>
      <w:r>
        <w:rPr>
          <w:rFonts w:ascii="Arial" w:eastAsia="Arial Unicode MS" w:hAnsi="Arial" w:cs="Arial"/>
          <w:color w:val="4C4C4C"/>
          <w:sz w:val="24"/>
          <w:szCs w:val="24"/>
          <w:lang w:eastAsia="pt-BR"/>
        </w:rPr>
        <w:t xml:space="preserve"> </w:t>
      </w:r>
      <w:r w:rsidRPr="008A17B1">
        <w:rPr>
          <w:rFonts w:ascii="Arial" w:eastAsia="Arial Unicode MS" w:hAnsi="Arial" w:cs="Arial"/>
          <w:color w:val="4C4C4C"/>
          <w:sz w:val="24"/>
          <w:szCs w:val="24"/>
          <w:lang w:eastAsia="pt-BR"/>
        </w:rPr>
        <w:t xml:space="preserve">Existem diversos modelos como sistemas colunares como o </w:t>
      </w:r>
      <w:hyperlink r:id="rId62" w:history="1">
        <w:r w:rsidRPr="008A17B1">
          <w:rPr>
            <w:rFonts w:ascii="Arial" w:eastAsia="Arial Unicode MS" w:hAnsi="Arial" w:cs="Arial"/>
            <w:i/>
            <w:sz w:val="24"/>
            <w:szCs w:val="24"/>
            <w:lang w:eastAsia="pt-BR"/>
          </w:rPr>
          <w:t>Big Table</w:t>
        </w:r>
      </w:hyperlink>
      <w:r>
        <w:rPr>
          <w:rFonts w:ascii="Arial" w:eastAsia="Arial Unicode MS" w:hAnsi="Arial" w:cs="Arial"/>
          <w:i/>
          <w:sz w:val="24"/>
          <w:szCs w:val="24"/>
          <w:lang w:eastAsia="pt-BR"/>
        </w:rPr>
        <w:t xml:space="preserve"> </w:t>
      </w:r>
      <w:r>
        <w:rPr>
          <w:rFonts w:ascii="Arial" w:eastAsia="Arial Unicode MS" w:hAnsi="Arial" w:cs="Arial"/>
          <w:sz w:val="24"/>
          <w:szCs w:val="24"/>
          <w:lang w:eastAsia="pt-BR"/>
        </w:rPr>
        <w:t>(</w:t>
      </w:r>
      <w:r>
        <w:rPr>
          <w:rFonts w:ascii="Arial" w:eastAsia="Arial Unicode MS" w:hAnsi="Arial" w:cs="Arial"/>
          <w:color w:val="4C4C4C"/>
          <w:sz w:val="24"/>
          <w:szCs w:val="24"/>
          <w:lang w:eastAsia="pt-BR"/>
        </w:rPr>
        <w:t>Usado</w:t>
      </w:r>
      <w:r w:rsidRPr="008A17B1">
        <w:rPr>
          <w:rFonts w:ascii="Arial" w:eastAsia="Arial Unicode MS" w:hAnsi="Arial" w:cs="Arial"/>
          <w:color w:val="4C4C4C"/>
          <w:sz w:val="24"/>
          <w:szCs w:val="24"/>
          <w:lang w:eastAsia="pt-BR"/>
        </w:rPr>
        <w:t xml:space="preserve"> internamente pelo Google</w:t>
      </w:r>
      <w:r>
        <w:rPr>
          <w:rFonts w:ascii="Arial" w:eastAsia="Arial Unicode MS" w:hAnsi="Arial" w:cs="Arial"/>
          <w:color w:val="4C4C4C"/>
          <w:sz w:val="24"/>
          <w:szCs w:val="24"/>
          <w:lang w:eastAsia="pt-BR"/>
        </w:rPr>
        <w:t>)</w:t>
      </w:r>
      <w:r w:rsidRPr="008A17B1">
        <w:rPr>
          <w:rFonts w:ascii="Arial" w:eastAsia="Arial Unicode MS" w:hAnsi="Arial" w:cs="Arial"/>
          <w:color w:val="4C4C4C"/>
          <w:sz w:val="24"/>
          <w:szCs w:val="24"/>
          <w:lang w:eastAsia="pt-BR"/>
        </w:rPr>
        <w:t xml:space="preserve">,o modelo Key/value como </w:t>
      </w:r>
      <w:hyperlink r:id="rId63" w:history="1">
        <w:r w:rsidRPr="008A17B1">
          <w:rPr>
            <w:rFonts w:ascii="Arial" w:eastAsia="Arial Unicode MS" w:hAnsi="Arial" w:cs="Arial"/>
            <w:i/>
            <w:sz w:val="24"/>
            <w:szCs w:val="24"/>
            <w:lang w:eastAsia="pt-BR"/>
          </w:rPr>
          <w:t>DynamoDB da Amazon</w:t>
        </w:r>
      </w:hyperlink>
      <w:r w:rsidRPr="008A17B1">
        <w:rPr>
          <w:rFonts w:ascii="Arial" w:eastAsia="Arial Unicode MS" w:hAnsi="Arial" w:cs="Arial"/>
          <w:color w:val="4C4C4C"/>
          <w:sz w:val="24"/>
          <w:szCs w:val="24"/>
          <w:lang w:eastAsia="pt-BR"/>
        </w:rPr>
        <w:t>, o modelo “</w:t>
      </w:r>
      <w:r w:rsidRPr="007A67FB">
        <w:rPr>
          <w:rFonts w:ascii="Arial" w:eastAsia="Arial Unicode MS" w:hAnsi="Arial" w:cs="Arial"/>
          <w:i/>
          <w:color w:val="4C4C4C"/>
          <w:sz w:val="24"/>
          <w:szCs w:val="24"/>
          <w:lang w:eastAsia="pt-BR"/>
        </w:rPr>
        <w:t>document database</w:t>
      </w:r>
      <w:r w:rsidRPr="008A17B1">
        <w:rPr>
          <w:rFonts w:ascii="Arial" w:eastAsia="Arial Unicode MS" w:hAnsi="Arial" w:cs="Arial"/>
          <w:color w:val="4C4C4C"/>
          <w:sz w:val="24"/>
          <w:szCs w:val="24"/>
          <w:lang w:eastAsia="pt-BR"/>
        </w:rPr>
        <w:t xml:space="preserve">” baseado no conceito proposto pelo Lotus Notes da IBM e aplicado em softwares como MongoDB, e o modelo baseado em grafos como o </w:t>
      </w:r>
      <w:hyperlink r:id="rId64" w:history="1">
        <w:r w:rsidRPr="007A67FB">
          <w:rPr>
            <w:rFonts w:ascii="Arial" w:eastAsia="Arial Unicode MS" w:hAnsi="Arial" w:cs="Arial"/>
            <w:sz w:val="24"/>
            <w:szCs w:val="24"/>
            <w:lang w:eastAsia="pt-BR"/>
          </w:rPr>
          <w:t>Neo4j</w:t>
        </w:r>
      </w:hyperlink>
      <w:r>
        <w:rPr>
          <w:rFonts w:ascii="Arial" w:eastAsia="Arial Unicode MS" w:hAnsi="Arial" w:cs="Arial"/>
          <w:color w:val="4C4C4C"/>
          <w:sz w:val="24"/>
          <w:szCs w:val="24"/>
          <w:lang w:eastAsia="pt-BR"/>
        </w:rPr>
        <w:t>, etc (Kolb, 2013).</w:t>
      </w:r>
      <w:r w:rsidRPr="008A17B1">
        <w:rPr>
          <w:rFonts w:ascii="Arial" w:eastAsia="Arial Unicode MS" w:hAnsi="Arial" w:cs="Arial"/>
          <w:color w:val="4C4C4C"/>
          <w:sz w:val="24"/>
          <w:szCs w:val="24"/>
          <w:lang w:eastAsia="pt-BR"/>
        </w:rPr>
        <w:t xml:space="preserve"> </w:t>
      </w:r>
    </w:p>
    <w:p w:rsidR="00AD670C" w:rsidRDefault="00AD670C" w:rsidP="00AD670C"/>
    <w:p w:rsidR="00AD670C" w:rsidRPr="00710038" w:rsidRDefault="00AD670C" w:rsidP="00AD670C">
      <w:pPr>
        <w:jc w:val="both"/>
        <w:rPr>
          <w:rFonts w:ascii="Arial" w:hAnsi="Arial" w:cs="Arial"/>
          <w:sz w:val="24"/>
          <w:szCs w:val="24"/>
        </w:rPr>
      </w:pPr>
      <w:r>
        <w:rPr>
          <w:rFonts w:ascii="Arial" w:hAnsi="Arial" w:cs="Arial"/>
          <w:sz w:val="24"/>
          <w:szCs w:val="24"/>
        </w:rPr>
        <w:tab/>
        <w:t>A</w:t>
      </w:r>
      <w:r w:rsidRPr="00710038">
        <w:rPr>
          <w:rFonts w:ascii="Arial" w:hAnsi="Arial" w:cs="Arial"/>
          <w:sz w:val="24"/>
          <w:szCs w:val="24"/>
        </w:rPr>
        <w:t>plicações modernas de mineração de dados, freq</w:t>
      </w:r>
      <w:r>
        <w:rPr>
          <w:rFonts w:ascii="Arial" w:hAnsi="Arial" w:cs="Arial"/>
          <w:sz w:val="24"/>
          <w:szCs w:val="24"/>
        </w:rPr>
        <w:t>u</w:t>
      </w:r>
      <w:r w:rsidRPr="00710038">
        <w:rPr>
          <w:rFonts w:ascii="Arial" w:hAnsi="Arial" w:cs="Arial"/>
          <w:sz w:val="24"/>
          <w:szCs w:val="24"/>
        </w:rPr>
        <w:t xml:space="preserve">entemente chamada </w:t>
      </w:r>
      <w:r>
        <w:rPr>
          <w:rFonts w:ascii="Arial" w:hAnsi="Arial" w:cs="Arial"/>
          <w:sz w:val="24"/>
          <w:szCs w:val="24"/>
        </w:rPr>
        <w:t>"Big-D</w:t>
      </w:r>
      <w:r w:rsidRPr="00710038">
        <w:rPr>
          <w:rFonts w:ascii="Arial" w:hAnsi="Arial" w:cs="Arial"/>
          <w:sz w:val="24"/>
          <w:szCs w:val="24"/>
        </w:rPr>
        <w:t>ata</w:t>
      </w:r>
      <w:r>
        <w:rPr>
          <w:rFonts w:ascii="Arial" w:hAnsi="Arial" w:cs="Arial"/>
          <w:sz w:val="24"/>
          <w:szCs w:val="24"/>
        </w:rPr>
        <w:t xml:space="preserve"> Analytics</w:t>
      </w:r>
      <w:r w:rsidRPr="00710038">
        <w:rPr>
          <w:rFonts w:ascii="Arial" w:hAnsi="Arial" w:cs="Arial"/>
          <w:sz w:val="24"/>
          <w:szCs w:val="24"/>
        </w:rPr>
        <w:t>", exigir-nos gerenciar grande qu</w:t>
      </w:r>
      <w:r>
        <w:rPr>
          <w:rFonts w:ascii="Arial" w:hAnsi="Arial" w:cs="Arial"/>
          <w:sz w:val="24"/>
          <w:szCs w:val="24"/>
        </w:rPr>
        <w:t>antidade de dados rapidamente e e</w:t>
      </w:r>
      <w:r w:rsidRPr="00710038">
        <w:rPr>
          <w:rFonts w:ascii="Arial" w:hAnsi="Arial" w:cs="Arial"/>
          <w:sz w:val="24"/>
          <w:szCs w:val="24"/>
        </w:rPr>
        <w:t>m</w:t>
      </w:r>
      <w:r>
        <w:rPr>
          <w:rFonts w:ascii="Arial" w:hAnsi="Arial" w:cs="Arial"/>
          <w:sz w:val="24"/>
          <w:szCs w:val="24"/>
        </w:rPr>
        <w:t xml:space="preserve"> muitas dessas aplicações, exige-se um amplo </w:t>
      </w:r>
      <w:r w:rsidRPr="00710038">
        <w:rPr>
          <w:rFonts w:ascii="Arial" w:hAnsi="Arial" w:cs="Arial"/>
          <w:sz w:val="24"/>
          <w:szCs w:val="24"/>
        </w:rPr>
        <w:t>paralelismo</w:t>
      </w:r>
      <w:r>
        <w:rPr>
          <w:rFonts w:ascii="Arial" w:hAnsi="Arial" w:cs="Arial"/>
          <w:sz w:val="24"/>
          <w:szCs w:val="24"/>
        </w:rPr>
        <w:t xml:space="preserve"> (Kolb, 2013)</w:t>
      </w:r>
      <w:r w:rsidRPr="00710038">
        <w:rPr>
          <w:rFonts w:ascii="Arial" w:hAnsi="Arial" w:cs="Arial"/>
          <w:sz w:val="24"/>
          <w:szCs w:val="24"/>
        </w:rPr>
        <w:t>.</w:t>
      </w:r>
    </w:p>
    <w:p w:rsidR="00AD670C" w:rsidRPr="000C0F13" w:rsidRDefault="00AD670C" w:rsidP="00AD670C">
      <w:pPr>
        <w:jc w:val="both"/>
        <w:rPr>
          <w:rFonts w:ascii="Arial" w:hAnsi="Arial" w:cs="Arial"/>
          <w:sz w:val="24"/>
          <w:szCs w:val="24"/>
        </w:rPr>
      </w:pPr>
      <w:r>
        <w:rPr>
          <w:rFonts w:ascii="Arial" w:hAnsi="Arial" w:cs="Arial"/>
          <w:sz w:val="24"/>
          <w:szCs w:val="24"/>
        </w:rPr>
        <w:tab/>
      </w:r>
      <w:r w:rsidRPr="000C0F13">
        <w:rPr>
          <w:rFonts w:ascii="Arial" w:hAnsi="Arial" w:cs="Arial"/>
          <w:sz w:val="24"/>
          <w:szCs w:val="24"/>
        </w:rPr>
        <w:t xml:space="preserve">Para lidar com aplicações tais como essas, </w:t>
      </w:r>
      <w:r>
        <w:rPr>
          <w:rFonts w:ascii="Arial" w:hAnsi="Arial" w:cs="Arial"/>
          <w:sz w:val="24"/>
          <w:szCs w:val="24"/>
        </w:rPr>
        <w:t>novos tipos de software tem surgido</w:t>
      </w:r>
      <w:r w:rsidRPr="000C0F13">
        <w:rPr>
          <w:rFonts w:ascii="Arial" w:hAnsi="Arial" w:cs="Arial"/>
          <w:sz w:val="24"/>
          <w:szCs w:val="24"/>
        </w:rPr>
        <w:t xml:space="preserve">. Estes sistema de programação são projetados para obter </w:t>
      </w:r>
      <w:r>
        <w:rPr>
          <w:rFonts w:ascii="Arial" w:hAnsi="Arial" w:cs="Arial"/>
          <w:sz w:val="24"/>
          <w:szCs w:val="24"/>
        </w:rPr>
        <w:t xml:space="preserve">o máximo do </w:t>
      </w:r>
      <w:r w:rsidRPr="000C0F13">
        <w:rPr>
          <w:rFonts w:ascii="Arial" w:hAnsi="Arial" w:cs="Arial"/>
          <w:sz w:val="24"/>
          <w:szCs w:val="24"/>
        </w:rPr>
        <w:t xml:space="preserve">paralelismo.  O novo tipo de software começa com uma nova forma de sistema de arquivos, chamada "Sistema de arquivos distribuídos", que contam com unidades muito maiores do que os blocos de disco dos sistemas operacionais </w:t>
      </w:r>
      <w:r w:rsidRPr="000C0F13">
        <w:rPr>
          <w:rFonts w:ascii="Arial" w:hAnsi="Arial" w:cs="Arial"/>
          <w:sz w:val="24"/>
          <w:szCs w:val="24"/>
        </w:rPr>
        <w:lastRenderedPageBreak/>
        <w:t xml:space="preserve">convencionais. </w:t>
      </w:r>
      <w:r>
        <w:rPr>
          <w:rFonts w:ascii="Arial" w:hAnsi="Arial" w:cs="Arial"/>
          <w:sz w:val="24"/>
          <w:szCs w:val="24"/>
        </w:rPr>
        <w:t>Além do mais, os s</w:t>
      </w:r>
      <w:r w:rsidRPr="000C0F13">
        <w:rPr>
          <w:rFonts w:ascii="Arial" w:hAnsi="Arial" w:cs="Arial"/>
          <w:sz w:val="24"/>
          <w:szCs w:val="24"/>
        </w:rPr>
        <w:t xml:space="preserve">istemas distribuídos também fornecem replicação de dados ou redundância para proteger </w:t>
      </w:r>
      <w:r>
        <w:rPr>
          <w:rFonts w:ascii="Arial" w:hAnsi="Arial" w:cs="Arial"/>
          <w:sz w:val="24"/>
          <w:szCs w:val="24"/>
        </w:rPr>
        <w:t>os dados, contra falhas frequ</w:t>
      </w:r>
      <w:r w:rsidRPr="000C0F13">
        <w:rPr>
          <w:rFonts w:ascii="Arial" w:hAnsi="Arial" w:cs="Arial"/>
          <w:sz w:val="24"/>
          <w:szCs w:val="24"/>
        </w:rPr>
        <w:t>entes de mídias</w:t>
      </w:r>
      <w:r>
        <w:rPr>
          <w:rFonts w:ascii="Arial" w:hAnsi="Arial" w:cs="Arial"/>
          <w:sz w:val="24"/>
          <w:szCs w:val="24"/>
        </w:rPr>
        <w:t>,</w:t>
      </w:r>
      <w:r w:rsidRPr="000C0F13">
        <w:rPr>
          <w:rFonts w:ascii="Arial" w:hAnsi="Arial" w:cs="Arial"/>
          <w:sz w:val="24"/>
          <w:szCs w:val="24"/>
        </w:rPr>
        <w:t xml:space="preserve"> que ocorrem quando o dado é distribuído para milhões de nós de computadores</w:t>
      </w:r>
      <w:r>
        <w:rPr>
          <w:rFonts w:ascii="Arial" w:hAnsi="Arial" w:cs="Arial"/>
          <w:sz w:val="24"/>
          <w:szCs w:val="24"/>
        </w:rPr>
        <w:t xml:space="preserve"> (Kolb, 2013)</w:t>
      </w:r>
      <w:r w:rsidRPr="000C0F13">
        <w:rPr>
          <w:rFonts w:ascii="Arial" w:hAnsi="Arial" w:cs="Arial"/>
          <w:sz w:val="24"/>
          <w:szCs w:val="24"/>
        </w:rPr>
        <w:t>.</w:t>
      </w:r>
    </w:p>
    <w:p w:rsidR="00AD670C" w:rsidRDefault="00AD670C" w:rsidP="00AD670C">
      <w:pPr>
        <w:jc w:val="both"/>
        <w:rPr>
          <w:rFonts w:ascii="Arial" w:hAnsi="Arial" w:cs="Arial"/>
          <w:sz w:val="24"/>
          <w:szCs w:val="24"/>
        </w:rPr>
      </w:pPr>
      <w:r>
        <w:rPr>
          <w:rFonts w:ascii="Arial" w:hAnsi="Arial" w:cs="Arial"/>
          <w:sz w:val="24"/>
          <w:szCs w:val="24"/>
        </w:rPr>
        <w:tab/>
        <w:t>N</w:t>
      </w:r>
      <w:r w:rsidRPr="00B22D11">
        <w:rPr>
          <w:rFonts w:ascii="Arial" w:hAnsi="Arial" w:cs="Arial"/>
          <w:sz w:val="24"/>
          <w:szCs w:val="24"/>
        </w:rPr>
        <w:t xml:space="preserve">o topo destes sistemas de arquivos, diversos sistema de alto nível de programação foram desenvolvidos.   No centro do novo software está o </w:t>
      </w:r>
      <w:r>
        <w:rPr>
          <w:rFonts w:ascii="Arial" w:hAnsi="Arial" w:cs="Arial"/>
          <w:sz w:val="24"/>
          <w:szCs w:val="24"/>
        </w:rPr>
        <w:t xml:space="preserve">sistema de programação chamada </w:t>
      </w:r>
      <w:r w:rsidRPr="002C1C20">
        <w:rPr>
          <w:rFonts w:ascii="Arial" w:hAnsi="Arial" w:cs="Arial"/>
          <w:b/>
          <w:i/>
          <w:sz w:val="24"/>
          <w:szCs w:val="24"/>
        </w:rPr>
        <w:t>Map-Reduce</w:t>
      </w:r>
      <w:r w:rsidRPr="00B22D11">
        <w:rPr>
          <w:rFonts w:ascii="Arial" w:hAnsi="Arial" w:cs="Arial"/>
          <w:sz w:val="24"/>
          <w:szCs w:val="24"/>
        </w:rPr>
        <w:t xml:space="preserve">.  </w:t>
      </w:r>
      <w:r>
        <w:rPr>
          <w:rFonts w:ascii="Arial" w:hAnsi="Arial" w:cs="Arial"/>
          <w:sz w:val="24"/>
          <w:szCs w:val="24"/>
        </w:rPr>
        <w:t xml:space="preserve">Implementações de </w:t>
      </w:r>
      <w:r w:rsidRPr="002C1C20">
        <w:rPr>
          <w:rFonts w:ascii="Arial" w:hAnsi="Arial" w:cs="Arial"/>
          <w:b/>
          <w:i/>
          <w:sz w:val="24"/>
          <w:szCs w:val="24"/>
        </w:rPr>
        <w:t>Map-Reduce</w:t>
      </w:r>
      <w:r w:rsidRPr="00B22D11">
        <w:rPr>
          <w:rFonts w:ascii="Arial" w:hAnsi="Arial" w:cs="Arial"/>
          <w:sz w:val="24"/>
          <w:szCs w:val="24"/>
        </w:rPr>
        <w:t xml:space="preserve"> permite </w:t>
      </w:r>
      <w:r>
        <w:rPr>
          <w:rFonts w:ascii="Arial" w:hAnsi="Arial" w:cs="Arial"/>
          <w:sz w:val="24"/>
          <w:szCs w:val="24"/>
        </w:rPr>
        <w:t xml:space="preserve">que os </w:t>
      </w:r>
      <w:r w:rsidRPr="00B22D11">
        <w:rPr>
          <w:rFonts w:ascii="Arial" w:hAnsi="Arial" w:cs="Arial"/>
          <w:sz w:val="24"/>
          <w:szCs w:val="24"/>
        </w:rPr>
        <w:t xml:space="preserve">cálculos </w:t>
      </w:r>
      <w:r>
        <w:rPr>
          <w:rFonts w:ascii="Arial" w:hAnsi="Arial" w:cs="Arial"/>
          <w:sz w:val="24"/>
          <w:szCs w:val="24"/>
        </w:rPr>
        <w:t xml:space="preserve">sob os </w:t>
      </w:r>
      <w:r w:rsidRPr="00B22D11">
        <w:rPr>
          <w:rFonts w:ascii="Arial" w:hAnsi="Arial" w:cs="Arial"/>
          <w:sz w:val="24"/>
          <w:szCs w:val="24"/>
        </w:rPr>
        <w:t>dados em grande escala</w:t>
      </w:r>
      <w:r>
        <w:rPr>
          <w:rFonts w:ascii="Arial" w:hAnsi="Arial" w:cs="Arial"/>
          <w:sz w:val="24"/>
          <w:szCs w:val="24"/>
        </w:rPr>
        <w:t xml:space="preserve">, sejam </w:t>
      </w:r>
      <w:r w:rsidRPr="00B22D11">
        <w:rPr>
          <w:rFonts w:ascii="Arial" w:hAnsi="Arial" w:cs="Arial"/>
          <w:sz w:val="24"/>
          <w:szCs w:val="24"/>
        </w:rPr>
        <w:t>executad</w:t>
      </w:r>
      <w:r>
        <w:rPr>
          <w:rFonts w:ascii="Arial" w:hAnsi="Arial" w:cs="Arial"/>
          <w:sz w:val="24"/>
          <w:szCs w:val="24"/>
        </w:rPr>
        <w:t>os</w:t>
      </w:r>
      <w:r w:rsidRPr="00B22D11">
        <w:rPr>
          <w:rFonts w:ascii="Arial" w:hAnsi="Arial" w:cs="Arial"/>
          <w:sz w:val="24"/>
          <w:szCs w:val="24"/>
        </w:rPr>
        <w:t xml:space="preserve"> em clusters de computação de forma eficiente e tolerante a falhas de hardware</w:t>
      </w:r>
      <w:r>
        <w:rPr>
          <w:rFonts w:ascii="Arial" w:hAnsi="Arial" w:cs="Arial"/>
          <w:sz w:val="24"/>
          <w:szCs w:val="24"/>
        </w:rPr>
        <w:t xml:space="preserve"> (kolb, 2013)</w:t>
      </w:r>
      <w:r w:rsidRPr="00B22D11">
        <w:rPr>
          <w:rFonts w:ascii="Arial" w:hAnsi="Arial" w:cs="Arial"/>
          <w:sz w:val="24"/>
          <w:szCs w:val="24"/>
        </w:rPr>
        <w:t>.</w:t>
      </w:r>
    </w:p>
    <w:p w:rsidR="00AD670C" w:rsidRDefault="00AD670C" w:rsidP="00AD670C">
      <w:pPr>
        <w:jc w:val="both"/>
        <w:rPr>
          <w:rFonts w:ascii="Arial" w:hAnsi="Arial" w:cs="Arial"/>
          <w:sz w:val="24"/>
          <w:szCs w:val="24"/>
        </w:rPr>
      </w:pPr>
    </w:p>
    <w:p w:rsidR="00AD670C" w:rsidRPr="00B528C3" w:rsidRDefault="00AD670C" w:rsidP="00AD670C">
      <w:pPr>
        <w:jc w:val="both"/>
        <w:rPr>
          <w:rFonts w:ascii="Arial" w:hAnsi="Arial" w:cs="Arial"/>
          <w:b/>
          <w:sz w:val="24"/>
          <w:szCs w:val="24"/>
        </w:rPr>
      </w:pPr>
      <w:r w:rsidRPr="00B528C3">
        <w:rPr>
          <w:rFonts w:ascii="Arial" w:hAnsi="Arial" w:cs="Arial"/>
          <w:b/>
          <w:sz w:val="24"/>
          <w:szCs w:val="24"/>
        </w:rPr>
        <w:t>4.3 Map-Reduce</w:t>
      </w:r>
    </w:p>
    <w:p w:rsidR="00AD670C" w:rsidRDefault="00AD670C" w:rsidP="00AD670C">
      <w:pPr>
        <w:jc w:val="both"/>
        <w:rPr>
          <w:rFonts w:ascii="Arial" w:hAnsi="Arial" w:cs="Arial"/>
          <w:sz w:val="24"/>
          <w:szCs w:val="24"/>
        </w:rPr>
      </w:pPr>
      <w:r>
        <w:rPr>
          <w:rFonts w:ascii="Arial" w:hAnsi="Arial" w:cs="Arial"/>
          <w:sz w:val="24"/>
          <w:szCs w:val="24"/>
        </w:rPr>
        <w:tab/>
      </w:r>
      <w:r w:rsidRPr="00B528C3">
        <w:rPr>
          <w:rFonts w:ascii="Arial" w:hAnsi="Arial" w:cs="Arial"/>
          <w:sz w:val="24"/>
          <w:szCs w:val="24"/>
        </w:rPr>
        <w:t xml:space="preserve">Map-reduce </w:t>
      </w:r>
      <w:r>
        <w:rPr>
          <w:rFonts w:ascii="Arial" w:hAnsi="Arial" w:cs="Arial"/>
          <w:sz w:val="24"/>
          <w:szCs w:val="24"/>
        </w:rPr>
        <w:t xml:space="preserve">não </w:t>
      </w:r>
      <w:r w:rsidRPr="00B528C3">
        <w:rPr>
          <w:rFonts w:ascii="Arial" w:hAnsi="Arial" w:cs="Arial"/>
          <w:sz w:val="24"/>
          <w:szCs w:val="24"/>
        </w:rPr>
        <w:t xml:space="preserve">é um </w:t>
      </w:r>
      <w:r>
        <w:rPr>
          <w:rFonts w:ascii="Arial" w:hAnsi="Arial" w:cs="Arial"/>
          <w:sz w:val="24"/>
          <w:szCs w:val="24"/>
        </w:rPr>
        <w:t xml:space="preserve">produto ou um software especifico, mas sim uma tecnologia desenvolvida pelo </w:t>
      </w:r>
      <w:r w:rsidRPr="00B528C3">
        <w:rPr>
          <w:rFonts w:ascii="Arial" w:hAnsi="Arial" w:cs="Arial"/>
          <w:sz w:val="24"/>
          <w:szCs w:val="24"/>
        </w:rPr>
        <w:t>Google</w:t>
      </w:r>
      <w:r>
        <w:rPr>
          <w:rFonts w:ascii="Arial" w:hAnsi="Arial" w:cs="Arial"/>
          <w:sz w:val="24"/>
          <w:szCs w:val="24"/>
        </w:rPr>
        <w:t xml:space="preserve"> para lidar com grande quantidade de dados, cortando-os e combinando-os no final (Kolb, 2013). </w:t>
      </w:r>
    </w:p>
    <w:p w:rsidR="00AD670C" w:rsidRDefault="001A5873" w:rsidP="00AD670C">
      <w:pPr>
        <w:jc w:val="both"/>
        <w:rPr>
          <w:rFonts w:ascii="Arial" w:hAnsi="Arial" w:cs="Arial"/>
          <w:sz w:val="24"/>
          <w:szCs w:val="24"/>
        </w:rPr>
      </w:pPr>
      <w:r w:rsidRPr="001A5873">
        <w:rPr>
          <w:rFonts w:ascii="Arial" w:hAnsi="Arial" w:cs="Arial"/>
          <w:b/>
          <w:noProof/>
          <w:sz w:val="24"/>
          <w:szCs w:val="24"/>
          <w:lang w:eastAsia="pt-BR"/>
        </w:rPr>
        <mc:AlternateContent>
          <mc:Choice Requires="wps">
            <w:drawing>
              <wp:anchor distT="45720" distB="45720" distL="114300" distR="114300" simplePos="0" relativeHeight="251730944" behindDoc="0" locked="0" layoutInCell="1" allowOverlap="1" wp14:anchorId="4D9287AD" wp14:editId="096BC819">
                <wp:simplePos x="0" y="0"/>
                <wp:positionH relativeFrom="column">
                  <wp:posOffset>0</wp:posOffset>
                </wp:positionH>
                <wp:positionV relativeFrom="paragraph">
                  <wp:posOffset>4452620</wp:posOffset>
                </wp:positionV>
                <wp:extent cx="1085850" cy="457200"/>
                <wp:effectExtent l="0" t="0" r="0" b="0"/>
                <wp:wrapSquare wrapText="bothSides"/>
                <wp:docPr id="23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457200"/>
                        </a:xfrm>
                        <a:prstGeom prst="rect">
                          <a:avLst/>
                        </a:prstGeom>
                        <a:solidFill>
                          <a:srgbClr val="FFFFFF"/>
                        </a:solidFill>
                        <a:ln w="9525">
                          <a:noFill/>
                          <a:miter lim="800000"/>
                          <a:headEnd/>
                          <a:tailEnd/>
                        </a:ln>
                      </wps:spPr>
                      <wps:txbx>
                        <w:txbxContent>
                          <w:p w:rsidR="008E3CA1" w:rsidRPr="00AF4CE6" w:rsidRDefault="008E3CA1" w:rsidP="001A5873">
                            <w:pPr>
                              <w:jc w:val="center"/>
                              <w:rPr>
                                <w:rFonts w:ascii="Arial" w:hAnsi="Arial" w:cs="Arial"/>
                                <w:sz w:val="24"/>
                                <w:szCs w:val="24"/>
                              </w:rPr>
                            </w:pPr>
                            <w:r w:rsidRPr="00AF4CE6">
                              <w:rPr>
                                <w:rFonts w:ascii="Arial" w:hAnsi="Arial" w:cs="Arial"/>
                                <w:sz w:val="24"/>
                                <w:szCs w:val="24"/>
                              </w:rPr>
                              <w:t>Input (chuncks)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9287AD" id="_x0000_s1057" type="#_x0000_t202" style="position:absolute;left:0;text-align:left;margin-left:0;margin-top:350.6pt;width:85.5pt;height:36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" stroked="f">
                <v:textbox>
                  <w:txbxContent>
                    <w:p w:rsidR="008E3CA1" w:rsidRPr="00AF4CE6" w:rsidRDefault="008E3CA1" w:rsidP="001A5873">
                      <w:pPr>
                        <w:jc w:val="center"/>
                        <w:rPr>
                          <w:rFonts w:ascii="Arial" w:hAnsi="Arial" w:cs="Arial"/>
                          <w:sz w:val="24"/>
                          <w:szCs w:val="24"/>
                        </w:rPr>
                      </w:pPr>
                      <w:r w:rsidRPr="00AF4CE6">
                        <w:rPr>
                          <w:rFonts w:ascii="Arial" w:hAnsi="Arial" w:cs="Arial"/>
                          <w:sz w:val="24"/>
                          <w:szCs w:val="24"/>
                        </w:rPr>
                        <w:t>Input (chuncks)</w:t>
                      </w:r>
                    </w:p>
                  </w:txbxContent>
                </v:textbox>
                <w10:wrap type="square"/>
              </v:shape>
            </w:pict>
          </mc:Fallback>
        </mc:AlternateContent>
      </w:r>
      <w:r w:rsidRPr="001A5873">
        <w:rPr>
          <w:rFonts w:ascii="Arial" w:hAnsi="Arial" w:cs="Arial"/>
          <w:b/>
          <w:noProof/>
          <w:sz w:val="24"/>
          <w:szCs w:val="24"/>
          <w:lang w:eastAsia="pt-BR"/>
        </w:rPr>
        <mc:AlternateContent>
          <mc:Choice Requires="wps">
            <w:drawing>
              <wp:anchor distT="45720" distB="45720" distL="114300" distR="114300" simplePos="0" relativeHeight="251731968" behindDoc="0" locked="0" layoutInCell="1" allowOverlap="1" wp14:anchorId="2BCB67D2" wp14:editId="355AB0C4">
                <wp:simplePos x="0" y="0"/>
                <wp:positionH relativeFrom="column">
                  <wp:posOffset>1323975</wp:posOffset>
                </wp:positionH>
                <wp:positionV relativeFrom="paragraph">
                  <wp:posOffset>4452620</wp:posOffset>
                </wp:positionV>
                <wp:extent cx="609600" cy="457200"/>
                <wp:effectExtent l="0" t="0" r="0" b="0"/>
                <wp:wrapSquare wrapText="bothSides"/>
                <wp:docPr id="23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457200"/>
                        </a:xfrm>
                        <a:prstGeom prst="rect">
                          <a:avLst/>
                        </a:prstGeom>
                        <a:solidFill>
                          <a:srgbClr val="FFFFFF"/>
                        </a:solidFill>
                        <a:ln w="9525">
                          <a:noFill/>
                          <a:miter lim="800000"/>
                          <a:headEnd/>
                          <a:tailEnd/>
                        </a:ln>
                      </wps:spPr>
                      <wps:txbx>
                        <w:txbxContent>
                          <w:p w:rsidR="008E3CA1" w:rsidRDefault="008E3CA1" w:rsidP="001A5873">
                            <w:pPr>
                              <w:jc w:val="center"/>
                            </w:pPr>
                            <w:r>
                              <w:t>Map (tasks)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CB67D2" id="_x0000_s1058" type="#_x0000_t202" style="position:absolute;left:0;text-align:left;margin-left:104.25pt;margin-top:350.6pt;width:48pt;height:36pt;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" stroked="f">
                <v:textbox>
                  <w:txbxContent>
                    <w:p w:rsidR="008E3CA1" w:rsidRDefault="008E3CA1" w:rsidP="001A5873">
                      <w:pPr>
                        <w:jc w:val="center"/>
                      </w:pPr>
                      <w:r>
                        <w:t>Map (tasks)</w:t>
                      </w:r>
                    </w:p>
                  </w:txbxContent>
                </v:textbox>
                <w10:wrap type="square"/>
              </v:shape>
            </w:pict>
          </mc:Fallback>
        </mc:AlternateContent>
      </w:r>
      <w:r w:rsidRPr="001A5873">
        <w:rPr>
          <w:rFonts w:ascii="Arial" w:hAnsi="Arial" w:cs="Arial"/>
          <w:b/>
          <w:noProof/>
          <w:sz w:val="24"/>
          <w:szCs w:val="24"/>
          <w:lang w:eastAsia="pt-BR"/>
        </w:rPr>
        <mc:AlternateContent>
          <mc:Choice Requires="wps">
            <w:drawing>
              <wp:anchor distT="45720" distB="45720" distL="114300" distR="114300" simplePos="0" relativeHeight="251732992" behindDoc="0" locked="0" layoutInCell="1" allowOverlap="1" wp14:anchorId="770B1CD4" wp14:editId="005DDBF1">
                <wp:simplePos x="0" y="0"/>
                <wp:positionH relativeFrom="column">
                  <wp:posOffset>2133600</wp:posOffset>
                </wp:positionH>
                <wp:positionV relativeFrom="paragraph">
                  <wp:posOffset>4433570</wp:posOffset>
                </wp:positionV>
                <wp:extent cx="847725" cy="466725"/>
                <wp:effectExtent l="0" t="0" r="9525" b="9525"/>
                <wp:wrapSquare wrapText="bothSides"/>
                <wp:docPr id="23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7725" cy="466725"/>
                        </a:xfrm>
                        <a:prstGeom prst="rect">
                          <a:avLst/>
                        </a:prstGeom>
                        <a:solidFill>
                          <a:srgbClr val="FFFFFF"/>
                        </a:solidFill>
                        <a:ln w="9525">
                          <a:noFill/>
                          <a:miter lim="800000"/>
                          <a:headEnd/>
                          <a:tailEnd/>
                        </a:ln>
                      </wps:spPr>
                      <wps:txbx>
                        <w:txbxContent>
                          <w:p w:rsidR="008E3CA1" w:rsidRPr="00AF4CE6" w:rsidRDefault="008E3CA1" w:rsidP="001A5873">
                            <w:pPr>
                              <w:rPr>
                                <w:rFonts w:ascii="Arial" w:hAnsi="Arial" w:cs="Arial"/>
                                <w:sz w:val="24"/>
                                <w:szCs w:val="24"/>
                              </w:rPr>
                            </w:pPr>
                            <w:r w:rsidRPr="00AF4CE6">
                              <w:rPr>
                                <w:rFonts w:ascii="Arial" w:hAnsi="Arial" w:cs="Arial"/>
                                <w:sz w:val="24"/>
                                <w:szCs w:val="24"/>
                              </w:rPr>
                              <w:t>Group by keys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0B1CD4" id="_x0000_s1059" type="#_x0000_t202" style="position:absolute;left:0;text-align:left;margin-left:168pt;margin-top:349.1pt;width:66.75pt;height:36.7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" stroked="f">
                <v:textbox>
                  <w:txbxContent>
                    <w:p w:rsidR="008E3CA1" w:rsidRPr="00AF4CE6" w:rsidRDefault="008E3CA1" w:rsidP="001A5873">
                      <w:pPr>
                        <w:rPr>
                          <w:rFonts w:ascii="Arial" w:hAnsi="Arial" w:cs="Arial"/>
                          <w:sz w:val="24"/>
                          <w:szCs w:val="24"/>
                        </w:rPr>
                      </w:pPr>
                      <w:r w:rsidRPr="00AF4CE6">
                        <w:rPr>
                          <w:rFonts w:ascii="Arial" w:hAnsi="Arial" w:cs="Arial"/>
                          <w:sz w:val="24"/>
                          <w:szCs w:val="24"/>
                        </w:rPr>
                        <w:t>Group by keys</w:t>
                      </w:r>
                    </w:p>
                  </w:txbxContent>
                </v:textbox>
                <w10:wrap type="square"/>
              </v:shape>
            </w:pict>
          </mc:Fallback>
        </mc:AlternateContent>
      </w:r>
      <w:r w:rsidRPr="001A5873">
        <w:rPr>
          <w:rFonts w:ascii="Arial" w:hAnsi="Arial" w:cs="Arial"/>
          <w:b/>
          <w:noProof/>
          <w:sz w:val="24"/>
          <w:szCs w:val="24"/>
          <w:lang w:eastAsia="pt-BR"/>
        </w:rPr>
        <mc:AlternateContent>
          <mc:Choice Requires="wps">
            <w:drawing>
              <wp:anchor distT="45720" distB="45720" distL="114300" distR="114300" simplePos="0" relativeHeight="251734016" behindDoc="0" locked="0" layoutInCell="1" allowOverlap="1" wp14:anchorId="1670834D" wp14:editId="7569CDDA">
                <wp:simplePos x="0" y="0"/>
                <wp:positionH relativeFrom="column">
                  <wp:posOffset>2981325</wp:posOffset>
                </wp:positionH>
                <wp:positionV relativeFrom="paragraph">
                  <wp:posOffset>4433570</wp:posOffset>
                </wp:positionV>
                <wp:extent cx="1047750" cy="466725"/>
                <wp:effectExtent l="0" t="0" r="0" b="9525"/>
                <wp:wrapSquare wrapText="bothSides"/>
                <wp:docPr id="23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466725"/>
                        </a:xfrm>
                        <a:prstGeom prst="rect">
                          <a:avLst/>
                        </a:prstGeom>
                        <a:solidFill>
                          <a:srgbClr val="FFFFFF"/>
                        </a:solidFill>
                        <a:ln w="9525">
                          <a:noFill/>
                          <a:miter lim="800000"/>
                          <a:headEnd/>
                          <a:tailEnd/>
                        </a:ln>
                      </wps:spPr>
                      <wps:txbx>
                        <w:txbxContent>
                          <w:p w:rsidR="008E3CA1" w:rsidRPr="00AF4CE6" w:rsidRDefault="008E3CA1" w:rsidP="001A5873">
                            <w:pPr>
                              <w:rPr>
                                <w:rFonts w:ascii="Arial" w:hAnsi="Arial" w:cs="Arial"/>
                                <w:sz w:val="24"/>
                                <w:szCs w:val="24"/>
                              </w:rPr>
                            </w:pPr>
                            <w:r w:rsidRPr="00AF4CE6">
                              <w:rPr>
                                <w:rFonts w:ascii="Arial" w:hAnsi="Arial" w:cs="Arial"/>
                                <w:sz w:val="24"/>
                                <w:szCs w:val="24"/>
                              </w:rPr>
                              <w:t>Reduce (tasks)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70834D" id="_x0000_s1060" type="#_x0000_t202" style="position:absolute;left:0;text-align:left;margin-left:234.75pt;margin-top:349.1pt;width:82.5pt;height:36.75pt;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" stroked="f">
                <v:textbox>
                  <w:txbxContent>
                    <w:p w:rsidR="008E3CA1" w:rsidRPr="00AF4CE6" w:rsidRDefault="008E3CA1" w:rsidP="001A5873">
                      <w:pPr>
                        <w:rPr>
                          <w:rFonts w:ascii="Arial" w:hAnsi="Arial" w:cs="Arial"/>
                          <w:sz w:val="24"/>
                          <w:szCs w:val="24"/>
                        </w:rPr>
                      </w:pPr>
                      <w:r w:rsidRPr="00AF4CE6">
                        <w:rPr>
                          <w:rFonts w:ascii="Arial" w:hAnsi="Arial" w:cs="Arial"/>
                          <w:sz w:val="24"/>
                          <w:szCs w:val="24"/>
                        </w:rPr>
                        <w:t>Reduce (tasks)</w:t>
                      </w:r>
                    </w:p>
                  </w:txbxContent>
                </v:textbox>
                <w10:wrap type="square"/>
              </v:shape>
            </w:pict>
          </mc:Fallback>
        </mc:AlternateContent>
      </w:r>
      <w:r w:rsidRPr="001A5873">
        <w:rPr>
          <w:rFonts w:ascii="Arial" w:hAnsi="Arial" w:cs="Arial"/>
          <w:b/>
          <w:noProof/>
          <w:sz w:val="24"/>
          <w:szCs w:val="24"/>
          <w:lang w:eastAsia="pt-BR"/>
        </w:rPr>
        <mc:AlternateContent>
          <mc:Choice Requires="wps">
            <w:drawing>
              <wp:anchor distT="45720" distB="45720" distL="114300" distR="114300" simplePos="0" relativeHeight="251735040" behindDoc="0" locked="0" layoutInCell="1" allowOverlap="1" wp14:anchorId="2DE90EFE" wp14:editId="60F0F193">
                <wp:simplePos x="0" y="0"/>
                <wp:positionH relativeFrom="column">
                  <wp:posOffset>3848100</wp:posOffset>
                </wp:positionH>
                <wp:positionV relativeFrom="paragraph">
                  <wp:posOffset>4452620</wp:posOffset>
                </wp:positionV>
                <wp:extent cx="952500" cy="457200"/>
                <wp:effectExtent l="0" t="0" r="0" b="0"/>
                <wp:wrapSquare wrapText="bothSides"/>
                <wp:docPr id="23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457200"/>
                        </a:xfrm>
                        <a:prstGeom prst="rect">
                          <a:avLst/>
                        </a:prstGeom>
                        <a:solidFill>
                          <a:srgbClr val="FFFFFF"/>
                        </a:solidFill>
                        <a:ln w="9525">
                          <a:noFill/>
                          <a:miter lim="800000"/>
                          <a:headEnd/>
                          <a:tailEnd/>
                        </a:ln>
                      </wps:spPr>
                      <wps:txbx>
                        <w:txbxContent>
                          <w:p w:rsidR="008E3CA1" w:rsidRPr="00AF4CE6" w:rsidRDefault="008E3CA1" w:rsidP="001A5873">
                            <w:pPr>
                              <w:jc w:val="center"/>
                              <w:rPr>
                                <w:rFonts w:ascii="Arial" w:hAnsi="Arial" w:cs="Arial"/>
                                <w:sz w:val="24"/>
                                <w:szCs w:val="24"/>
                              </w:rPr>
                            </w:pPr>
                            <w:r w:rsidRPr="00AF4CE6">
                              <w:rPr>
                                <w:rFonts w:ascii="Arial" w:hAnsi="Arial" w:cs="Arial"/>
                                <w:sz w:val="24"/>
                                <w:szCs w:val="24"/>
                              </w:rPr>
                              <w:t xml:space="preserve">CombinedOutput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E90EFE" id="_x0000_s1061" type="#_x0000_t202" style="position:absolute;left:0;text-align:left;margin-left:303pt;margin-top:350.6pt;width:75pt;height:36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" stroked="f">
                <v:textbox>
                  <w:txbxContent>
                    <w:p w:rsidR="008E3CA1" w:rsidRPr="00AF4CE6" w:rsidRDefault="008E3CA1" w:rsidP="001A5873">
                      <w:pPr>
                        <w:jc w:val="center"/>
                        <w:rPr>
                          <w:rFonts w:ascii="Arial" w:hAnsi="Arial" w:cs="Arial"/>
                          <w:sz w:val="24"/>
                          <w:szCs w:val="24"/>
                        </w:rPr>
                      </w:pPr>
                      <w:r w:rsidRPr="00AF4CE6">
                        <w:rPr>
                          <w:rFonts w:ascii="Arial" w:hAnsi="Arial" w:cs="Arial"/>
                          <w:sz w:val="24"/>
                          <w:szCs w:val="24"/>
                        </w:rPr>
                        <w:t xml:space="preserve">CombinedOutput </w:t>
                      </w:r>
                    </w:p>
                  </w:txbxContent>
                </v:textbox>
                <w10:wrap type="square"/>
              </v:shape>
            </w:pict>
          </mc:Fallback>
        </mc:AlternateContent>
      </w:r>
      <w:r w:rsidR="00F04172" w:rsidRPr="009A70CF">
        <w:rPr>
          <w:rFonts w:ascii="Arial" w:hAnsi="Arial" w:cs="Arial"/>
          <w:noProof/>
          <w:sz w:val="24"/>
          <w:szCs w:val="24"/>
          <w:lang w:eastAsia="pt-BR"/>
        </w:rPr>
        <mc:AlternateContent>
          <mc:Choice Requires="wps">
            <w:drawing>
              <wp:anchor distT="45720" distB="45720" distL="114300" distR="114300" simplePos="0" relativeHeight="251694080" behindDoc="0" locked="0" layoutInCell="1" allowOverlap="1" wp14:anchorId="28518180" wp14:editId="59E1DF0B">
                <wp:simplePos x="0" y="0"/>
                <wp:positionH relativeFrom="margin">
                  <wp:posOffset>8890</wp:posOffset>
                </wp:positionH>
                <wp:positionV relativeFrom="paragraph">
                  <wp:posOffset>1560830</wp:posOffset>
                </wp:positionV>
                <wp:extent cx="5372100" cy="2867025"/>
                <wp:effectExtent l="0" t="0" r="19050" b="28575"/>
                <wp:wrapSquare wrapText="bothSides"/>
                <wp:docPr id="23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867025"/>
                        </a:xfrm>
                        <a:prstGeom prst="rect">
                          <a:avLst/>
                        </a:prstGeom>
                        <a:solidFill>
                          <a:srgbClr val="FFFFFF"/>
                        </a:solidFill>
                        <a:ln w="9525">
                          <a:solidFill>
                            <a:srgbClr val="000000"/>
                          </a:solidFill>
                          <a:miter lim="800000"/>
                          <a:headEnd/>
                          <a:tailEnd/>
                        </a:ln>
                      </wps:spPr>
                      <wps:txbx>
                        <w:txbxContent>
                          <w:p w:rsidR="008E3CA1" w:rsidRDefault="008E3CA1" w:rsidP="00AD670C">
                            <w:r>
                              <w:rPr>
                                <w:noProof/>
                                <w:lang w:eastAsia="pt-BR"/>
                              </w:rPr>
                              <w:drawing>
                                <wp:inline distT="0" distB="0" distL="0" distR="0" wp14:anchorId="74205750" wp14:editId="17C28A08">
                                  <wp:extent cx="4695825" cy="2886075"/>
                                  <wp:effectExtent l="0" t="0" r="9525" b="9525"/>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95825" cy="288607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518180" id="_x0000_s1062" type="#_x0000_t202" style="position:absolute;left:0;text-align:left;margin-left:.7pt;margin-top:122.9pt;width:423pt;height:225.75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">
                <v:textbox>
                  <w:txbxContent>
                    <w:p w:rsidR="008E3CA1" w:rsidRDefault="008E3CA1" w:rsidP="00AD670C">
                      <w:r>
                        <w:rPr>
                          <w:noProof/>
                          <w:lang w:eastAsia="pt-BR"/>
                        </w:rPr>
                        <w:drawing>
                          <wp:inline distT="0" distB="0" distL="0" distR="0" wp14:anchorId="74205750" wp14:editId="17C28A08">
                            <wp:extent cx="4695825" cy="2886075"/>
                            <wp:effectExtent l="0" t="0" r="9525" b="9525"/>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95825" cy="2886075"/>
                                    </a:xfrm>
                                    <a:prstGeom prst="rect">
                                      <a:avLst/>
                                    </a:prstGeom>
                                  </pic:spPr>
                                </pic:pic>
                              </a:graphicData>
                            </a:graphic>
                          </wp:inline>
                        </w:drawing>
                      </w:r>
                    </w:p>
                  </w:txbxContent>
                </v:textbox>
                <w10:wrap type="square" anchorx="margin"/>
              </v:shape>
            </w:pict>
          </mc:Fallback>
        </mc:AlternateContent>
      </w:r>
      <w:r w:rsidR="00AD670C">
        <w:rPr>
          <w:rFonts w:ascii="Arial" w:hAnsi="Arial" w:cs="Arial"/>
          <w:sz w:val="24"/>
          <w:szCs w:val="24"/>
        </w:rPr>
        <w:tab/>
        <w:t>A ideia básica é que os dados que precisam ser processados, entram no sistema, e é cortado em pedaços chamados de chunks. Essas peças de software que é responsável em fazer esses cortes é chamado de “</w:t>
      </w:r>
      <w:r w:rsidR="00AD670C" w:rsidRPr="00E6213A">
        <w:rPr>
          <w:rFonts w:ascii="Arial" w:hAnsi="Arial" w:cs="Arial"/>
          <w:b/>
          <w:i/>
          <w:sz w:val="24"/>
          <w:szCs w:val="24"/>
        </w:rPr>
        <w:t>Mapper</w:t>
      </w:r>
      <w:r w:rsidR="00AD670C">
        <w:rPr>
          <w:rFonts w:ascii="Arial" w:hAnsi="Arial" w:cs="Arial"/>
          <w:sz w:val="24"/>
          <w:szCs w:val="24"/>
        </w:rPr>
        <w:t>”. Os chunks são então enviados para outra peças de software para fazer o processamento requerido sobre eles, e então eles são ainda enviados para outra peça de software chamado “</w:t>
      </w:r>
      <w:r w:rsidR="00AD670C" w:rsidRPr="004E3624">
        <w:rPr>
          <w:rFonts w:ascii="Arial" w:hAnsi="Arial" w:cs="Arial"/>
          <w:b/>
          <w:i/>
          <w:sz w:val="24"/>
          <w:szCs w:val="24"/>
        </w:rPr>
        <w:t>Reducers</w:t>
      </w:r>
      <w:r w:rsidR="00AD670C">
        <w:rPr>
          <w:rFonts w:ascii="Arial" w:hAnsi="Arial" w:cs="Arial"/>
          <w:sz w:val="24"/>
          <w:szCs w:val="24"/>
        </w:rPr>
        <w:t>” que combina o</w:t>
      </w:r>
      <w:r w:rsidR="00F04172">
        <w:rPr>
          <w:rFonts w:ascii="Arial" w:hAnsi="Arial" w:cs="Arial"/>
          <w:sz w:val="24"/>
          <w:szCs w:val="24"/>
        </w:rPr>
        <w:t xml:space="preserve"> resultado final para a saída. I</w:t>
      </w:r>
      <w:r w:rsidR="00AD670C">
        <w:rPr>
          <w:rFonts w:ascii="Arial" w:hAnsi="Arial" w:cs="Arial"/>
          <w:sz w:val="24"/>
          <w:szCs w:val="24"/>
        </w:rPr>
        <w:t>sto tudo está ilustrado na Figura 4.1 (Kolb, 2013).</w:t>
      </w:r>
    </w:p>
    <w:p w:rsidR="001A5873" w:rsidRDefault="001A5873" w:rsidP="00AD670C">
      <w:pPr>
        <w:jc w:val="both"/>
        <w:rPr>
          <w:rFonts w:ascii="Arial" w:hAnsi="Arial" w:cs="Arial"/>
          <w:b/>
          <w:sz w:val="24"/>
          <w:szCs w:val="24"/>
        </w:rPr>
      </w:pPr>
    </w:p>
    <w:p w:rsidR="001A5873" w:rsidRDefault="001A5873" w:rsidP="00AD670C">
      <w:pPr>
        <w:jc w:val="both"/>
        <w:rPr>
          <w:rFonts w:ascii="Arial" w:hAnsi="Arial" w:cs="Arial"/>
          <w:b/>
          <w:sz w:val="24"/>
          <w:szCs w:val="24"/>
        </w:rPr>
      </w:pPr>
    </w:p>
    <w:p w:rsidR="001A5873" w:rsidRDefault="001A5873" w:rsidP="00AD670C">
      <w:pPr>
        <w:jc w:val="both"/>
        <w:rPr>
          <w:rFonts w:ascii="Arial" w:hAnsi="Arial" w:cs="Arial"/>
          <w:b/>
          <w:sz w:val="24"/>
          <w:szCs w:val="24"/>
        </w:rPr>
      </w:pPr>
    </w:p>
    <w:p w:rsidR="00F04172" w:rsidRDefault="00F04172" w:rsidP="00AD670C">
      <w:pPr>
        <w:jc w:val="both"/>
        <w:rPr>
          <w:rFonts w:ascii="Arial" w:hAnsi="Arial" w:cs="Arial"/>
          <w:sz w:val="24"/>
          <w:szCs w:val="24"/>
        </w:rPr>
      </w:pPr>
      <w:r w:rsidRPr="00460354">
        <w:rPr>
          <w:rFonts w:ascii="Arial" w:hAnsi="Arial" w:cs="Arial"/>
          <w:b/>
          <w:sz w:val="24"/>
          <w:szCs w:val="24"/>
        </w:rPr>
        <w:lastRenderedPageBreak/>
        <w:t>Figura 4.1 Um esquema da função Map-Reduce</w:t>
      </w:r>
      <w:r>
        <w:rPr>
          <w:rFonts w:ascii="Arial" w:hAnsi="Arial" w:cs="Arial"/>
          <w:sz w:val="24"/>
          <w:szCs w:val="24"/>
        </w:rPr>
        <w:t xml:space="preserve">. </w:t>
      </w:r>
      <w:r w:rsidRPr="0040356A">
        <w:rPr>
          <w:rFonts w:ascii="Arial" w:hAnsi="Arial" w:cs="Arial"/>
          <w:b/>
          <w:sz w:val="24"/>
          <w:szCs w:val="24"/>
          <w:lang w:val="en-US"/>
        </w:rPr>
        <w:t>Fonte</w:t>
      </w:r>
      <w:r w:rsidRPr="0040356A">
        <w:rPr>
          <w:rFonts w:ascii="Arial" w:hAnsi="Arial" w:cs="Arial"/>
          <w:sz w:val="24"/>
          <w:szCs w:val="24"/>
          <w:lang w:val="en-US"/>
        </w:rPr>
        <w:t>: The Big Data Revolution, Kolb, 2013.</w:t>
      </w:r>
    </w:p>
    <w:p w:rsidR="00F04172" w:rsidRDefault="00F04172" w:rsidP="00AD670C">
      <w:pPr>
        <w:jc w:val="both"/>
        <w:rPr>
          <w:rFonts w:ascii="Arial" w:hAnsi="Arial" w:cs="Arial"/>
          <w:sz w:val="24"/>
          <w:szCs w:val="24"/>
        </w:rPr>
      </w:pPr>
    </w:p>
    <w:p w:rsidR="00AD670C" w:rsidRPr="00F04172" w:rsidRDefault="00F04172" w:rsidP="00AD670C">
      <w:pPr>
        <w:jc w:val="both"/>
        <w:rPr>
          <w:rFonts w:ascii="Arial" w:hAnsi="Arial" w:cs="Arial"/>
          <w:sz w:val="24"/>
          <w:szCs w:val="24"/>
          <w:lang w:val="en-US"/>
        </w:rPr>
      </w:pPr>
      <w:r>
        <w:rPr>
          <w:rFonts w:ascii="Arial" w:hAnsi="Arial" w:cs="Arial"/>
          <w:sz w:val="24"/>
          <w:szCs w:val="24"/>
        </w:rPr>
        <w:tab/>
      </w:r>
      <w:r w:rsidR="00AD670C">
        <w:rPr>
          <w:rFonts w:ascii="Arial" w:hAnsi="Arial" w:cs="Arial"/>
          <w:sz w:val="24"/>
          <w:szCs w:val="24"/>
        </w:rPr>
        <w:t>Todas essas peças de software -  mapeador, processador, e redutor – tipicamente rodam no mesmo servidor de uma só vez. Dessa forma, a carga de processamento dos dados mapeados podem ser espalhados por todo servir disponível, e mais servidores podem ser adicionado em tempo real, se for necessário um resultado mais rápido (Kolb, 2013).</w:t>
      </w:r>
    </w:p>
    <w:p w:rsidR="00AD670C" w:rsidRDefault="00AD670C" w:rsidP="00AD670C">
      <w:pPr>
        <w:jc w:val="both"/>
        <w:rPr>
          <w:rFonts w:ascii="Arial" w:hAnsi="Arial" w:cs="Arial"/>
          <w:sz w:val="24"/>
          <w:szCs w:val="24"/>
        </w:rPr>
      </w:pPr>
      <w:r>
        <w:rPr>
          <w:rFonts w:ascii="Arial" w:hAnsi="Arial" w:cs="Arial"/>
          <w:sz w:val="24"/>
          <w:szCs w:val="24"/>
        </w:rPr>
        <w:tab/>
        <w:t xml:space="preserve">O importante aqui, é você entender que, a tecnologia de Map-Reduce é capaz de pegar uma grande quantidade de dados, que seria muito dispendioso rodar em apenas um servidor, e poder distribui-lo por vários servidores. Este é um novo paradigma de programação. Existem algumas ferramentas que implementam esse novo paradigma, entre elas cito, o </w:t>
      </w:r>
      <w:r w:rsidRPr="001A4FC1">
        <w:rPr>
          <w:rFonts w:ascii="Arial" w:hAnsi="Arial" w:cs="Arial"/>
          <w:b/>
          <w:sz w:val="24"/>
          <w:szCs w:val="24"/>
        </w:rPr>
        <w:t>Hadoop</w:t>
      </w:r>
      <w:r>
        <w:rPr>
          <w:rFonts w:ascii="Arial" w:hAnsi="Arial" w:cs="Arial"/>
          <w:sz w:val="24"/>
          <w:szCs w:val="24"/>
        </w:rPr>
        <w:t xml:space="preserve"> do </w:t>
      </w:r>
      <w:r w:rsidRPr="001A4FC1">
        <w:rPr>
          <w:rFonts w:ascii="Arial" w:hAnsi="Arial" w:cs="Arial"/>
          <w:i/>
          <w:sz w:val="24"/>
          <w:szCs w:val="24"/>
        </w:rPr>
        <w:t>Apache Foundation</w:t>
      </w:r>
      <w:r>
        <w:rPr>
          <w:rFonts w:ascii="Arial" w:hAnsi="Arial" w:cs="Arial"/>
          <w:sz w:val="24"/>
          <w:szCs w:val="24"/>
        </w:rPr>
        <w:t xml:space="preserve"> (Kolb, 2013).</w:t>
      </w:r>
    </w:p>
    <w:p w:rsidR="00AD670C" w:rsidRDefault="00AD670C" w:rsidP="00AD670C">
      <w:pPr>
        <w:jc w:val="both"/>
        <w:rPr>
          <w:rFonts w:ascii="Arial" w:hAnsi="Arial" w:cs="Arial"/>
          <w:sz w:val="24"/>
          <w:szCs w:val="24"/>
        </w:rPr>
      </w:pPr>
      <w:r>
        <w:rPr>
          <w:rFonts w:ascii="Arial" w:hAnsi="Arial" w:cs="Arial"/>
          <w:sz w:val="24"/>
          <w:szCs w:val="24"/>
        </w:rPr>
        <w:t xml:space="preserve"> </w:t>
      </w:r>
    </w:p>
    <w:p w:rsidR="00AD670C" w:rsidRPr="004453AF" w:rsidRDefault="00AD670C" w:rsidP="00AD670C">
      <w:pPr>
        <w:jc w:val="both"/>
        <w:rPr>
          <w:rFonts w:ascii="Arial" w:hAnsi="Arial" w:cs="Arial"/>
          <w:b/>
          <w:sz w:val="24"/>
          <w:szCs w:val="24"/>
        </w:rPr>
      </w:pPr>
      <w:r w:rsidRPr="004453AF">
        <w:rPr>
          <w:rFonts w:ascii="Arial" w:hAnsi="Arial" w:cs="Arial"/>
          <w:b/>
          <w:sz w:val="24"/>
          <w:szCs w:val="24"/>
        </w:rPr>
        <w:t>4.4 Sistemas Distribuídos</w:t>
      </w:r>
    </w:p>
    <w:p w:rsidR="00AD670C" w:rsidRPr="001A4FC1" w:rsidRDefault="00AD670C" w:rsidP="00AD670C">
      <w:pPr>
        <w:jc w:val="both"/>
        <w:rPr>
          <w:rFonts w:ascii="Arial" w:hAnsi="Arial" w:cs="Arial"/>
          <w:sz w:val="24"/>
          <w:szCs w:val="24"/>
        </w:rPr>
      </w:pPr>
      <w:r>
        <w:rPr>
          <w:rFonts w:ascii="Arial" w:hAnsi="Arial" w:cs="Arial"/>
          <w:sz w:val="24"/>
          <w:szCs w:val="24"/>
        </w:rPr>
        <w:tab/>
      </w:r>
      <w:r w:rsidRPr="001A4FC1">
        <w:rPr>
          <w:rFonts w:ascii="Arial" w:hAnsi="Arial" w:cs="Arial"/>
          <w:sz w:val="24"/>
          <w:szCs w:val="24"/>
        </w:rPr>
        <w:t xml:space="preserve">A maioria dos computadores são feitos com um único processador, com sua memória principal, cache, e disco local (um nó de computação).  No passado, grandes cálculos científicos, </w:t>
      </w:r>
      <w:r>
        <w:rPr>
          <w:rFonts w:ascii="Arial" w:hAnsi="Arial" w:cs="Arial"/>
          <w:sz w:val="24"/>
          <w:szCs w:val="24"/>
        </w:rPr>
        <w:t xml:space="preserve">eram realizadas em </w:t>
      </w:r>
      <w:r w:rsidRPr="001A4FC1">
        <w:rPr>
          <w:rFonts w:ascii="Arial" w:hAnsi="Arial" w:cs="Arial"/>
          <w:sz w:val="24"/>
          <w:szCs w:val="24"/>
        </w:rPr>
        <w:t>aplicações chamada de processamento paralelo</w:t>
      </w:r>
      <w:r>
        <w:rPr>
          <w:rFonts w:ascii="Arial" w:hAnsi="Arial" w:cs="Arial"/>
          <w:sz w:val="24"/>
          <w:szCs w:val="24"/>
        </w:rPr>
        <w:t xml:space="preserve">, </w:t>
      </w:r>
      <w:r w:rsidRPr="001A4FC1">
        <w:rPr>
          <w:rFonts w:ascii="Arial" w:hAnsi="Arial" w:cs="Arial"/>
          <w:sz w:val="24"/>
          <w:szCs w:val="24"/>
        </w:rPr>
        <w:t xml:space="preserve">feitos com propósito especial em computadores de uso paralelo com muitos processadores e hardware especializado. No entanto, a prevalência de serviços Web de grande escala tem </w:t>
      </w:r>
      <w:r>
        <w:rPr>
          <w:rFonts w:ascii="Arial" w:hAnsi="Arial" w:cs="Arial"/>
          <w:sz w:val="24"/>
          <w:szCs w:val="24"/>
        </w:rPr>
        <w:t xml:space="preserve">levado </w:t>
      </w:r>
      <w:r w:rsidRPr="001A4FC1">
        <w:rPr>
          <w:rFonts w:ascii="Arial" w:hAnsi="Arial" w:cs="Arial"/>
          <w:sz w:val="24"/>
          <w:szCs w:val="24"/>
        </w:rPr>
        <w:t>a computação a ser realizada em instalações com milhares de nós de computação operando mais ou menos de forma independente.  Nestas instalações, os nós de computação são hardware de commodity, que reduz os custos comp</w:t>
      </w:r>
      <w:r>
        <w:rPr>
          <w:rFonts w:ascii="Arial" w:hAnsi="Arial" w:cs="Arial"/>
          <w:sz w:val="24"/>
          <w:szCs w:val="24"/>
        </w:rPr>
        <w:t>a</w:t>
      </w:r>
      <w:r w:rsidRPr="001A4FC1">
        <w:rPr>
          <w:rFonts w:ascii="Arial" w:hAnsi="Arial" w:cs="Arial"/>
          <w:sz w:val="24"/>
          <w:szCs w:val="24"/>
        </w:rPr>
        <w:t>rado com as máquinas paralelas</w:t>
      </w:r>
      <w:r>
        <w:rPr>
          <w:rFonts w:ascii="Arial" w:hAnsi="Arial" w:cs="Arial"/>
          <w:sz w:val="24"/>
          <w:szCs w:val="24"/>
        </w:rPr>
        <w:t xml:space="preserve"> (Stonebraker et Al., 2010)</w:t>
      </w:r>
      <w:r w:rsidRPr="001A4FC1">
        <w:rPr>
          <w:rFonts w:ascii="Arial" w:hAnsi="Arial" w:cs="Arial"/>
          <w:sz w:val="24"/>
          <w:szCs w:val="24"/>
        </w:rPr>
        <w:t>.</w:t>
      </w:r>
    </w:p>
    <w:p w:rsidR="00AD670C" w:rsidRPr="00116615" w:rsidRDefault="00AD670C" w:rsidP="00AD670C">
      <w:pPr>
        <w:jc w:val="both"/>
        <w:rPr>
          <w:rFonts w:ascii="Arial" w:hAnsi="Arial" w:cs="Arial"/>
          <w:sz w:val="24"/>
          <w:szCs w:val="24"/>
        </w:rPr>
      </w:pPr>
      <w:r>
        <w:tab/>
      </w:r>
      <w:r w:rsidRPr="00116615">
        <w:rPr>
          <w:rFonts w:ascii="Arial" w:hAnsi="Arial" w:cs="Arial"/>
          <w:sz w:val="24"/>
          <w:szCs w:val="24"/>
        </w:rPr>
        <w:t>Esta nova arquitetura de computação tem dado origem a uma nova geração de sistemas de programação. Estes sistemas tiram máximo proveito do paralelismo e são tolerantes a falhas, que</w:t>
      </w:r>
      <w:r>
        <w:rPr>
          <w:rFonts w:ascii="Arial" w:hAnsi="Arial" w:cs="Arial"/>
          <w:sz w:val="24"/>
          <w:szCs w:val="24"/>
        </w:rPr>
        <w:t>r</w:t>
      </w:r>
      <w:r w:rsidRPr="00116615">
        <w:rPr>
          <w:rFonts w:ascii="Arial" w:hAnsi="Arial" w:cs="Arial"/>
          <w:sz w:val="24"/>
          <w:szCs w:val="24"/>
        </w:rPr>
        <w:t xml:space="preserve"> seja de software ou de hardware</w:t>
      </w:r>
      <w:r>
        <w:rPr>
          <w:rFonts w:ascii="Arial" w:hAnsi="Arial" w:cs="Arial"/>
          <w:sz w:val="24"/>
          <w:szCs w:val="24"/>
        </w:rPr>
        <w:t xml:space="preserve"> (Stonebraker et al., 201o)</w:t>
      </w:r>
      <w:r w:rsidRPr="00116615">
        <w:rPr>
          <w:rFonts w:ascii="Arial" w:hAnsi="Arial" w:cs="Arial"/>
          <w:sz w:val="24"/>
          <w:szCs w:val="24"/>
        </w:rPr>
        <w:t>.</w:t>
      </w:r>
    </w:p>
    <w:p w:rsidR="00AD670C" w:rsidRDefault="00AD670C" w:rsidP="00AD670C">
      <w:pPr>
        <w:jc w:val="both"/>
        <w:rPr>
          <w:rFonts w:ascii="Arial" w:hAnsi="Arial" w:cs="Arial"/>
          <w:sz w:val="24"/>
          <w:szCs w:val="24"/>
        </w:rPr>
      </w:pPr>
    </w:p>
    <w:p w:rsidR="00AD670C" w:rsidRPr="00116615" w:rsidRDefault="00AD670C" w:rsidP="00AD670C">
      <w:pPr>
        <w:jc w:val="both"/>
        <w:rPr>
          <w:rFonts w:ascii="Arial" w:hAnsi="Arial" w:cs="Arial"/>
          <w:b/>
          <w:sz w:val="24"/>
          <w:szCs w:val="24"/>
        </w:rPr>
      </w:pPr>
      <w:r w:rsidRPr="00116615">
        <w:rPr>
          <w:rFonts w:ascii="Arial" w:hAnsi="Arial" w:cs="Arial"/>
          <w:b/>
          <w:sz w:val="24"/>
          <w:szCs w:val="24"/>
        </w:rPr>
        <w:t>4.4.1 Organização Física de Nós de Computação</w:t>
      </w:r>
    </w:p>
    <w:p w:rsidR="00AD670C" w:rsidRPr="00EA126E" w:rsidRDefault="00AD670C" w:rsidP="00AD670C">
      <w:pPr>
        <w:jc w:val="both"/>
        <w:rPr>
          <w:rFonts w:ascii="Arial" w:hAnsi="Arial" w:cs="Arial"/>
          <w:sz w:val="24"/>
          <w:szCs w:val="24"/>
        </w:rPr>
      </w:pPr>
      <w:r>
        <w:tab/>
      </w:r>
      <w:r w:rsidRPr="00EA126E">
        <w:rPr>
          <w:rFonts w:ascii="Arial" w:hAnsi="Arial" w:cs="Arial"/>
          <w:sz w:val="24"/>
          <w:szCs w:val="24"/>
        </w:rPr>
        <w:t>A nova arquitetura de computação paralela, algumas vezes chamada de computação em cluster, é organizada como segue.  Os nós de computação são armazenados em racks, talvez de 8-64 nós em um rack. Os nós em um simples rack são conectados por uma rede, tipicamente uma Ethernet gigabits.  Pode haver muitos racks de nós de computador, e racks são interconectados outros níveis de rede ou a um switch</w:t>
      </w:r>
      <w:r>
        <w:rPr>
          <w:rFonts w:ascii="Arial" w:hAnsi="Arial" w:cs="Arial"/>
          <w:sz w:val="24"/>
          <w:szCs w:val="24"/>
        </w:rPr>
        <w:t xml:space="preserve"> (Dean &amp; Ghemawat, 2008)</w:t>
      </w:r>
      <w:r w:rsidRPr="00EA126E">
        <w:rPr>
          <w:rFonts w:ascii="Arial" w:hAnsi="Arial" w:cs="Arial"/>
          <w:sz w:val="24"/>
          <w:szCs w:val="24"/>
        </w:rPr>
        <w:t>.</w:t>
      </w:r>
    </w:p>
    <w:p w:rsidR="00AD670C" w:rsidRDefault="00AD670C" w:rsidP="00AD670C">
      <w:pPr>
        <w:jc w:val="both"/>
      </w:pPr>
    </w:p>
    <w:p w:rsidR="00F04172" w:rsidRDefault="00F04172" w:rsidP="00AD670C">
      <w:pPr>
        <w:jc w:val="both"/>
      </w:pPr>
    </w:p>
    <w:p w:rsidR="00AD670C" w:rsidRPr="00FA7782" w:rsidRDefault="00AD670C" w:rsidP="00AD670C">
      <w:pPr>
        <w:jc w:val="both"/>
        <w:rPr>
          <w:rFonts w:ascii="Arial" w:hAnsi="Arial" w:cs="Arial"/>
          <w:b/>
          <w:sz w:val="24"/>
          <w:szCs w:val="24"/>
        </w:rPr>
      </w:pPr>
      <w:r w:rsidRPr="00FA7782">
        <w:rPr>
          <w:rFonts w:ascii="Arial" w:hAnsi="Arial" w:cs="Arial"/>
          <w:b/>
          <w:sz w:val="24"/>
          <w:szCs w:val="24"/>
        </w:rPr>
        <w:lastRenderedPageBreak/>
        <w:t>4.4.2 Organização de Sistemas de Arquivos em Grande Escala</w:t>
      </w:r>
    </w:p>
    <w:p w:rsidR="00AD670C" w:rsidRPr="00FA7782" w:rsidRDefault="00AD670C" w:rsidP="00AD670C">
      <w:pPr>
        <w:jc w:val="both"/>
        <w:rPr>
          <w:rFonts w:ascii="Arial" w:hAnsi="Arial" w:cs="Arial"/>
          <w:sz w:val="24"/>
          <w:szCs w:val="24"/>
        </w:rPr>
      </w:pPr>
      <w:r>
        <w:t xml:space="preserve"> </w:t>
      </w:r>
      <w:r>
        <w:tab/>
      </w:r>
      <w:r w:rsidRPr="00FA7782">
        <w:rPr>
          <w:rFonts w:ascii="Arial" w:hAnsi="Arial" w:cs="Arial"/>
          <w:sz w:val="24"/>
          <w:szCs w:val="24"/>
        </w:rPr>
        <w:t xml:space="preserve">Para explorar computação em cluster, o arquivo deve parecer e se comportar um pouco diferente de sistemas de arquivos convencionais encontrados em computadores simples. Este novo sistema de arquivos, geralmente chamado de </w:t>
      </w:r>
      <w:r w:rsidRPr="00FA7782">
        <w:rPr>
          <w:rFonts w:ascii="Arial" w:hAnsi="Arial" w:cs="Arial"/>
          <w:i/>
          <w:sz w:val="24"/>
          <w:szCs w:val="24"/>
        </w:rPr>
        <w:t>distributed file system</w:t>
      </w:r>
      <w:r w:rsidRPr="00FA7782">
        <w:rPr>
          <w:rFonts w:ascii="Arial" w:hAnsi="Arial" w:cs="Arial"/>
          <w:sz w:val="24"/>
          <w:szCs w:val="24"/>
        </w:rPr>
        <w:t xml:space="preserve"> ou </w:t>
      </w:r>
      <w:r w:rsidRPr="00FA7782">
        <w:rPr>
          <w:rFonts w:ascii="Arial" w:hAnsi="Arial" w:cs="Arial"/>
          <w:b/>
          <w:sz w:val="24"/>
          <w:szCs w:val="24"/>
        </w:rPr>
        <w:t>DFS</w:t>
      </w:r>
      <w:r w:rsidRPr="00FA7782">
        <w:rPr>
          <w:rFonts w:ascii="Arial" w:hAnsi="Arial" w:cs="Arial"/>
          <w:sz w:val="24"/>
          <w:szCs w:val="24"/>
        </w:rPr>
        <w:t xml:space="preserve"> (embora este termos tenha tido outro significado no passado), é tipicamente usado como segue</w:t>
      </w:r>
      <w:r>
        <w:rPr>
          <w:rFonts w:ascii="Arial" w:hAnsi="Arial" w:cs="Arial"/>
          <w:sz w:val="24"/>
          <w:szCs w:val="24"/>
        </w:rPr>
        <w:t xml:space="preserve"> (Dean &amp; Ghemawat, 2008)</w:t>
      </w:r>
      <w:r w:rsidRPr="00FA7782">
        <w:rPr>
          <w:rFonts w:ascii="Arial" w:hAnsi="Arial" w:cs="Arial"/>
          <w:sz w:val="24"/>
          <w:szCs w:val="24"/>
        </w:rPr>
        <w:t xml:space="preserve">: </w:t>
      </w:r>
    </w:p>
    <w:p w:rsidR="00AD670C" w:rsidRDefault="00AD670C" w:rsidP="008171D4">
      <w:pPr>
        <w:pStyle w:val="PargrafodaLista"/>
        <w:numPr>
          <w:ilvl w:val="0"/>
          <w:numId w:val="50"/>
        </w:numPr>
        <w:jc w:val="both"/>
        <w:rPr>
          <w:rFonts w:ascii="Arial" w:hAnsi="Arial" w:cs="Arial"/>
          <w:sz w:val="24"/>
          <w:szCs w:val="24"/>
        </w:rPr>
      </w:pPr>
      <w:r w:rsidRPr="00590EA7">
        <w:rPr>
          <w:rFonts w:ascii="Arial" w:hAnsi="Arial" w:cs="Arial"/>
          <w:sz w:val="24"/>
          <w:szCs w:val="24"/>
        </w:rPr>
        <w:t xml:space="preserve">Os arquivos são divididos em chunks, que são tipicamente de 64 megabytes de tamanho.  Esses chunks são replicados, talvez três vezes, para três diferentes nós de computação.  Além disso, os nós </w:t>
      </w:r>
      <w:r>
        <w:rPr>
          <w:rFonts w:ascii="Arial" w:hAnsi="Arial" w:cs="Arial"/>
          <w:sz w:val="24"/>
          <w:szCs w:val="24"/>
        </w:rPr>
        <w:t xml:space="preserve">que armazenam um chunk deve estar </w:t>
      </w:r>
      <w:r w:rsidRPr="00590EA7">
        <w:rPr>
          <w:rFonts w:ascii="Arial" w:hAnsi="Arial" w:cs="Arial"/>
          <w:sz w:val="24"/>
          <w:szCs w:val="24"/>
        </w:rPr>
        <w:t xml:space="preserve">localizado em racks diferentes, dessa forma não </w:t>
      </w:r>
      <w:r>
        <w:rPr>
          <w:rFonts w:ascii="Arial" w:hAnsi="Arial" w:cs="Arial"/>
          <w:sz w:val="24"/>
          <w:szCs w:val="24"/>
        </w:rPr>
        <w:t xml:space="preserve">se </w:t>
      </w:r>
      <w:r w:rsidRPr="00590EA7">
        <w:rPr>
          <w:rFonts w:ascii="Arial" w:hAnsi="Arial" w:cs="Arial"/>
          <w:sz w:val="24"/>
          <w:szCs w:val="24"/>
        </w:rPr>
        <w:t xml:space="preserve">perde todas as cópias devido uma falha de rack. Normalmente, </w:t>
      </w:r>
      <w:r>
        <w:rPr>
          <w:rFonts w:ascii="Arial" w:hAnsi="Arial" w:cs="Arial"/>
          <w:sz w:val="24"/>
          <w:szCs w:val="24"/>
        </w:rPr>
        <w:t>o</w:t>
      </w:r>
      <w:r w:rsidRPr="00590EA7">
        <w:rPr>
          <w:rFonts w:ascii="Arial" w:hAnsi="Arial" w:cs="Arial"/>
          <w:sz w:val="24"/>
          <w:szCs w:val="24"/>
        </w:rPr>
        <w:t xml:space="preserve"> tamanho do chunk e grau de replicação podem ser decidido pelo usuário.</w:t>
      </w:r>
    </w:p>
    <w:p w:rsidR="00AD670C" w:rsidRPr="00911653" w:rsidRDefault="00AD670C" w:rsidP="008171D4">
      <w:pPr>
        <w:pStyle w:val="PargrafodaLista"/>
        <w:numPr>
          <w:ilvl w:val="0"/>
          <w:numId w:val="50"/>
        </w:numPr>
        <w:jc w:val="both"/>
        <w:rPr>
          <w:rFonts w:ascii="Arial" w:hAnsi="Arial" w:cs="Arial"/>
          <w:sz w:val="24"/>
          <w:szCs w:val="24"/>
        </w:rPr>
      </w:pPr>
      <w:r w:rsidRPr="00911653">
        <w:rPr>
          <w:rFonts w:ascii="Arial" w:hAnsi="Arial" w:cs="Arial"/>
          <w:sz w:val="24"/>
          <w:szCs w:val="24"/>
        </w:rPr>
        <w:t xml:space="preserve">Para encontrar os chunks de um arquivo, existe um outro pequeno arquivo chamado nó </w:t>
      </w:r>
      <w:r w:rsidRPr="00911653">
        <w:rPr>
          <w:rFonts w:ascii="Arial" w:hAnsi="Arial" w:cs="Arial"/>
          <w:b/>
          <w:sz w:val="24"/>
          <w:szCs w:val="24"/>
        </w:rPr>
        <w:t>master</w:t>
      </w:r>
      <w:r w:rsidRPr="00911653">
        <w:rPr>
          <w:rFonts w:ascii="Arial" w:hAnsi="Arial" w:cs="Arial"/>
          <w:sz w:val="24"/>
          <w:szCs w:val="24"/>
        </w:rPr>
        <w:t xml:space="preserve"> ou nó de nome para o arquivo. O nó master é ele mesmo replicado, e o diretório do sistema de arquivos como um todo sabe onde encontrar suas cópias. O diretório pode ser replicado</w:t>
      </w:r>
      <w:r>
        <w:rPr>
          <w:rFonts w:ascii="Arial" w:hAnsi="Arial" w:cs="Arial"/>
          <w:sz w:val="24"/>
          <w:szCs w:val="24"/>
        </w:rPr>
        <w:t xml:space="preserve"> </w:t>
      </w:r>
      <w:r w:rsidRPr="00911653">
        <w:rPr>
          <w:rFonts w:ascii="Arial" w:hAnsi="Arial" w:cs="Arial"/>
          <w:sz w:val="24"/>
          <w:szCs w:val="24"/>
        </w:rPr>
        <w:t>e todos os participantes usando o DFS sabem onde estão suas cópias no diretório.</w:t>
      </w:r>
    </w:p>
    <w:p w:rsidR="00AD670C" w:rsidRPr="00911653" w:rsidRDefault="00AD670C" w:rsidP="00AD670C">
      <w:pPr>
        <w:jc w:val="both"/>
        <w:rPr>
          <w:rFonts w:ascii="Arial" w:hAnsi="Arial" w:cs="Arial"/>
          <w:sz w:val="24"/>
          <w:szCs w:val="24"/>
        </w:rPr>
      </w:pPr>
    </w:p>
    <w:p w:rsidR="00AD670C" w:rsidRPr="00210632" w:rsidRDefault="00AD670C" w:rsidP="00AD670C">
      <w:pPr>
        <w:rPr>
          <w:rFonts w:ascii="Arial" w:hAnsi="Arial" w:cs="Arial"/>
          <w:b/>
          <w:sz w:val="24"/>
          <w:szCs w:val="24"/>
        </w:rPr>
      </w:pPr>
      <w:r w:rsidRPr="00210632">
        <w:rPr>
          <w:rFonts w:ascii="Arial" w:hAnsi="Arial" w:cs="Arial"/>
          <w:b/>
          <w:sz w:val="24"/>
          <w:szCs w:val="24"/>
        </w:rPr>
        <w:t>4.5 As Tarefas de Mapeamento</w:t>
      </w:r>
    </w:p>
    <w:p w:rsidR="00AD670C" w:rsidRPr="00B06D48" w:rsidRDefault="00AD670C" w:rsidP="00AD670C">
      <w:pPr>
        <w:jc w:val="both"/>
        <w:rPr>
          <w:rFonts w:ascii="Arial" w:hAnsi="Arial" w:cs="Arial"/>
          <w:sz w:val="24"/>
          <w:szCs w:val="24"/>
        </w:rPr>
      </w:pPr>
      <w:r>
        <w:tab/>
      </w:r>
      <w:r>
        <w:rPr>
          <w:rFonts w:ascii="Arial" w:hAnsi="Arial" w:cs="Arial"/>
          <w:sz w:val="24"/>
          <w:szCs w:val="24"/>
        </w:rPr>
        <w:t>De acordo com Kolb (2013), o</w:t>
      </w:r>
      <w:r w:rsidRPr="00B06D48">
        <w:rPr>
          <w:rFonts w:ascii="Arial" w:hAnsi="Arial" w:cs="Arial"/>
          <w:sz w:val="24"/>
          <w:szCs w:val="24"/>
        </w:rPr>
        <w:t xml:space="preserve"> arquivo de entrada para uma tarefa Mapeamento, consiste de elementos, que podem ser de qualquer tipo:  uma tupla ou um documento, por exemplo.  Um chunk é uma coleção de elementos, e nenhum elemento é armazenado em dois chunks. Tecnicamente, todas as entradas para as tarefas de mapeamento (The Map Tasks) e saídas para as tarefas Redução (The Reduce Tasks) são os pares na forma chave-valor (key-value), geradas por uma função hash. Essa forma de entradas e saídas são motivadas pelo desejo de permitir a composição de vários processos Map-Reduce</w:t>
      </w:r>
      <w:r>
        <w:rPr>
          <w:rFonts w:ascii="Arial" w:hAnsi="Arial" w:cs="Arial"/>
          <w:sz w:val="24"/>
          <w:szCs w:val="24"/>
        </w:rPr>
        <w:t xml:space="preserve"> (Kolb, 2013)</w:t>
      </w:r>
      <w:r w:rsidRPr="00B06D48">
        <w:rPr>
          <w:rFonts w:ascii="Arial" w:hAnsi="Arial" w:cs="Arial"/>
          <w:sz w:val="24"/>
          <w:szCs w:val="24"/>
        </w:rPr>
        <w:t>.</w:t>
      </w:r>
    </w:p>
    <w:p w:rsidR="00AD670C" w:rsidRPr="00946166" w:rsidRDefault="00AD670C" w:rsidP="00AD670C">
      <w:pPr>
        <w:jc w:val="both"/>
        <w:rPr>
          <w:rFonts w:ascii="Arial" w:hAnsi="Arial" w:cs="Arial"/>
          <w:sz w:val="24"/>
          <w:szCs w:val="24"/>
        </w:rPr>
      </w:pPr>
      <w:r>
        <w:rPr>
          <w:rFonts w:ascii="Arial" w:hAnsi="Arial" w:cs="Arial"/>
          <w:sz w:val="24"/>
          <w:szCs w:val="24"/>
        </w:rPr>
        <w:tab/>
      </w:r>
      <w:r w:rsidRPr="00946166">
        <w:rPr>
          <w:rFonts w:ascii="Arial" w:hAnsi="Arial" w:cs="Arial"/>
          <w:sz w:val="24"/>
          <w:szCs w:val="24"/>
        </w:rPr>
        <w:t xml:space="preserve">A função </w:t>
      </w:r>
      <w:r>
        <w:rPr>
          <w:rFonts w:ascii="Arial" w:hAnsi="Arial" w:cs="Arial"/>
          <w:sz w:val="24"/>
          <w:szCs w:val="24"/>
        </w:rPr>
        <w:t>de m</w:t>
      </w:r>
      <w:r w:rsidRPr="00946166">
        <w:rPr>
          <w:rFonts w:ascii="Arial" w:hAnsi="Arial" w:cs="Arial"/>
          <w:sz w:val="24"/>
          <w:szCs w:val="24"/>
        </w:rPr>
        <w:t>ap</w:t>
      </w:r>
      <w:r>
        <w:rPr>
          <w:rFonts w:ascii="Arial" w:hAnsi="Arial" w:cs="Arial"/>
          <w:sz w:val="24"/>
          <w:szCs w:val="24"/>
        </w:rPr>
        <w:t>eamento (Map)</w:t>
      </w:r>
      <w:r w:rsidRPr="00946166">
        <w:rPr>
          <w:rFonts w:ascii="Arial" w:hAnsi="Arial" w:cs="Arial"/>
          <w:sz w:val="24"/>
          <w:szCs w:val="24"/>
        </w:rPr>
        <w:t xml:space="preserve"> recebe um elemento com seus argumentos e produz zero ou mais pares chave-valor.  Os tipos de chaves e valores são arbitrários. Mais, as chaves não são "chaves" no sentido usual; </w:t>
      </w:r>
      <w:r>
        <w:rPr>
          <w:rFonts w:ascii="Arial" w:hAnsi="Arial" w:cs="Arial"/>
          <w:sz w:val="24"/>
          <w:szCs w:val="24"/>
        </w:rPr>
        <w:t>elas não precisam ser únicas. Mais uma tarefa de m</w:t>
      </w:r>
      <w:r w:rsidRPr="00946166">
        <w:rPr>
          <w:rFonts w:ascii="Arial" w:hAnsi="Arial" w:cs="Arial"/>
          <w:sz w:val="24"/>
          <w:szCs w:val="24"/>
        </w:rPr>
        <w:t>ap</w:t>
      </w:r>
      <w:r>
        <w:rPr>
          <w:rFonts w:ascii="Arial" w:hAnsi="Arial" w:cs="Arial"/>
          <w:sz w:val="24"/>
          <w:szCs w:val="24"/>
        </w:rPr>
        <w:t>eamento</w:t>
      </w:r>
      <w:r w:rsidRPr="00946166">
        <w:rPr>
          <w:rFonts w:ascii="Arial" w:hAnsi="Arial" w:cs="Arial"/>
          <w:sz w:val="24"/>
          <w:szCs w:val="24"/>
        </w:rPr>
        <w:t xml:space="preserve"> pode produzir vários pares chave-valor com a mesma chave, mesmo a partir do mesmo elemento</w:t>
      </w:r>
      <w:r>
        <w:rPr>
          <w:rFonts w:ascii="Arial" w:hAnsi="Arial" w:cs="Arial"/>
          <w:sz w:val="24"/>
          <w:szCs w:val="24"/>
        </w:rPr>
        <w:t xml:space="preserve"> (Kolb, 2013)</w:t>
      </w:r>
      <w:r w:rsidRPr="00946166">
        <w:rPr>
          <w:rFonts w:ascii="Arial" w:hAnsi="Arial" w:cs="Arial"/>
          <w:sz w:val="24"/>
          <w:szCs w:val="24"/>
        </w:rPr>
        <w:t>.</w:t>
      </w:r>
    </w:p>
    <w:p w:rsidR="00AD670C" w:rsidRPr="00195151" w:rsidRDefault="00AD670C" w:rsidP="00AD670C">
      <w:pPr>
        <w:jc w:val="both"/>
        <w:rPr>
          <w:rFonts w:ascii="Arial" w:hAnsi="Arial" w:cs="Arial"/>
          <w:sz w:val="24"/>
          <w:szCs w:val="24"/>
        </w:rPr>
      </w:pPr>
      <w:r w:rsidRPr="008B3D79">
        <w:rPr>
          <w:rFonts w:ascii="Arial" w:hAnsi="Arial" w:cs="Arial"/>
          <w:b/>
          <w:sz w:val="24"/>
          <w:szCs w:val="24"/>
        </w:rPr>
        <w:t>Exemplo 4.1</w:t>
      </w:r>
      <w:r w:rsidRPr="00195151">
        <w:rPr>
          <w:rFonts w:ascii="Arial" w:hAnsi="Arial" w:cs="Arial"/>
          <w:sz w:val="24"/>
          <w:szCs w:val="24"/>
        </w:rPr>
        <w:t xml:space="preserve">:  Suponha que deseja-se contar o número de ocorrências para cada palavra em uma coleção de documentos. Neste exemplo, o arquivo de entrada é um repositório de documentos, e cada documento é um elemento. A função </w:t>
      </w:r>
      <w:r>
        <w:rPr>
          <w:rFonts w:ascii="Arial" w:hAnsi="Arial" w:cs="Arial"/>
          <w:sz w:val="24"/>
          <w:szCs w:val="24"/>
        </w:rPr>
        <w:t>de m</w:t>
      </w:r>
      <w:r w:rsidRPr="00195151">
        <w:rPr>
          <w:rFonts w:ascii="Arial" w:hAnsi="Arial" w:cs="Arial"/>
          <w:sz w:val="24"/>
          <w:szCs w:val="24"/>
        </w:rPr>
        <w:t>ap</w:t>
      </w:r>
      <w:r>
        <w:rPr>
          <w:rFonts w:ascii="Arial" w:hAnsi="Arial" w:cs="Arial"/>
          <w:sz w:val="24"/>
          <w:szCs w:val="24"/>
        </w:rPr>
        <w:t>eamento</w:t>
      </w:r>
      <w:r w:rsidRPr="00195151">
        <w:rPr>
          <w:rFonts w:ascii="Arial" w:hAnsi="Arial" w:cs="Arial"/>
          <w:sz w:val="24"/>
          <w:szCs w:val="24"/>
        </w:rPr>
        <w:t xml:space="preserve"> para este exemplo usa chaves que são do tipo String (a palavra) e valores que são inteiros.  A tarefa </w:t>
      </w:r>
      <w:r>
        <w:rPr>
          <w:rFonts w:ascii="Arial" w:hAnsi="Arial" w:cs="Arial"/>
          <w:sz w:val="24"/>
          <w:szCs w:val="24"/>
        </w:rPr>
        <w:t>de m</w:t>
      </w:r>
      <w:r w:rsidRPr="00195151">
        <w:rPr>
          <w:rFonts w:ascii="Arial" w:hAnsi="Arial" w:cs="Arial"/>
          <w:sz w:val="24"/>
          <w:szCs w:val="24"/>
        </w:rPr>
        <w:t>ap</w:t>
      </w:r>
      <w:r>
        <w:rPr>
          <w:rFonts w:ascii="Arial" w:hAnsi="Arial" w:cs="Arial"/>
          <w:sz w:val="24"/>
          <w:szCs w:val="24"/>
        </w:rPr>
        <w:t>eamento</w:t>
      </w:r>
      <w:r w:rsidRPr="00195151">
        <w:rPr>
          <w:rFonts w:ascii="Arial" w:hAnsi="Arial" w:cs="Arial"/>
          <w:sz w:val="24"/>
          <w:szCs w:val="24"/>
        </w:rPr>
        <w:t xml:space="preserve"> lê um documento e quebra ele em uma sequência de palavras w</w:t>
      </w:r>
      <w:r w:rsidRPr="00195151">
        <w:rPr>
          <w:rFonts w:ascii="Arial" w:hAnsi="Arial" w:cs="Arial"/>
          <w:sz w:val="24"/>
          <w:szCs w:val="24"/>
          <w:vertAlign w:val="subscript"/>
        </w:rPr>
        <w:t>1</w:t>
      </w:r>
      <w:r w:rsidRPr="00195151">
        <w:rPr>
          <w:rFonts w:ascii="Arial" w:hAnsi="Arial" w:cs="Arial"/>
          <w:sz w:val="24"/>
          <w:szCs w:val="24"/>
        </w:rPr>
        <w:t>, w</w:t>
      </w:r>
      <w:r w:rsidRPr="00195151">
        <w:rPr>
          <w:rFonts w:ascii="Arial" w:hAnsi="Arial" w:cs="Arial"/>
          <w:sz w:val="24"/>
          <w:szCs w:val="24"/>
          <w:vertAlign w:val="subscript"/>
        </w:rPr>
        <w:t>2</w:t>
      </w:r>
      <w:r w:rsidRPr="00195151">
        <w:rPr>
          <w:rFonts w:ascii="Arial" w:hAnsi="Arial" w:cs="Arial"/>
          <w:sz w:val="24"/>
          <w:szCs w:val="24"/>
        </w:rPr>
        <w:t>, w</w:t>
      </w:r>
      <w:r w:rsidRPr="00195151">
        <w:rPr>
          <w:rFonts w:ascii="Arial" w:hAnsi="Arial" w:cs="Arial"/>
          <w:sz w:val="24"/>
          <w:szCs w:val="24"/>
          <w:vertAlign w:val="subscript"/>
        </w:rPr>
        <w:t>3</w:t>
      </w:r>
      <w:r w:rsidRPr="00195151">
        <w:rPr>
          <w:rFonts w:ascii="Arial" w:hAnsi="Arial" w:cs="Arial"/>
          <w:sz w:val="24"/>
          <w:szCs w:val="24"/>
        </w:rPr>
        <w:t>,</w:t>
      </w:r>
      <w:r>
        <w:rPr>
          <w:rFonts w:ascii="Arial" w:hAnsi="Arial" w:cs="Arial"/>
          <w:sz w:val="24"/>
          <w:szCs w:val="24"/>
        </w:rPr>
        <w:t xml:space="preserve"> </w:t>
      </w:r>
      <w:r w:rsidRPr="00195151">
        <w:rPr>
          <w:rFonts w:ascii="Arial" w:hAnsi="Arial" w:cs="Arial"/>
          <w:sz w:val="24"/>
          <w:szCs w:val="24"/>
        </w:rPr>
        <w:t>...,</w:t>
      </w:r>
      <w:r>
        <w:rPr>
          <w:rFonts w:ascii="Arial" w:hAnsi="Arial" w:cs="Arial"/>
          <w:sz w:val="24"/>
          <w:szCs w:val="24"/>
        </w:rPr>
        <w:t xml:space="preserve"> </w:t>
      </w:r>
      <w:r w:rsidRPr="00195151">
        <w:rPr>
          <w:rFonts w:ascii="Arial" w:hAnsi="Arial" w:cs="Arial"/>
          <w:sz w:val="24"/>
          <w:szCs w:val="24"/>
        </w:rPr>
        <w:t>w</w:t>
      </w:r>
      <w:r w:rsidRPr="00195151">
        <w:rPr>
          <w:rFonts w:ascii="Arial" w:hAnsi="Arial" w:cs="Arial"/>
          <w:sz w:val="24"/>
          <w:szCs w:val="24"/>
          <w:vertAlign w:val="subscript"/>
        </w:rPr>
        <w:t>n</w:t>
      </w:r>
      <w:r w:rsidRPr="00195151">
        <w:rPr>
          <w:rFonts w:ascii="Arial" w:hAnsi="Arial" w:cs="Arial"/>
          <w:sz w:val="24"/>
          <w:szCs w:val="24"/>
        </w:rPr>
        <w:t xml:space="preserve">.  Ela então emite </w:t>
      </w:r>
      <w:r w:rsidRPr="00195151">
        <w:rPr>
          <w:rFonts w:ascii="Arial" w:hAnsi="Arial" w:cs="Arial"/>
          <w:sz w:val="24"/>
          <w:szCs w:val="24"/>
        </w:rPr>
        <w:lastRenderedPageBreak/>
        <w:t xml:space="preserve">um sequência de pares de chave-valor onde o valor é sempre 1. Isto é, a saída da tarefa </w:t>
      </w:r>
      <w:r>
        <w:rPr>
          <w:rFonts w:ascii="Arial" w:hAnsi="Arial" w:cs="Arial"/>
          <w:sz w:val="24"/>
          <w:szCs w:val="24"/>
        </w:rPr>
        <w:t>de m</w:t>
      </w:r>
      <w:r w:rsidRPr="00195151">
        <w:rPr>
          <w:rFonts w:ascii="Arial" w:hAnsi="Arial" w:cs="Arial"/>
          <w:sz w:val="24"/>
          <w:szCs w:val="24"/>
        </w:rPr>
        <w:t>a</w:t>
      </w:r>
      <w:r>
        <w:rPr>
          <w:rFonts w:ascii="Arial" w:hAnsi="Arial" w:cs="Arial"/>
          <w:sz w:val="24"/>
          <w:szCs w:val="24"/>
        </w:rPr>
        <w:t>peamento</w:t>
      </w:r>
      <w:r w:rsidRPr="00195151">
        <w:rPr>
          <w:rFonts w:ascii="Arial" w:hAnsi="Arial" w:cs="Arial"/>
          <w:sz w:val="24"/>
          <w:szCs w:val="24"/>
        </w:rPr>
        <w:t xml:space="preserve"> para este documento é a sequência de pares chave-valor:</w:t>
      </w:r>
    </w:p>
    <w:p w:rsidR="00AD670C" w:rsidRPr="00195151" w:rsidRDefault="00AD670C" w:rsidP="00AD670C">
      <w:pPr>
        <w:rPr>
          <w:rFonts w:ascii="Arial" w:hAnsi="Arial" w:cs="Arial"/>
          <w:sz w:val="24"/>
          <w:szCs w:val="24"/>
        </w:rPr>
      </w:pPr>
      <w:r>
        <w:t xml:space="preserve">  </w:t>
      </w:r>
      <w:r>
        <w:tab/>
      </w:r>
      <w:r>
        <w:tab/>
      </w:r>
      <w:r>
        <w:tab/>
      </w:r>
      <w:r w:rsidRPr="00195151">
        <w:rPr>
          <w:rFonts w:ascii="Arial" w:hAnsi="Arial" w:cs="Arial"/>
          <w:sz w:val="24"/>
          <w:szCs w:val="24"/>
        </w:rPr>
        <w:t>(</w:t>
      </w:r>
      <w:proofErr w:type="gramStart"/>
      <w:r w:rsidRPr="00195151">
        <w:rPr>
          <w:rFonts w:ascii="Arial" w:hAnsi="Arial" w:cs="Arial"/>
          <w:sz w:val="24"/>
          <w:szCs w:val="24"/>
        </w:rPr>
        <w:t>w</w:t>
      </w:r>
      <w:proofErr w:type="gramEnd"/>
      <w:r w:rsidRPr="00195151">
        <w:rPr>
          <w:rFonts w:ascii="Arial" w:hAnsi="Arial" w:cs="Arial"/>
          <w:sz w:val="24"/>
          <w:szCs w:val="24"/>
          <w:vertAlign w:val="subscript"/>
        </w:rPr>
        <w:t>1</w:t>
      </w:r>
      <w:r w:rsidRPr="00195151">
        <w:rPr>
          <w:rFonts w:ascii="Arial" w:hAnsi="Arial" w:cs="Arial"/>
          <w:sz w:val="24"/>
          <w:szCs w:val="24"/>
        </w:rPr>
        <w:t>,1),(w</w:t>
      </w:r>
      <w:r w:rsidRPr="00195151">
        <w:rPr>
          <w:rFonts w:ascii="Arial" w:hAnsi="Arial" w:cs="Arial"/>
          <w:sz w:val="24"/>
          <w:szCs w:val="24"/>
          <w:vertAlign w:val="subscript"/>
        </w:rPr>
        <w:t>2</w:t>
      </w:r>
      <w:r w:rsidRPr="00195151">
        <w:rPr>
          <w:rFonts w:ascii="Arial" w:hAnsi="Arial" w:cs="Arial"/>
          <w:sz w:val="24"/>
          <w:szCs w:val="24"/>
        </w:rPr>
        <w:t>,1),....,(w</w:t>
      </w:r>
      <w:r w:rsidRPr="00195151">
        <w:rPr>
          <w:rFonts w:ascii="Arial" w:hAnsi="Arial" w:cs="Arial"/>
          <w:sz w:val="24"/>
          <w:szCs w:val="24"/>
          <w:vertAlign w:val="subscript"/>
        </w:rPr>
        <w:t>n</w:t>
      </w:r>
      <w:r w:rsidRPr="00195151">
        <w:rPr>
          <w:rFonts w:ascii="Arial" w:hAnsi="Arial" w:cs="Arial"/>
          <w:sz w:val="24"/>
          <w:szCs w:val="24"/>
        </w:rPr>
        <w:t xml:space="preserve">,1)    </w:t>
      </w:r>
    </w:p>
    <w:p w:rsidR="00AD670C" w:rsidRPr="00195151" w:rsidRDefault="00AD670C" w:rsidP="00AD670C">
      <w:pPr>
        <w:jc w:val="both"/>
        <w:rPr>
          <w:rFonts w:ascii="Arial" w:hAnsi="Arial" w:cs="Arial"/>
          <w:sz w:val="24"/>
          <w:szCs w:val="24"/>
        </w:rPr>
      </w:pPr>
      <w:r>
        <w:tab/>
      </w:r>
      <w:r w:rsidRPr="00195151">
        <w:rPr>
          <w:rFonts w:ascii="Arial" w:hAnsi="Arial" w:cs="Arial"/>
          <w:sz w:val="24"/>
          <w:szCs w:val="24"/>
        </w:rPr>
        <w:t xml:space="preserve">Note que uma simples tarefa </w:t>
      </w:r>
      <w:r>
        <w:rPr>
          <w:rFonts w:ascii="Arial" w:hAnsi="Arial" w:cs="Arial"/>
          <w:sz w:val="24"/>
          <w:szCs w:val="24"/>
        </w:rPr>
        <w:t>de m</w:t>
      </w:r>
      <w:r w:rsidRPr="00195151">
        <w:rPr>
          <w:rFonts w:ascii="Arial" w:hAnsi="Arial" w:cs="Arial"/>
          <w:sz w:val="24"/>
          <w:szCs w:val="24"/>
        </w:rPr>
        <w:t>ap</w:t>
      </w:r>
      <w:r>
        <w:rPr>
          <w:rFonts w:ascii="Arial" w:hAnsi="Arial" w:cs="Arial"/>
          <w:sz w:val="24"/>
          <w:szCs w:val="24"/>
        </w:rPr>
        <w:t>eamento</w:t>
      </w:r>
      <w:r w:rsidRPr="00195151">
        <w:rPr>
          <w:rFonts w:ascii="Arial" w:hAnsi="Arial" w:cs="Arial"/>
          <w:sz w:val="24"/>
          <w:szCs w:val="24"/>
        </w:rPr>
        <w:t xml:space="preserve"> irá processar muitos documentos - todos os documentos em um ou mais chunks.  Assim, a saída pr</w:t>
      </w:r>
      <w:r>
        <w:rPr>
          <w:rFonts w:ascii="Arial" w:hAnsi="Arial" w:cs="Arial"/>
          <w:sz w:val="24"/>
          <w:szCs w:val="24"/>
        </w:rPr>
        <w:t>oduzida será mais do que a sequê</w:t>
      </w:r>
      <w:r w:rsidRPr="00195151">
        <w:rPr>
          <w:rFonts w:ascii="Arial" w:hAnsi="Arial" w:cs="Arial"/>
          <w:sz w:val="24"/>
          <w:szCs w:val="24"/>
        </w:rPr>
        <w:t>ncia para o documento sugerida acima. Note também que se uma palavra w aparece m vezes entre todos os documentos atribuídos a esse processo, então haverá m pares chave-valor (w,1) entre sua saída.</w:t>
      </w:r>
      <w:r>
        <w:rPr>
          <w:rFonts w:ascii="Arial" w:hAnsi="Arial" w:cs="Arial"/>
          <w:sz w:val="24"/>
          <w:szCs w:val="24"/>
        </w:rPr>
        <w:t xml:space="preserve"> Uma opção para resolver esse problema é usar agrupamento e agregação, que </w:t>
      </w:r>
      <w:r w:rsidRPr="00195151">
        <w:rPr>
          <w:rFonts w:ascii="Arial" w:hAnsi="Arial" w:cs="Arial"/>
          <w:sz w:val="24"/>
          <w:szCs w:val="24"/>
        </w:rPr>
        <w:t>é combinar esses m pares em um simples par (w,</w:t>
      </w:r>
      <w:r>
        <w:rPr>
          <w:rFonts w:ascii="Arial" w:hAnsi="Arial" w:cs="Arial"/>
          <w:sz w:val="24"/>
          <w:szCs w:val="24"/>
        </w:rPr>
        <w:t xml:space="preserve"> </w:t>
      </w:r>
      <w:r w:rsidRPr="00195151">
        <w:rPr>
          <w:rFonts w:ascii="Arial" w:hAnsi="Arial" w:cs="Arial"/>
          <w:sz w:val="24"/>
          <w:szCs w:val="24"/>
        </w:rPr>
        <w:t xml:space="preserve">m), </w:t>
      </w:r>
      <w:r>
        <w:rPr>
          <w:rFonts w:ascii="Arial" w:hAnsi="Arial" w:cs="Arial"/>
          <w:sz w:val="24"/>
          <w:szCs w:val="24"/>
        </w:rPr>
        <w:t xml:space="preserve">isso </w:t>
      </w:r>
      <w:r w:rsidRPr="00195151">
        <w:rPr>
          <w:rFonts w:ascii="Arial" w:hAnsi="Arial" w:cs="Arial"/>
          <w:sz w:val="24"/>
          <w:szCs w:val="24"/>
        </w:rPr>
        <w:t xml:space="preserve">só </w:t>
      </w:r>
      <w:r>
        <w:rPr>
          <w:rFonts w:ascii="Arial" w:hAnsi="Arial" w:cs="Arial"/>
          <w:sz w:val="24"/>
          <w:szCs w:val="24"/>
        </w:rPr>
        <w:t xml:space="preserve">é possível porque </w:t>
      </w:r>
      <w:r w:rsidRPr="00195151">
        <w:rPr>
          <w:rFonts w:ascii="Arial" w:hAnsi="Arial" w:cs="Arial"/>
          <w:sz w:val="24"/>
          <w:szCs w:val="24"/>
        </w:rPr>
        <w:t>as tarefas Redu</w:t>
      </w:r>
      <w:r>
        <w:rPr>
          <w:rFonts w:ascii="Arial" w:hAnsi="Arial" w:cs="Arial"/>
          <w:sz w:val="24"/>
          <w:szCs w:val="24"/>
        </w:rPr>
        <w:t>ção,</w:t>
      </w:r>
      <w:r w:rsidRPr="00195151">
        <w:rPr>
          <w:rFonts w:ascii="Arial" w:hAnsi="Arial" w:cs="Arial"/>
          <w:sz w:val="24"/>
          <w:szCs w:val="24"/>
        </w:rPr>
        <w:t xml:space="preserve"> aplica uma operação associativa e comutativa, para os valores.</w:t>
      </w:r>
    </w:p>
    <w:p w:rsidR="00AD670C" w:rsidRDefault="00AD670C" w:rsidP="00AD670C">
      <w:pPr>
        <w:jc w:val="both"/>
        <w:rPr>
          <w:rFonts w:ascii="Arial" w:hAnsi="Arial" w:cs="Arial"/>
          <w:sz w:val="24"/>
          <w:szCs w:val="24"/>
        </w:rPr>
      </w:pPr>
    </w:p>
    <w:p w:rsidR="00AD670C" w:rsidRPr="000D0EB9" w:rsidRDefault="00AD670C" w:rsidP="00AD670C">
      <w:pPr>
        <w:jc w:val="both"/>
        <w:rPr>
          <w:rFonts w:ascii="Arial" w:hAnsi="Arial" w:cs="Arial"/>
          <w:b/>
          <w:sz w:val="24"/>
          <w:szCs w:val="24"/>
        </w:rPr>
      </w:pPr>
      <w:r w:rsidRPr="000D0EB9">
        <w:rPr>
          <w:rFonts w:ascii="Arial" w:hAnsi="Arial" w:cs="Arial"/>
          <w:b/>
          <w:sz w:val="24"/>
          <w:szCs w:val="24"/>
        </w:rPr>
        <w:t>4.5.1 Agrupamento e Agregação</w:t>
      </w:r>
    </w:p>
    <w:p w:rsidR="00AD670C" w:rsidRDefault="00AD670C" w:rsidP="00AD670C">
      <w:pPr>
        <w:jc w:val="both"/>
        <w:rPr>
          <w:rFonts w:ascii="Arial" w:hAnsi="Arial" w:cs="Arial"/>
          <w:sz w:val="24"/>
          <w:szCs w:val="24"/>
        </w:rPr>
      </w:pPr>
      <w:r>
        <w:tab/>
      </w:r>
      <w:r>
        <w:rPr>
          <w:rFonts w:ascii="Arial" w:hAnsi="Arial" w:cs="Arial"/>
          <w:sz w:val="24"/>
          <w:szCs w:val="24"/>
        </w:rPr>
        <w:t xml:space="preserve">O </w:t>
      </w:r>
      <w:r w:rsidRPr="00FE246C">
        <w:rPr>
          <w:rFonts w:ascii="Arial" w:hAnsi="Arial" w:cs="Arial"/>
          <w:sz w:val="24"/>
          <w:szCs w:val="24"/>
        </w:rPr>
        <w:t xml:space="preserve">processo controlador mestre sabe quantas tarefas </w:t>
      </w:r>
      <w:r>
        <w:rPr>
          <w:rFonts w:ascii="Arial" w:hAnsi="Arial" w:cs="Arial"/>
          <w:sz w:val="24"/>
          <w:szCs w:val="24"/>
        </w:rPr>
        <w:t>R</w:t>
      </w:r>
      <w:r w:rsidRPr="00FE246C">
        <w:rPr>
          <w:rFonts w:ascii="Arial" w:hAnsi="Arial" w:cs="Arial"/>
          <w:sz w:val="24"/>
          <w:szCs w:val="24"/>
        </w:rPr>
        <w:t>educe haverá, digamos r tarefas</w:t>
      </w:r>
      <w:r>
        <w:rPr>
          <w:rFonts w:ascii="Arial" w:hAnsi="Arial" w:cs="Arial"/>
          <w:sz w:val="24"/>
          <w:szCs w:val="24"/>
        </w:rPr>
        <w:t xml:space="preserve">, pois </w:t>
      </w:r>
      <w:r w:rsidRPr="00FE246C">
        <w:rPr>
          <w:rFonts w:ascii="Arial" w:hAnsi="Arial" w:cs="Arial"/>
          <w:sz w:val="24"/>
          <w:szCs w:val="24"/>
        </w:rPr>
        <w:t xml:space="preserve">o usuário normalmente </w:t>
      </w:r>
      <w:r>
        <w:rPr>
          <w:rFonts w:ascii="Arial" w:hAnsi="Arial" w:cs="Arial"/>
          <w:sz w:val="24"/>
          <w:szCs w:val="24"/>
        </w:rPr>
        <w:t>informa</w:t>
      </w:r>
      <w:r w:rsidRPr="00FE246C">
        <w:rPr>
          <w:rFonts w:ascii="Arial" w:hAnsi="Arial" w:cs="Arial"/>
          <w:sz w:val="24"/>
          <w:szCs w:val="24"/>
        </w:rPr>
        <w:t xml:space="preserve"> ao sistema map-reduce quais são as r tarefas. Então o controlador mestre </w:t>
      </w:r>
      <w:r>
        <w:rPr>
          <w:rFonts w:ascii="Arial" w:hAnsi="Arial" w:cs="Arial"/>
          <w:sz w:val="24"/>
          <w:szCs w:val="24"/>
        </w:rPr>
        <w:t xml:space="preserve">aplica </w:t>
      </w:r>
      <w:r w:rsidRPr="00FE246C">
        <w:rPr>
          <w:rFonts w:ascii="Arial" w:hAnsi="Arial" w:cs="Arial"/>
          <w:sz w:val="24"/>
          <w:szCs w:val="24"/>
        </w:rPr>
        <w:t xml:space="preserve">uma função hash </w:t>
      </w:r>
      <w:r>
        <w:rPr>
          <w:rFonts w:ascii="Arial" w:hAnsi="Arial" w:cs="Arial"/>
          <w:sz w:val="24"/>
          <w:szCs w:val="24"/>
        </w:rPr>
        <w:t xml:space="preserve">e </w:t>
      </w:r>
      <w:r w:rsidRPr="00FE246C">
        <w:rPr>
          <w:rFonts w:ascii="Arial" w:hAnsi="Arial" w:cs="Arial"/>
          <w:sz w:val="24"/>
          <w:szCs w:val="24"/>
        </w:rPr>
        <w:t xml:space="preserve">produz uma tabela de </w:t>
      </w:r>
      <w:r>
        <w:rPr>
          <w:rFonts w:ascii="Arial" w:hAnsi="Arial" w:cs="Arial"/>
          <w:sz w:val="24"/>
          <w:szCs w:val="24"/>
        </w:rPr>
        <w:t xml:space="preserve">chaves de </w:t>
      </w:r>
      <w:r w:rsidRPr="00FE246C">
        <w:rPr>
          <w:rFonts w:ascii="Arial" w:hAnsi="Arial" w:cs="Arial"/>
          <w:sz w:val="24"/>
          <w:szCs w:val="24"/>
        </w:rPr>
        <w:t xml:space="preserve">números (códigos) de 0 até r-1. Cada chave </w:t>
      </w:r>
      <w:r>
        <w:rPr>
          <w:rFonts w:ascii="Arial" w:hAnsi="Arial" w:cs="Arial"/>
          <w:sz w:val="24"/>
          <w:szCs w:val="24"/>
        </w:rPr>
        <w:t>produzida pela</w:t>
      </w:r>
      <w:r w:rsidRPr="00FE246C">
        <w:rPr>
          <w:rFonts w:ascii="Arial" w:hAnsi="Arial" w:cs="Arial"/>
          <w:sz w:val="24"/>
          <w:szCs w:val="24"/>
        </w:rPr>
        <w:t xml:space="preserve"> tarefa Map é um hash e seus pares chave-valor são colocados em um arquivo local. Cada arquivo é destinado para um das tarefas Reduce</w:t>
      </w:r>
      <w:r>
        <w:rPr>
          <w:rFonts w:ascii="Arial" w:hAnsi="Arial" w:cs="Arial"/>
          <w:sz w:val="24"/>
          <w:szCs w:val="24"/>
        </w:rPr>
        <w:t xml:space="preserve"> (Kolb, 2013)</w:t>
      </w:r>
      <w:r w:rsidRPr="00FE246C">
        <w:rPr>
          <w:rFonts w:ascii="Arial" w:hAnsi="Arial" w:cs="Arial"/>
          <w:sz w:val="24"/>
          <w:szCs w:val="24"/>
        </w:rPr>
        <w:t>.</w:t>
      </w:r>
    </w:p>
    <w:p w:rsidR="00AD670C" w:rsidRPr="00210632" w:rsidRDefault="00AD670C" w:rsidP="00AD670C">
      <w:pPr>
        <w:jc w:val="both"/>
        <w:rPr>
          <w:rFonts w:ascii="Arial" w:hAnsi="Arial" w:cs="Arial"/>
          <w:sz w:val="24"/>
          <w:szCs w:val="24"/>
        </w:rPr>
      </w:pPr>
      <w:r>
        <w:rPr>
          <w:rFonts w:ascii="Arial" w:hAnsi="Arial" w:cs="Arial"/>
          <w:sz w:val="24"/>
          <w:szCs w:val="24"/>
        </w:rPr>
        <w:tab/>
      </w:r>
      <w:r w:rsidRPr="00210632">
        <w:rPr>
          <w:rFonts w:ascii="Arial" w:hAnsi="Arial" w:cs="Arial"/>
          <w:sz w:val="24"/>
          <w:szCs w:val="24"/>
        </w:rPr>
        <w:t>Após todas as tarefas Map terem completadas com sucesso, o controlador mestre junta os arquivos de cada tarefa Map que são destinados para uma particular tarefa e alimenta o arquivo resultante com uma lista de pares chave-valor. Isto é, para chave k, a entrada para a tarefa Reduce que manipula a chave k é um par da forma (k, [v</w:t>
      </w:r>
      <w:r w:rsidRPr="00210632">
        <w:rPr>
          <w:rFonts w:ascii="Arial" w:hAnsi="Arial" w:cs="Arial"/>
          <w:sz w:val="24"/>
          <w:szCs w:val="24"/>
          <w:vertAlign w:val="subscript"/>
        </w:rPr>
        <w:t>1</w:t>
      </w:r>
      <w:r w:rsidRPr="00210632">
        <w:rPr>
          <w:rFonts w:ascii="Arial" w:hAnsi="Arial" w:cs="Arial"/>
          <w:sz w:val="24"/>
          <w:szCs w:val="24"/>
        </w:rPr>
        <w:t>,</w:t>
      </w:r>
      <w:r>
        <w:rPr>
          <w:rFonts w:ascii="Arial" w:hAnsi="Arial" w:cs="Arial"/>
          <w:sz w:val="24"/>
          <w:szCs w:val="24"/>
        </w:rPr>
        <w:t xml:space="preserve"> </w:t>
      </w:r>
      <w:r w:rsidRPr="00210632">
        <w:rPr>
          <w:rFonts w:ascii="Arial" w:hAnsi="Arial" w:cs="Arial"/>
          <w:sz w:val="24"/>
          <w:szCs w:val="24"/>
        </w:rPr>
        <w:t>v</w:t>
      </w:r>
      <w:r w:rsidRPr="00210632">
        <w:rPr>
          <w:rFonts w:ascii="Arial" w:hAnsi="Arial" w:cs="Arial"/>
          <w:sz w:val="24"/>
          <w:szCs w:val="24"/>
          <w:vertAlign w:val="subscript"/>
        </w:rPr>
        <w:t>2</w:t>
      </w:r>
      <w:r w:rsidRPr="00210632">
        <w:rPr>
          <w:rFonts w:ascii="Arial" w:hAnsi="Arial" w:cs="Arial"/>
          <w:sz w:val="24"/>
          <w:szCs w:val="24"/>
        </w:rPr>
        <w:t>,</w:t>
      </w:r>
      <w:r>
        <w:rPr>
          <w:rFonts w:ascii="Arial" w:hAnsi="Arial" w:cs="Arial"/>
          <w:sz w:val="24"/>
          <w:szCs w:val="24"/>
        </w:rPr>
        <w:t xml:space="preserve"> </w:t>
      </w:r>
      <w:r w:rsidRPr="00210632">
        <w:rPr>
          <w:rFonts w:ascii="Arial" w:hAnsi="Arial" w:cs="Arial"/>
          <w:sz w:val="24"/>
          <w:szCs w:val="24"/>
        </w:rPr>
        <w:t>...,</w:t>
      </w:r>
      <w:r>
        <w:rPr>
          <w:rFonts w:ascii="Arial" w:hAnsi="Arial" w:cs="Arial"/>
          <w:sz w:val="24"/>
          <w:szCs w:val="24"/>
        </w:rPr>
        <w:t xml:space="preserve"> </w:t>
      </w:r>
      <w:r w:rsidRPr="00210632">
        <w:rPr>
          <w:rFonts w:ascii="Arial" w:hAnsi="Arial" w:cs="Arial"/>
          <w:sz w:val="24"/>
          <w:szCs w:val="24"/>
        </w:rPr>
        <w:t>v</w:t>
      </w:r>
      <w:r w:rsidRPr="00210632">
        <w:rPr>
          <w:rFonts w:ascii="Arial" w:hAnsi="Arial" w:cs="Arial"/>
          <w:sz w:val="24"/>
          <w:szCs w:val="24"/>
          <w:vertAlign w:val="subscript"/>
        </w:rPr>
        <w:t>n</w:t>
      </w:r>
      <w:r w:rsidRPr="00210632">
        <w:rPr>
          <w:rFonts w:ascii="Arial" w:hAnsi="Arial" w:cs="Arial"/>
          <w:sz w:val="24"/>
          <w:szCs w:val="24"/>
        </w:rPr>
        <w:t>]), onde (k,</w:t>
      </w:r>
      <w:r>
        <w:rPr>
          <w:rFonts w:ascii="Arial" w:hAnsi="Arial" w:cs="Arial"/>
          <w:sz w:val="24"/>
          <w:szCs w:val="24"/>
        </w:rPr>
        <w:t xml:space="preserve"> </w:t>
      </w:r>
      <w:r w:rsidRPr="00210632">
        <w:rPr>
          <w:rFonts w:ascii="Arial" w:hAnsi="Arial" w:cs="Arial"/>
          <w:sz w:val="24"/>
          <w:szCs w:val="24"/>
        </w:rPr>
        <w:t>v</w:t>
      </w:r>
      <w:r w:rsidRPr="00210632">
        <w:rPr>
          <w:rFonts w:ascii="Arial" w:hAnsi="Arial" w:cs="Arial"/>
          <w:sz w:val="24"/>
          <w:szCs w:val="24"/>
          <w:vertAlign w:val="subscript"/>
        </w:rPr>
        <w:t>1</w:t>
      </w:r>
      <w:r w:rsidRPr="00210632">
        <w:rPr>
          <w:rFonts w:ascii="Arial" w:hAnsi="Arial" w:cs="Arial"/>
          <w:sz w:val="24"/>
          <w:szCs w:val="24"/>
        </w:rPr>
        <w:t>), (k,</w:t>
      </w:r>
      <w:r>
        <w:rPr>
          <w:rFonts w:ascii="Arial" w:hAnsi="Arial" w:cs="Arial"/>
          <w:sz w:val="24"/>
          <w:szCs w:val="24"/>
        </w:rPr>
        <w:t xml:space="preserve"> </w:t>
      </w:r>
      <w:r w:rsidRPr="00210632">
        <w:rPr>
          <w:rFonts w:ascii="Arial" w:hAnsi="Arial" w:cs="Arial"/>
          <w:sz w:val="24"/>
          <w:szCs w:val="24"/>
        </w:rPr>
        <w:t>v</w:t>
      </w:r>
      <w:r w:rsidRPr="00210632">
        <w:rPr>
          <w:rFonts w:ascii="Arial" w:hAnsi="Arial" w:cs="Arial"/>
          <w:sz w:val="24"/>
          <w:szCs w:val="24"/>
          <w:vertAlign w:val="subscript"/>
        </w:rPr>
        <w:t>2</w:t>
      </w:r>
      <w:r w:rsidRPr="00210632">
        <w:rPr>
          <w:rFonts w:ascii="Arial" w:hAnsi="Arial" w:cs="Arial"/>
          <w:sz w:val="24"/>
          <w:szCs w:val="24"/>
        </w:rPr>
        <w:t>),</w:t>
      </w:r>
      <w:r>
        <w:rPr>
          <w:rFonts w:ascii="Arial" w:hAnsi="Arial" w:cs="Arial"/>
          <w:sz w:val="24"/>
          <w:szCs w:val="24"/>
        </w:rPr>
        <w:t xml:space="preserve"> </w:t>
      </w:r>
      <w:r w:rsidRPr="00210632">
        <w:rPr>
          <w:rFonts w:ascii="Arial" w:hAnsi="Arial" w:cs="Arial"/>
          <w:sz w:val="24"/>
          <w:szCs w:val="24"/>
        </w:rPr>
        <w:t>...</w:t>
      </w:r>
      <w:r>
        <w:rPr>
          <w:rFonts w:ascii="Arial" w:hAnsi="Arial" w:cs="Arial"/>
          <w:sz w:val="24"/>
          <w:szCs w:val="24"/>
        </w:rPr>
        <w:t xml:space="preserve">, </w:t>
      </w:r>
      <w:r w:rsidRPr="00210632">
        <w:rPr>
          <w:rFonts w:ascii="Arial" w:hAnsi="Arial" w:cs="Arial"/>
          <w:sz w:val="24"/>
          <w:szCs w:val="24"/>
        </w:rPr>
        <w:t>(k,</w:t>
      </w:r>
      <w:r>
        <w:rPr>
          <w:rFonts w:ascii="Arial" w:hAnsi="Arial" w:cs="Arial"/>
          <w:sz w:val="24"/>
          <w:szCs w:val="24"/>
        </w:rPr>
        <w:t xml:space="preserve"> </w:t>
      </w:r>
      <w:r w:rsidRPr="00210632">
        <w:rPr>
          <w:rFonts w:ascii="Arial" w:hAnsi="Arial" w:cs="Arial"/>
          <w:sz w:val="24"/>
          <w:szCs w:val="24"/>
        </w:rPr>
        <w:t>v</w:t>
      </w:r>
      <w:r w:rsidRPr="00210632">
        <w:rPr>
          <w:rFonts w:ascii="Arial" w:hAnsi="Arial" w:cs="Arial"/>
          <w:sz w:val="24"/>
          <w:szCs w:val="24"/>
          <w:vertAlign w:val="subscript"/>
        </w:rPr>
        <w:t>n</w:t>
      </w:r>
      <w:r w:rsidRPr="00210632">
        <w:rPr>
          <w:rFonts w:ascii="Arial" w:hAnsi="Arial" w:cs="Arial"/>
          <w:sz w:val="24"/>
          <w:szCs w:val="24"/>
        </w:rPr>
        <w:t>) são todos pares chave-valor</w:t>
      </w:r>
      <w:r>
        <w:rPr>
          <w:rFonts w:ascii="Arial" w:hAnsi="Arial" w:cs="Arial"/>
          <w:sz w:val="24"/>
          <w:szCs w:val="24"/>
        </w:rPr>
        <w:t xml:space="preserve"> e k, </w:t>
      </w:r>
      <w:r w:rsidRPr="00210632">
        <w:rPr>
          <w:rFonts w:ascii="Arial" w:hAnsi="Arial" w:cs="Arial"/>
          <w:sz w:val="24"/>
          <w:szCs w:val="24"/>
        </w:rPr>
        <w:t xml:space="preserve">vindo de todas as tarefas Map.  </w:t>
      </w:r>
    </w:p>
    <w:p w:rsidR="00AD670C" w:rsidRDefault="00AD670C" w:rsidP="00AD670C">
      <w:pPr>
        <w:jc w:val="both"/>
        <w:rPr>
          <w:rFonts w:ascii="Arial" w:hAnsi="Arial" w:cs="Arial"/>
          <w:sz w:val="24"/>
          <w:szCs w:val="24"/>
        </w:rPr>
      </w:pPr>
    </w:p>
    <w:p w:rsidR="00AD670C" w:rsidRPr="00E63211" w:rsidRDefault="00AD670C" w:rsidP="00AD670C">
      <w:pPr>
        <w:jc w:val="both"/>
        <w:rPr>
          <w:rFonts w:ascii="Arial" w:hAnsi="Arial" w:cs="Arial"/>
          <w:b/>
          <w:sz w:val="24"/>
          <w:szCs w:val="24"/>
        </w:rPr>
      </w:pPr>
      <w:r w:rsidRPr="00E63211">
        <w:rPr>
          <w:rFonts w:ascii="Arial" w:hAnsi="Arial" w:cs="Arial"/>
          <w:b/>
          <w:sz w:val="24"/>
          <w:szCs w:val="24"/>
        </w:rPr>
        <w:t>4.6 As Tarefas de Redução</w:t>
      </w:r>
    </w:p>
    <w:p w:rsidR="00AD670C" w:rsidRPr="008B3D79" w:rsidRDefault="00AD670C" w:rsidP="00AD670C">
      <w:pPr>
        <w:jc w:val="both"/>
        <w:rPr>
          <w:rFonts w:ascii="Arial" w:hAnsi="Arial" w:cs="Arial"/>
          <w:sz w:val="24"/>
          <w:szCs w:val="24"/>
        </w:rPr>
      </w:pPr>
      <w:r>
        <w:rPr>
          <w:rFonts w:ascii="Arial" w:hAnsi="Arial" w:cs="Arial"/>
          <w:sz w:val="24"/>
          <w:szCs w:val="24"/>
        </w:rPr>
        <w:tab/>
      </w:r>
      <w:r w:rsidRPr="008B3D79">
        <w:rPr>
          <w:rFonts w:ascii="Arial" w:hAnsi="Arial" w:cs="Arial"/>
          <w:sz w:val="24"/>
          <w:szCs w:val="24"/>
        </w:rPr>
        <w:t>Os argumentos da função Reduce é um par consistindo de uma chave e sua lista de valores associados. A saída da função Reduce é uma sequência de zero ou mais pares chave-valor. Esses pares chave-valor pode ser de tipo diferente daqueles enviados das tarefas map para as tarefas Reduce, mais normalmente elas são do mesmo tipo. Referimo-nos a aplicação da função Reduce que reduz para uma simples chave e seus valores associados de redutor</w:t>
      </w:r>
      <w:r>
        <w:rPr>
          <w:rFonts w:ascii="Arial" w:hAnsi="Arial" w:cs="Arial"/>
          <w:sz w:val="24"/>
          <w:szCs w:val="24"/>
        </w:rPr>
        <w:t xml:space="preserve"> (Kolb, 2013)</w:t>
      </w:r>
      <w:r w:rsidRPr="008B3D79">
        <w:rPr>
          <w:rFonts w:ascii="Arial" w:hAnsi="Arial" w:cs="Arial"/>
          <w:sz w:val="24"/>
          <w:szCs w:val="24"/>
        </w:rPr>
        <w:t>.</w:t>
      </w:r>
    </w:p>
    <w:p w:rsidR="00AD670C" w:rsidRPr="008B3D79" w:rsidRDefault="00AD670C" w:rsidP="00AD670C">
      <w:pPr>
        <w:jc w:val="both"/>
        <w:rPr>
          <w:rFonts w:ascii="Arial" w:hAnsi="Arial" w:cs="Arial"/>
          <w:sz w:val="24"/>
          <w:szCs w:val="24"/>
        </w:rPr>
      </w:pPr>
      <w:r>
        <w:rPr>
          <w:rFonts w:ascii="Arial" w:hAnsi="Arial" w:cs="Arial"/>
          <w:sz w:val="24"/>
          <w:szCs w:val="24"/>
        </w:rPr>
        <w:tab/>
      </w:r>
      <w:r w:rsidRPr="008B3D79">
        <w:rPr>
          <w:rFonts w:ascii="Arial" w:hAnsi="Arial" w:cs="Arial"/>
          <w:sz w:val="24"/>
          <w:szCs w:val="24"/>
        </w:rPr>
        <w:t xml:space="preserve">Uma tarefa reduce recebe uma ou mais chaves e sua lista de valores associados. Isto é, uma tarefa reduce executa um ou mais redutores. As saídas de todas as tarefas reduce são juntas em um simples arquivo. Redutores podem </w:t>
      </w:r>
      <w:r w:rsidRPr="008B3D79">
        <w:rPr>
          <w:rFonts w:ascii="Arial" w:hAnsi="Arial" w:cs="Arial"/>
          <w:sz w:val="24"/>
          <w:szCs w:val="24"/>
        </w:rPr>
        <w:lastRenderedPageBreak/>
        <w:t>ser divididos em tarefas reduce menores e a função hash associa cada chave com um dos códigos da tabela hash</w:t>
      </w:r>
      <w:r>
        <w:rPr>
          <w:rFonts w:ascii="Arial" w:hAnsi="Arial" w:cs="Arial"/>
          <w:sz w:val="24"/>
          <w:szCs w:val="24"/>
        </w:rPr>
        <w:t xml:space="preserve"> (Kolb, 2013)</w:t>
      </w:r>
      <w:r w:rsidRPr="008B3D79">
        <w:rPr>
          <w:rFonts w:ascii="Arial" w:hAnsi="Arial" w:cs="Arial"/>
          <w:sz w:val="24"/>
          <w:szCs w:val="24"/>
        </w:rPr>
        <w:t xml:space="preserve">. </w:t>
      </w:r>
    </w:p>
    <w:p w:rsidR="00AD670C" w:rsidRPr="008B3D79" w:rsidRDefault="00AD670C" w:rsidP="00AD670C">
      <w:pPr>
        <w:jc w:val="both"/>
        <w:rPr>
          <w:rFonts w:ascii="Arial" w:hAnsi="Arial" w:cs="Arial"/>
          <w:sz w:val="24"/>
          <w:szCs w:val="24"/>
        </w:rPr>
      </w:pPr>
      <w:r w:rsidRPr="008B3D79">
        <w:rPr>
          <w:rFonts w:ascii="Arial" w:hAnsi="Arial" w:cs="Arial"/>
          <w:b/>
          <w:sz w:val="24"/>
          <w:szCs w:val="24"/>
        </w:rPr>
        <w:t>Exemplo 4.2</w:t>
      </w:r>
      <w:r w:rsidRPr="008B3D79">
        <w:rPr>
          <w:rFonts w:ascii="Arial" w:hAnsi="Arial" w:cs="Arial"/>
          <w:sz w:val="24"/>
          <w:szCs w:val="24"/>
        </w:rPr>
        <w:t>: Vamos continuar com o exemplo conta palavras do Exemplo 4.1. A função Reduce simplesmente agrega todos os valores. A saída de um redutor consiste da palavra e da soma. Isto é, a saída de todos as tarefas Reduce é uma sequência de pares (</w:t>
      </w:r>
      <w:proofErr w:type="gramStart"/>
      <w:r w:rsidRPr="008B3D79">
        <w:rPr>
          <w:rFonts w:ascii="Arial" w:hAnsi="Arial" w:cs="Arial"/>
          <w:sz w:val="24"/>
          <w:szCs w:val="24"/>
        </w:rPr>
        <w:t>w,m</w:t>
      </w:r>
      <w:proofErr w:type="gramEnd"/>
      <w:r w:rsidRPr="008B3D79">
        <w:rPr>
          <w:rFonts w:ascii="Arial" w:hAnsi="Arial" w:cs="Arial"/>
          <w:sz w:val="24"/>
          <w:szCs w:val="24"/>
        </w:rPr>
        <w:t xml:space="preserve">), onde </w:t>
      </w:r>
      <w:r w:rsidRPr="008B3D79">
        <w:rPr>
          <w:rFonts w:ascii="Arial" w:hAnsi="Arial" w:cs="Arial"/>
          <w:i/>
          <w:sz w:val="24"/>
          <w:szCs w:val="24"/>
        </w:rPr>
        <w:t>w</w:t>
      </w:r>
      <w:r w:rsidRPr="008B3D79">
        <w:rPr>
          <w:rFonts w:ascii="Arial" w:hAnsi="Arial" w:cs="Arial"/>
          <w:sz w:val="24"/>
          <w:szCs w:val="24"/>
        </w:rPr>
        <w:t xml:space="preserve"> é uma palavra que aparece pelo menos uma vez entre todos os documentos e </w:t>
      </w:r>
      <w:r w:rsidRPr="008B3D79">
        <w:rPr>
          <w:rFonts w:ascii="Arial" w:hAnsi="Arial" w:cs="Arial"/>
          <w:i/>
          <w:sz w:val="24"/>
          <w:szCs w:val="24"/>
        </w:rPr>
        <w:t>m</w:t>
      </w:r>
      <w:r w:rsidRPr="008B3D79">
        <w:rPr>
          <w:rFonts w:ascii="Arial" w:hAnsi="Arial" w:cs="Arial"/>
          <w:sz w:val="24"/>
          <w:szCs w:val="24"/>
        </w:rPr>
        <w:t xml:space="preserve">  é o total de ocorrências de </w:t>
      </w:r>
      <w:r w:rsidRPr="008B3D79">
        <w:rPr>
          <w:rFonts w:ascii="Arial" w:hAnsi="Arial" w:cs="Arial"/>
          <w:i/>
          <w:sz w:val="24"/>
          <w:szCs w:val="24"/>
        </w:rPr>
        <w:t>w</w:t>
      </w:r>
      <w:r w:rsidRPr="008B3D79">
        <w:rPr>
          <w:rFonts w:ascii="Arial" w:hAnsi="Arial" w:cs="Arial"/>
          <w:sz w:val="24"/>
          <w:szCs w:val="24"/>
        </w:rPr>
        <w:t xml:space="preserve"> em todos os documentos.  </w:t>
      </w:r>
    </w:p>
    <w:p w:rsidR="00AD670C" w:rsidRDefault="00AD670C" w:rsidP="00AD670C">
      <w:pPr>
        <w:jc w:val="both"/>
        <w:rPr>
          <w:rFonts w:ascii="Arial" w:hAnsi="Arial" w:cs="Arial"/>
          <w:sz w:val="24"/>
          <w:szCs w:val="24"/>
        </w:rPr>
      </w:pPr>
    </w:p>
    <w:p w:rsidR="00AD670C" w:rsidRPr="00486DED" w:rsidRDefault="00AD670C" w:rsidP="00AD670C">
      <w:pPr>
        <w:jc w:val="both"/>
        <w:rPr>
          <w:rFonts w:ascii="Arial" w:hAnsi="Arial" w:cs="Arial"/>
          <w:b/>
          <w:sz w:val="24"/>
          <w:szCs w:val="24"/>
        </w:rPr>
      </w:pPr>
      <w:r w:rsidRPr="00486DED">
        <w:rPr>
          <w:rFonts w:ascii="Arial" w:hAnsi="Arial" w:cs="Arial"/>
          <w:b/>
          <w:sz w:val="24"/>
          <w:szCs w:val="24"/>
        </w:rPr>
        <w:t>4.7 Detalhes de Execução de Map-Reduce</w:t>
      </w:r>
    </w:p>
    <w:p w:rsidR="00AD670C" w:rsidRPr="00486DED" w:rsidRDefault="00AD670C" w:rsidP="00AD670C">
      <w:pPr>
        <w:jc w:val="both"/>
        <w:rPr>
          <w:rFonts w:ascii="Arial" w:hAnsi="Arial" w:cs="Arial"/>
          <w:sz w:val="24"/>
          <w:szCs w:val="24"/>
        </w:rPr>
      </w:pPr>
      <w:r>
        <w:rPr>
          <w:rFonts w:ascii="Arial" w:hAnsi="Arial" w:cs="Arial"/>
          <w:sz w:val="24"/>
          <w:szCs w:val="24"/>
        </w:rPr>
        <w:tab/>
        <w:t>A Figura 4.2</w:t>
      </w:r>
      <w:r w:rsidRPr="00486DED">
        <w:rPr>
          <w:rFonts w:ascii="Arial" w:hAnsi="Arial" w:cs="Arial"/>
          <w:sz w:val="24"/>
          <w:szCs w:val="24"/>
        </w:rPr>
        <w:t xml:space="preserve"> oferece um esboço de como processo, tarefas, e arquivos interagem. Aproveitando uma biblioteca fornecida por um sistema map-reduce tal como Hadoop, o programa do usuário bifurca o processo controlador mestre e alguns dos processos Worker para diferentes nós de computação. Normalmente, um Worker manipula suas tarefas Map (um Map worker) ou tarefas Reduce (um Reduce worker), mas não ambos</w:t>
      </w:r>
      <w:r>
        <w:rPr>
          <w:rFonts w:ascii="Arial" w:hAnsi="Arial" w:cs="Arial"/>
          <w:sz w:val="24"/>
          <w:szCs w:val="24"/>
        </w:rPr>
        <w:t xml:space="preserve"> (Kolb, 2013)</w:t>
      </w:r>
      <w:r w:rsidRPr="00486DED">
        <w:rPr>
          <w:rFonts w:ascii="Arial" w:hAnsi="Arial" w:cs="Arial"/>
          <w:sz w:val="24"/>
          <w:szCs w:val="24"/>
        </w:rPr>
        <w:t>.</w:t>
      </w:r>
    </w:p>
    <w:p w:rsidR="00AD670C" w:rsidRPr="00BC01BA" w:rsidRDefault="00AD670C" w:rsidP="00AD670C">
      <w:pPr>
        <w:jc w:val="both"/>
        <w:rPr>
          <w:rFonts w:ascii="Arial" w:hAnsi="Arial" w:cs="Arial"/>
          <w:sz w:val="24"/>
          <w:szCs w:val="24"/>
        </w:rPr>
      </w:pPr>
      <w:r>
        <w:rPr>
          <w:rFonts w:ascii="Arial" w:hAnsi="Arial" w:cs="Arial"/>
          <w:sz w:val="24"/>
          <w:szCs w:val="24"/>
        </w:rPr>
        <w:tab/>
      </w:r>
      <w:r w:rsidRPr="00BC01BA">
        <w:rPr>
          <w:rFonts w:ascii="Arial" w:hAnsi="Arial" w:cs="Arial"/>
          <w:sz w:val="24"/>
          <w:szCs w:val="24"/>
        </w:rPr>
        <w:t>O mestre tem muitas responsabilidades. Uma é criar um certo número de tarefas Map e algumas tarefas Reduce, este número sendo selecionado pelo programa do usuário.  Estas tarefas serão atribuídas para o processo Worker pelo Mestre. É razoável criar uma tarefa Map para cada chunk de arquivo de entrada, mas pode</w:t>
      </w:r>
      <w:r>
        <w:rPr>
          <w:rFonts w:ascii="Arial" w:hAnsi="Arial" w:cs="Arial"/>
          <w:sz w:val="24"/>
          <w:szCs w:val="24"/>
        </w:rPr>
        <w:t xml:space="preserve">-se </w:t>
      </w:r>
      <w:r w:rsidRPr="00BC01BA">
        <w:rPr>
          <w:rFonts w:ascii="Arial" w:hAnsi="Arial" w:cs="Arial"/>
          <w:sz w:val="24"/>
          <w:szCs w:val="24"/>
        </w:rPr>
        <w:t>desejar criar poucas tarefas Reduce.  A razão para limitar o número de tarefas Reduce é que é necessário para cada tarefa Map criar um arquivo intermediário para cada</w:t>
      </w:r>
      <w:r>
        <w:rPr>
          <w:rFonts w:ascii="Arial" w:hAnsi="Arial" w:cs="Arial"/>
          <w:sz w:val="24"/>
          <w:szCs w:val="24"/>
        </w:rPr>
        <w:t xml:space="preserve"> </w:t>
      </w:r>
      <w:r w:rsidRPr="00BC01BA">
        <w:rPr>
          <w:rFonts w:ascii="Arial" w:hAnsi="Arial" w:cs="Arial"/>
          <w:sz w:val="24"/>
          <w:szCs w:val="24"/>
        </w:rPr>
        <w:t xml:space="preserve">tarefa Reduce, e se existe muitas tarefas Reduce o número de arquivos intermediários </w:t>
      </w:r>
      <w:r>
        <w:rPr>
          <w:rFonts w:ascii="Arial" w:hAnsi="Arial" w:cs="Arial"/>
          <w:sz w:val="24"/>
          <w:szCs w:val="24"/>
        </w:rPr>
        <w:t>aumenta bastante (Kolb, 2013)</w:t>
      </w:r>
      <w:r w:rsidRPr="00BC01BA">
        <w:rPr>
          <w:rFonts w:ascii="Arial" w:hAnsi="Arial" w:cs="Arial"/>
          <w:sz w:val="24"/>
          <w:szCs w:val="24"/>
        </w:rPr>
        <w:t>.</w:t>
      </w:r>
    </w:p>
    <w:p w:rsidR="00AD670C" w:rsidRDefault="00AD670C" w:rsidP="00AD670C">
      <w:pPr>
        <w:jc w:val="both"/>
        <w:rPr>
          <w:rFonts w:ascii="Arial" w:hAnsi="Arial" w:cs="Arial"/>
          <w:sz w:val="24"/>
          <w:szCs w:val="24"/>
        </w:rPr>
      </w:pPr>
      <w:r>
        <w:rPr>
          <w:rFonts w:ascii="Arial" w:hAnsi="Arial" w:cs="Arial"/>
          <w:sz w:val="24"/>
          <w:szCs w:val="24"/>
        </w:rPr>
        <w:tab/>
      </w:r>
      <w:r w:rsidRPr="005460B3">
        <w:rPr>
          <w:rFonts w:ascii="Arial" w:hAnsi="Arial" w:cs="Arial"/>
          <w:sz w:val="24"/>
          <w:szCs w:val="24"/>
        </w:rPr>
        <w:t>O Mestre (Master) se mat</w:t>
      </w:r>
      <w:r>
        <w:rPr>
          <w:rFonts w:ascii="Arial" w:hAnsi="Arial" w:cs="Arial"/>
          <w:sz w:val="24"/>
          <w:szCs w:val="24"/>
        </w:rPr>
        <w:t>e</w:t>
      </w:r>
      <w:r w:rsidRPr="005460B3">
        <w:rPr>
          <w:rFonts w:ascii="Arial" w:hAnsi="Arial" w:cs="Arial"/>
          <w:sz w:val="24"/>
          <w:szCs w:val="24"/>
        </w:rPr>
        <w:t>m informado do estado de cada tarefa Map e Reduce (ocioso, executando um particular worker, ou concluído). Um processo Worker relata para o Mestre quando ele termina uma tarefa, e uma nova tarefa é agendada pelo Mestre para esse processo Worker</w:t>
      </w:r>
      <w:r>
        <w:rPr>
          <w:rFonts w:ascii="Arial" w:hAnsi="Arial" w:cs="Arial"/>
          <w:sz w:val="24"/>
          <w:szCs w:val="24"/>
        </w:rPr>
        <w:t xml:space="preserve"> (Kolb, 2013)</w:t>
      </w:r>
      <w:r w:rsidRPr="005460B3">
        <w:rPr>
          <w:rFonts w:ascii="Arial" w:hAnsi="Arial" w:cs="Arial"/>
          <w:sz w:val="24"/>
          <w:szCs w:val="24"/>
        </w:rPr>
        <w:t>.</w:t>
      </w:r>
    </w:p>
    <w:p w:rsidR="00AD670C" w:rsidRPr="005460B3" w:rsidRDefault="00AD670C" w:rsidP="00AD670C">
      <w:pPr>
        <w:jc w:val="both"/>
        <w:rPr>
          <w:rFonts w:ascii="Arial" w:hAnsi="Arial" w:cs="Arial"/>
          <w:sz w:val="24"/>
          <w:szCs w:val="24"/>
        </w:rPr>
      </w:pPr>
    </w:p>
    <w:p w:rsidR="00F04172" w:rsidRDefault="00AD670C" w:rsidP="00F04172">
      <w:pPr>
        <w:rPr>
          <w:rFonts w:ascii="Arial" w:hAnsi="Arial" w:cs="Arial"/>
          <w:b/>
          <w:sz w:val="24"/>
          <w:szCs w:val="24"/>
        </w:rPr>
      </w:pPr>
      <w:r w:rsidRPr="004E2C79">
        <w:rPr>
          <w:rFonts w:ascii="Arial" w:hAnsi="Arial" w:cs="Arial"/>
          <w:noProof/>
          <w:sz w:val="24"/>
          <w:szCs w:val="24"/>
          <w:lang w:eastAsia="pt-BR"/>
        </w:rPr>
        <w:lastRenderedPageBreak/>
        <mc:AlternateContent>
          <mc:Choice Requires="wps">
            <w:drawing>
              <wp:anchor distT="45720" distB="45720" distL="114300" distR="114300" simplePos="0" relativeHeight="251701248" behindDoc="0" locked="0" layoutInCell="1" allowOverlap="1" wp14:anchorId="3C5F9EA3" wp14:editId="3B55A94F">
                <wp:simplePos x="0" y="0"/>
                <wp:positionH relativeFrom="margin">
                  <wp:align>right</wp:align>
                </wp:positionH>
                <wp:positionV relativeFrom="paragraph">
                  <wp:posOffset>487680</wp:posOffset>
                </wp:positionV>
                <wp:extent cx="5267325" cy="3314700"/>
                <wp:effectExtent l="0" t="0" r="28575" b="19050"/>
                <wp:wrapSquare wrapText="bothSides"/>
                <wp:docPr id="24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7325" cy="3314700"/>
                        </a:xfrm>
                        <a:prstGeom prst="rect">
                          <a:avLst/>
                        </a:prstGeom>
                        <a:solidFill>
                          <a:srgbClr val="FFFFFF"/>
                        </a:solidFill>
                        <a:ln w="9525">
                          <a:solidFill>
                            <a:srgbClr val="000000"/>
                          </a:solidFill>
                          <a:miter lim="800000"/>
                          <a:headEnd/>
                          <a:tailEnd/>
                        </a:ln>
                      </wps:spPr>
                      <wps:txbx>
                        <w:txbxContent>
                          <w:p w:rsidR="008E3CA1" w:rsidRDefault="008E3CA1" w:rsidP="00AD670C">
                            <w:r>
                              <w:rPr>
                                <w:noProof/>
                                <w:lang w:eastAsia="pt-BR"/>
                              </w:rPr>
                              <w:drawing>
                                <wp:inline distT="0" distB="0" distL="0" distR="0" wp14:anchorId="6A58AB5A" wp14:editId="66B28352">
                                  <wp:extent cx="5229225" cy="3248025"/>
                                  <wp:effectExtent l="0" t="0" r="9525" b="952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37293" cy="325303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5F9EA3" id="_x0000_s1063" type="#_x0000_t202" style="position:absolute;margin-left:363.55pt;margin-top:38.4pt;width:414.75pt;height:261pt;z-index:2517012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">
                <v:textbox>
                  <w:txbxContent>
                    <w:p w:rsidR="008E3CA1" w:rsidRDefault="008E3CA1" w:rsidP="00AD670C">
                      <w:r>
                        <w:rPr>
                          <w:noProof/>
                          <w:lang w:eastAsia="pt-BR"/>
                        </w:rPr>
                        <w:drawing>
                          <wp:inline distT="0" distB="0" distL="0" distR="0" wp14:anchorId="6A58AB5A" wp14:editId="66B28352">
                            <wp:extent cx="5229225" cy="3248025"/>
                            <wp:effectExtent l="0" t="0" r="9525" b="952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37293" cy="3253036"/>
                                    </a:xfrm>
                                    <a:prstGeom prst="rect">
                                      <a:avLst/>
                                    </a:prstGeom>
                                  </pic:spPr>
                                </pic:pic>
                              </a:graphicData>
                            </a:graphic>
                          </wp:inline>
                        </w:drawing>
                      </w:r>
                    </w:p>
                  </w:txbxContent>
                </v:textbox>
                <w10:wrap type="square" anchorx="margin"/>
              </v:shape>
            </w:pict>
          </mc:Fallback>
        </mc:AlternateContent>
      </w:r>
    </w:p>
    <w:p w:rsidR="00F04172" w:rsidRDefault="00F04172" w:rsidP="00F04172">
      <w:pPr>
        <w:rPr>
          <w:rFonts w:ascii="Arial" w:hAnsi="Arial" w:cs="Arial"/>
          <w:b/>
          <w:sz w:val="24"/>
          <w:szCs w:val="24"/>
        </w:rPr>
      </w:pPr>
      <w:r w:rsidRPr="003C7A7B">
        <w:rPr>
          <w:rFonts w:ascii="Arial" w:hAnsi="Arial" w:cs="Arial"/>
          <w:b/>
          <w:sz w:val="24"/>
          <w:szCs w:val="24"/>
        </w:rPr>
        <w:t>Figura 4.2</w:t>
      </w:r>
      <w:r>
        <w:t xml:space="preserve"> </w:t>
      </w:r>
      <w:r>
        <w:rPr>
          <w:rFonts w:ascii="Arial" w:hAnsi="Arial" w:cs="Arial"/>
          <w:b/>
          <w:sz w:val="24"/>
          <w:szCs w:val="24"/>
        </w:rPr>
        <w:t xml:space="preserve">Esboço de </w:t>
      </w:r>
      <w:r w:rsidRPr="003C7A7B">
        <w:rPr>
          <w:rFonts w:ascii="Arial" w:hAnsi="Arial" w:cs="Arial"/>
          <w:b/>
          <w:sz w:val="24"/>
          <w:szCs w:val="24"/>
        </w:rPr>
        <w:t>Iteração de um Processo Map-Reduce</w:t>
      </w:r>
      <w:r>
        <w:rPr>
          <w:rFonts w:ascii="Arial" w:hAnsi="Arial" w:cs="Arial"/>
          <w:b/>
          <w:sz w:val="24"/>
          <w:szCs w:val="24"/>
        </w:rPr>
        <w:t>. Fonte:</w:t>
      </w:r>
      <w:r>
        <w:rPr>
          <w:rFonts w:ascii="Arial" w:hAnsi="Arial" w:cs="Arial"/>
          <w:sz w:val="24"/>
          <w:szCs w:val="24"/>
        </w:rPr>
        <w:t xml:space="preserve"> Dean &amp; Ghemawat (2008).</w:t>
      </w:r>
    </w:p>
    <w:p w:rsidR="00F04172" w:rsidRDefault="00F04172" w:rsidP="00F04172">
      <w:pPr>
        <w:rPr>
          <w:rFonts w:ascii="Arial" w:hAnsi="Arial" w:cs="Arial"/>
          <w:b/>
          <w:sz w:val="24"/>
          <w:szCs w:val="24"/>
        </w:rPr>
      </w:pPr>
    </w:p>
    <w:p w:rsidR="00AD670C" w:rsidRPr="008440D4" w:rsidRDefault="00AD670C" w:rsidP="00F04172">
      <w:pPr>
        <w:rPr>
          <w:rFonts w:ascii="Arial" w:hAnsi="Arial" w:cs="Arial"/>
          <w:b/>
          <w:sz w:val="24"/>
          <w:szCs w:val="24"/>
        </w:rPr>
      </w:pPr>
      <w:r w:rsidRPr="008440D4">
        <w:rPr>
          <w:rFonts w:ascii="Arial" w:hAnsi="Arial" w:cs="Arial"/>
          <w:b/>
          <w:sz w:val="24"/>
          <w:szCs w:val="24"/>
        </w:rPr>
        <w:t>4.8 Lindando com Falha de Nós</w:t>
      </w:r>
    </w:p>
    <w:p w:rsidR="00AD670C" w:rsidRPr="001E331D" w:rsidRDefault="00AD670C" w:rsidP="00AD670C">
      <w:pPr>
        <w:jc w:val="both"/>
        <w:rPr>
          <w:rFonts w:ascii="Arial" w:hAnsi="Arial" w:cs="Arial"/>
          <w:sz w:val="24"/>
          <w:szCs w:val="24"/>
        </w:rPr>
      </w:pPr>
      <w:r>
        <w:rPr>
          <w:rFonts w:ascii="Arial" w:hAnsi="Arial" w:cs="Arial"/>
          <w:sz w:val="24"/>
          <w:szCs w:val="24"/>
        </w:rPr>
        <w:tab/>
      </w:r>
      <w:r w:rsidRPr="001E331D">
        <w:rPr>
          <w:rFonts w:ascii="Arial" w:hAnsi="Arial" w:cs="Arial"/>
          <w:sz w:val="24"/>
          <w:szCs w:val="24"/>
        </w:rPr>
        <w:t>A pior coisa que pode acontecer é quando o nó de computação que está executando o Mestre falha. Neste caso, todo carga de entrada do map-reduce deve ser reiniciado. Mas somente este nó pode derrubar um processo inteiro; outras falhas iram ser gerenciadas pelo Mestre, e o trabalho do map-reduce irá completar eventualmente</w:t>
      </w:r>
      <w:r>
        <w:rPr>
          <w:rFonts w:ascii="Arial" w:hAnsi="Arial" w:cs="Arial"/>
          <w:sz w:val="24"/>
          <w:szCs w:val="24"/>
        </w:rPr>
        <w:t xml:space="preserve"> (Kolb, 2013)</w:t>
      </w:r>
      <w:r w:rsidRPr="001E331D">
        <w:rPr>
          <w:rFonts w:ascii="Arial" w:hAnsi="Arial" w:cs="Arial"/>
          <w:sz w:val="24"/>
          <w:szCs w:val="24"/>
        </w:rPr>
        <w:t xml:space="preserve">. </w:t>
      </w:r>
    </w:p>
    <w:p w:rsidR="00AD670C" w:rsidRPr="00897AD9" w:rsidRDefault="00AD670C" w:rsidP="00AD670C">
      <w:pPr>
        <w:jc w:val="both"/>
        <w:rPr>
          <w:rFonts w:ascii="Arial" w:hAnsi="Arial" w:cs="Arial"/>
          <w:sz w:val="24"/>
          <w:szCs w:val="24"/>
        </w:rPr>
      </w:pPr>
      <w:r>
        <w:rPr>
          <w:rFonts w:ascii="Arial" w:hAnsi="Arial" w:cs="Arial"/>
          <w:sz w:val="24"/>
          <w:szCs w:val="24"/>
        </w:rPr>
        <w:tab/>
      </w:r>
      <w:r w:rsidRPr="00897AD9">
        <w:rPr>
          <w:rFonts w:ascii="Arial" w:hAnsi="Arial" w:cs="Arial"/>
          <w:sz w:val="24"/>
          <w:szCs w:val="24"/>
        </w:rPr>
        <w:t xml:space="preserve">Suponha que o nó de computação no qual reside o Map worker falha. Esta falha irá ser detectada pelo Mestre, porque ele periodicamente </w:t>
      </w:r>
      <w:r>
        <w:rPr>
          <w:rFonts w:ascii="Arial" w:hAnsi="Arial" w:cs="Arial"/>
          <w:sz w:val="24"/>
          <w:szCs w:val="24"/>
        </w:rPr>
        <w:t xml:space="preserve">pings o processo Worker. </w:t>
      </w:r>
      <w:r w:rsidRPr="00897AD9">
        <w:rPr>
          <w:rFonts w:ascii="Arial" w:hAnsi="Arial" w:cs="Arial"/>
          <w:sz w:val="24"/>
          <w:szCs w:val="24"/>
        </w:rPr>
        <w:t xml:space="preserve">Todas as tarefas Map que foram atribuídas para este Worker terão que ser refeitas, mesmo que tivessem concluído.  A razão para refazer completamente as tarefas Map é que sua saída destinada as tarefas Reduce residem no nó de computação, e </w:t>
      </w:r>
      <w:r>
        <w:rPr>
          <w:rFonts w:ascii="Arial" w:hAnsi="Arial" w:cs="Arial"/>
          <w:sz w:val="24"/>
          <w:szCs w:val="24"/>
        </w:rPr>
        <w:t xml:space="preserve">devido falha, </w:t>
      </w:r>
      <w:r w:rsidRPr="00897AD9">
        <w:rPr>
          <w:rFonts w:ascii="Arial" w:hAnsi="Arial" w:cs="Arial"/>
          <w:sz w:val="24"/>
          <w:szCs w:val="24"/>
        </w:rPr>
        <w:t>está indisponível para as tarefas Reduce. O Mestre configura</w:t>
      </w:r>
      <w:r>
        <w:rPr>
          <w:rFonts w:ascii="Arial" w:hAnsi="Arial" w:cs="Arial"/>
          <w:sz w:val="24"/>
          <w:szCs w:val="24"/>
        </w:rPr>
        <w:t xml:space="preserve"> </w:t>
      </w:r>
      <w:r w:rsidRPr="00897AD9">
        <w:rPr>
          <w:rFonts w:ascii="Arial" w:hAnsi="Arial" w:cs="Arial"/>
          <w:sz w:val="24"/>
          <w:szCs w:val="24"/>
        </w:rPr>
        <w:t xml:space="preserve">o estado de cada uma das tarefas Map para ociosa e </w:t>
      </w:r>
      <w:r>
        <w:rPr>
          <w:rFonts w:ascii="Arial" w:hAnsi="Arial" w:cs="Arial"/>
          <w:sz w:val="24"/>
          <w:szCs w:val="24"/>
        </w:rPr>
        <w:t>reprograma</w:t>
      </w:r>
      <w:r w:rsidRPr="00897AD9">
        <w:rPr>
          <w:rFonts w:ascii="Arial" w:hAnsi="Arial" w:cs="Arial"/>
          <w:sz w:val="24"/>
          <w:szCs w:val="24"/>
        </w:rPr>
        <w:t>-o para um Worker quando se tornar disponível.  O Mestre também informa cada tarefa Reduce que a localização de suas entrada</w:t>
      </w:r>
      <w:r>
        <w:rPr>
          <w:rFonts w:ascii="Arial" w:hAnsi="Arial" w:cs="Arial"/>
          <w:sz w:val="24"/>
          <w:szCs w:val="24"/>
        </w:rPr>
        <w:t>,</w:t>
      </w:r>
      <w:r w:rsidRPr="00897AD9">
        <w:rPr>
          <w:rFonts w:ascii="Arial" w:hAnsi="Arial" w:cs="Arial"/>
          <w:sz w:val="24"/>
          <w:szCs w:val="24"/>
        </w:rPr>
        <w:t xml:space="preserve"> que são as tarefas Map</w:t>
      </w:r>
      <w:r>
        <w:rPr>
          <w:rFonts w:ascii="Arial" w:hAnsi="Arial" w:cs="Arial"/>
          <w:sz w:val="24"/>
          <w:szCs w:val="24"/>
        </w:rPr>
        <w:t>,</w:t>
      </w:r>
      <w:r w:rsidRPr="00897AD9">
        <w:rPr>
          <w:rFonts w:ascii="Arial" w:hAnsi="Arial" w:cs="Arial"/>
          <w:sz w:val="24"/>
          <w:szCs w:val="24"/>
        </w:rPr>
        <w:t xml:space="preserve"> mudaram</w:t>
      </w:r>
      <w:r>
        <w:rPr>
          <w:rFonts w:ascii="Arial" w:hAnsi="Arial" w:cs="Arial"/>
          <w:sz w:val="24"/>
          <w:szCs w:val="24"/>
        </w:rPr>
        <w:t xml:space="preserve"> (Kolb, 2013)</w:t>
      </w:r>
      <w:r w:rsidRPr="00897AD9">
        <w:rPr>
          <w:rFonts w:ascii="Arial" w:hAnsi="Arial" w:cs="Arial"/>
          <w:sz w:val="24"/>
          <w:szCs w:val="24"/>
        </w:rPr>
        <w:t>.</w:t>
      </w:r>
    </w:p>
    <w:p w:rsidR="00AD670C" w:rsidRPr="00897AD9" w:rsidRDefault="00AD670C" w:rsidP="00AD670C">
      <w:pPr>
        <w:jc w:val="both"/>
        <w:rPr>
          <w:rFonts w:ascii="Arial" w:hAnsi="Arial" w:cs="Arial"/>
          <w:sz w:val="24"/>
          <w:szCs w:val="24"/>
        </w:rPr>
      </w:pPr>
      <w:r>
        <w:rPr>
          <w:rFonts w:ascii="Arial" w:hAnsi="Arial" w:cs="Arial"/>
          <w:sz w:val="24"/>
          <w:szCs w:val="24"/>
        </w:rPr>
        <w:tab/>
      </w:r>
      <w:r w:rsidRPr="00897AD9">
        <w:rPr>
          <w:rFonts w:ascii="Arial" w:hAnsi="Arial" w:cs="Arial"/>
          <w:sz w:val="24"/>
          <w:szCs w:val="24"/>
        </w:rPr>
        <w:t>Lidar com uma falha para um Reduce Worker é simples. O Mestre</w:t>
      </w:r>
      <w:r>
        <w:rPr>
          <w:rFonts w:ascii="Arial" w:hAnsi="Arial" w:cs="Arial"/>
          <w:sz w:val="24"/>
          <w:szCs w:val="24"/>
        </w:rPr>
        <w:t>,</w:t>
      </w:r>
      <w:r w:rsidRPr="00897AD9">
        <w:rPr>
          <w:rFonts w:ascii="Arial" w:hAnsi="Arial" w:cs="Arial"/>
          <w:sz w:val="24"/>
          <w:szCs w:val="24"/>
        </w:rPr>
        <w:t xml:space="preserve"> simplesmente</w:t>
      </w:r>
      <w:r>
        <w:rPr>
          <w:rFonts w:ascii="Arial" w:hAnsi="Arial" w:cs="Arial"/>
          <w:sz w:val="24"/>
          <w:szCs w:val="24"/>
        </w:rPr>
        <w:t>,</w:t>
      </w:r>
      <w:r w:rsidRPr="00897AD9">
        <w:rPr>
          <w:rFonts w:ascii="Arial" w:hAnsi="Arial" w:cs="Arial"/>
          <w:sz w:val="24"/>
          <w:szCs w:val="24"/>
        </w:rPr>
        <w:t xml:space="preserve"> configura os estados de suas correntes tarefas Reduce em execução</w:t>
      </w:r>
      <w:r>
        <w:rPr>
          <w:rFonts w:ascii="Arial" w:hAnsi="Arial" w:cs="Arial"/>
          <w:sz w:val="24"/>
          <w:szCs w:val="24"/>
        </w:rPr>
        <w:t>,</w:t>
      </w:r>
      <w:r w:rsidRPr="00897AD9">
        <w:rPr>
          <w:rFonts w:ascii="Arial" w:hAnsi="Arial" w:cs="Arial"/>
          <w:sz w:val="24"/>
          <w:szCs w:val="24"/>
        </w:rPr>
        <w:t xml:space="preserve"> para ociosa.  Estas serão agendadas para</w:t>
      </w:r>
      <w:r>
        <w:rPr>
          <w:rFonts w:ascii="Arial" w:hAnsi="Arial" w:cs="Arial"/>
          <w:sz w:val="24"/>
          <w:szCs w:val="24"/>
        </w:rPr>
        <w:t xml:space="preserve"> </w:t>
      </w:r>
      <w:r w:rsidRPr="00897AD9">
        <w:rPr>
          <w:rFonts w:ascii="Arial" w:hAnsi="Arial" w:cs="Arial"/>
          <w:sz w:val="24"/>
          <w:szCs w:val="24"/>
        </w:rPr>
        <w:t>outro reduce worker mais tarde</w:t>
      </w:r>
      <w:r>
        <w:rPr>
          <w:rFonts w:ascii="Arial" w:hAnsi="Arial" w:cs="Arial"/>
          <w:sz w:val="24"/>
          <w:szCs w:val="24"/>
        </w:rPr>
        <w:t xml:space="preserve"> (Kolb, 2013)</w:t>
      </w:r>
      <w:r w:rsidRPr="00897AD9">
        <w:rPr>
          <w:rFonts w:ascii="Arial" w:hAnsi="Arial" w:cs="Arial"/>
          <w:sz w:val="24"/>
          <w:szCs w:val="24"/>
        </w:rPr>
        <w:t>.</w:t>
      </w:r>
    </w:p>
    <w:p w:rsidR="00AD670C" w:rsidRDefault="00AD670C" w:rsidP="00AD670C">
      <w:pPr>
        <w:jc w:val="both"/>
        <w:rPr>
          <w:rFonts w:ascii="Arial" w:hAnsi="Arial" w:cs="Arial"/>
          <w:sz w:val="24"/>
          <w:szCs w:val="24"/>
        </w:rPr>
      </w:pPr>
    </w:p>
    <w:p w:rsidR="00AD670C" w:rsidRDefault="00AD670C" w:rsidP="00AD670C">
      <w:pPr>
        <w:jc w:val="both"/>
        <w:rPr>
          <w:rFonts w:ascii="Arial" w:hAnsi="Arial" w:cs="Arial"/>
          <w:sz w:val="24"/>
          <w:szCs w:val="24"/>
        </w:rPr>
      </w:pPr>
      <w:r>
        <w:rPr>
          <w:rFonts w:ascii="Arial" w:hAnsi="Arial" w:cs="Arial"/>
          <w:sz w:val="24"/>
          <w:szCs w:val="24"/>
        </w:rPr>
        <w:t xml:space="preserve">4.9 </w:t>
      </w:r>
      <w:r w:rsidRPr="00DE7D15">
        <w:rPr>
          <w:rFonts w:ascii="Arial" w:hAnsi="Arial" w:cs="Arial"/>
          <w:b/>
          <w:sz w:val="24"/>
          <w:szCs w:val="24"/>
        </w:rPr>
        <w:t>Conclusões</w:t>
      </w:r>
    </w:p>
    <w:p w:rsidR="00AD670C" w:rsidRPr="000128D5" w:rsidRDefault="00AD670C" w:rsidP="00AD670C">
      <w:pPr>
        <w:jc w:val="both"/>
        <w:rPr>
          <w:rFonts w:ascii="Arial" w:hAnsi="Arial" w:cs="Arial"/>
          <w:sz w:val="24"/>
          <w:szCs w:val="24"/>
          <w:lang w:eastAsia="pt-BR"/>
        </w:rPr>
      </w:pPr>
      <w:r>
        <w:tab/>
      </w:r>
      <w:r w:rsidRPr="000128D5">
        <w:rPr>
          <w:rFonts w:ascii="Arial" w:hAnsi="Arial" w:cs="Arial"/>
          <w:sz w:val="24"/>
          <w:szCs w:val="24"/>
        </w:rPr>
        <w:t xml:space="preserve">Concluindo, </w:t>
      </w:r>
      <w:r w:rsidRPr="000128D5">
        <w:rPr>
          <w:rFonts w:ascii="Arial" w:hAnsi="Arial" w:cs="Arial"/>
          <w:sz w:val="24"/>
          <w:szCs w:val="24"/>
          <w:lang w:eastAsia="pt-BR"/>
        </w:rPr>
        <w:t>Map-Reduce é um modelo de programação, e framework introduzido pelo Google para suportar computações paralelas em grandes coleções de dados em clusters de computadores. Agora Map-Reduce é considerado um novo modelo computacional distribuído, inspirado pelas funções map e reduce usadas comumente em programação funcional. Map-Reduce é um “Data-Oriented” que processa dados em duas fases primárias: Map e Reduce. A filosofia por trás do Map-Reduce é: Diferentemente de data-stores centrais, como um banco de dados, você não pode assumir que todos os dados residem em um lugar central portanto você não pode executar uma query e esperar obter os resultados em uma operação síncrona. Em vez disso, você precisa executar a query em cada fonte de dados simultaneamente. O processo de mapear a requisição do originador para o data source é chamado de ‘Map’, e o processo de agregação do resultado em um resultado consolidado é chamado de ‘Reduce’.</w:t>
      </w:r>
    </w:p>
    <w:p w:rsidR="00AD670C" w:rsidRPr="00761B1A" w:rsidRDefault="00AD670C" w:rsidP="00AD670C">
      <w:pPr>
        <w:jc w:val="both"/>
        <w:rPr>
          <w:color w:val="333333"/>
          <w:lang w:eastAsia="pt-BR"/>
        </w:rPr>
      </w:pPr>
      <w:r w:rsidRPr="000128D5">
        <w:rPr>
          <w:rFonts w:ascii="Arial" w:hAnsi="Arial" w:cs="Arial"/>
          <w:sz w:val="24"/>
          <w:szCs w:val="24"/>
          <w:lang w:eastAsia="pt-BR"/>
        </w:rPr>
        <w:tab/>
        <w:t>Hoje existem diversas implementações de Map-Reduce, como: Hadoop, Disco, Skynet, FileMap e Greenplum. Hadoop é a implementação mais famosa.</w:t>
      </w:r>
      <w:r w:rsidRPr="00326206">
        <w:rPr>
          <w:lang w:eastAsia="pt-BR"/>
        </w:rPr>
        <w:t xml:space="preserve"> </w:t>
      </w:r>
    </w:p>
    <w:p w:rsidR="00AD670C" w:rsidRPr="00D0668B" w:rsidRDefault="00AD670C" w:rsidP="00AD670C">
      <w:pPr>
        <w:spacing w:before="100" w:beforeAutospacing="1" w:after="100" w:afterAutospacing="1" w:line="240" w:lineRule="auto"/>
        <w:ind w:left="348" w:firstLine="360"/>
        <w:jc w:val="both"/>
        <w:rPr>
          <w:rFonts w:ascii="Arial" w:eastAsia="Times New Roman" w:hAnsi="Arial" w:cs="Arial"/>
          <w:color w:val="333333"/>
          <w:sz w:val="24"/>
          <w:szCs w:val="24"/>
          <w:lang w:eastAsia="pt-BR"/>
        </w:rPr>
      </w:pPr>
      <w:r w:rsidRPr="00D0668B">
        <w:rPr>
          <w:rFonts w:ascii="Arial" w:eastAsia="Times New Roman" w:hAnsi="Arial" w:cs="Arial"/>
          <w:color w:val="333333"/>
          <w:sz w:val="24"/>
          <w:szCs w:val="24"/>
          <w:lang w:eastAsia="pt-BR"/>
        </w:rPr>
        <w:t xml:space="preserve">A tecnologia de big data não apenas suporta a habilidade de coletar grandes volumes de dados como também provê a habilidade de compreendê-los e tirar proveito de seu valor. </w:t>
      </w:r>
    </w:p>
    <w:p w:rsidR="00E34D90" w:rsidRDefault="00E34D90"/>
    <w:p w:rsidR="00AD670C" w:rsidRDefault="00AD670C"/>
    <w:p w:rsidR="00AD670C" w:rsidRDefault="00AD670C"/>
    <w:p w:rsidR="00AD670C" w:rsidRDefault="00AD670C"/>
    <w:p w:rsidR="00AD670C" w:rsidRDefault="00AD670C"/>
    <w:p w:rsidR="00AD670C" w:rsidRDefault="00AD670C"/>
    <w:p w:rsidR="00AD670C" w:rsidRDefault="00AD670C"/>
    <w:p w:rsidR="00AD670C" w:rsidRDefault="00AD670C"/>
    <w:p w:rsidR="00AD670C" w:rsidRDefault="00AD670C"/>
    <w:p w:rsidR="00AD670C" w:rsidRDefault="00AD670C"/>
    <w:p w:rsidR="00AD670C" w:rsidRDefault="00AD670C"/>
    <w:p w:rsidR="00AD670C" w:rsidRDefault="00AD670C"/>
    <w:p w:rsidR="00AD670C" w:rsidRDefault="00AD670C"/>
    <w:p w:rsidR="00AD670C" w:rsidRDefault="00AD670C"/>
    <w:p w:rsidR="00AD670C" w:rsidRDefault="00AD670C"/>
    <w:p w:rsidR="00AE373C" w:rsidRDefault="00AE373C" w:rsidP="00AE373C">
      <w:r w:rsidRPr="00656F82">
        <w:rPr>
          <w:rFonts w:ascii="Arial" w:hAnsi="Arial" w:cs="Arial"/>
          <w:noProof/>
          <w:sz w:val="52"/>
          <w:szCs w:val="52"/>
          <w:lang w:eastAsia="pt-BR"/>
        </w:rPr>
        <w:lastRenderedPageBreak/>
        <mc:AlternateContent>
          <mc:Choice Requires="wps">
            <w:drawing>
              <wp:anchor distT="45720" distB="45720" distL="114300" distR="114300" simplePos="0" relativeHeight="251703296" behindDoc="0" locked="0" layoutInCell="1" allowOverlap="1" wp14:anchorId="0FDE2761" wp14:editId="589979EC">
                <wp:simplePos x="0" y="0"/>
                <wp:positionH relativeFrom="column">
                  <wp:posOffset>5120640</wp:posOffset>
                </wp:positionH>
                <wp:positionV relativeFrom="paragraph">
                  <wp:posOffset>219075</wp:posOffset>
                </wp:positionV>
                <wp:extent cx="1165860" cy="904875"/>
                <wp:effectExtent l="0" t="0" r="15240" b="28575"/>
                <wp:wrapSquare wrapText="bothSides"/>
                <wp:docPr id="24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5860" cy="904875"/>
                        </a:xfrm>
                        <a:prstGeom prst="rect">
                          <a:avLst/>
                        </a:prstGeom>
                        <a:solidFill>
                          <a:srgbClr val="FFFFFF"/>
                        </a:solidFill>
                        <a:ln w="9525">
                          <a:solidFill>
                            <a:srgbClr val="000000"/>
                          </a:solidFill>
                          <a:miter lim="800000"/>
                          <a:headEnd/>
                          <a:tailEnd/>
                        </a:ln>
                      </wps:spPr>
                      <wps:txbx>
                        <w:txbxContent>
                          <w:p w:rsidR="008E3CA1" w:rsidRDefault="008E3CA1" w:rsidP="00AE373C">
                            <w:pPr>
                              <w:jc w:val="center"/>
                              <w:rPr>
                                <w:sz w:val="44"/>
                                <w:szCs w:val="44"/>
                              </w:rPr>
                            </w:pPr>
                            <w:r w:rsidRPr="00AB2F92">
                              <w:rPr>
                                <w:sz w:val="44"/>
                                <w:szCs w:val="44"/>
                              </w:rPr>
                              <w:t>Capítulo</w:t>
                            </w:r>
                          </w:p>
                          <w:p w:rsidR="008E3CA1" w:rsidRPr="00AB2F92" w:rsidRDefault="008E3CA1" w:rsidP="00AE373C">
                            <w:pPr>
                              <w:jc w:val="center"/>
                              <w:rPr>
                                <w:sz w:val="44"/>
                                <w:szCs w:val="44"/>
                              </w:rPr>
                            </w:pPr>
                            <w:r>
                              <w:rPr>
                                <w:sz w:val="44"/>
                                <w:szCs w:val="44"/>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DE2761" id="_x0000_s1064" type="#_x0000_t202" style="position:absolute;margin-left:403.2pt;margin-top:17.25pt;width:91.8pt;height:71.2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">
                <v:textbox>
                  <w:txbxContent>
                    <w:p w:rsidR="008E3CA1" w:rsidRDefault="008E3CA1" w:rsidP="00AE373C">
                      <w:pPr>
                        <w:jc w:val="center"/>
                        <w:rPr>
                          <w:sz w:val="44"/>
                          <w:szCs w:val="44"/>
                        </w:rPr>
                      </w:pPr>
                      <w:r w:rsidRPr="00AB2F92">
                        <w:rPr>
                          <w:sz w:val="44"/>
                          <w:szCs w:val="44"/>
                        </w:rPr>
                        <w:t>Capítulo</w:t>
                      </w:r>
                    </w:p>
                    <w:p w:rsidR="008E3CA1" w:rsidRPr="00AB2F92" w:rsidRDefault="008E3CA1" w:rsidP="00AE373C">
                      <w:pPr>
                        <w:jc w:val="center"/>
                        <w:rPr>
                          <w:sz w:val="44"/>
                          <w:szCs w:val="44"/>
                        </w:rPr>
                      </w:pPr>
                      <w:r>
                        <w:rPr>
                          <w:sz w:val="44"/>
                          <w:szCs w:val="44"/>
                        </w:rPr>
                        <w:t>5</w:t>
                      </w:r>
                    </w:p>
                  </w:txbxContent>
                </v:textbox>
                <w10:wrap type="square"/>
              </v:shape>
            </w:pict>
          </mc:Fallback>
        </mc:AlternateContent>
      </w:r>
      <w:r>
        <w:t>_______________________________________________________________________</w:t>
      </w:r>
    </w:p>
    <w:p w:rsidR="00AE373C" w:rsidRPr="00F363FD" w:rsidRDefault="00AE373C" w:rsidP="00AE373C">
      <w:pPr>
        <w:pBdr>
          <w:bottom w:val="single" w:sz="12" w:space="1" w:color="auto"/>
        </w:pBdr>
        <w:rPr>
          <w:rFonts w:ascii="Arial" w:hAnsi="Arial" w:cs="Arial"/>
          <w:sz w:val="40"/>
          <w:szCs w:val="40"/>
        </w:rPr>
      </w:pPr>
      <w:r w:rsidRPr="00F363FD">
        <w:rPr>
          <w:rFonts w:ascii="Arial" w:hAnsi="Arial" w:cs="Arial"/>
          <w:sz w:val="40"/>
          <w:szCs w:val="40"/>
        </w:rPr>
        <w:t>Case-Based Reasonable</w:t>
      </w:r>
    </w:p>
    <w:p w:rsidR="00AE373C" w:rsidRDefault="00AE373C" w:rsidP="00AE373C"/>
    <w:p w:rsidR="00AE373C" w:rsidRDefault="00AE373C" w:rsidP="00AE373C">
      <w:pPr>
        <w:rPr>
          <w:rFonts w:ascii="Arial" w:hAnsi="Arial" w:cs="Arial"/>
          <w:b/>
          <w:sz w:val="24"/>
          <w:szCs w:val="24"/>
        </w:rPr>
      </w:pPr>
      <w:r>
        <w:rPr>
          <w:rFonts w:ascii="Arial" w:hAnsi="Arial" w:cs="Arial"/>
          <w:b/>
          <w:sz w:val="24"/>
          <w:szCs w:val="24"/>
        </w:rPr>
        <w:t>5.1 Introdução</w:t>
      </w:r>
    </w:p>
    <w:p w:rsidR="00AE373C" w:rsidRDefault="00AE373C" w:rsidP="00AE373C">
      <w:pPr>
        <w:jc w:val="both"/>
        <w:rPr>
          <w:rFonts w:ascii="Arial" w:hAnsi="Arial" w:cs="Arial"/>
          <w:sz w:val="24"/>
          <w:szCs w:val="24"/>
        </w:rPr>
      </w:pPr>
      <w:r>
        <w:rPr>
          <w:rFonts w:ascii="Arial" w:hAnsi="Arial" w:cs="Arial"/>
          <w:sz w:val="24"/>
          <w:szCs w:val="24"/>
        </w:rPr>
        <w:tab/>
        <w:t xml:space="preserve">Este capítulo apresenta uma introdução dos </w:t>
      </w:r>
      <w:r w:rsidRPr="00AF0F03">
        <w:rPr>
          <w:rFonts w:ascii="Arial" w:hAnsi="Arial" w:cs="Arial"/>
          <w:b/>
          <w:sz w:val="24"/>
          <w:szCs w:val="24"/>
        </w:rPr>
        <w:t>Sistemas de Raciocínio Baseados em Casos</w:t>
      </w:r>
      <w:r>
        <w:rPr>
          <w:rFonts w:ascii="Arial" w:hAnsi="Arial" w:cs="Arial"/>
          <w:sz w:val="24"/>
          <w:szCs w:val="24"/>
        </w:rPr>
        <w:t xml:space="preserve"> (</w:t>
      </w:r>
      <w:r w:rsidRPr="00AF0F03">
        <w:rPr>
          <w:rFonts w:ascii="Arial" w:hAnsi="Arial" w:cs="Arial"/>
          <w:b/>
          <w:sz w:val="24"/>
          <w:szCs w:val="24"/>
        </w:rPr>
        <w:t>CBR</w:t>
      </w:r>
      <w:r>
        <w:rPr>
          <w:rFonts w:ascii="Arial" w:hAnsi="Arial" w:cs="Arial"/>
          <w:sz w:val="24"/>
          <w:szCs w:val="24"/>
        </w:rPr>
        <w:t xml:space="preserve"> – </w:t>
      </w:r>
      <w:r w:rsidRPr="00AF0F03">
        <w:rPr>
          <w:rFonts w:ascii="Arial" w:hAnsi="Arial" w:cs="Arial"/>
          <w:i/>
          <w:sz w:val="24"/>
          <w:szCs w:val="24"/>
        </w:rPr>
        <w:t>Case-based Reasoning</w:t>
      </w:r>
      <w:r>
        <w:rPr>
          <w:rFonts w:ascii="Arial" w:hAnsi="Arial" w:cs="Arial"/>
          <w:sz w:val="24"/>
          <w:szCs w:val="24"/>
        </w:rPr>
        <w:t xml:space="preserve">). No entanto, segundo (Watson, 2003), os </w:t>
      </w:r>
      <w:r w:rsidRPr="00AF0F03">
        <w:rPr>
          <w:rFonts w:ascii="Arial" w:hAnsi="Arial" w:cs="Arial"/>
          <w:b/>
          <w:sz w:val="24"/>
          <w:szCs w:val="24"/>
        </w:rPr>
        <w:t>CBR</w:t>
      </w:r>
      <w:r>
        <w:rPr>
          <w:rFonts w:ascii="Arial" w:hAnsi="Arial" w:cs="Arial"/>
          <w:sz w:val="24"/>
          <w:szCs w:val="24"/>
        </w:rPr>
        <w:t>s e a Gestão do Conhecimento estão relacionados. Portanto, antes de discutir os sistema de Raciocínio Baseados em Caso, discute-se o que é Gestão do Conhecimento.</w:t>
      </w:r>
    </w:p>
    <w:p w:rsidR="00AE373C" w:rsidRDefault="00AE373C" w:rsidP="00AE373C">
      <w:pPr>
        <w:jc w:val="both"/>
        <w:rPr>
          <w:rFonts w:ascii="Arial" w:hAnsi="Arial" w:cs="Arial"/>
          <w:sz w:val="24"/>
          <w:szCs w:val="24"/>
        </w:rPr>
      </w:pPr>
    </w:p>
    <w:p w:rsidR="00AE373C" w:rsidRPr="0093127B" w:rsidRDefault="00AE373C" w:rsidP="00AE373C">
      <w:pPr>
        <w:jc w:val="both"/>
        <w:rPr>
          <w:rFonts w:ascii="Arial" w:hAnsi="Arial" w:cs="Arial"/>
          <w:b/>
          <w:sz w:val="24"/>
          <w:szCs w:val="24"/>
        </w:rPr>
      </w:pPr>
      <w:r>
        <w:rPr>
          <w:rFonts w:ascii="Arial" w:hAnsi="Arial" w:cs="Arial"/>
          <w:b/>
          <w:sz w:val="24"/>
          <w:szCs w:val="24"/>
        </w:rPr>
        <w:t>5</w:t>
      </w:r>
      <w:r w:rsidRPr="0093127B">
        <w:rPr>
          <w:rFonts w:ascii="Arial" w:hAnsi="Arial" w:cs="Arial"/>
          <w:b/>
          <w:sz w:val="24"/>
          <w:szCs w:val="24"/>
        </w:rPr>
        <w:t>.2 Gestão do Conhecimento</w:t>
      </w:r>
    </w:p>
    <w:p w:rsidR="00AE373C" w:rsidRDefault="00AE373C" w:rsidP="00AE373C">
      <w:pPr>
        <w:jc w:val="both"/>
        <w:rPr>
          <w:rFonts w:ascii="Arial" w:hAnsi="Arial" w:cs="Arial"/>
          <w:sz w:val="24"/>
          <w:szCs w:val="24"/>
        </w:rPr>
      </w:pPr>
      <w:r>
        <w:rPr>
          <w:rFonts w:ascii="Arial" w:hAnsi="Arial" w:cs="Arial"/>
          <w:sz w:val="24"/>
          <w:szCs w:val="24"/>
        </w:rPr>
        <w:tab/>
        <w:t xml:space="preserve">A função da Gestão do Conhecimento, segundo (Watson, 2003), é permitir que as organizações possam alavancar suas informações e conhecimento, através de experiências. Conhecimento, e consequentemente, sua gestão, está sendo alardeado como base da futura competitividade econômica, por exemplo. </w:t>
      </w:r>
    </w:p>
    <w:p w:rsidR="00AE373C" w:rsidRDefault="00AE373C" w:rsidP="00AE373C">
      <w:pPr>
        <w:jc w:val="both"/>
        <w:rPr>
          <w:rFonts w:ascii="Arial" w:hAnsi="Arial" w:cs="Arial"/>
          <w:sz w:val="24"/>
          <w:szCs w:val="24"/>
        </w:rPr>
      </w:pPr>
      <w:r>
        <w:rPr>
          <w:rFonts w:ascii="Arial" w:hAnsi="Arial" w:cs="Arial"/>
          <w:sz w:val="24"/>
          <w:szCs w:val="24"/>
        </w:rPr>
        <w:t xml:space="preserve">  De acordo com Watson (2003), o conhecimento, agora, passa a ser vista como um ativo, a criação e o compartilhamento tem se tornado um importante fator dentro e entre as organizações. Embora, muitos autores levantam a questão em relação ao “paradoxo valor” quando considera a natureza do conhecimento, em particular sua intangibilidade e inadequação como um ativo e a dificuldade de avaliar e proteger seu valor.</w:t>
      </w:r>
    </w:p>
    <w:p w:rsidR="00AE373C" w:rsidRDefault="00AE373C" w:rsidP="00AE373C">
      <w:pPr>
        <w:jc w:val="both"/>
        <w:rPr>
          <w:rFonts w:ascii="Arial" w:hAnsi="Arial" w:cs="Arial"/>
          <w:sz w:val="24"/>
          <w:szCs w:val="24"/>
        </w:rPr>
      </w:pPr>
    </w:p>
    <w:p w:rsidR="00AE373C" w:rsidRPr="006D55D8" w:rsidRDefault="00AE373C" w:rsidP="00AE373C">
      <w:pPr>
        <w:jc w:val="both"/>
        <w:rPr>
          <w:rFonts w:ascii="Arial" w:hAnsi="Arial" w:cs="Arial"/>
          <w:b/>
          <w:sz w:val="24"/>
          <w:szCs w:val="24"/>
        </w:rPr>
      </w:pPr>
      <w:r>
        <w:rPr>
          <w:rFonts w:ascii="Arial" w:hAnsi="Arial" w:cs="Arial"/>
          <w:b/>
          <w:sz w:val="24"/>
          <w:szCs w:val="24"/>
        </w:rPr>
        <w:t xml:space="preserve">5.2.1 </w:t>
      </w:r>
      <w:r w:rsidRPr="006D55D8">
        <w:rPr>
          <w:rFonts w:ascii="Arial" w:hAnsi="Arial" w:cs="Arial"/>
          <w:b/>
          <w:sz w:val="24"/>
          <w:szCs w:val="24"/>
        </w:rPr>
        <w:t>Definição de Gestão do Conhecimento</w:t>
      </w:r>
    </w:p>
    <w:p w:rsidR="00AE373C" w:rsidRDefault="00AE373C" w:rsidP="00AE373C">
      <w:pPr>
        <w:jc w:val="both"/>
        <w:rPr>
          <w:rFonts w:ascii="Arial" w:hAnsi="Arial" w:cs="Arial"/>
          <w:sz w:val="24"/>
          <w:szCs w:val="24"/>
        </w:rPr>
      </w:pPr>
      <w:r>
        <w:rPr>
          <w:rFonts w:ascii="Arial" w:hAnsi="Arial" w:cs="Arial"/>
          <w:sz w:val="24"/>
          <w:szCs w:val="24"/>
        </w:rPr>
        <w:tab/>
        <w:t>Muitos autores abordam o assunto de diferentes perspectivas. Eles, portanto, têm diferentes definições. A maioria da literatura sobre gestão do conhecimento, tratam o conhecimento de forma ampla, e usa-o para cobrir tudo o que a empresa necessita para realizar suas funções. Isto pode envolver o conhecimento formalizado, patentes, leis, programas, e procedimentos, bem como o mais intangível know-how, habilidades, e experiências das pessoas. Ele também inclui a maneira como as organizações funcionam, comunica-se, analisa situações, desenvolve novas soluções para os problemas, e desenvolve novas formas de fazer negócio. Mais ainda, pode envolver questões culturais, costumes, e valores, bem como os relacionamentos entre fornecedores e clientes (Watson, 2003).</w:t>
      </w:r>
    </w:p>
    <w:p w:rsidR="00AE373C" w:rsidRDefault="00AE373C" w:rsidP="00AE373C">
      <w:pPr>
        <w:jc w:val="both"/>
        <w:rPr>
          <w:rFonts w:ascii="Arial" w:hAnsi="Arial" w:cs="Arial"/>
          <w:sz w:val="24"/>
          <w:szCs w:val="24"/>
        </w:rPr>
      </w:pPr>
      <w:r>
        <w:rPr>
          <w:rFonts w:ascii="Arial" w:hAnsi="Arial" w:cs="Arial"/>
          <w:sz w:val="24"/>
          <w:szCs w:val="24"/>
        </w:rPr>
        <w:tab/>
        <w:t xml:space="preserve">Por outro lado, Gestão inclui todas as maneiras que o conhecimento ativo de uma organização é colhido, armazenado, transmitido, aplicado, atualizado, ou gerado (Watson, 2003). Neste trabalho, centra-se na gestão do conhecimento, por meio da aplicação de uma metodologia para implementar a </w:t>
      </w:r>
      <w:r>
        <w:rPr>
          <w:rFonts w:ascii="Arial" w:hAnsi="Arial" w:cs="Arial"/>
          <w:sz w:val="24"/>
          <w:szCs w:val="24"/>
        </w:rPr>
        <w:lastRenderedPageBreak/>
        <w:t xml:space="preserve">solução da gestão do conhecimento, nomeadamente, </w:t>
      </w:r>
      <w:r w:rsidRPr="00394679">
        <w:rPr>
          <w:rFonts w:ascii="Arial" w:hAnsi="Arial" w:cs="Arial"/>
          <w:i/>
          <w:sz w:val="24"/>
          <w:szCs w:val="24"/>
        </w:rPr>
        <w:t>case-based reasoning</w:t>
      </w:r>
      <w:r>
        <w:rPr>
          <w:rFonts w:ascii="Arial" w:hAnsi="Arial" w:cs="Arial"/>
          <w:sz w:val="24"/>
          <w:szCs w:val="24"/>
        </w:rPr>
        <w:t xml:space="preserve"> (</w:t>
      </w:r>
      <w:r w:rsidRPr="00394679">
        <w:rPr>
          <w:rFonts w:ascii="Arial" w:hAnsi="Arial" w:cs="Arial"/>
          <w:b/>
          <w:sz w:val="24"/>
          <w:szCs w:val="24"/>
        </w:rPr>
        <w:t>CBR</w:t>
      </w:r>
      <w:r>
        <w:rPr>
          <w:rFonts w:ascii="Arial" w:hAnsi="Arial" w:cs="Arial"/>
          <w:sz w:val="24"/>
          <w:szCs w:val="24"/>
        </w:rPr>
        <w:t>).</w:t>
      </w:r>
    </w:p>
    <w:p w:rsidR="00AE373C" w:rsidRDefault="00AE373C" w:rsidP="00AE373C">
      <w:pPr>
        <w:jc w:val="both"/>
        <w:rPr>
          <w:rFonts w:ascii="Arial" w:hAnsi="Arial" w:cs="Arial"/>
          <w:sz w:val="24"/>
          <w:szCs w:val="24"/>
        </w:rPr>
      </w:pPr>
      <w:r>
        <w:rPr>
          <w:rFonts w:ascii="Arial" w:hAnsi="Arial" w:cs="Arial"/>
          <w:sz w:val="24"/>
          <w:szCs w:val="24"/>
        </w:rPr>
        <w:tab/>
        <w:t>Portanto, a definição adotada é a apresentada por Watson (2003), que é “Gestão do Conhecimento envolve a aquisição, armazenamento, recuperação, aplicação, geração, e revisão do conhecimento ativo de uma organização de uma maneira controlada”.</w:t>
      </w:r>
    </w:p>
    <w:p w:rsidR="00AE373C" w:rsidRDefault="00AE373C" w:rsidP="00AE373C">
      <w:pPr>
        <w:jc w:val="both"/>
        <w:rPr>
          <w:rFonts w:ascii="Arial" w:hAnsi="Arial" w:cs="Arial"/>
          <w:sz w:val="24"/>
          <w:szCs w:val="24"/>
        </w:rPr>
      </w:pPr>
    </w:p>
    <w:p w:rsidR="00AE373C" w:rsidRPr="00273F7F" w:rsidRDefault="00AE373C" w:rsidP="00AE373C">
      <w:pPr>
        <w:jc w:val="both"/>
        <w:rPr>
          <w:rFonts w:ascii="Arial" w:hAnsi="Arial" w:cs="Arial"/>
          <w:b/>
          <w:sz w:val="24"/>
          <w:szCs w:val="24"/>
        </w:rPr>
      </w:pPr>
      <w:r>
        <w:rPr>
          <w:rFonts w:ascii="Arial" w:hAnsi="Arial" w:cs="Arial"/>
          <w:b/>
          <w:sz w:val="24"/>
          <w:szCs w:val="24"/>
        </w:rPr>
        <w:t>5</w:t>
      </w:r>
      <w:r w:rsidRPr="00273F7F">
        <w:rPr>
          <w:rFonts w:ascii="Arial" w:hAnsi="Arial" w:cs="Arial"/>
          <w:b/>
          <w:sz w:val="24"/>
          <w:szCs w:val="24"/>
        </w:rPr>
        <w:t>.2.2 O que é Conhecimento?</w:t>
      </w:r>
    </w:p>
    <w:p w:rsidR="00AE373C" w:rsidRDefault="00AE373C" w:rsidP="00AE373C">
      <w:pPr>
        <w:jc w:val="both"/>
        <w:rPr>
          <w:rFonts w:ascii="Arial" w:hAnsi="Arial" w:cs="Arial"/>
          <w:sz w:val="24"/>
          <w:szCs w:val="24"/>
        </w:rPr>
      </w:pPr>
      <w:r>
        <w:rPr>
          <w:rFonts w:ascii="Arial" w:hAnsi="Arial" w:cs="Arial"/>
          <w:sz w:val="24"/>
          <w:szCs w:val="24"/>
        </w:rPr>
        <w:tab/>
        <w:t>De acordo com Watson (2003), o conhecimento não existe isolado. Não é algo que pode ser pego e trancado em um cofre de uma empresa. Na verdade, alguns filósofos acreditam que o conhecimento é uma construção humana que não existe fora da mente das pessoas. Vale a pena considerar o relacionamento entre dado e informação. Os computadores têm por décadas sempre manipulado dados (em sistemas de banco de dados.</w:t>
      </w:r>
    </w:p>
    <w:p w:rsidR="00AE373C" w:rsidRDefault="00AE373C" w:rsidP="00AE373C">
      <w:pPr>
        <w:jc w:val="both"/>
        <w:rPr>
          <w:rFonts w:ascii="Arial" w:hAnsi="Arial" w:cs="Arial"/>
          <w:sz w:val="24"/>
          <w:szCs w:val="24"/>
        </w:rPr>
      </w:pPr>
      <w:r>
        <w:rPr>
          <w:rFonts w:ascii="Arial" w:hAnsi="Arial" w:cs="Arial"/>
          <w:sz w:val="24"/>
          <w:szCs w:val="24"/>
        </w:rPr>
        <w:t xml:space="preserve"> </w:t>
      </w:r>
      <w:r>
        <w:rPr>
          <w:rFonts w:ascii="Arial" w:hAnsi="Arial" w:cs="Arial"/>
          <w:sz w:val="24"/>
          <w:szCs w:val="24"/>
        </w:rPr>
        <w:tab/>
        <w:t xml:space="preserve">Dados, informações e conhecimento pode ser considerado, não como entidades discretas, mas como algo continuo, como ilustrado na Figura 5.1. Eles exibem uma relação com seu contexto e quantidade de entendimento quer é requerido ou impactar (Watson, 2003). </w:t>
      </w:r>
    </w:p>
    <w:p w:rsidR="00AE373C" w:rsidRDefault="00AE373C" w:rsidP="00AE373C">
      <w:pPr>
        <w:jc w:val="both"/>
        <w:rPr>
          <w:rFonts w:ascii="Arial" w:hAnsi="Arial" w:cs="Arial"/>
          <w:sz w:val="24"/>
          <w:szCs w:val="24"/>
        </w:rPr>
      </w:pPr>
    </w:p>
    <w:p w:rsidR="00AE373C" w:rsidRPr="00A1382B" w:rsidRDefault="00AE373C" w:rsidP="00AE373C">
      <w:pPr>
        <w:jc w:val="both"/>
        <w:rPr>
          <w:rFonts w:ascii="Arial" w:hAnsi="Arial" w:cs="Arial"/>
          <w:sz w:val="24"/>
          <w:szCs w:val="24"/>
          <w:lang w:val="en-US"/>
        </w:rPr>
      </w:pPr>
      <w:r w:rsidRPr="00C870BC">
        <w:rPr>
          <w:rFonts w:ascii="Arial" w:hAnsi="Arial" w:cs="Arial"/>
          <w:noProof/>
          <w:sz w:val="24"/>
          <w:szCs w:val="24"/>
          <w:lang w:eastAsia="pt-BR"/>
        </w:rPr>
        <mc:AlternateContent>
          <mc:Choice Requires="wps">
            <w:drawing>
              <wp:anchor distT="45720" distB="45720" distL="114300" distR="114300" simplePos="0" relativeHeight="251704320" behindDoc="0" locked="0" layoutInCell="1" allowOverlap="1" wp14:anchorId="12E729BB" wp14:editId="493899FD">
                <wp:simplePos x="0" y="0"/>
                <wp:positionH relativeFrom="column">
                  <wp:posOffset>300990</wp:posOffset>
                </wp:positionH>
                <wp:positionV relativeFrom="paragraph">
                  <wp:posOffset>187325</wp:posOffset>
                </wp:positionV>
                <wp:extent cx="4562475" cy="2209800"/>
                <wp:effectExtent l="0" t="0" r="9525" b="0"/>
                <wp:wrapSquare wrapText="bothSides"/>
                <wp:docPr id="24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2475" cy="2209800"/>
                        </a:xfrm>
                        <a:prstGeom prst="rect">
                          <a:avLst/>
                        </a:prstGeom>
                        <a:solidFill>
                          <a:srgbClr val="FFFFFF"/>
                        </a:solidFill>
                        <a:ln w="9525">
                          <a:noFill/>
                          <a:miter lim="800000"/>
                          <a:headEnd/>
                          <a:tailEnd/>
                        </a:ln>
                      </wps:spPr>
                      <wps:txbx>
                        <w:txbxContent>
                          <w:p w:rsidR="008E3CA1" w:rsidRDefault="008E3CA1" w:rsidP="00AE373C">
                            <w:pPr>
                              <w:jc w:val="center"/>
                            </w:pPr>
                            <w:r>
                              <w:rPr>
                                <w:noProof/>
                                <w:lang w:eastAsia="pt-BR"/>
                              </w:rPr>
                              <w:drawing>
                                <wp:inline distT="0" distB="0" distL="0" distR="0" wp14:anchorId="6496D5D3" wp14:editId="0995F452">
                                  <wp:extent cx="3000375" cy="2143125"/>
                                  <wp:effectExtent l="0" t="0" r="952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00375" cy="214312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E729BB" id="_x0000_s1065" type="#_x0000_t202" style="position:absolute;left:0;text-align:left;margin-left:23.7pt;margin-top:14.75pt;width:359.25pt;height:174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" stroked="f">
                <v:textbox>
                  <w:txbxContent>
                    <w:p w:rsidR="008E3CA1" w:rsidRDefault="008E3CA1" w:rsidP="00AE373C">
                      <w:pPr>
                        <w:jc w:val="center"/>
                      </w:pPr>
                      <w:r>
                        <w:rPr>
                          <w:noProof/>
                          <w:lang w:eastAsia="pt-BR"/>
                        </w:rPr>
                        <w:drawing>
                          <wp:inline distT="0" distB="0" distL="0" distR="0" wp14:anchorId="6496D5D3" wp14:editId="0995F452">
                            <wp:extent cx="3000375" cy="2143125"/>
                            <wp:effectExtent l="0" t="0" r="952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00375" cy="2143125"/>
                                    </a:xfrm>
                                    <a:prstGeom prst="rect">
                                      <a:avLst/>
                                    </a:prstGeom>
                                  </pic:spPr>
                                </pic:pic>
                              </a:graphicData>
                            </a:graphic>
                          </wp:inline>
                        </w:drawing>
                      </w:r>
                    </w:p>
                  </w:txbxContent>
                </v:textbox>
                <w10:wrap type="square"/>
              </v:shape>
            </w:pict>
          </mc:Fallback>
        </mc:AlternateContent>
      </w:r>
    </w:p>
    <w:p w:rsidR="00AE373C" w:rsidRPr="00A1382B" w:rsidRDefault="00AE373C" w:rsidP="00AE373C">
      <w:pPr>
        <w:jc w:val="both"/>
        <w:rPr>
          <w:rFonts w:ascii="Arial" w:hAnsi="Arial" w:cs="Arial"/>
          <w:sz w:val="24"/>
          <w:szCs w:val="24"/>
          <w:lang w:val="en-US"/>
        </w:rPr>
      </w:pPr>
    </w:p>
    <w:p w:rsidR="00AE373C" w:rsidRPr="00A1382B" w:rsidRDefault="00AE373C" w:rsidP="00AE373C">
      <w:pPr>
        <w:jc w:val="both"/>
        <w:rPr>
          <w:rFonts w:ascii="Arial" w:hAnsi="Arial" w:cs="Arial"/>
          <w:sz w:val="24"/>
          <w:szCs w:val="24"/>
          <w:lang w:val="en-US"/>
        </w:rPr>
      </w:pPr>
    </w:p>
    <w:p w:rsidR="00AE373C" w:rsidRPr="00A1382B" w:rsidRDefault="00AE373C" w:rsidP="00AE373C">
      <w:pPr>
        <w:jc w:val="both"/>
        <w:rPr>
          <w:rFonts w:ascii="Arial" w:hAnsi="Arial" w:cs="Arial"/>
          <w:sz w:val="24"/>
          <w:szCs w:val="24"/>
          <w:lang w:val="en-US"/>
        </w:rPr>
      </w:pPr>
    </w:p>
    <w:p w:rsidR="00AE373C" w:rsidRPr="00A1382B" w:rsidRDefault="00AE373C" w:rsidP="00AE373C">
      <w:pPr>
        <w:jc w:val="both"/>
        <w:rPr>
          <w:rFonts w:ascii="Arial" w:hAnsi="Arial" w:cs="Arial"/>
          <w:sz w:val="24"/>
          <w:szCs w:val="24"/>
          <w:lang w:val="en-US"/>
        </w:rPr>
      </w:pPr>
    </w:p>
    <w:p w:rsidR="00AE373C" w:rsidRPr="00A1382B" w:rsidRDefault="00AE373C" w:rsidP="00AE373C">
      <w:pPr>
        <w:jc w:val="both"/>
        <w:rPr>
          <w:rFonts w:ascii="Arial" w:hAnsi="Arial" w:cs="Arial"/>
          <w:sz w:val="24"/>
          <w:szCs w:val="24"/>
          <w:lang w:val="en-US"/>
        </w:rPr>
      </w:pPr>
    </w:p>
    <w:p w:rsidR="00AE373C" w:rsidRPr="00A1382B" w:rsidRDefault="00AE373C" w:rsidP="00AE373C">
      <w:pPr>
        <w:jc w:val="both"/>
        <w:rPr>
          <w:rFonts w:ascii="Arial" w:hAnsi="Arial" w:cs="Arial"/>
          <w:sz w:val="24"/>
          <w:szCs w:val="24"/>
          <w:lang w:val="en-US"/>
        </w:rPr>
      </w:pPr>
    </w:p>
    <w:p w:rsidR="00AE373C" w:rsidRPr="00A1382B" w:rsidRDefault="00AE373C" w:rsidP="00AE373C">
      <w:pPr>
        <w:jc w:val="both"/>
        <w:rPr>
          <w:rFonts w:ascii="Arial" w:hAnsi="Arial" w:cs="Arial"/>
          <w:sz w:val="24"/>
          <w:szCs w:val="24"/>
          <w:lang w:val="en-US"/>
        </w:rPr>
      </w:pPr>
    </w:p>
    <w:p w:rsidR="00AE373C" w:rsidRPr="00A1382B" w:rsidRDefault="00AE373C" w:rsidP="00AE373C">
      <w:pPr>
        <w:jc w:val="both"/>
        <w:rPr>
          <w:rFonts w:ascii="Arial" w:hAnsi="Arial" w:cs="Arial"/>
          <w:sz w:val="24"/>
          <w:szCs w:val="24"/>
          <w:lang w:val="en-US"/>
        </w:rPr>
      </w:pPr>
    </w:p>
    <w:p w:rsidR="007E7146" w:rsidRPr="00A1382B" w:rsidRDefault="007E7146" w:rsidP="007E7146">
      <w:pPr>
        <w:jc w:val="both"/>
        <w:rPr>
          <w:rFonts w:ascii="Arial" w:hAnsi="Arial" w:cs="Arial"/>
          <w:sz w:val="24"/>
          <w:szCs w:val="24"/>
          <w:lang w:val="en-US"/>
        </w:rPr>
      </w:pPr>
      <w:r w:rsidRPr="00C870BC">
        <w:rPr>
          <w:rFonts w:ascii="Arial" w:hAnsi="Arial" w:cs="Arial"/>
          <w:b/>
          <w:sz w:val="24"/>
          <w:szCs w:val="24"/>
        </w:rPr>
        <w:t>Figura 5.1 A relação de contexto para a compreensão</w:t>
      </w:r>
      <w:r>
        <w:rPr>
          <w:rFonts w:ascii="Arial" w:hAnsi="Arial" w:cs="Arial"/>
          <w:b/>
          <w:sz w:val="24"/>
          <w:szCs w:val="24"/>
        </w:rPr>
        <w:t xml:space="preserve">. </w:t>
      </w:r>
      <w:r w:rsidRPr="00A1382B">
        <w:rPr>
          <w:rFonts w:ascii="Arial" w:hAnsi="Arial" w:cs="Arial"/>
          <w:b/>
          <w:sz w:val="24"/>
          <w:szCs w:val="24"/>
          <w:lang w:val="en-US"/>
        </w:rPr>
        <w:t xml:space="preserve">Fonte: </w:t>
      </w:r>
      <w:r w:rsidRPr="00A1382B">
        <w:rPr>
          <w:rFonts w:ascii="Arial" w:hAnsi="Arial" w:cs="Arial"/>
          <w:sz w:val="24"/>
          <w:szCs w:val="24"/>
          <w:lang w:val="en-US"/>
        </w:rPr>
        <w:t>Appling Knowledge Management: Techniques for Building Corporate Memories (Watson, 2003).</w:t>
      </w:r>
    </w:p>
    <w:p w:rsidR="007E7146" w:rsidRDefault="00AE373C" w:rsidP="00AE373C">
      <w:pPr>
        <w:jc w:val="both"/>
        <w:rPr>
          <w:rFonts w:ascii="Arial" w:hAnsi="Arial" w:cs="Arial"/>
          <w:sz w:val="24"/>
          <w:szCs w:val="24"/>
          <w:lang w:val="en-US"/>
        </w:rPr>
      </w:pPr>
      <w:r w:rsidRPr="00A1382B">
        <w:rPr>
          <w:rFonts w:ascii="Arial" w:hAnsi="Arial" w:cs="Arial"/>
          <w:sz w:val="24"/>
          <w:szCs w:val="24"/>
          <w:lang w:val="en-US"/>
        </w:rPr>
        <w:tab/>
      </w:r>
    </w:p>
    <w:p w:rsidR="00AE373C" w:rsidRDefault="007E7146" w:rsidP="00AE373C">
      <w:pPr>
        <w:jc w:val="both"/>
        <w:rPr>
          <w:rFonts w:ascii="Arial" w:hAnsi="Arial" w:cs="Arial"/>
          <w:sz w:val="24"/>
          <w:szCs w:val="24"/>
        </w:rPr>
      </w:pPr>
      <w:r>
        <w:rPr>
          <w:rFonts w:ascii="Arial" w:hAnsi="Arial" w:cs="Arial"/>
          <w:sz w:val="24"/>
          <w:szCs w:val="24"/>
        </w:rPr>
        <w:tab/>
      </w:r>
      <w:r w:rsidR="00AE373C">
        <w:rPr>
          <w:rFonts w:ascii="Arial" w:hAnsi="Arial" w:cs="Arial"/>
          <w:sz w:val="24"/>
          <w:szCs w:val="24"/>
        </w:rPr>
        <w:t xml:space="preserve">Uma noção importante a se observar na Figura 5.1 é que o conhecimento envolve o reconhecimento ou a compreensão de padrões. Isto envolve a criação de modelos mentais, exemplares, ou arquétipos (Watson, 2003). </w:t>
      </w:r>
    </w:p>
    <w:p w:rsidR="00AE373C" w:rsidRDefault="00AE373C" w:rsidP="00AE373C">
      <w:pPr>
        <w:jc w:val="both"/>
        <w:rPr>
          <w:rFonts w:ascii="Arial" w:hAnsi="Arial" w:cs="Arial"/>
          <w:sz w:val="24"/>
          <w:szCs w:val="24"/>
        </w:rPr>
      </w:pPr>
      <w:r>
        <w:rPr>
          <w:rFonts w:ascii="Arial" w:hAnsi="Arial" w:cs="Arial"/>
          <w:sz w:val="24"/>
          <w:szCs w:val="24"/>
        </w:rPr>
        <w:lastRenderedPageBreak/>
        <w:tab/>
        <w:t xml:space="preserve">De acordo com Watson (2003), quando existe padrão entre informação, o padrão tem o potencial de representado como conhecimento. Embora, os padrões representando conhecimento, devem ter um contexto. O contexto do padrão, proporciona um grau de previsibilidade de onde o padrão pode ser aplicado. </w:t>
      </w:r>
    </w:p>
    <w:p w:rsidR="00AE373C" w:rsidRDefault="00AE373C" w:rsidP="00AE373C">
      <w:pPr>
        <w:jc w:val="both"/>
        <w:rPr>
          <w:rFonts w:ascii="Arial" w:hAnsi="Arial" w:cs="Arial"/>
          <w:sz w:val="24"/>
          <w:szCs w:val="24"/>
        </w:rPr>
      </w:pPr>
      <w:r>
        <w:rPr>
          <w:rFonts w:ascii="Arial" w:hAnsi="Arial" w:cs="Arial"/>
          <w:sz w:val="24"/>
          <w:szCs w:val="24"/>
        </w:rPr>
        <w:tab/>
        <w:t>Existe o conhecimento explícito, que é aquele que você sabe expressá-lo ou codifica-lo. Mas, nem todo conhecimento é explícito; alguns são tácitos. Ele pode ser sentido e compreendido, mas não expresso. Mas, os sistemas de gestão do conhecimento devem lidar com ambos conhecimento explícito e tácito. Para muitos da comunidade da gestão do conhecimento, é errado tentar codificar todo conhecimento (isto é, torna-lo explícito), e a tentativa de fazê-lo, resultará em muito conhecimento tácito sendo perdido (Watson, 1997, 2003).</w:t>
      </w:r>
    </w:p>
    <w:p w:rsidR="00AE373C" w:rsidRDefault="00AE373C" w:rsidP="00AE373C">
      <w:pPr>
        <w:jc w:val="both"/>
        <w:rPr>
          <w:rFonts w:ascii="Arial" w:hAnsi="Arial" w:cs="Arial"/>
          <w:sz w:val="24"/>
          <w:szCs w:val="24"/>
        </w:rPr>
      </w:pPr>
      <w:r>
        <w:rPr>
          <w:rFonts w:ascii="Arial" w:hAnsi="Arial" w:cs="Arial"/>
          <w:sz w:val="24"/>
          <w:szCs w:val="24"/>
        </w:rPr>
        <w:tab/>
        <w:t>Dessa forma, a representação do conhecimento pelos sistemas de gestão de conhecimento deve ser flexível. O formalismo rígido de sistema especialistas baseados em regras (</w:t>
      </w:r>
      <w:r w:rsidRPr="00797E20">
        <w:rPr>
          <w:rFonts w:ascii="Arial" w:hAnsi="Arial" w:cs="Arial"/>
          <w:i/>
          <w:sz w:val="24"/>
          <w:szCs w:val="24"/>
        </w:rPr>
        <w:t>rule-based expert systems</w:t>
      </w:r>
      <w:r>
        <w:rPr>
          <w:rFonts w:ascii="Arial" w:hAnsi="Arial" w:cs="Arial"/>
          <w:sz w:val="24"/>
          <w:szCs w:val="24"/>
        </w:rPr>
        <w:t>) dos anos 80 são restritivos para manipular conhecimento tácito. A representação mais discursiva de uma biblioteca de casos, tais como as usadas pelos sistema de raciocínio baseados em casos, pode ser mais capaz de lidar com o conhecimento tácito; mas você deve reconhecer que não existe formalismo que possa capturar adequadamente todo con</w:t>
      </w:r>
      <w:r w:rsidR="007E7146">
        <w:rPr>
          <w:rFonts w:ascii="Arial" w:hAnsi="Arial" w:cs="Arial"/>
          <w:sz w:val="24"/>
          <w:szCs w:val="24"/>
        </w:rPr>
        <w:t xml:space="preserve">hecimento tácito (Watson,1997, </w:t>
      </w:r>
      <w:r>
        <w:rPr>
          <w:rFonts w:ascii="Arial" w:hAnsi="Arial" w:cs="Arial"/>
          <w:sz w:val="24"/>
          <w:szCs w:val="24"/>
        </w:rPr>
        <w:t xml:space="preserve">2003).     </w:t>
      </w:r>
    </w:p>
    <w:p w:rsidR="00AE373C" w:rsidRDefault="00AE373C" w:rsidP="00AE373C">
      <w:pPr>
        <w:jc w:val="both"/>
        <w:rPr>
          <w:rFonts w:ascii="Arial" w:hAnsi="Arial" w:cs="Arial"/>
          <w:sz w:val="24"/>
          <w:szCs w:val="24"/>
        </w:rPr>
      </w:pPr>
    </w:p>
    <w:p w:rsidR="00AE373C" w:rsidRPr="00E862F8" w:rsidRDefault="00AE373C" w:rsidP="00AE373C">
      <w:pPr>
        <w:jc w:val="both"/>
        <w:rPr>
          <w:rFonts w:ascii="Arial" w:hAnsi="Arial" w:cs="Arial"/>
          <w:b/>
          <w:sz w:val="24"/>
          <w:szCs w:val="24"/>
        </w:rPr>
      </w:pPr>
      <w:r>
        <w:rPr>
          <w:rFonts w:ascii="Arial" w:hAnsi="Arial" w:cs="Arial"/>
          <w:b/>
          <w:sz w:val="24"/>
          <w:szCs w:val="24"/>
        </w:rPr>
        <w:t>5</w:t>
      </w:r>
      <w:r w:rsidRPr="00E862F8">
        <w:rPr>
          <w:rFonts w:ascii="Arial" w:hAnsi="Arial" w:cs="Arial"/>
          <w:b/>
          <w:sz w:val="24"/>
          <w:szCs w:val="24"/>
        </w:rPr>
        <w:t>.2.3 Diferença entre Conhecimento, Informação e Dado</w:t>
      </w:r>
    </w:p>
    <w:p w:rsidR="00AE373C" w:rsidRDefault="00AE373C" w:rsidP="00AE373C">
      <w:pPr>
        <w:jc w:val="both"/>
        <w:rPr>
          <w:rFonts w:ascii="Arial" w:hAnsi="Arial" w:cs="Arial"/>
          <w:sz w:val="24"/>
          <w:szCs w:val="24"/>
        </w:rPr>
      </w:pPr>
      <w:r>
        <w:rPr>
          <w:rFonts w:ascii="Arial" w:hAnsi="Arial" w:cs="Arial"/>
          <w:sz w:val="24"/>
          <w:szCs w:val="24"/>
        </w:rPr>
        <w:t xml:space="preserve"> </w:t>
      </w:r>
      <w:r>
        <w:rPr>
          <w:rFonts w:ascii="Arial" w:hAnsi="Arial" w:cs="Arial"/>
          <w:sz w:val="24"/>
          <w:szCs w:val="24"/>
        </w:rPr>
        <w:tab/>
        <w:t xml:space="preserve">Na literatura nem sempre fica claro o que é “gestão do conhecimento” e “Gestão da informação”. Informação e conhecimento são mais apropriadamente vistos em termos de uma dinâmica e interativa relação. A informação facilita o desenvolvimento do conhecimento, que cria mais informações que aprofundam o conhecimento, </w:t>
      </w:r>
      <w:r w:rsidRPr="00DB4395">
        <w:rPr>
          <w:rFonts w:ascii="Arial" w:hAnsi="Arial" w:cs="Arial"/>
          <w:i/>
          <w:sz w:val="24"/>
          <w:szCs w:val="24"/>
        </w:rPr>
        <w:t>ad infinitum</w:t>
      </w:r>
      <w:r>
        <w:rPr>
          <w:rFonts w:ascii="Arial" w:hAnsi="Arial" w:cs="Arial"/>
          <w:sz w:val="24"/>
          <w:szCs w:val="24"/>
        </w:rPr>
        <w:t>. A natureza dinâmica desta relação é ilustrada na Figura 5.2.</w:t>
      </w:r>
    </w:p>
    <w:p w:rsidR="00AE373C" w:rsidRDefault="00AE373C" w:rsidP="00AE373C">
      <w:pPr>
        <w:jc w:val="both"/>
        <w:rPr>
          <w:rFonts w:ascii="Arial" w:hAnsi="Arial" w:cs="Arial"/>
          <w:sz w:val="24"/>
          <w:szCs w:val="24"/>
        </w:rPr>
      </w:pPr>
      <w:r>
        <w:rPr>
          <w:rFonts w:ascii="Arial" w:hAnsi="Arial" w:cs="Arial"/>
          <w:sz w:val="24"/>
          <w:szCs w:val="24"/>
        </w:rPr>
        <w:tab/>
        <w:t xml:space="preserve">Olhando para a informação puramente em termos de como tenha sido processada, ou seja, olhando os dados, informação e conhecimento de forma continua, não se percebe a complexidade que existe entre os três valores. Note que o elemento feedback dentro da Figura 5.2, que ilustra a dinâmica e o relacionamento interativo entre informação e conhecimento, é um laço (Watson, 2003).  </w:t>
      </w:r>
    </w:p>
    <w:p w:rsidR="00AE373C" w:rsidRDefault="00AE373C" w:rsidP="00AE373C">
      <w:pPr>
        <w:jc w:val="both"/>
        <w:rPr>
          <w:rFonts w:ascii="Arial" w:hAnsi="Arial" w:cs="Arial"/>
          <w:sz w:val="24"/>
          <w:szCs w:val="24"/>
        </w:rPr>
      </w:pPr>
      <w:r>
        <w:rPr>
          <w:rFonts w:ascii="Arial" w:hAnsi="Arial" w:cs="Arial"/>
          <w:sz w:val="24"/>
          <w:szCs w:val="24"/>
        </w:rPr>
        <w:tab/>
        <w:t xml:space="preserve">Dado é a discriminação de estado-por exemplo, preto, branco, pesado, leve-que pode ou não transmitir informação para uma pessoa, dependendo da prioridade da pessoa ou do contexto. </w:t>
      </w:r>
    </w:p>
    <w:p w:rsidR="00AE373C" w:rsidRDefault="00AE373C" w:rsidP="00AE373C">
      <w:pPr>
        <w:jc w:val="both"/>
        <w:rPr>
          <w:rFonts w:ascii="Arial" w:hAnsi="Arial" w:cs="Arial"/>
          <w:sz w:val="24"/>
          <w:szCs w:val="24"/>
        </w:rPr>
      </w:pPr>
      <w:r>
        <w:rPr>
          <w:rFonts w:ascii="Arial" w:hAnsi="Arial" w:cs="Arial"/>
          <w:sz w:val="24"/>
          <w:szCs w:val="24"/>
        </w:rPr>
        <w:t xml:space="preserve"> </w:t>
      </w:r>
    </w:p>
    <w:p w:rsidR="007E7146" w:rsidRDefault="00AE373C" w:rsidP="00AE373C">
      <w:pPr>
        <w:jc w:val="both"/>
        <w:rPr>
          <w:rFonts w:ascii="Arial" w:hAnsi="Arial" w:cs="Arial"/>
          <w:sz w:val="24"/>
          <w:szCs w:val="24"/>
          <w:lang w:val="en-US"/>
        </w:rPr>
      </w:pPr>
      <w:r w:rsidRPr="00DB4395">
        <w:rPr>
          <w:rFonts w:ascii="Arial" w:hAnsi="Arial" w:cs="Arial"/>
          <w:noProof/>
          <w:sz w:val="24"/>
          <w:szCs w:val="24"/>
          <w:lang w:eastAsia="pt-BR"/>
        </w:rPr>
        <w:lastRenderedPageBreak/>
        <mc:AlternateContent>
          <mc:Choice Requires="wps">
            <w:drawing>
              <wp:anchor distT="45720" distB="45720" distL="114300" distR="114300" simplePos="0" relativeHeight="251705344" behindDoc="0" locked="0" layoutInCell="1" allowOverlap="1" wp14:anchorId="1B785B73" wp14:editId="73590AC3">
                <wp:simplePos x="0" y="0"/>
                <wp:positionH relativeFrom="column">
                  <wp:posOffset>167640</wp:posOffset>
                </wp:positionH>
                <wp:positionV relativeFrom="paragraph">
                  <wp:posOffset>218440</wp:posOffset>
                </wp:positionV>
                <wp:extent cx="5219700" cy="2133600"/>
                <wp:effectExtent l="0" t="0" r="0" b="0"/>
                <wp:wrapSquare wrapText="bothSides"/>
                <wp:docPr id="24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2133600"/>
                        </a:xfrm>
                        <a:prstGeom prst="rect">
                          <a:avLst/>
                        </a:prstGeom>
                        <a:solidFill>
                          <a:srgbClr val="FFFFFF"/>
                        </a:solidFill>
                        <a:ln w="9525">
                          <a:noFill/>
                          <a:miter lim="800000"/>
                          <a:headEnd/>
                          <a:tailEnd/>
                        </a:ln>
                      </wps:spPr>
                      <wps:txbx>
                        <w:txbxContent>
                          <w:p w:rsidR="008E3CA1" w:rsidRDefault="008E3CA1" w:rsidP="00AE373C">
                            <w:pPr>
                              <w:jc w:val="center"/>
                            </w:pPr>
                            <w:r>
                              <w:rPr>
                                <w:noProof/>
                                <w:lang w:eastAsia="pt-BR"/>
                              </w:rPr>
                              <w:drawing>
                                <wp:inline distT="0" distB="0" distL="0" distR="0" wp14:anchorId="5F9713A6" wp14:editId="41D9BED1">
                                  <wp:extent cx="3400425" cy="1981200"/>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00425" cy="198120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785B73" id="_x0000_s1066" type="#_x0000_t202" style="position:absolute;left:0;text-align:left;margin-left:13.2pt;margin-top:17.2pt;width:411pt;height:168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" stroked="f">
                <v:textbox>
                  <w:txbxContent>
                    <w:p w:rsidR="008E3CA1" w:rsidRDefault="008E3CA1" w:rsidP="00AE373C">
                      <w:pPr>
                        <w:jc w:val="center"/>
                      </w:pPr>
                      <w:r>
                        <w:rPr>
                          <w:noProof/>
                          <w:lang w:eastAsia="pt-BR"/>
                        </w:rPr>
                        <w:drawing>
                          <wp:inline distT="0" distB="0" distL="0" distR="0" wp14:anchorId="5F9713A6" wp14:editId="41D9BED1">
                            <wp:extent cx="3400425" cy="1981200"/>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00425" cy="1981200"/>
                                    </a:xfrm>
                                    <a:prstGeom prst="rect">
                                      <a:avLst/>
                                    </a:prstGeom>
                                  </pic:spPr>
                                </pic:pic>
                              </a:graphicData>
                            </a:graphic>
                          </wp:inline>
                        </w:drawing>
                      </w:r>
                    </w:p>
                  </w:txbxContent>
                </v:textbox>
                <w10:wrap type="square"/>
              </v:shape>
            </w:pict>
          </mc:Fallback>
        </mc:AlternateContent>
      </w:r>
      <w:r w:rsidR="007E7146" w:rsidRPr="00DB4395">
        <w:rPr>
          <w:rFonts w:ascii="Arial" w:hAnsi="Arial" w:cs="Arial"/>
          <w:b/>
          <w:sz w:val="24"/>
          <w:szCs w:val="24"/>
        </w:rPr>
        <w:t>Figura 5.2</w:t>
      </w:r>
      <w:r w:rsidR="007E7146">
        <w:rPr>
          <w:rFonts w:ascii="Arial" w:hAnsi="Arial" w:cs="Arial"/>
          <w:sz w:val="24"/>
          <w:szCs w:val="24"/>
        </w:rPr>
        <w:t xml:space="preserve"> </w:t>
      </w:r>
      <w:r w:rsidR="007E7146" w:rsidRPr="00DB4395">
        <w:rPr>
          <w:rFonts w:ascii="Arial" w:hAnsi="Arial" w:cs="Arial"/>
          <w:b/>
          <w:sz w:val="24"/>
          <w:szCs w:val="24"/>
        </w:rPr>
        <w:t>Dado, Informação e Conhecimento</w:t>
      </w:r>
      <w:r w:rsidR="007E7146">
        <w:rPr>
          <w:rFonts w:ascii="Arial" w:hAnsi="Arial" w:cs="Arial"/>
          <w:sz w:val="24"/>
          <w:szCs w:val="24"/>
        </w:rPr>
        <w:t xml:space="preserve">. </w:t>
      </w:r>
      <w:r w:rsidR="007E7146" w:rsidRPr="00A1382B">
        <w:rPr>
          <w:rFonts w:ascii="Arial" w:hAnsi="Arial" w:cs="Arial"/>
          <w:b/>
          <w:sz w:val="24"/>
          <w:szCs w:val="24"/>
          <w:lang w:val="en-US"/>
        </w:rPr>
        <w:t>Fonte</w:t>
      </w:r>
      <w:r w:rsidR="007E7146" w:rsidRPr="00A1382B">
        <w:rPr>
          <w:rFonts w:ascii="Arial" w:hAnsi="Arial" w:cs="Arial"/>
          <w:sz w:val="24"/>
          <w:szCs w:val="24"/>
          <w:lang w:val="en-US"/>
        </w:rPr>
        <w:t>: Appling Knowledge Management: Techniques for Building Corporate Memories (Watson, 2003).</w:t>
      </w:r>
      <w:r w:rsidRPr="00A1382B">
        <w:rPr>
          <w:rFonts w:ascii="Arial" w:hAnsi="Arial" w:cs="Arial"/>
          <w:sz w:val="24"/>
          <w:szCs w:val="24"/>
          <w:lang w:val="en-US"/>
        </w:rPr>
        <w:tab/>
      </w:r>
    </w:p>
    <w:p w:rsidR="007E7146" w:rsidRDefault="007E7146" w:rsidP="00AE373C">
      <w:pPr>
        <w:jc w:val="both"/>
        <w:rPr>
          <w:rFonts w:ascii="Arial" w:hAnsi="Arial" w:cs="Arial"/>
          <w:sz w:val="24"/>
          <w:szCs w:val="24"/>
        </w:rPr>
      </w:pPr>
      <w:r>
        <w:rPr>
          <w:rFonts w:ascii="Arial" w:hAnsi="Arial" w:cs="Arial"/>
          <w:sz w:val="24"/>
          <w:szCs w:val="24"/>
        </w:rPr>
        <w:tab/>
      </w:r>
    </w:p>
    <w:p w:rsidR="00AE373C" w:rsidRDefault="007E7146" w:rsidP="00AE373C">
      <w:pPr>
        <w:jc w:val="both"/>
        <w:rPr>
          <w:rFonts w:ascii="Arial" w:hAnsi="Arial" w:cs="Arial"/>
          <w:sz w:val="24"/>
          <w:szCs w:val="24"/>
        </w:rPr>
      </w:pPr>
      <w:r>
        <w:rPr>
          <w:rFonts w:ascii="Arial" w:hAnsi="Arial" w:cs="Arial"/>
          <w:sz w:val="24"/>
          <w:szCs w:val="24"/>
        </w:rPr>
        <w:tab/>
      </w:r>
      <w:r w:rsidR="00AE373C">
        <w:rPr>
          <w:rFonts w:ascii="Arial" w:hAnsi="Arial" w:cs="Arial"/>
          <w:sz w:val="24"/>
          <w:szCs w:val="24"/>
        </w:rPr>
        <w:t>Pode-se caracterizar dado com uma propriedade de coisas e conhecimento com uma propriedade de pessoas, que o predispõe a agir em circunstancias particulares. Informação é um subconjunto de dados que residem em ciosas que levam uma pessoa a agir; que filtrada a partir dos dados por aparato perceptual ou conceitual da pessoa (Watson, 2003).</w:t>
      </w:r>
    </w:p>
    <w:p w:rsidR="00AE373C" w:rsidRDefault="00AE373C" w:rsidP="00AE373C">
      <w:pPr>
        <w:jc w:val="both"/>
        <w:rPr>
          <w:rFonts w:ascii="Arial" w:hAnsi="Arial" w:cs="Arial"/>
          <w:sz w:val="24"/>
          <w:szCs w:val="24"/>
        </w:rPr>
      </w:pPr>
    </w:p>
    <w:p w:rsidR="00AE373C" w:rsidRPr="00BC3EF8" w:rsidRDefault="00AE373C" w:rsidP="00AE373C">
      <w:pPr>
        <w:jc w:val="both"/>
        <w:rPr>
          <w:rFonts w:ascii="Arial" w:hAnsi="Arial" w:cs="Arial"/>
          <w:b/>
          <w:sz w:val="24"/>
          <w:szCs w:val="24"/>
        </w:rPr>
      </w:pPr>
      <w:r>
        <w:rPr>
          <w:rFonts w:ascii="Arial" w:hAnsi="Arial" w:cs="Arial"/>
          <w:b/>
          <w:sz w:val="24"/>
          <w:szCs w:val="24"/>
        </w:rPr>
        <w:t>5</w:t>
      </w:r>
      <w:r w:rsidRPr="00BC3EF8">
        <w:rPr>
          <w:rFonts w:ascii="Arial" w:hAnsi="Arial" w:cs="Arial"/>
          <w:b/>
          <w:sz w:val="24"/>
          <w:szCs w:val="24"/>
        </w:rPr>
        <w:t>.2.4 Atividades da Gestão do Conhecimento</w:t>
      </w:r>
    </w:p>
    <w:p w:rsidR="00AE373C" w:rsidRDefault="00AE373C" w:rsidP="00AE373C">
      <w:pPr>
        <w:jc w:val="both"/>
        <w:rPr>
          <w:rFonts w:ascii="Arial" w:hAnsi="Arial" w:cs="Arial"/>
          <w:sz w:val="24"/>
          <w:szCs w:val="24"/>
        </w:rPr>
      </w:pPr>
      <w:r>
        <w:rPr>
          <w:rFonts w:ascii="Arial" w:hAnsi="Arial" w:cs="Arial"/>
          <w:sz w:val="24"/>
          <w:szCs w:val="24"/>
        </w:rPr>
        <w:t xml:space="preserve"> </w:t>
      </w:r>
      <w:r>
        <w:rPr>
          <w:rFonts w:ascii="Arial" w:hAnsi="Arial" w:cs="Arial"/>
          <w:sz w:val="24"/>
          <w:szCs w:val="24"/>
        </w:rPr>
        <w:tab/>
        <w:t>De acordo com Watson (2003), o ato de gerenciar conhecimento pode ser caracterizado por quatro atividades:</w:t>
      </w:r>
    </w:p>
    <w:p w:rsidR="00AE373C" w:rsidRDefault="00AE373C" w:rsidP="008171D4">
      <w:pPr>
        <w:pStyle w:val="PargrafodaLista"/>
        <w:numPr>
          <w:ilvl w:val="0"/>
          <w:numId w:val="51"/>
        </w:numPr>
        <w:jc w:val="both"/>
        <w:rPr>
          <w:rFonts w:ascii="Arial" w:hAnsi="Arial" w:cs="Arial"/>
          <w:sz w:val="24"/>
          <w:szCs w:val="24"/>
        </w:rPr>
      </w:pPr>
      <w:r>
        <w:rPr>
          <w:rFonts w:ascii="Arial" w:hAnsi="Arial" w:cs="Arial"/>
          <w:sz w:val="24"/>
          <w:szCs w:val="24"/>
        </w:rPr>
        <w:t>Adquirir conhecimento (aprendendo, criando ou identificando);</w:t>
      </w:r>
    </w:p>
    <w:p w:rsidR="00AE373C" w:rsidRDefault="00AE373C" w:rsidP="008171D4">
      <w:pPr>
        <w:pStyle w:val="PargrafodaLista"/>
        <w:numPr>
          <w:ilvl w:val="0"/>
          <w:numId w:val="51"/>
        </w:numPr>
        <w:jc w:val="both"/>
        <w:rPr>
          <w:rFonts w:ascii="Arial" w:hAnsi="Arial" w:cs="Arial"/>
          <w:sz w:val="24"/>
          <w:szCs w:val="24"/>
        </w:rPr>
      </w:pPr>
      <w:r>
        <w:rPr>
          <w:rFonts w:ascii="Arial" w:hAnsi="Arial" w:cs="Arial"/>
          <w:sz w:val="24"/>
          <w:szCs w:val="24"/>
        </w:rPr>
        <w:t>Analisando conhecimento (avaliar, validar ou valorar);</w:t>
      </w:r>
    </w:p>
    <w:p w:rsidR="00AE373C" w:rsidRDefault="00AE373C" w:rsidP="008171D4">
      <w:pPr>
        <w:pStyle w:val="PargrafodaLista"/>
        <w:numPr>
          <w:ilvl w:val="0"/>
          <w:numId w:val="51"/>
        </w:numPr>
        <w:jc w:val="both"/>
        <w:rPr>
          <w:rFonts w:ascii="Arial" w:hAnsi="Arial" w:cs="Arial"/>
          <w:sz w:val="24"/>
          <w:szCs w:val="24"/>
        </w:rPr>
      </w:pPr>
      <w:r>
        <w:rPr>
          <w:rFonts w:ascii="Arial" w:hAnsi="Arial" w:cs="Arial"/>
          <w:sz w:val="24"/>
          <w:szCs w:val="24"/>
        </w:rPr>
        <w:t>Preservar conhecimento (organizar, representar ou manter); e</w:t>
      </w:r>
    </w:p>
    <w:p w:rsidR="00AE373C" w:rsidRDefault="00AE373C" w:rsidP="008171D4">
      <w:pPr>
        <w:pStyle w:val="PargrafodaLista"/>
        <w:numPr>
          <w:ilvl w:val="0"/>
          <w:numId w:val="51"/>
        </w:numPr>
        <w:jc w:val="both"/>
        <w:rPr>
          <w:rFonts w:ascii="Arial" w:hAnsi="Arial" w:cs="Arial"/>
          <w:sz w:val="24"/>
          <w:szCs w:val="24"/>
        </w:rPr>
      </w:pPr>
      <w:r>
        <w:rPr>
          <w:rFonts w:ascii="Arial" w:hAnsi="Arial" w:cs="Arial"/>
          <w:sz w:val="24"/>
          <w:szCs w:val="24"/>
        </w:rPr>
        <w:t>Usar conhecimento (aplicar, transferir ou compartilhar).</w:t>
      </w:r>
    </w:p>
    <w:p w:rsidR="00AE373C" w:rsidRDefault="00AE373C" w:rsidP="00AE373C">
      <w:pPr>
        <w:jc w:val="both"/>
        <w:rPr>
          <w:rFonts w:ascii="Arial" w:hAnsi="Arial" w:cs="Arial"/>
          <w:sz w:val="24"/>
          <w:szCs w:val="24"/>
        </w:rPr>
      </w:pPr>
    </w:p>
    <w:p w:rsidR="00AE373C" w:rsidRDefault="00AE373C" w:rsidP="00AE373C">
      <w:pPr>
        <w:jc w:val="both"/>
        <w:rPr>
          <w:rFonts w:ascii="Arial" w:hAnsi="Arial" w:cs="Arial"/>
          <w:sz w:val="24"/>
          <w:szCs w:val="24"/>
        </w:rPr>
      </w:pPr>
      <w:r>
        <w:rPr>
          <w:rFonts w:ascii="Arial" w:hAnsi="Arial" w:cs="Arial"/>
          <w:sz w:val="24"/>
          <w:szCs w:val="24"/>
        </w:rPr>
        <w:tab/>
        <w:t>Estas atividades não existem em isolado. Em vez disso, pode-se considera-las como um ciclo, como mostra a Figura 5.3. Você pode ver esta gestão do conhecimento ciclo (</w:t>
      </w:r>
      <w:r w:rsidRPr="00A11649">
        <w:rPr>
          <w:rFonts w:ascii="Arial" w:hAnsi="Arial" w:cs="Arial"/>
          <w:b/>
          <w:i/>
          <w:sz w:val="24"/>
          <w:szCs w:val="24"/>
        </w:rPr>
        <w:t>KM-cycle</w:t>
      </w:r>
      <w:r>
        <w:rPr>
          <w:rFonts w:ascii="Arial" w:hAnsi="Arial" w:cs="Arial"/>
          <w:sz w:val="24"/>
          <w:szCs w:val="24"/>
        </w:rPr>
        <w:t xml:space="preserve">) com uma simplificação do mais detalhado Case-based reasoning-cycly (CBR-cycle) que será discutido em sessões seguintes (Watson, 2003). </w:t>
      </w:r>
      <w:r w:rsidRPr="00456A6C">
        <w:rPr>
          <w:rFonts w:ascii="Arial" w:hAnsi="Arial" w:cs="Arial"/>
          <w:sz w:val="24"/>
          <w:szCs w:val="24"/>
        </w:rPr>
        <w:t>O elemento que liga o ciclo é o uso do conhecimento, uma vez que é provável que quando o conhecimento é usado, uma nova visão sobre o conhecimento pode ser criado</w:t>
      </w:r>
      <w:r>
        <w:rPr>
          <w:rFonts w:ascii="Arial" w:hAnsi="Arial" w:cs="Arial"/>
          <w:sz w:val="24"/>
          <w:szCs w:val="24"/>
        </w:rPr>
        <w:t>. Este novo conhecimento, por sua vez, deve ser adquirido, analisado e preservado para uso futuro (Watson, 2003).</w:t>
      </w:r>
    </w:p>
    <w:p w:rsidR="00AE373C" w:rsidRDefault="00AE373C" w:rsidP="00AE373C">
      <w:pPr>
        <w:jc w:val="both"/>
        <w:rPr>
          <w:rFonts w:ascii="Arial" w:hAnsi="Arial" w:cs="Arial"/>
          <w:sz w:val="24"/>
          <w:szCs w:val="24"/>
        </w:rPr>
      </w:pPr>
      <w:r>
        <w:rPr>
          <w:rFonts w:ascii="Arial" w:hAnsi="Arial" w:cs="Arial"/>
          <w:sz w:val="24"/>
          <w:szCs w:val="24"/>
        </w:rPr>
        <w:t xml:space="preserve"> </w:t>
      </w:r>
    </w:p>
    <w:p w:rsidR="00AE373C" w:rsidRDefault="00AE373C" w:rsidP="00AE373C">
      <w:pPr>
        <w:jc w:val="both"/>
        <w:rPr>
          <w:rFonts w:ascii="Arial" w:hAnsi="Arial" w:cs="Arial"/>
          <w:sz w:val="24"/>
          <w:szCs w:val="24"/>
        </w:rPr>
      </w:pPr>
      <w:r>
        <w:rPr>
          <w:rFonts w:ascii="Arial" w:hAnsi="Arial" w:cs="Arial"/>
          <w:sz w:val="24"/>
          <w:szCs w:val="24"/>
        </w:rPr>
        <w:tab/>
      </w:r>
    </w:p>
    <w:p w:rsidR="00AE373C" w:rsidRPr="00D03B61" w:rsidRDefault="00AE373C" w:rsidP="00AE373C">
      <w:pPr>
        <w:jc w:val="both"/>
        <w:rPr>
          <w:rFonts w:ascii="Arial" w:hAnsi="Arial" w:cs="Arial"/>
          <w:sz w:val="24"/>
          <w:szCs w:val="24"/>
        </w:rPr>
      </w:pPr>
    </w:p>
    <w:p w:rsidR="00AE373C" w:rsidRPr="00A1382B" w:rsidRDefault="00AE373C" w:rsidP="00AE373C">
      <w:pPr>
        <w:jc w:val="both"/>
        <w:rPr>
          <w:rFonts w:ascii="Arial" w:hAnsi="Arial" w:cs="Arial"/>
          <w:sz w:val="24"/>
          <w:szCs w:val="24"/>
          <w:lang w:val="en-US"/>
        </w:rPr>
      </w:pPr>
      <w:r w:rsidRPr="0078794C">
        <w:rPr>
          <w:rFonts w:ascii="Arial" w:hAnsi="Arial" w:cs="Arial"/>
          <w:noProof/>
          <w:sz w:val="24"/>
          <w:szCs w:val="24"/>
          <w:lang w:eastAsia="pt-BR"/>
        </w:rPr>
        <mc:AlternateContent>
          <mc:Choice Requires="wps">
            <w:drawing>
              <wp:anchor distT="45720" distB="45720" distL="114300" distR="114300" simplePos="0" relativeHeight="251706368" behindDoc="0" locked="0" layoutInCell="1" allowOverlap="1" wp14:anchorId="39FEDFB0" wp14:editId="01D83EBB">
                <wp:simplePos x="0" y="0"/>
                <wp:positionH relativeFrom="column">
                  <wp:posOffset>796290</wp:posOffset>
                </wp:positionH>
                <wp:positionV relativeFrom="paragraph">
                  <wp:posOffset>10795</wp:posOffset>
                </wp:positionV>
                <wp:extent cx="3733800" cy="2266950"/>
                <wp:effectExtent l="0" t="0" r="0" b="0"/>
                <wp:wrapSquare wrapText="bothSides"/>
                <wp:docPr id="24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2266950"/>
                        </a:xfrm>
                        <a:prstGeom prst="rect">
                          <a:avLst/>
                        </a:prstGeom>
                        <a:solidFill>
                          <a:srgbClr val="FFFFFF"/>
                        </a:solidFill>
                        <a:ln w="9525">
                          <a:noFill/>
                          <a:miter lim="800000"/>
                          <a:headEnd/>
                          <a:tailEnd/>
                        </a:ln>
                      </wps:spPr>
                      <wps:txbx>
                        <w:txbxContent>
                          <w:p w:rsidR="008E3CA1" w:rsidRDefault="008E3CA1" w:rsidP="00AE373C">
                            <w:pPr>
                              <w:jc w:val="center"/>
                            </w:pPr>
                            <w:r>
                              <w:rPr>
                                <w:noProof/>
                                <w:lang w:eastAsia="pt-BR"/>
                              </w:rPr>
                              <w:drawing>
                                <wp:inline distT="0" distB="0" distL="0" distR="0" wp14:anchorId="4CDD599E" wp14:editId="62C3E706">
                                  <wp:extent cx="3190875" cy="2190082"/>
                                  <wp:effectExtent l="0" t="0" r="0" b="127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01623" cy="219745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FEDFB0" id="_x0000_s1067" type="#_x0000_t202" style="position:absolute;left:0;text-align:left;margin-left:62.7pt;margin-top:.85pt;width:294pt;height:178.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" stroked="f">
                <v:textbox>
                  <w:txbxContent>
                    <w:p w:rsidR="008E3CA1" w:rsidRDefault="008E3CA1" w:rsidP="00AE373C">
                      <w:pPr>
                        <w:jc w:val="center"/>
                      </w:pPr>
                      <w:r>
                        <w:rPr>
                          <w:noProof/>
                          <w:lang w:eastAsia="pt-BR"/>
                        </w:rPr>
                        <w:drawing>
                          <wp:inline distT="0" distB="0" distL="0" distR="0" wp14:anchorId="4CDD599E" wp14:editId="62C3E706">
                            <wp:extent cx="3190875" cy="2190082"/>
                            <wp:effectExtent l="0" t="0" r="0" b="127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01623" cy="2197459"/>
                                    </a:xfrm>
                                    <a:prstGeom prst="rect">
                                      <a:avLst/>
                                    </a:prstGeom>
                                  </pic:spPr>
                                </pic:pic>
                              </a:graphicData>
                            </a:graphic>
                          </wp:inline>
                        </w:drawing>
                      </w:r>
                    </w:p>
                  </w:txbxContent>
                </v:textbox>
                <w10:wrap type="square"/>
              </v:shape>
            </w:pict>
          </mc:Fallback>
        </mc:AlternateContent>
      </w:r>
    </w:p>
    <w:p w:rsidR="00AE373C" w:rsidRPr="00A1382B" w:rsidRDefault="00AE373C" w:rsidP="00AE373C">
      <w:pPr>
        <w:rPr>
          <w:lang w:val="en-US"/>
        </w:rPr>
      </w:pPr>
    </w:p>
    <w:p w:rsidR="00AE373C" w:rsidRPr="00A1382B" w:rsidRDefault="00AE373C" w:rsidP="00AE373C">
      <w:pPr>
        <w:rPr>
          <w:lang w:val="en-US"/>
        </w:rPr>
      </w:pPr>
    </w:p>
    <w:p w:rsidR="00AE373C" w:rsidRPr="00A1382B" w:rsidRDefault="00AE373C" w:rsidP="00AE373C">
      <w:pPr>
        <w:rPr>
          <w:lang w:val="en-US"/>
        </w:rPr>
      </w:pPr>
    </w:p>
    <w:p w:rsidR="00AE373C" w:rsidRPr="00A1382B" w:rsidRDefault="00AE373C" w:rsidP="00AE373C">
      <w:pPr>
        <w:rPr>
          <w:lang w:val="en-US"/>
        </w:rPr>
      </w:pPr>
    </w:p>
    <w:p w:rsidR="00AE373C" w:rsidRPr="00A1382B" w:rsidRDefault="00AE373C" w:rsidP="00AE373C">
      <w:pPr>
        <w:rPr>
          <w:lang w:val="en-US"/>
        </w:rPr>
      </w:pPr>
    </w:p>
    <w:p w:rsidR="00AE373C" w:rsidRPr="00A1382B" w:rsidRDefault="00AE373C" w:rsidP="00AE373C">
      <w:pPr>
        <w:rPr>
          <w:lang w:val="en-US"/>
        </w:rPr>
      </w:pPr>
    </w:p>
    <w:p w:rsidR="00AE373C" w:rsidRPr="00A1382B" w:rsidRDefault="00AE373C" w:rsidP="00AE373C">
      <w:pPr>
        <w:rPr>
          <w:lang w:val="en-US"/>
        </w:rPr>
      </w:pPr>
    </w:p>
    <w:p w:rsidR="007E7146" w:rsidRDefault="007E7146" w:rsidP="007E7146">
      <w:pPr>
        <w:jc w:val="both"/>
        <w:rPr>
          <w:rFonts w:ascii="Arial" w:hAnsi="Arial" w:cs="Arial"/>
          <w:b/>
          <w:sz w:val="24"/>
          <w:szCs w:val="24"/>
          <w:lang w:val="en-US"/>
        </w:rPr>
      </w:pPr>
    </w:p>
    <w:p w:rsidR="007E7146" w:rsidRPr="00A1382B" w:rsidRDefault="007E7146" w:rsidP="007E7146">
      <w:pPr>
        <w:jc w:val="both"/>
        <w:rPr>
          <w:rFonts w:ascii="Arial" w:hAnsi="Arial" w:cs="Arial"/>
          <w:sz w:val="24"/>
          <w:szCs w:val="24"/>
          <w:lang w:val="en-US"/>
        </w:rPr>
      </w:pPr>
      <w:r w:rsidRPr="00A1382B">
        <w:rPr>
          <w:rFonts w:ascii="Arial" w:hAnsi="Arial" w:cs="Arial"/>
          <w:b/>
          <w:sz w:val="24"/>
          <w:szCs w:val="24"/>
          <w:lang w:val="en-US"/>
        </w:rPr>
        <w:t>Figura 5.3 O KM-cycle</w:t>
      </w:r>
      <w:r w:rsidRPr="00A1382B">
        <w:rPr>
          <w:rFonts w:ascii="Arial" w:hAnsi="Arial" w:cs="Arial"/>
          <w:sz w:val="24"/>
          <w:szCs w:val="24"/>
          <w:lang w:val="en-US"/>
        </w:rPr>
        <w:t xml:space="preserve">. </w:t>
      </w:r>
      <w:r w:rsidRPr="00A1382B">
        <w:rPr>
          <w:rFonts w:ascii="Arial" w:hAnsi="Arial" w:cs="Arial"/>
          <w:b/>
          <w:sz w:val="24"/>
          <w:szCs w:val="24"/>
          <w:lang w:val="en-US"/>
        </w:rPr>
        <w:t>Fonte</w:t>
      </w:r>
      <w:r w:rsidRPr="00A1382B">
        <w:rPr>
          <w:rFonts w:ascii="Arial" w:hAnsi="Arial" w:cs="Arial"/>
          <w:sz w:val="24"/>
          <w:szCs w:val="24"/>
          <w:lang w:val="en-US"/>
        </w:rPr>
        <w:t>: Appling Knowledge Management: Techniques for Building Corporate Memories (Watson, 2003).</w:t>
      </w:r>
    </w:p>
    <w:p w:rsidR="00AE373C" w:rsidRPr="00A1382B" w:rsidRDefault="00AE373C" w:rsidP="00AE373C">
      <w:pPr>
        <w:rPr>
          <w:rFonts w:ascii="Arial" w:hAnsi="Arial" w:cs="Arial"/>
          <w:sz w:val="24"/>
          <w:szCs w:val="24"/>
          <w:lang w:val="en-US"/>
        </w:rPr>
      </w:pPr>
    </w:p>
    <w:p w:rsidR="00AE373C" w:rsidRPr="00FE3625" w:rsidRDefault="00AE373C" w:rsidP="008171D4">
      <w:pPr>
        <w:pStyle w:val="PargrafodaLista"/>
        <w:numPr>
          <w:ilvl w:val="2"/>
          <w:numId w:val="57"/>
        </w:numPr>
        <w:rPr>
          <w:rFonts w:ascii="Arial" w:hAnsi="Arial" w:cs="Arial"/>
          <w:b/>
          <w:sz w:val="24"/>
          <w:szCs w:val="24"/>
        </w:rPr>
      </w:pPr>
      <w:r w:rsidRPr="00FE3625">
        <w:rPr>
          <w:rFonts w:ascii="Arial" w:hAnsi="Arial" w:cs="Arial"/>
          <w:b/>
          <w:sz w:val="24"/>
          <w:szCs w:val="24"/>
        </w:rPr>
        <w:t>Uma Metodologia para o Conhecimento</w:t>
      </w:r>
    </w:p>
    <w:p w:rsidR="00AE373C" w:rsidRDefault="00AE373C" w:rsidP="00AE373C">
      <w:pPr>
        <w:jc w:val="both"/>
        <w:rPr>
          <w:rFonts w:ascii="Arial" w:hAnsi="Arial" w:cs="Arial"/>
          <w:sz w:val="24"/>
          <w:szCs w:val="24"/>
        </w:rPr>
      </w:pPr>
      <w:r>
        <w:rPr>
          <w:rFonts w:ascii="Arial" w:hAnsi="Arial" w:cs="Arial"/>
          <w:sz w:val="24"/>
          <w:szCs w:val="24"/>
        </w:rPr>
        <w:tab/>
        <w:t>Em recente workshop realizado na Universidade de Cambridge, na Inglaterra, um grupo de pessoas ativas gestão do conhecimento e Inteligência Artificial (IA) identificou as principais atividades necessárias por um conhecimento (Watson, 2003). Essa atividades estão ilustradas na Figura 5.4.</w:t>
      </w:r>
    </w:p>
    <w:p w:rsidR="00AE373C" w:rsidRPr="00A1382B" w:rsidRDefault="00AE373C" w:rsidP="007E7146">
      <w:pPr>
        <w:jc w:val="both"/>
        <w:rPr>
          <w:lang w:val="en-US"/>
        </w:rPr>
      </w:pPr>
    </w:p>
    <w:p w:rsidR="00AE373C" w:rsidRPr="00A1382B" w:rsidRDefault="007E7146" w:rsidP="00AE373C">
      <w:pPr>
        <w:rPr>
          <w:lang w:val="en-US"/>
        </w:rPr>
      </w:pPr>
      <w:r w:rsidRPr="00A63B95">
        <w:rPr>
          <w:rFonts w:ascii="Arial" w:hAnsi="Arial" w:cs="Arial"/>
          <w:noProof/>
          <w:sz w:val="24"/>
          <w:szCs w:val="24"/>
          <w:lang w:eastAsia="pt-BR"/>
        </w:rPr>
        <mc:AlternateContent>
          <mc:Choice Requires="wps">
            <w:drawing>
              <wp:anchor distT="45720" distB="45720" distL="114300" distR="114300" simplePos="0" relativeHeight="251707392" behindDoc="0" locked="0" layoutInCell="1" allowOverlap="1" wp14:anchorId="1B5627F2" wp14:editId="53472A08">
                <wp:simplePos x="0" y="0"/>
                <wp:positionH relativeFrom="column">
                  <wp:posOffset>548640</wp:posOffset>
                </wp:positionH>
                <wp:positionV relativeFrom="paragraph">
                  <wp:posOffset>1270</wp:posOffset>
                </wp:positionV>
                <wp:extent cx="4505325" cy="3657600"/>
                <wp:effectExtent l="0" t="0" r="9525" b="0"/>
                <wp:wrapSquare wrapText="bothSides"/>
                <wp:docPr id="24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5325" cy="3657600"/>
                        </a:xfrm>
                        <a:prstGeom prst="rect">
                          <a:avLst/>
                        </a:prstGeom>
                        <a:solidFill>
                          <a:srgbClr val="FFFFFF"/>
                        </a:solidFill>
                        <a:ln w="9525">
                          <a:noFill/>
                          <a:miter lim="800000"/>
                          <a:headEnd/>
                          <a:tailEnd/>
                        </a:ln>
                      </wps:spPr>
                      <wps:txbx>
                        <w:txbxContent>
                          <w:p w:rsidR="008E3CA1" w:rsidRDefault="008E3CA1" w:rsidP="00AE373C">
                            <w:pPr>
                              <w:jc w:val="center"/>
                            </w:pPr>
                            <w:r>
                              <w:rPr>
                                <w:noProof/>
                                <w:lang w:eastAsia="pt-BR"/>
                              </w:rPr>
                              <w:drawing>
                                <wp:inline distT="0" distB="0" distL="0" distR="0" wp14:anchorId="26A1FD41" wp14:editId="2F7D6D46">
                                  <wp:extent cx="4257675" cy="3162300"/>
                                  <wp:effectExtent l="0" t="0" r="9525"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64213" cy="316715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5627F2" id="_x0000_s1068" type="#_x0000_t202" style="position:absolute;margin-left:43.2pt;margin-top:.1pt;width:354.75pt;height:4in;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" stroked="f">
                <v:textbox>
                  <w:txbxContent>
                    <w:p w:rsidR="008E3CA1" w:rsidRDefault="008E3CA1" w:rsidP="00AE373C">
                      <w:pPr>
                        <w:jc w:val="center"/>
                      </w:pPr>
                      <w:r>
                        <w:rPr>
                          <w:noProof/>
                          <w:lang w:eastAsia="pt-BR"/>
                        </w:rPr>
                        <w:drawing>
                          <wp:inline distT="0" distB="0" distL="0" distR="0" wp14:anchorId="26A1FD41" wp14:editId="2F7D6D46">
                            <wp:extent cx="4257675" cy="3162300"/>
                            <wp:effectExtent l="0" t="0" r="9525"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64213" cy="3167156"/>
                                    </a:xfrm>
                                    <a:prstGeom prst="rect">
                                      <a:avLst/>
                                    </a:prstGeom>
                                  </pic:spPr>
                                </pic:pic>
                              </a:graphicData>
                            </a:graphic>
                          </wp:inline>
                        </w:drawing>
                      </w:r>
                    </w:p>
                  </w:txbxContent>
                </v:textbox>
                <w10:wrap type="square"/>
              </v:shape>
            </w:pict>
          </mc:Fallback>
        </mc:AlternateContent>
      </w:r>
    </w:p>
    <w:p w:rsidR="00AE373C" w:rsidRPr="00A1382B" w:rsidRDefault="00AE373C" w:rsidP="00AE373C">
      <w:pPr>
        <w:rPr>
          <w:lang w:val="en-US"/>
        </w:rPr>
      </w:pPr>
    </w:p>
    <w:p w:rsidR="00AE373C" w:rsidRPr="00A1382B" w:rsidRDefault="00AE373C" w:rsidP="00AE373C">
      <w:pPr>
        <w:rPr>
          <w:lang w:val="en-US"/>
        </w:rPr>
      </w:pPr>
    </w:p>
    <w:p w:rsidR="00AE373C" w:rsidRPr="00A1382B" w:rsidRDefault="00AE373C" w:rsidP="00AE373C">
      <w:pPr>
        <w:rPr>
          <w:lang w:val="en-US"/>
        </w:rPr>
      </w:pPr>
    </w:p>
    <w:p w:rsidR="00AE373C" w:rsidRPr="00A1382B" w:rsidRDefault="00AE373C" w:rsidP="00AE373C">
      <w:pPr>
        <w:rPr>
          <w:lang w:val="en-US"/>
        </w:rPr>
      </w:pPr>
    </w:p>
    <w:p w:rsidR="00AE373C" w:rsidRPr="00A1382B" w:rsidRDefault="00AE373C" w:rsidP="00AE373C">
      <w:pPr>
        <w:rPr>
          <w:lang w:val="en-US"/>
        </w:rPr>
      </w:pPr>
    </w:p>
    <w:p w:rsidR="00AE373C" w:rsidRPr="00A1382B" w:rsidRDefault="00AE373C" w:rsidP="00AE373C">
      <w:pPr>
        <w:rPr>
          <w:lang w:val="en-US"/>
        </w:rPr>
      </w:pPr>
    </w:p>
    <w:p w:rsidR="00AE373C" w:rsidRPr="00A1382B" w:rsidRDefault="00AE373C" w:rsidP="00AE373C">
      <w:pPr>
        <w:rPr>
          <w:lang w:val="en-US"/>
        </w:rPr>
      </w:pPr>
    </w:p>
    <w:p w:rsidR="00AE373C" w:rsidRPr="00A1382B" w:rsidRDefault="00AE373C" w:rsidP="00AE373C">
      <w:pPr>
        <w:rPr>
          <w:lang w:val="en-US"/>
        </w:rPr>
      </w:pPr>
    </w:p>
    <w:p w:rsidR="00AE373C" w:rsidRPr="00A1382B" w:rsidRDefault="007E7146" w:rsidP="00AE373C">
      <w:pPr>
        <w:rPr>
          <w:lang w:val="en-US"/>
        </w:rPr>
      </w:pPr>
      <w:r w:rsidRPr="00A63B95">
        <w:rPr>
          <w:rFonts w:ascii="Arial" w:hAnsi="Arial" w:cs="Arial"/>
          <w:b/>
          <w:sz w:val="24"/>
          <w:szCs w:val="24"/>
        </w:rPr>
        <w:lastRenderedPageBreak/>
        <w:t xml:space="preserve">Figura 5.4 O </w:t>
      </w:r>
      <w:r>
        <w:rPr>
          <w:rFonts w:ascii="Arial" w:hAnsi="Arial" w:cs="Arial"/>
          <w:b/>
          <w:sz w:val="24"/>
          <w:szCs w:val="24"/>
        </w:rPr>
        <w:t xml:space="preserve">funcionamento do Raciocínio Baseado em Casos </w:t>
      </w:r>
      <w:r>
        <w:rPr>
          <w:rFonts w:ascii="Arial" w:hAnsi="Arial" w:cs="Arial"/>
          <w:sz w:val="24"/>
          <w:szCs w:val="24"/>
        </w:rPr>
        <w:t>(</w:t>
      </w:r>
      <w:r w:rsidRPr="00A63B95">
        <w:rPr>
          <w:rFonts w:ascii="Arial" w:hAnsi="Arial" w:cs="Arial"/>
          <w:i/>
          <w:sz w:val="24"/>
          <w:szCs w:val="24"/>
        </w:rPr>
        <w:t>CBR-cycle</w:t>
      </w:r>
      <w:r>
        <w:rPr>
          <w:rFonts w:ascii="Arial" w:hAnsi="Arial" w:cs="Arial"/>
          <w:sz w:val="24"/>
          <w:szCs w:val="24"/>
        </w:rPr>
        <w:t xml:space="preserve">). </w:t>
      </w:r>
      <w:r w:rsidRPr="00A1382B">
        <w:rPr>
          <w:rFonts w:ascii="Arial" w:hAnsi="Arial" w:cs="Arial"/>
          <w:b/>
          <w:sz w:val="24"/>
          <w:szCs w:val="24"/>
          <w:lang w:val="en-US"/>
        </w:rPr>
        <w:t>Fonte</w:t>
      </w:r>
      <w:r w:rsidRPr="00A1382B">
        <w:rPr>
          <w:rFonts w:ascii="Arial" w:hAnsi="Arial" w:cs="Arial"/>
          <w:sz w:val="24"/>
          <w:szCs w:val="24"/>
          <w:lang w:val="en-US"/>
        </w:rPr>
        <w:t>: Appling Knowledge Management: Techniques for Building Corporate Memories (Watson, 2003).</w:t>
      </w:r>
    </w:p>
    <w:p w:rsidR="00AE373C" w:rsidRPr="00A1382B" w:rsidRDefault="00AE373C" w:rsidP="00AE373C">
      <w:pPr>
        <w:rPr>
          <w:lang w:val="en-US"/>
        </w:rPr>
      </w:pPr>
    </w:p>
    <w:p w:rsidR="00AE373C" w:rsidRPr="00032670" w:rsidRDefault="00AE373C" w:rsidP="008171D4">
      <w:pPr>
        <w:pStyle w:val="PargrafodaLista"/>
        <w:numPr>
          <w:ilvl w:val="0"/>
          <w:numId w:val="52"/>
        </w:numPr>
      </w:pPr>
      <w:r>
        <w:rPr>
          <w:rFonts w:ascii="Arial" w:hAnsi="Arial" w:cs="Arial"/>
          <w:sz w:val="24"/>
          <w:szCs w:val="24"/>
        </w:rPr>
        <w:t>O processo de recuperação, reuso, e revisão suporta a aquisição de conhecimento.</w:t>
      </w:r>
    </w:p>
    <w:p w:rsidR="00AE373C" w:rsidRPr="00032670" w:rsidRDefault="00AE373C" w:rsidP="008171D4">
      <w:pPr>
        <w:pStyle w:val="PargrafodaLista"/>
        <w:numPr>
          <w:ilvl w:val="0"/>
          <w:numId w:val="52"/>
        </w:numPr>
      </w:pPr>
      <w:r>
        <w:rPr>
          <w:rFonts w:ascii="Arial" w:hAnsi="Arial" w:cs="Arial"/>
          <w:sz w:val="24"/>
          <w:szCs w:val="24"/>
        </w:rPr>
        <w:t>O processo de revisão e refinamento suporta a análise do conhecimento.</w:t>
      </w:r>
    </w:p>
    <w:p w:rsidR="00AE373C" w:rsidRPr="00032670" w:rsidRDefault="00AE373C" w:rsidP="008171D4">
      <w:pPr>
        <w:pStyle w:val="PargrafodaLista"/>
        <w:numPr>
          <w:ilvl w:val="0"/>
          <w:numId w:val="52"/>
        </w:numPr>
      </w:pPr>
      <w:r>
        <w:rPr>
          <w:rFonts w:ascii="Arial" w:hAnsi="Arial" w:cs="Arial"/>
          <w:sz w:val="24"/>
          <w:szCs w:val="24"/>
        </w:rPr>
        <w:t>A proporia memória (juntamente com a recuperação e o refinamento) suportam a preservação do conhecimento.</w:t>
      </w:r>
    </w:p>
    <w:p w:rsidR="00AE373C" w:rsidRPr="006A7589" w:rsidRDefault="00AE373C" w:rsidP="008171D4">
      <w:pPr>
        <w:pStyle w:val="PargrafodaLista"/>
        <w:numPr>
          <w:ilvl w:val="0"/>
          <w:numId w:val="52"/>
        </w:numPr>
      </w:pPr>
      <w:r>
        <w:rPr>
          <w:rFonts w:ascii="Arial" w:hAnsi="Arial" w:cs="Arial"/>
          <w:sz w:val="24"/>
          <w:szCs w:val="24"/>
        </w:rPr>
        <w:t>Finalmente, a recuperação, reuso, e revisão suportam o uso do conhecimento.</w:t>
      </w:r>
    </w:p>
    <w:p w:rsidR="00AE373C" w:rsidRDefault="00AE373C" w:rsidP="00AE373C">
      <w:pPr>
        <w:rPr>
          <w:rFonts w:ascii="Arial" w:hAnsi="Arial" w:cs="Arial"/>
          <w:sz w:val="24"/>
          <w:szCs w:val="24"/>
        </w:rPr>
      </w:pPr>
      <w:r>
        <w:rPr>
          <w:rFonts w:ascii="Arial" w:hAnsi="Arial" w:cs="Arial"/>
          <w:sz w:val="24"/>
          <w:szCs w:val="24"/>
        </w:rPr>
        <w:tab/>
        <w:t>Em sessões seguintes este processo será mais detalhado e ilustrado com estudo de casos.</w:t>
      </w:r>
    </w:p>
    <w:p w:rsidR="00AE373C" w:rsidRDefault="00AE373C" w:rsidP="00AE373C">
      <w:pPr>
        <w:rPr>
          <w:rFonts w:ascii="Arial" w:hAnsi="Arial" w:cs="Arial"/>
          <w:sz w:val="24"/>
          <w:szCs w:val="24"/>
        </w:rPr>
      </w:pPr>
      <w:r>
        <w:rPr>
          <w:rFonts w:ascii="Arial" w:hAnsi="Arial" w:cs="Arial"/>
          <w:sz w:val="24"/>
          <w:szCs w:val="24"/>
        </w:rPr>
        <w:tab/>
        <w:t>Os pontos chaves aqui discutidos foram (Watson, 2003):</w:t>
      </w:r>
    </w:p>
    <w:p w:rsidR="00AE373C" w:rsidRDefault="00AE373C" w:rsidP="008171D4">
      <w:pPr>
        <w:pStyle w:val="PargrafodaLista"/>
        <w:numPr>
          <w:ilvl w:val="0"/>
          <w:numId w:val="53"/>
        </w:numPr>
        <w:jc w:val="both"/>
        <w:rPr>
          <w:rFonts w:ascii="Arial" w:hAnsi="Arial" w:cs="Arial"/>
          <w:sz w:val="24"/>
          <w:szCs w:val="24"/>
        </w:rPr>
      </w:pPr>
      <w:r>
        <w:rPr>
          <w:rFonts w:ascii="Arial" w:hAnsi="Arial" w:cs="Arial"/>
          <w:sz w:val="24"/>
          <w:szCs w:val="24"/>
        </w:rPr>
        <w:t xml:space="preserve">O conhecimento não é estático; isto é, um sistema de gestão do conhecimento deve poder suportar a aquisição, análise, preservação, e reuso do conhecimento como um processo continuo e cíclico. </w:t>
      </w:r>
    </w:p>
    <w:p w:rsidR="00AE373C" w:rsidRDefault="00AE373C" w:rsidP="008171D4">
      <w:pPr>
        <w:pStyle w:val="PargrafodaLista"/>
        <w:numPr>
          <w:ilvl w:val="0"/>
          <w:numId w:val="53"/>
        </w:numPr>
        <w:jc w:val="both"/>
        <w:rPr>
          <w:rFonts w:ascii="Arial" w:hAnsi="Arial" w:cs="Arial"/>
          <w:sz w:val="24"/>
          <w:szCs w:val="24"/>
        </w:rPr>
      </w:pPr>
      <w:r>
        <w:rPr>
          <w:rFonts w:ascii="Arial" w:hAnsi="Arial" w:cs="Arial"/>
          <w:sz w:val="24"/>
          <w:szCs w:val="24"/>
        </w:rPr>
        <w:t>O conhecimento existe em duas formas: conhecimento explícito, que pode ser codificado e o conhecimento tácito, que nem sempre pode ser codificado. Se a representação do conhecimento for muito formalizado, muito conhecimento tácito pode ser perdido. Assim, a representação do conhecimento em sistemas de gestão do conhecimento, deve ser flexível e discursiva.</w:t>
      </w:r>
    </w:p>
    <w:p w:rsidR="00AE373C" w:rsidRDefault="00AE373C" w:rsidP="00AE373C">
      <w:pPr>
        <w:rPr>
          <w:rFonts w:ascii="Arial" w:hAnsi="Arial" w:cs="Arial"/>
          <w:sz w:val="24"/>
          <w:szCs w:val="24"/>
        </w:rPr>
      </w:pPr>
    </w:p>
    <w:p w:rsidR="00AE373C" w:rsidRPr="00A1382B" w:rsidRDefault="00AE373C" w:rsidP="008171D4">
      <w:pPr>
        <w:pStyle w:val="PargrafodaLista"/>
        <w:numPr>
          <w:ilvl w:val="1"/>
          <w:numId w:val="57"/>
        </w:numPr>
        <w:rPr>
          <w:rFonts w:ascii="Arial" w:hAnsi="Arial" w:cs="Arial"/>
          <w:b/>
          <w:sz w:val="24"/>
          <w:szCs w:val="24"/>
        </w:rPr>
      </w:pPr>
      <w:r w:rsidRPr="00A1382B">
        <w:rPr>
          <w:rFonts w:ascii="Arial" w:hAnsi="Arial" w:cs="Arial"/>
          <w:b/>
          <w:sz w:val="24"/>
          <w:szCs w:val="24"/>
        </w:rPr>
        <w:t>Raciocínio Baseado em Casos</w:t>
      </w:r>
      <w:r>
        <w:rPr>
          <w:rFonts w:ascii="Arial" w:hAnsi="Arial" w:cs="Arial"/>
          <w:b/>
          <w:sz w:val="24"/>
          <w:szCs w:val="24"/>
        </w:rPr>
        <w:t xml:space="preserve"> (</w:t>
      </w:r>
      <w:r w:rsidRPr="00AB67FB">
        <w:rPr>
          <w:rFonts w:ascii="Arial" w:hAnsi="Arial" w:cs="Arial"/>
          <w:i/>
          <w:sz w:val="24"/>
          <w:szCs w:val="24"/>
        </w:rPr>
        <w:t>Case-Based Reasoning</w:t>
      </w:r>
      <w:r>
        <w:rPr>
          <w:rFonts w:ascii="Arial" w:hAnsi="Arial" w:cs="Arial"/>
          <w:b/>
          <w:sz w:val="24"/>
          <w:szCs w:val="24"/>
        </w:rPr>
        <w:t xml:space="preserve"> – CBR)</w:t>
      </w:r>
    </w:p>
    <w:p w:rsidR="00AE373C" w:rsidRDefault="00AE373C" w:rsidP="00AE373C">
      <w:pPr>
        <w:ind w:firstLine="708"/>
        <w:jc w:val="both"/>
        <w:rPr>
          <w:rFonts w:ascii="Arial" w:hAnsi="Arial" w:cs="Arial"/>
          <w:sz w:val="24"/>
          <w:szCs w:val="24"/>
        </w:rPr>
      </w:pPr>
      <w:r>
        <w:rPr>
          <w:rFonts w:ascii="Arial" w:hAnsi="Arial" w:cs="Arial"/>
          <w:sz w:val="24"/>
          <w:szCs w:val="24"/>
        </w:rPr>
        <w:t xml:space="preserve">Na sessão anterior foi introduzido o </w:t>
      </w:r>
      <w:r w:rsidRPr="00B60013">
        <w:rPr>
          <w:rFonts w:ascii="Arial" w:hAnsi="Arial" w:cs="Arial"/>
          <w:b/>
          <w:i/>
          <w:sz w:val="24"/>
          <w:szCs w:val="24"/>
        </w:rPr>
        <w:t>CBR-cycle</w:t>
      </w:r>
      <w:r>
        <w:rPr>
          <w:rFonts w:ascii="Arial" w:hAnsi="Arial" w:cs="Arial"/>
          <w:sz w:val="24"/>
          <w:szCs w:val="24"/>
        </w:rPr>
        <w:t xml:space="preserve"> e como ele satisfaz os requisitos de um sistema de gestão de conhecimento. Nesta sessão será detalhado cada processo do </w:t>
      </w:r>
      <w:r w:rsidRPr="00B60013">
        <w:rPr>
          <w:rFonts w:ascii="Arial" w:hAnsi="Arial" w:cs="Arial"/>
          <w:b/>
          <w:i/>
          <w:sz w:val="24"/>
          <w:szCs w:val="24"/>
        </w:rPr>
        <w:t>CBR-cycle</w:t>
      </w:r>
      <w:r>
        <w:rPr>
          <w:rFonts w:ascii="Arial" w:hAnsi="Arial" w:cs="Arial"/>
          <w:sz w:val="24"/>
          <w:szCs w:val="24"/>
        </w:rPr>
        <w:t xml:space="preserve">. </w:t>
      </w:r>
    </w:p>
    <w:p w:rsidR="00AE373C" w:rsidRDefault="00AE373C" w:rsidP="00AE373C">
      <w:pPr>
        <w:jc w:val="both"/>
        <w:rPr>
          <w:rFonts w:ascii="Arial" w:hAnsi="Arial" w:cs="Arial"/>
          <w:sz w:val="24"/>
          <w:szCs w:val="24"/>
        </w:rPr>
      </w:pPr>
      <w:r>
        <w:rPr>
          <w:rFonts w:ascii="Arial" w:hAnsi="Arial" w:cs="Arial"/>
          <w:sz w:val="24"/>
          <w:szCs w:val="24"/>
        </w:rPr>
        <w:tab/>
        <w:t xml:space="preserve">De acordo com Watson (2003), o </w:t>
      </w:r>
      <w:r w:rsidRPr="00B60013">
        <w:rPr>
          <w:rFonts w:ascii="Arial" w:hAnsi="Arial" w:cs="Arial"/>
          <w:b/>
          <w:sz w:val="24"/>
          <w:szCs w:val="24"/>
        </w:rPr>
        <w:t>CBR</w:t>
      </w:r>
      <w:r>
        <w:rPr>
          <w:rFonts w:ascii="Arial" w:hAnsi="Arial" w:cs="Arial"/>
          <w:sz w:val="24"/>
          <w:szCs w:val="24"/>
        </w:rPr>
        <w:t xml:space="preserve"> usa o conceito de similaridade para recuperar coisas (casos) de uma biblioteca (uma base de casos). Casos são usados em muitas situações; por exemplo, para fornecer informações de produtos para um cliente, resolver problemas em uma central de informações ao clientes, configurar equipamentos de manufatura, ou resolver problemas financeiros complexos. </w:t>
      </w:r>
    </w:p>
    <w:p w:rsidR="00AE373C" w:rsidRDefault="00AE373C" w:rsidP="00AE373C">
      <w:pPr>
        <w:jc w:val="both"/>
        <w:rPr>
          <w:rFonts w:ascii="Arial" w:hAnsi="Arial" w:cs="Arial"/>
          <w:sz w:val="24"/>
          <w:szCs w:val="24"/>
        </w:rPr>
      </w:pPr>
      <w:r>
        <w:rPr>
          <w:rFonts w:ascii="Arial" w:hAnsi="Arial" w:cs="Arial"/>
          <w:sz w:val="24"/>
          <w:szCs w:val="24"/>
        </w:rPr>
        <w:tab/>
        <w:t xml:space="preserve">De acordo com Watson (2003), nós resolvemos problemas usando experiências adquiridas e que podemos aprender novas experiências. O Raciocínio baseado em Casos pode ser descrito por seis atividades ocorrendo em ciclo, como discutido na sessão anterior.  </w:t>
      </w:r>
    </w:p>
    <w:p w:rsidR="00AE373C" w:rsidRDefault="00AE373C" w:rsidP="00AE373C">
      <w:pPr>
        <w:jc w:val="both"/>
        <w:rPr>
          <w:rFonts w:ascii="Arial" w:hAnsi="Arial" w:cs="Arial"/>
          <w:sz w:val="24"/>
          <w:szCs w:val="24"/>
        </w:rPr>
      </w:pPr>
      <w:r>
        <w:rPr>
          <w:rFonts w:ascii="Arial" w:hAnsi="Arial" w:cs="Arial"/>
          <w:sz w:val="24"/>
          <w:szCs w:val="24"/>
        </w:rPr>
        <w:tab/>
        <w:t>Este ciclo é constituído de seis processos:</w:t>
      </w:r>
    </w:p>
    <w:p w:rsidR="00AE373C" w:rsidRDefault="00AE373C" w:rsidP="008171D4">
      <w:pPr>
        <w:pStyle w:val="PargrafodaLista"/>
        <w:numPr>
          <w:ilvl w:val="0"/>
          <w:numId w:val="54"/>
        </w:numPr>
        <w:jc w:val="both"/>
        <w:rPr>
          <w:rFonts w:ascii="Arial" w:hAnsi="Arial" w:cs="Arial"/>
          <w:sz w:val="24"/>
          <w:szCs w:val="24"/>
        </w:rPr>
      </w:pPr>
      <w:r>
        <w:rPr>
          <w:rFonts w:ascii="Arial" w:hAnsi="Arial" w:cs="Arial"/>
          <w:sz w:val="24"/>
          <w:szCs w:val="24"/>
        </w:rPr>
        <w:lastRenderedPageBreak/>
        <w:t>Recuperar</w:t>
      </w:r>
    </w:p>
    <w:p w:rsidR="00AE373C" w:rsidRDefault="00AE373C" w:rsidP="008171D4">
      <w:pPr>
        <w:pStyle w:val="PargrafodaLista"/>
        <w:numPr>
          <w:ilvl w:val="0"/>
          <w:numId w:val="54"/>
        </w:numPr>
        <w:jc w:val="both"/>
        <w:rPr>
          <w:rFonts w:ascii="Arial" w:hAnsi="Arial" w:cs="Arial"/>
          <w:sz w:val="24"/>
          <w:szCs w:val="24"/>
        </w:rPr>
      </w:pPr>
      <w:r>
        <w:rPr>
          <w:rFonts w:ascii="Arial" w:hAnsi="Arial" w:cs="Arial"/>
          <w:sz w:val="24"/>
          <w:szCs w:val="24"/>
        </w:rPr>
        <w:t>Reusar</w:t>
      </w:r>
    </w:p>
    <w:p w:rsidR="00AE373C" w:rsidRDefault="00AE373C" w:rsidP="008171D4">
      <w:pPr>
        <w:pStyle w:val="PargrafodaLista"/>
        <w:numPr>
          <w:ilvl w:val="0"/>
          <w:numId w:val="54"/>
        </w:numPr>
        <w:jc w:val="both"/>
        <w:rPr>
          <w:rFonts w:ascii="Arial" w:hAnsi="Arial" w:cs="Arial"/>
          <w:sz w:val="24"/>
          <w:szCs w:val="24"/>
        </w:rPr>
      </w:pPr>
      <w:r>
        <w:rPr>
          <w:rFonts w:ascii="Arial" w:hAnsi="Arial" w:cs="Arial"/>
          <w:sz w:val="24"/>
          <w:szCs w:val="24"/>
        </w:rPr>
        <w:t>Revisar</w:t>
      </w:r>
    </w:p>
    <w:p w:rsidR="00AE373C" w:rsidRDefault="00AE373C" w:rsidP="008171D4">
      <w:pPr>
        <w:pStyle w:val="PargrafodaLista"/>
        <w:numPr>
          <w:ilvl w:val="0"/>
          <w:numId w:val="54"/>
        </w:numPr>
        <w:jc w:val="both"/>
        <w:rPr>
          <w:rFonts w:ascii="Arial" w:hAnsi="Arial" w:cs="Arial"/>
          <w:sz w:val="24"/>
          <w:szCs w:val="24"/>
        </w:rPr>
      </w:pPr>
      <w:r>
        <w:rPr>
          <w:rFonts w:ascii="Arial" w:hAnsi="Arial" w:cs="Arial"/>
          <w:sz w:val="24"/>
          <w:szCs w:val="24"/>
        </w:rPr>
        <w:t>Avaliar</w:t>
      </w:r>
    </w:p>
    <w:p w:rsidR="00AE373C" w:rsidRDefault="00AE373C" w:rsidP="008171D4">
      <w:pPr>
        <w:pStyle w:val="PargrafodaLista"/>
        <w:numPr>
          <w:ilvl w:val="0"/>
          <w:numId w:val="54"/>
        </w:numPr>
        <w:jc w:val="both"/>
        <w:rPr>
          <w:rFonts w:ascii="Arial" w:hAnsi="Arial" w:cs="Arial"/>
          <w:sz w:val="24"/>
          <w:szCs w:val="24"/>
        </w:rPr>
      </w:pPr>
      <w:r>
        <w:rPr>
          <w:rFonts w:ascii="Arial" w:hAnsi="Arial" w:cs="Arial"/>
          <w:sz w:val="24"/>
          <w:szCs w:val="24"/>
        </w:rPr>
        <w:t>Manter</w:t>
      </w:r>
    </w:p>
    <w:p w:rsidR="00AE373C" w:rsidRDefault="00AE373C" w:rsidP="008171D4">
      <w:pPr>
        <w:pStyle w:val="PargrafodaLista"/>
        <w:numPr>
          <w:ilvl w:val="0"/>
          <w:numId w:val="54"/>
        </w:numPr>
        <w:jc w:val="both"/>
        <w:rPr>
          <w:rFonts w:ascii="Arial" w:hAnsi="Arial" w:cs="Arial"/>
          <w:sz w:val="24"/>
          <w:szCs w:val="24"/>
        </w:rPr>
      </w:pPr>
      <w:r>
        <w:rPr>
          <w:rFonts w:ascii="Arial" w:hAnsi="Arial" w:cs="Arial"/>
          <w:sz w:val="24"/>
          <w:szCs w:val="24"/>
        </w:rPr>
        <w:t xml:space="preserve">Refinar </w:t>
      </w:r>
    </w:p>
    <w:p w:rsidR="00AE373C" w:rsidRDefault="00AE373C" w:rsidP="00AE373C">
      <w:pPr>
        <w:ind w:left="360"/>
        <w:jc w:val="both"/>
        <w:rPr>
          <w:rFonts w:ascii="Arial" w:hAnsi="Arial" w:cs="Arial"/>
          <w:sz w:val="24"/>
          <w:szCs w:val="24"/>
        </w:rPr>
      </w:pPr>
    </w:p>
    <w:p w:rsidR="00AE373C" w:rsidRPr="00C65174" w:rsidRDefault="00AE373C" w:rsidP="00AE373C">
      <w:pPr>
        <w:jc w:val="both"/>
        <w:rPr>
          <w:rFonts w:ascii="Arial" w:hAnsi="Arial" w:cs="Arial"/>
          <w:b/>
          <w:sz w:val="24"/>
          <w:szCs w:val="24"/>
        </w:rPr>
      </w:pPr>
      <w:r w:rsidRPr="00C65174">
        <w:rPr>
          <w:rFonts w:ascii="Arial" w:hAnsi="Arial" w:cs="Arial"/>
          <w:b/>
          <w:sz w:val="24"/>
          <w:szCs w:val="24"/>
        </w:rPr>
        <w:t>5.3.1 Definição</w:t>
      </w:r>
    </w:p>
    <w:p w:rsidR="00AE373C" w:rsidRDefault="00AE373C" w:rsidP="00AE373C">
      <w:pPr>
        <w:jc w:val="both"/>
        <w:rPr>
          <w:rFonts w:ascii="Arial" w:hAnsi="Arial" w:cs="Arial"/>
          <w:sz w:val="24"/>
          <w:szCs w:val="24"/>
        </w:rPr>
      </w:pPr>
      <w:r>
        <w:rPr>
          <w:rFonts w:ascii="Arial" w:hAnsi="Arial" w:cs="Arial"/>
          <w:sz w:val="24"/>
          <w:szCs w:val="24"/>
        </w:rPr>
        <w:tab/>
        <w:t xml:space="preserve">Para Watson (2003), a ideia básica em um sistema CBR é que, para um domínio particular, os problemas a serem resolvidos tendem a ser recorrentes e repetir-se com pequenas alterações em relação a sua versão original. Dessa forma, soluções anteriores podem ser reutilizadas também com pequenas alterações. </w:t>
      </w:r>
    </w:p>
    <w:p w:rsidR="00AE373C" w:rsidRPr="00C65174" w:rsidRDefault="00AE373C" w:rsidP="00AE373C">
      <w:pPr>
        <w:jc w:val="both"/>
        <w:rPr>
          <w:rFonts w:ascii="Arial" w:hAnsi="Arial" w:cs="Arial"/>
          <w:sz w:val="24"/>
          <w:szCs w:val="24"/>
        </w:rPr>
      </w:pPr>
      <w:r>
        <w:rPr>
          <w:rFonts w:ascii="Arial" w:hAnsi="Arial" w:cs="Arial"/>
          <w:sz w:val="24"/>
          <w:szCs w:val="24"/>
        </w:rPr>
        <w:tab/>
        <w:t xml:space="preserve">Riesbeck e Schank (1996), definem </w:t>
      </w:r>
      <w:r w:rsidRPr="00807BEC">
        <w:rPr>
          <w:rFonts w:ascii="Arial" w:hAnsi="Arial" w:cs="Arial"/>
          <w:b/>
          <w:sz w:val="24"/>
          <w:szCs w:val="24"/>
        </w:rPr>
        <w:t>CBR</w:t>
      </w:r>
      <w:r>
        <w:rPr>
          <w:rFonts w:ascii="Arial" w:hAnsi="Arial" w:cs="Arial"/>
          <w:sz w:val="24"/>
          <w:szCs w:val="24"/>
        </w:rPr>
        <w:t xml:space="preserve"> como “Um sistema de CBR resolve problemas por adaptar soluções que foram utilizadas para resolver problemas anteriores”.</w:t>
      </w:r>
    </w:p>
    <w:p w:rsidR="00AE373C" w:rsidRPr="00C65174" w:rsidRDefault="00AE373C" w:rsidP="00AE373C">
      <w:pPr>
        <w:ind w:left="360"/>
        <w:jc w:val="both"/>
        <w:rPr>
          <w:rFonts w:ascii="Arial" w:hAnsi="Arial" w:cs="Arial"/>
          <w:sz w:val="24"/>
          <w:szCs w:val="24"/>
        </w:rPr>
      </w:pPr>
      <w:r>
        <w:rPr>
          <w:rFonts w:ascii="Arial" w:hAnsi="Arial" w:cs="Arial"/>
          <w:sz w:val="24"/>
          <w:szCs w:val="24"/>
        </w:rPr>
        <w:tab/>
      </w:r>
      <w:r w:rsidRPr="00C65174">
        <w:rPr>
          <w:rFonts w:ascii="Arial" w:hAnsi="Arial" w:cs="Arial"/>
          <w:sz w:val="24"/>
          <w:szCs w:val="24"/>
        </w:rPr>
        <w:t xml:space="preserve">Em seguida será detalhado cada um desses processos, mas primeiro é necessário entender o que é recuperar, reusar, e revisar, e assim, casos. </w:t>
      </w:r>
    </w:p>
    <w:p w:rsidR="00AE373C" w:rsidRPr="00F57CA0" w:rsidRDefault="00AE373C" w:rsidP="00AE373C">
      <w:pPr>
        <w:ind w:left="360"/>
        <w:jc w:val="both"/>
        <w:rPr>
          <w:rFonts w:ascii="Arial" w:hAnsi="Arial" w:cs="Arial"/>
          <w:sz w:val="24"/>
          <w:szCs w:val="24"/>
        </w:rPr>
      </w:pPr>
    </w:p>
    <w:p w:rsidR="00AE373C" w:rsidRPr="00692848" w:rsidRDefault="00AE373C" w:rsidP="00AE373C">
      <w:pPr>
        <w:jc w:val="both"/>
        <w:rPr>
          <w:rFonts w:ascii="Arial" w:hAnsi="Arial" w:cs="Arial"/>
          <w:b/>
          <w:sz w:val="24"/>
          <w:szCs w:val="24"/>
        </w:rPr>
      </w:pPr>
      <w:r>
        <w:rPr>
          <w:rFonts w:ascii="Arial" w:hAnsi="Arial" w:cs="Arial"/>
          <w:b/>
          <w:sz w:val="24"/>
          <w:szCs w:val="24"/>
        </w:rPr>
        <w:t>5.3.2</w:t>
      </w:r>
      <w:r w:rsidRPr="00692848">
        <w:rPr>
          <w:rFonts w:ascii="Arial" w:hAnsi="Arial" w:cs="Arial"/>
          <w:b/>
          <w:sz w:val="24"/>
          <w:szCs w:val="24"/>
        </w:rPr>
        <w:t xml:space="preserve"> </w:t>
      </w:r>
      <w:r>
        <w:rPr>
          <w:rFonts w:ascii="Arial" w:hAnsi="Arial" w:cs="Arial"/>
          <w:b/>
          <w:sz w:val="24"/>
          <w:szCs w:val="24"/>
        </w:rPr>
        <w:t xml:space="preserve">Representação de </w:t>
      </w:r>
      <w:r w:rsidRPr="00692848">
        <w:rPr>
          <w:rFonts w:ascii="Arial" w:hAnsi="Arial" w:cs="Arial"/>
          <w:b/>
          <w:sz w:val="24"/>
          <w:szCs w:val="24"/>
        </w:rPr>
        <w:t>Casos</w:t>
      </w:r>
    </w:p>
    <w:p w:rsidR="00AE373C" w:rsidRDefault="00AE373C" w:rsidP="00AE373C">
      <w:pPr>
        <w:jc w:val="both"/>
        <w:rPr>
          <w:rFonts w:ascii="Arial" w:hAnsi="Arial" w:cs="Arial"/>
          <w:sz w:val="24"/>
          <w:szCs w:val="24"/>
        </w:rPr>
      </w:pPr>
      <w:r>
        <w:rPr>
          <w:rFonts w:ascii="Arial" w:hAnsi="Arial" w:cs="Arial"/>
          <w:sz w:val="24"/>
          <w:szCs w:val="24"/>
        </w:rPr>
        <w:tab/>
        <w:t>De acordo com Watson (2003), casos são registros de experiências que contém conhecimento, que pode ser ambos explicito e tácito. Por exemplo, ele pode ser casos de históricos de pacientes no sentido médico, detalhes de empréstimos bancários, ou descrição de situações de erros de equipamentos. Cada um desses registros de casos compreende:</w:t>
      </w:r>
    </w:p>
    <w:p w:rsidR="00AE373C" w:rsidRDefault="00AE373C" w:rsidP="008171D4">
      <w:pPr>
        <w:pStyle w:val="PargrafodaLista"/>
        <w:numPr>
          <w:ilvl w:val="0"/>
          <w:numId w:val="55"/>
        </w:numPr>
        <w:jc w:val="both"/>
        <w:rPr>
          <w:rFonts w:ascii="Arial" w:hAnsi="Arial" w:cs="Arial"/>
          <w:sz w:val="24"/>
          <w:szCs w:val="24"/>
        </w:rPr>
      </w:pPr>
      <w:r>
        <w:rPr>
          <w:rFonts w:ascii="Arial" w:hAnsi="Arial" w:cs="Arial"/>
          <w:sz w:val="24"/>
          <w:szCs w:val="24"/>
        </w:rPr>
        <w:t>Uma descrição</w:t>
      </w:r>
    </w:p>
    <w:p w:rsidR="00AE373C" w:rsidRDefault="00AE373C" w:rsidP="008171D4">
      <w:pPr>
        <w:pStyle w:val="PargrafodaLista"/>
        <w:numPr>
          <w:ilvl w:val="0"/>
          <w:numId w:val="55"/>
        </w:numPr>
        <w:jc w:val="both"/>
        <w:rPr>
          <w:rFonts w:ascii="Arial" w:hAnsi="Arial" w:cs="Arial"/>
          <w:sz w:val="24"/>
          <w:szCs w:val="24"/>
        </w:rPr>
      </w:pPr>
      <w:r>
        <w:rPr>
          <w:rFonts w:ascii="Arial" w:hAnsi="Arial" w:cs="Arial"/>
          <w:sz w:val="24"/>
          <w:szCs w:val="24"/>
        </w:rPr>
        <w:t>O respectivo resultado ou solução</w:t>
      </w:r>
    </w:p>
    <w:p w:rsidR="00AE373C" w:rsidRDefault="00AE373C" w:rsidP="00AE373C">
      <w:pPr>
        <w:ind w:firstLine="708"/>
        <w:jc w:val="both"/>
        <w:rPr>
          <w:rFonts w:ascii="Arial" w:hAnsi="Arial" w:cs="Arial"/>
          <w:sz w:val="24"/>
          <w:szCs w:val="24"/>
        </w:rPr>
      </w:pPr>
      <w:r w:rsidRPr="00704B4C">
        <w:rPr>
          <w:rFonts w:ascii="Arial" w:hAnsi="Arial" w:cs="Arial"/>
          <w:sz w:val="24"/>
          <w:szCs w:val="24"/>
        </w:rPr>
        <w:t>Assim, um caso tipicamente compreende um par problema e solução. Uma coleção de casos é chamado de uma base de casos, justamente como uma base de registros é chamado de banco de dados</w:t>
      </w:r>
      <w:r>
        <w:rPr>
          <w:rFonts w:ascii="Arial" w:hAnsi="Arial" w:cs="Arial"/>
          <w:sz w:val="24"/>
          <w:szCs w:val="24"/>
        </w:rPr>
        <w:t xml:space="preserve"> (Watson, 2003)</w:t>
      </w:r>
      <w:r w:rsidRPr="00704B4C">
        <w:rPr>
          <w:rFonts w:ascii="Arial" w:hAnsi="Arial" w:cs="Arial"/>
          <w:sz w:val="24"/>
          <w:szCs w:val="24"/>
        </w:rPr>
        <w:t>.</w:t>
      </w:r>
    </w:p>
    <w:p w:rsidR="00AE373C" w:rsidRPr="004F47CC" w:rsidRDefault="00AE373C" w:rsidP="00AE373C">
      <w:pPr>
        <w:jc w:val="both"/>
        <w:rPr>
          <w:rFonts w:ascii="Arial" w:hAnsi="Arial" w:cs="Arial"/>
          <w:sz w:val="24"/>
          <w:szCs w:val="24"/>
        </w:rPr>
      </w:pPr>
      <w:r>
        <w:rPr>
          <w:rFonts w:ascii="Arial" w:hAnsi="Arial" w:cs="Arial"/>
          <w:sz w:val="24"/>
          <w:szCs w:val="24"/>
        </w:rPr>
        <w:tab/>
      </w:r>
      <w:r w:rsidRPr="004F47CC">
        <w:rPr>
          <w:rFonts w:ascii="Arial" w:hAnsi="Arial" w:cs="Arial"/>
          <w:sz w:val="24"/>
          <w:szCs w:val="24"/>
        </w:rPr>
        <w:t>Uma forma de visualizar é em termos de espeço do problema e espaço de solução. Na Figura 5.5 vê-se que um caso individual é composto de dois componentes: uma descrição do problema e o armazenamento da solução. Estes residem respectivamente no espaço do problema e no espeço de solução. A descrição do problema a ser resolvido é colocado no espaço de problema. Recupera-se o caso mais similar a descrição do problema, e sua solução, armazenada encontrada. Se necessário, ocorrem adaptações, e uma nova solução é armazenada. Este modelo conceitual de CBR, assume que há um mapeamento direto de um-para-um entre o problema e os espaços de solução. (Watson, 1999).</w:t>
      </w:r>
    </w:p>
    <w:p w:rsidR="00AE373C" w:rsidRDefault="00AE373C" w:rsidP="00AE373C">
      <w:pPr>
        <w:ind w:firstLine="708"/>
        <w:jc w:val="both"/>
        <w:rPr>
          <w:rFonts w:ascii="Arial" w:hAnsi="Arial" w:cs="Arial"/>
          <w:sz w:val="24"/>
          <w:szCs w:val="24"/>
        </w:rPr>
      </w:pPr>
      <w:r>
        <w:rPr>
          <w:rFonts w:ascii="Arial" w:hAnsi="Arial" w:cs="Arial"/>
          <w:sz w:val="24"/>
          <w:szCs w:val="24"/>
        </w:rPr>
        <w:lastRenderedPageBreak/>
        <w:t>Bases de Casos divide-se em duas grandes categorias (Watson, 2003):</w:t>
      </w:r>
    </w:p>
    <w:p w:rsidR="00AE373C" w:rsidRDefault="00AE373C" w:rsidP="008171D4">
      <w:pPr>
        <w:pStyle w:val="PargrafodaLista"/>
        <w:numPr>
          <w:ilvl w:val="0"/>
          <w:numId w:val="56"/>
        </w:numPr>
        <w:jc w:val="both"/>
        <w:rPr>
          <w:rFonts w:ascii="Arial" w:hAnsi="Arial" w:cs="Arial"/>
          <w:sz w:val="24"/>
          <w:szCs w:val="24"/>
        </w:rPr>
      </w:pPr>
      <w:r w:rsidRPr="00DB2C57">
        <w:rPr>
          <w:rFonts w:ascii="Arial" w:hAnsi="Arial" w:cs="Arial"/>
          <w:b/>
          <w:sz w:val="24"/>
          <w:szCs w:val="24"/>
        </w:rPr>
        <w:t>Em bases de Casos homogêneas</w:t>
      </w:r>
      <w:r>
        <w:rPr>
          <w:rFonts w:ascii="Arial" w:hAnsi="Arial" w:cs="Arial"/>
          <w:sz w:val="24"/>
          <w:szCs w:val="24"/>
        </w:rPr>
        <w:t>: todos os casos compartilham os mesmos dados ou estrutura de registros; isto é, casos têm os mesmos atributos mas variando os valores.</w:t>
      </w:r>
    </w:p>
    <w:p w:rsidR="00AE373C" w:rsidRDefault="00AE373C" w:rsidP="008171D4">
      <w:pPr>
        <w:pStyle w:val="PargrafodaLista"/>
        <w:numPr>
          <w:ilvl w:val="0"/>
          <w:numId w:val="56"/>
        </w:numPr>
        <w:jc w:val="both"/>
        <w:rPr>
          <w:rFonts w:ascii="Arial" w:hAnsi="Arial" w:cs="Arial"/>
          <w:sz w:val="24"/>
          <w:szCs w:val="24"/>
        </w:rPr>
      </w:pPr>
      <w:r w:rsidRPr="00DB2C57">
        <w:rPr>
          <w:rFonts w:ascii="Arial" w:hAnsi="Arial" w:cs="Arial"/>
          <w:b/>
          <w:sz w:val="24"/>
          <w:szCs w:val="24"/>
        </w:rPr>
        <w:t>Em Bases de Casos Heterogêneas</w:t>
      </w:r>
      <w:r>
        <w:rPr>
          <w:rFonts w:ascii="Arial" w:hAnsi="Arial" w:cs="Arial"/>
          <w:sz w:val="24"/>
          <w:szCs w:val="24"/>
        </w:rPr>
        <w:t>: casos têm estrutura de registros variados; isto é, casos podem ter diferentes atributos e valores variados.</w:t>
      </w:r>
    </w:p>
    <w:p w:rsidR="00AE373C" w:rsidRDefault="00AE373C" w:rsidP="00AE373C">
      <w:pPr>
        <w:jc w:val="both"/>
        <w:rPr>
          <w:rFonts w:ascii="Arial" w:hAnsi="Arial" w:cs="Arial"/>
          <w:sz w:val="24"/>
          <w:szCs w:val="24"/>
        </w:rPr>
      </w:pPr>
      <w:r w:rsidRPr="008643EA">
        <w:rPr>
          <w:rFonts w:ascii="Arial" w:hAnsi="Arial" w:cs="Arial"/>
          <w:sz w:val="24"/>
          <w:szCs w:val="24"/>
        </w:rPr>
        <w:t xml:space="preserve"> </w:t>
      </w:r>
      <w:r>
        <w:rPr>
          <w:rFonts w:ascii="Arial" w:hAnsi="Arial" w:cs="Arial"/>
          <w:sz w:val="24"/>
          <w:szCs w:val="24"/>
        </w:rPr>
        <w:tab/>
      </w:r>
    </w:p>
    <w:p w:rsidR="00AE373C" w:rsidRDefault="00AE373C" w:rsidP="00AE373C">
      <w:pPr>
        <w:jc w:val="both"/>
        <w:rPr>
          <w:rFonts w:ascii="Arial" w:hAnsi="Arial" w:cs="Arial"/>
          <w:sz w:val="24"/>
          <w:szCs w:val="24"/>
        </w:rPr>
      </w:pPr>
      <w:r>
        <w:rPr>
          <w:rFonts w:ascii="Arial" w:hAnsi="Arial" w:cs="Arial"/>
          <w:sz w:val="24"/>
          <w:szCs w:val="24"/>
        </w:rPr>
        <w:tab/>
        <w:t xml:space="preserve">Um exemplo de caso homogêneo pode ser o caso de venda de casa, onde na base de casos de casas tem os mesmos atributos que são suficientes para descrever uma casa. Então, um corretor, que tenha acesso a essa base de casos, pode assumir que já tenha todas as informações para realizar a transação. Embora, se o corretor ainda não tiver esta propriedade na base de casos, ele pode facilmente criar um registro nessa base de casos. </w:t>
      </w:r>
    </w:p>
    <w:p w:rsidR="00AE373C" w:rsidRDefault="00AE373C" w:rsidP="00AE373C">
      <w:pPr>
        <w:jc w:val="both"/>
        <w:rPr>
          <w:rFonts w:ascii="Arial" w:hAnsi="Arial" w:cs="Arial"/>
          <w:sz w:val="24"/>
          <w:szCs w:val="24"/>
        </w:rPr>
      </w:pPr>
      <w:r>
        <w:rPr>
          <w:rFonts w:ascii="Arial" w:hAnsi="Arial" w:cs="Arial"/>
          <w:sz w:val="24"/>
          <w:szCs w:val="24"/>
        </w:rPr>
        <w:tab/>
        <w:t>Um exemplo de base de casos heterogênea poderia ser uma base de casos de diagnósticos de pacientes. Registros de pacientes contêm um lote de informações em comum, tais como idade, tipo sanguíneo, pressão sanguínea, mas também muitas informações que são únicas para cada paciente, por exemplo, histórico médico, tratamento, e prognósticos.</w:t>
      </w:r>
    </w:p>
    <w:p w:rsidR="00AE373C" w:rsidRDefault="00AE373C" w:rsidP="00AE373C">
      <w:pPr>
        <w:jc w:val="both"/>
        <w:rPr>
          <w:rFonts w:ascii="Arial" w:hAnsi="Arial" w:cs="Arial"/>
          <w:sz w:val="24"/>
          <w:szCs w:val="24"/>
        </w:rPr>
      </w:pPr>
      <w:r>
        <w:rPr>
          <w:rFonts w:ascii="Arial" w:hAnsi="Arial" w:cs="Arial"/>
          <w:sz w:val="24"/>
          <w:szCs w:val="24"/>
        </w:rPr>
        <w:tab/>
        <w:t>Quando desenvolve-se uma base de casos heterogênea, os desenvolvedores nunca pode assegurar que ele tenha um conjunto completo de características (Watson, 2003). Por exemplo, uma base de dados de diagnósticos de pacientes, os desenvolvedores poderia não listar todas as possíveis condições médicas, sintomas, e testes que uma pessoa poderia ter.</w:t>
      </w:r>
    </w:p>
    <w:p w:rsidR="00AE373C" w:rsidRDefault="00AE373C" w:rsidP="00AE373C">
      <w:pPr>
        <w:jc w:val="both"/>
        <w:rPr>
          <w:rFonts w:ascii="Arial" w:hAnsi="Arial" w:cs="Arial"/>
          <w:sz w:val="24"/>
          <w:szCs w:val="24"/>
        </w:rPr>
      </w:pPr>
    </w:p>
    <w:p w:rsidR="00AE373C" w:rsidRDefault="00AE373C" w:rsidP="00AE373C">
      <w:pPr>
        <w:jc w:val="both"/>
        <w:rPr>
          <w:rFonts w:ascii="Arial" w:hAnsi="Arial" w:cs="Arial"/>
          <w:sz w:val="24"/>
          <w:szCs w:val="24"/>
        </w:rPr>
      </w:pPr>
      <w:r w:rsidRPr="00C769CF">
        <w:rPr>
          <w:rFonts w:ascii="Arial" w:hAnsi="Arial" w:cs="Arial"/>
          <w:noProof/>
          <w:sz w:val="24"/>
          <w:szCs w:val="24"/>
          <w:lang w:eastAsia="pt-BR"/>
        </w:rPr>
        <mc:AlternateContent>
          <mc:Choice Requires="wps">
            <w:drawing>
              <wp:anchor distT="45720" distB="45720" distL="114300" distR="114300" simplePos="0" relativeHeight="251708416" behindDoc="0" locked="0" layoutInCell="1" allowOverlap="1" wp14:anchorId="10A71FC4" wp14:editId="767A560D">
                <wp:simplePos x="0" y="0"/>
                <wp:positionH relativeFrom="margin">
                  <wp:posOffset>558165</wp:posOffset>
                </wp:positionH>
                <wp:positionV relativeFrom="paragraph">
                  <wp:posOffset>16510</wp:posOffset>
                </wp:positionV>
                <wp:extent cx="4210050" cy="3200400"/>
                <wp:effectExtent l="0" t="0" r="0" b="0"/>
                <wp:wrapSquare wrapText="bothSides"/>
                <wp:docPr id="24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0050" cy="3200400"/>
                        </a:xfrm>
                        <a:prstGeom prst="rect">
                          <a:avLst/>
                        </a:prstGeom>
                        <a:solidFill>
                          <a:srgbClr val="FFFFFF"/>
                        </a:solidFill>
                        <a:ln w="9525">
                          <a:noFill/>
                          <a:miter lim="800000"/>
                          <a:headEnd/>
                          <a:tailEnd/>
                        </a:ln>
                      </wps:spPr>
                      <wps:txbx>
                        <w:txbxContent>
                          <w:p w:rsidR="008E3CA1" w:rsidRDefault="008E3CA1" w:rsidP="00AE373C">
                            <w:pPr>
                              <w:jc w:val="center"/>
                            </w:pPr>
                            <w:r>
                              <w:rPr>
                                <w:noProof/>
                                <w:lang w:eastAsia="pt-BR"/>
                              </w:rPr>
                              <w:drawing>
                                <wp:inline distT="0" distB="0" distL="0" distR="0" wp14:anchorId="01495657" wp14:editId="758201AC">
                                  <wp:extent cx="3600450" cy="3105150"/>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00450" cy="310515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A71FC4" id="_x0000_s1069" type="#_x0000_t202" style="position:absolute;left:0;text-align:left;margin-left:43.95pt;margin-top:1.3pt;width:331.5pt;height:252pt;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" stroked="f">
                <v:textbox>
                  <w:txbxContent>
                    <w:p w:rsidR="008E3CA1" w:rsidRDefault="008E3CA1" w:rsidP="00AE373C">
                      <w:pPr>
                        <w:jc w:val="center"/>
                      </w:pPr>
                      <w:r>
                        <w:rPr>
                          <w:noProof/>
                          <w:lang w:eastAsia="pt-BR"/>
                        </w:rPr>
                        <w:drawing>
                          <wp:inline distT="0" distB="0" distL="0" distR="0" wp14:anchorId="01495657" wp14:editId="758201AC">
                            <wp:extent cx="3600450" cy="3105150"/>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00450" cy="3105150"/>
                                    </a:xfrm>
                                    <a:prstGeom prst="rect">
                                      <a:avLst/>
                                    </a:prstGeom>
                                  </pic:spPr>
                                </pic:pic>
                              </a:graphicData>
                            </a:graphic>
                          </wp:inline>
                        </w:drawing>
                      </w:r>
                    </w:p>
                  </w:txbxContent>
                </v:textbox>
                <w10:wrap type="square" anchorx="margin"/>
              </v:shape>
            </w:pict>
          </mc:Fallback>
        </mc:AlternateContent>
      </w:r>
    </w:p>
    <w:p w:rsidR="00AE373C" w:rsidRDefault="00AE373C" w:rsidP="00AE373C">
      <w:pPr>
        <w:jc w:val="both"/>
        <w:rPr>
          <w:rFonts w:ascii="Arial" w:hAnsi="Arial" w:cs="Arial"/>
          <w:sz w:val="24"/>
          <w:szCs w:val="24"/>
        </w:rPr>
      </w:pPr>
    </w:p>
    <w:p w:rsidR="00AE373C" w:rsidRDefault="00AE373C" w:rsidP="00AE373C">
      <w:pPr>
        <w:jc w:val="both"/>
        <w:rPr>
          <w:rFonts w:ascii="Arial" w:hAnsi="Arial" w:cs="Arial"/>
          <w:sz w:val="24"/>
          <w:szCs w:val="24"/>
        </w:rPr>
      </w:pPr>
    </w:p>
    <w:p w:rsidR="00AE373C" w:rsidRDefault="00AE373C" w:rsidP="00AE373C">
      <w:pPr>
        <w:jc w:val="both"/>
        <w:rPr>
          <w:rFonts w:ascii="Arial" w:hAnsi="Arial" w:cs="Arial"/>
          <w:sz w:val="24"/>
          <w:szCs w:val="24"/>
        </w:rPr>
      </w:pPr>
    </w:p>
    <w:p w:rsidR="00AE373C" w:rsidRDefault="00AE373C" w:rsidP="00AE373C">
      <w:pPr>
        <w:jc w:val="both"/>
        <w:rPr>
          <w:rFonts w:ascii="Arial" w:hAnsi="Arial" w:cs="Arial"/>
          <w:sz w:val="24"/>
          <w:szCs w:val="24"/>
        </w:rPr>
      </w:pPr>
    </w:p>
    <w:p w:rsidR="00AE373C" w:rsidRDefault="00AE373C" w:rsidP="00AE373C">
      <w:pPr>
        <w:jc w:val="both"/>
        <w:rPr>
          <w:rFonts w:ascii="Arial" w:hAnsi="Arial" w:cs="Arial"/>
          <w:sz w:val="24"/>
          <w:szCs w:val="24"/>
        </w:rPr>
      </w:pPr>
    </w:p>
    <w:p w:rsidR="00AE373C" w:rsidRDefault="00AE373C" w:rsidP="00AE373C">
      <w:pPr>
        <w:jc w:val="both"/>
        <w:rPr>
          <w:rFonts w:ascii="Arial" w:hAnsi="Arial" w:cs="Arial"/>
          <w:sz w:val="24"/>
          <w:szCs w:val="24"/>
        </w:rPr>
      </w:pPr>
    </w:p>
    <w:p w:rsidR="00AE373C" w:rsidRDefault="00AE373C" w:rsidP="00AE373C">
      <w:pPr>
        <w:jc w:val="both"/>
        <w:rPr>
          <w:rFonts w:ascii="Arial" w:hAnsi="Arial" w:cs="Arial"/>
          <w:sz w:val="24"/>
          <w:szCs w:val="24"/>
        </w:rPr>
      </w:pPr>
    </w:p>
    <w:p w:rsidR="00AE373C" w:rsidRDefault="00AE373C" w:rsidP="00AE373C">
      <w:pPr>
        <w:jc w:val="both"/>
        <w:rPr>
          <w:rFonts w:ascii="Arial" w:hAnsi="Arial" w:cs="Arial"/>
          <w:sz w:val="24"/>
          <w:szCs w:val="24"/>
        </w:rPr>
      </w:pPr>
    </w:p>
    <w:p w:rsidR="00AE373C" w:rsidRDefault="00AE373C" w:rsidP="00AE373C">
      <w:pPr>
        <w:jc w:val="both"/>
        <w:rPr>
          <w:rFonts w:ascii="Arial" w:hAnsi="Arial" w:cs="Arial"/>
          <w:sz w:val="24"/>
          <w:szCs w:val="24"/>
        </w:rPr>
      </w:pPr>
    </w:p>
    <w:p w:rsidR="00AE373C" w:rsidRDefault="00AE373C" w:rsidP="00AE373C">
      <w:pPr>
        <w:jc w:val="both"/>
        <w:rPr>
          <w:rFonts w:ascii="Arial" w:hAnsi="Arial" w:cs="Arial"/>
          <w:sz w:val="24"/>
          <w:szCs w:val="24"/>
        </w:rPr>
      </w:pPr>
    </w:p>
    <w:p w:rsidR="007E7146" w:rsidRDefault="007E7146" w:rsidP="007E7146">
      <w:pPr>
        <w:jc w:val="both"/>
        <w:rPr>
          <w:rFonts w:ascii="Arial" w:hAnsi="Arial" w:cs="Arial"/>
          <w:sz w:val="24"/>
          <w:szCs w:val="24"/>
        </w:rPr>
      </w:pPr>
      <w:r w:rsidRPr="00C769CF">
        <w:rPr>
          <w:rFonts w:ascii="Arial" w:hAnsi="Arial" w:cs="Arial"/>
          <w:b/>
          <w:sz w:val="24"/>
          <w:szCs w:val="24"/>
        </w:rPr>
        <w:lastRenderedPageBreak/>
        <w:t>Figura 5.5 Os espaços de problema e de solução</w:t>
      </w:r>
      <w:r>
        <w:rPr>
          <w:rFonts w:ascii="Arial" w:hAnsi="Arial" w:cs="Arial"/>
          <w:sz w:val="24"/>
          <w:szCs w:val="24"/>
        </w:rPr>
        <w:t xml:space="preserve">. </w:t>
      </w:r>
      <w:r w:rsidRPr="00A1382B">
        <w:rPr>
          <w:rFonts w:ascii="Arial" w:hAnsi="Arial" w:cs="Arial"/>
          <w:b/>
          <w:sz w:val="24"/>
          <w:szCs w:val="24"/>
          <w:lang w:val="en-US"/>
        </w:rPr>
        <w:t>Fonte</w:t>
      </w:r>
      <w:r w:rsidRPr="00A1382B">
        <w:rPr>
          <w:rFonts w:ascii="Arial" w:hAnsi="Arial" w:cs="Arial"/>
          <w:sz w:val="24"/>
          <w:szCs w:val="24"/>
          <w:lang w:val="en-US"/>
        </w:rPr>
        <w:t>: Appling Knowledge Management: Techniques for Building Corporate Memories (Watson, 2003).</w:t>
      </w:r>
      <w:r>
        <w:rPr>
          <w:rFonts w:ascii="Arial" w:hAnsi="Arial" w:cs="Arial"/>
          <w:sz w:val="24"/>
          <w:szCs w:val="24"/>
        </w:rPr>
        <w:t xml:space="preserve"> </w:t>
      </w:r>
    </w:p>
    <w:p w:rsidR="00AE373C" w:rsidRDefault="00AE373C" w:rsidP="00AE373C">
      <w:pPr>
        <w:jc w:val="both"/>
        <w:rPr>
          <w:rFonts w:ascii="Arial" w:hAnsi="Arial" w:cs="Arial"/>
          <w:sz w:val="24"/>
          <w:szCs w:val="24"/>
        </w:rPr>
      </w:pPr>
    </w:p>
    <w:p w:rsidR="00AE373C" w:rsidRDefault="00AE373C" w:rsidP="00AE373C">
      <w:pPr>
        <w:jc w:val="both"/>
        <w:rPr>
          <w:rFonts w:ascii="Arial" w:hAnsi="Arial" w:cs="Arial"/>
          <w:sz w:val="24"/>
          <w:szCs w:val="24"/>
        </w:rPr>
      </w:pPr>
      <w:r>
        <w:rPr>
          <w:rFonts w:ascii="Arial" w:hAnsi="Arial" w:cs="Arial"/>
          <w:sz w:val="24"/>
          <w:szCs w:val="24"/>
        </w:rPr>
        <w:tab/>
        <w:t xml:space="preserve">Dentro de um </w:t>
      </w:r>
      <w:r w:rsidRPr="003F448C">
        <w:rPr>
          <w:rFonts w:ascii="Arial" w:hAnsi="Arial" w:cs="Arial"/>
          <w:b/>
          <w:sz w:val="24"/>
          <w:szCs w:val="24"/>
        </w:rPr>
        <w:t>Caso</w:t>
      </w:r>
      <w:r>
        <w:rPr>
          <w:rFonts w:ascii="Arial" w:hAnsi="Arial" w:cs="Arial"/>
          <w:b/>
          <w:sz w:val="24"/>
          <w:szCs w:val="24"/>
        </w:rPr>
        <w:t xml:space="preserve"> </w:t>
      </w:r>
      <w:r>
        <w:rPr>
          <w:rFonts w:ascii="Arial" w:hAnsi="Arial" w:cs="Arial"/>
          <w:sz w:val="24"/>
          <w:szCs w:val="24"/>
        </w:rPr>
        <w:t>pode-se armazenar muitos tipos de dados, tais como nomes, identificação de produto, valores como custo, temperatura, e notas textuais. Algumas ferramentas de CBR também suportam dados com características de multimídia, tais com imagens, sons e vídeo (Watson, 1999, 2003).</w:t>
      </w:r>
    </w:p>
    <w:p w:rsidR="00AE373C" w:rsidRDefault="00AE373C" w:rsidP="00AE373C">
      <w:pPr>
        <w:jc w:val="both"/>
        <w:rPr>
          <w:rFonts w:ascii="Arial" w:hAnsi="Arial" w:cs="Arial"/>
          <w:sz w:val="24"/>
          <w:szCs w:val="24"/>
        </w:rPr>
      </w:pPr>
      <w:r>
        <w:rPr>
          <w:rFonts w:ascii="Arial" w:hAnsi="Arial" w:cs="Arial"/>
          <w:sz w:val="24"/>
          <w:szCs w:val="24"/>
        </w:rPr>
        <w:tab/>
        <w:t xml:space="preserve">Não há um consenso por parte da comunidade de CBR, que informações exatamente, poderia ser um Caso. Embora, duas medidas pragmáticas poderia ser tomadas para se decidir o que poderia ser representada em Casos: a funcionalidade da informação e a facilidade de aquisição da informação (Watson, 1999).  </w:t>
      </w:r>
    </w:p>
    <w:p w:rsidR="00AE373C" w:rsidRPr="003F448C" w:rsidRDefault="00AE373C" w:rsidP="00AE373C">
      <w:pPr>
        <w:jc w:val="both"/>
        <w:rPr>
          <w:rFonts w:ascii="Arial" w:hAnsi="Arial" w:cs="Arial"/>
          <w:sz w:val="24"/>
          <w:szCs w:val="24"/>
        </w:rPr>
      </w:pPr>
      <w:r>
        <w:rPr>
          <w:rFonts w:ascii="Arial" w:hAnsi="Arial" w:cs="Arial"/>
          <w:sz w:val="24"/>
          <w:szCs w:val="24"/>
        </w:rPr>
        <w:tab/>
      </w:r>
    </w:p>
    <w:p w:rsidR="00AE373C" w:rsidRPr="00E925B5" w:rsidRDefault="00AE373C" w:rsidP="00AE373C">
      <w:pPr>
        <w:jc w:val="both"/>
        <w:rPr>
          <w:rFonts w:ascii="Arial" w:hAnsi="Arial" w:cs="Arial"/>
          <w:b/>
          <w:sz w:val="24"/>
          <w:szCs w:val="24"/>
        </w:rPr>
      </w:pPr>
      <w:r>
        <w:rPr>
          <w:rFonts w:ascii="Arial" w:hAnsi="Arial" w:cs="Arial"/>
          <w:b/>
          <w:sz w:val="24"/>
          <w:szCs w:val="24"/>
        </w:rPr>
        <w:t xml:space="preserve">5.3.3 </w:t>
      </w:r>
      <w:r w:rsidRPr="00E925B5">
        <w:rPr>
          <w:rFonts w:ascii="Arial" w:hAnsi="Arial" w:cs="Arial"/>
          <w:b/>
          <w:sz w:val="24"/>
          <w:szCs w:val="24"/>
        </w:rPr>
        <w:t>Indexação</w:t>
      </w:r>
    </w:p>
    <w:p w:rsidR="00AE373C" w:rsidRDefault="00AE373C" w:rsidP="00AE373C">
      <w:pPr>
        <w:jc w:val="both"/>
        <w:rPr>
          <w:rFonts w:ascii="Arial" w:hAnsi="Arial" w:cs="Arial"/>
          <w:sz w:val="24"/>
          <w:szCs w:val="24"/>
        </w:rPr>
      </w:pPr>
      <w:r>
        <w:rPr>
          <w:rFonts w:ascii="Arial" w:hAnsi="Arial" w:cs="Arial"/>
          <w:sz w:val="24"/>
          <w:szCs w:val="24"/>
        </w:rPr>
        <w:tab/>
        <w:t>Muitos sistemas de Banco de Dados utilizam-se de índices para agilizar a recuperação de dados. Um índice é computacionalmente, uma estrutura de dados que pode ser realizada em memória, tornando a localização da informação, muito rápida, sem ter que fazer a busca do(s) registro(s) no disco. O CBR também faz uso de índice para agilizar a recuperação de Casos. A informação dentro de um Caso, é de dois tipos (Watson, 1999):</w:t>
      </w:r>
    </w:p>
    <w:p w:rsidR="00AE373C" w:rsidRDefault="00AE373C" w:rsidP="008171D4">
      <w:pPr>
        <w:pStyle w:val="PargrafodaLista"/>
        <w:numPr>
          <w:ilvl w:val="0"/>
          <w:numId w:val="58"/>
        </w:numPr>
        <w:jc w:val="both"/>
        <w:rPr>
          <w:rFonts w:ascii="Arial" w:hAnsi="Arial" w:cs="Arial"/>
          <w:sz w:val="24"/>
          <w:szCs w:val="24"/>
        </w:rPr>
      </w:pPr>
      <w:r>
        <w:rPr>
          <w:rFonts w:ascii="Arial" w:hAnsi="Arial" w:cs="Arial"/>
          <w:sz w:val="24"/>
          <w:szCs w:val="24"/>
        </w:rPr>
        <w:t>Informação Indexadas, que á usada para recuperar um Caso.</w:t>
      </w:r>
    </w:p>
    <w:p w:rsidR="00AE373C" w:rsidRDefault="00AE373C" w:rsidP="008171D4">
      <w:pPr>
        <w:pStyle w:val="PargrafodaLista"/>
        <w:numPr>
          <w:ilvl w:val="0"/>
          <w:numId w:val="58"/>
        </w:numPr>
        <w:jc w:val="both"/>
        <w:rPr>
          <w:rFonts w:ascii="Arial" w:hAnsi="Arial" w:cs="Arial"/>
          <w:sz w:val="24"/>
          <w:szCs w:val="24"/>
        </w:rPr>
      </w:pPr>
      <w:r>
        <w:rPr>
          <w:rFonts w:ascii="Arial" w:hAnsi="Arial" w:cs="Arial"/>
          <w:sz w:val="24"/>
          <w:szCs w:val="24"/>
        </w:rPr>
        <w:t>Informação não indexada, que fornecem informações contextuais para o usuário, mas que não são usadas diretamente para recuperação de Caso.</w:t>
      </w:r>
    </w:p>
    <w:p w:rsidR="00AE373C" w:rsidRDefault="00AE373C" w:rsidP="00AE373C">
      <w:pPr>
        <w:jc w:val="both"/>
        <w:rPr>
          <w:rFonts w:ascii="Arial" w:hAnsi="Arial" w:cs="Arial"/>
          <w:sz w:val="24"/>
          <w:szCs w:val="24"/>
        </w:rPr>
      </w:pPr>
    </w:p>
    <w:p w:rsidR="00AE373C" w:rsidRDefault="00AE373C" w:rsidP="00AE373C">
      <w:pPr>
        <w:jc w:val="both"/>
        <w:rPr>
          <w:rFonts w:ascii="Arial" w:hAnsi="Arial" w:cs="Arial"/>
          <w:sz w:val="24"/>
          <w:szCs w:val="24"/>
        </w:rPr>
      </w:pPr>
      <w:r>
        <w:rPr>
          <w:rFonts w:ascii="Arial" w:hAnsi="Arial" w:cs="Arial"/>
          <w:sz w:val="24"/>
          <w:szCs w:val="24"/>
        </w:rPr>
        <w:tab/>
        <w:t>Por exemplo, em um sistema médico, pode-se usar as informações do paciente, tais como idade, sexo, altura, e peso como características a serem indexadas, que pode ser usada para recuperação do Caso e, outras informações, tais como nome, endereço e fotografia como informações contextuais, ou seja, não indexadas, que não podem ser usadas para recuperação de Casos. A Figura 5.6 ilustra este exemplo.</w:t>
      </w:r>
    </w:p>
    <w:p w:rsidR="00AE373C" w:rsidRDefault="00AE373C" w:rsidP="00AE373C">
      <w:pPr>
        <w:jc w:val="both"/>
        <w:rPr>
          <w:rFonts w:ascii="Arial" w:hAnsi="Arial" w:cs="Arial"/>
          <w:sz w:val="24"/>
          <w:szCs w:val="24"/>
        </w:rPr>
      </w:pPr>
    </w:p>
    <w:p w:rsidR="00AE373C" w:rsidRDefault="00AE373C" w:rsidP="00AE373C">
      <w:pPr>
        <w:jc w:val="both"/>
        <w:rPr>
          <w:rFonts w:ascii="Arial" w:hAnsi="Arial" w:cs="Arial"/>
          <w:sz w:val="24"/>
          <w:szCs w:val="24"/>
        </w:rPr>
      </w:pPr>
      <w:r>
        <w:rPr>
          <w:rFonts w:ascii="Arial" w:hAnsi="Arial" w:cs="Arial"/>
          <w:sz w:val="24"/>
          <w:szCs w:val="24"/>
        </w:rPr>
        <w:tab/>
        <w:t>Como diretrizes, os índices devem:</w:t>
      </w:r>
    </w:p>
    <w:p w:rsidR="00AE373C" w:rsidRDefault="00AE373C" w:rsidP="008171D4">
      <w:pPr>
        <w:pStyle w:val="PargrafodaLista"/>
        <w:numPr>
          <w:ilvl w:val="0"/>
          <w:numId w:val="59"/>
        </w:numPr>
        <w:jc w:val="both"/>
        <w:rPr>
          <w:rFonts w:ascii="Arial" w:hAnsi="Arial" w:cs="Arial"/>
          <w:sz w:val="24"/>
          <w:szCs w:val="24"/>
        </w:rPr>
      </w:pPr>
      <w:r>
        <w:rPr>
          <w:rFonts w:ascii="Arial" w:hAnsi="Arial" w:cs="Arial"/>
          <w:sz w:val="24"/>
          <w:szCs w:val="24"/>
        </w:rPr>
        <w:t>Ser preditivo.</w:t>
      </w:r>
    </w:p>
    <w:p w:rsidR="00AE373C" w:rsidRDefault="00AE373C" w:rsidP="008171D4">
      <w:pPr>
        <w:pStyle w:val="PargrafodaLista"/>
        <w:numPr>
          <w:ilvl w:val="0"/>
          <w:numId w:val="59"/>
        </w:numPr>
        <w:jc w:val="both"/>
        <w:rPr>
          <w:rFonts w:ascii="Arial" w:hAnsi="Arial" w:cs="Arial"/>
          <w:sz w:val="24"/>
          <w:szCs w:val="24"/>
        </w:rPr>
      </w:pPr>
      <w:r>
        <w:rPr>
          <w:rFonts w:ascii="Arial" w:hAnsi="Arial" w:cs="Arial"/>
          <w:sz w:val="24"/>
          <w:szCs w:val="24"/>
        </w:rPr>
        <w:t>Indicar o propósito em que o Caso será usado.</w:t>
      </w:r>
    </w:p>
    <w:p w:rsidR="00AE373C" w:rsidRDefault="00AE373C" w:rsidP="008171D4">
      <w:pPr>
        <w:pStyle w:val="PargrafodaLista"/>
        <w:numPr>
          <w:ilvl w:val="0"/>
          <w:numId w:val="59"/>
        </w:numPr>
        <w:jc w:val="both"/>
        <w:rPr>
          <w:rFonts w:ascii="Arial" w:hAnsi="Arial" w:cs="Arial"/>
          <w:sz w:val="24"/>
          <w:szCs w:val="24"/>
        </w:rPr>
      </w:pPr>
      <w:r>
        <w:rPr>
          <w:rFonts w:ascii="Arial" w:hAnsi="Arial" w:cs="Arial"/>
          <w:sz w:val="24"/>
          <w:szCs w:val="24"/>
        </w:rPr>
        <w:t>Ser abstrato o suficiente para permitir ampliar a base de casos e seu uso no futuro.</w:t>
      </w:r>
    </w:p>
    <w:p w:rsidR="00AE373C" w:rsidRPr="001B7017" w:rsidRDefault="00AE373C" w:rsidP="008171D4">
      <w:pPr>
        <w:pStyle w:val="PargrafodaLista"/>
        <w:numPr>
          <w:ilvl w:val="0"/>
          <w:numId w:val="59"/>
        </w:numPr>
        <w:jc w:val="both"/>
        <w:rPr>
          <w:rFonts w:ascii="Arial" w:hAnsi="Arial" w:cs="Arial"/>
          <w:sz w:val="24"/>
          <w:szCs w:val="24"/>
        </w:rPr>
      </w:pPr>
      <w:r>
        <w:rPr>
          <w:rFonts w:ascii="Arial" w:hAnsi="Arial" w:cs="Arial"/>
          <w:sz w:val="24"/>
          <w:szCs w:val="24"/>
        </w:rPr>
        <w:t>Ser concreto o suficiente para ser reconhecido em futuras situações.</w:t>
      </w:r>
    </w:p>
    <w:p w:rsidR="00AE373C" w:rsidRDefault="007E7146" w:rsidP="00AE373C">
      <w:pPr>
        <w:jc w:val="both"/>
        <w:rPr>
          <w:rFonts w:ascii="Arial" w:hAnsi="Arial" w:cs="Arial"/>
          <w:sz w:val="24"/>
          <w:szCs w:val="24"/>
        </w:rPr>
      </w:pPr>
      <w:r>
        <w:rPr>
          <w:noProof/>
          <w:lang w:eastAsia="pt-BR"/>
        </w:rPr>
        <w:lastRenderedPageBreak/>
        <w:drawing>
          <wp:inline distT="0" distB="0" distL="0" distR="0" wp14:anchorId="7D69ABFE" wp14:editId="59F81C85">
            <wp:extent cx="4248150" cy="3562350"/>
            <wp:effectExtent l="0" t="0" r="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48150" cy="3562350"/>
                    </a:xfrm>
                    <a:prstGeom prst="rect">
                      <a:avLst/>
                    </a:prstGeom>
                  </pic:spPr>
                </pic:pic>
              </a:graphicData>
            </a:graphic>
          </wp:inline>
        </w:drawing>
      </w:r>
    </w:p>
    <w:p w:rsidR="00AE373C" w:rsidRDefault="007E7146" w:rsidP="00AE373C">
      <w:pPr>
        <w:jc w:val="both"/>
        <w:rPr>
          <w:rFonts w:ascii="Arial" w:hAnsi="Arial" w:cs="Arial"/>
          <w:sz w:val="24"/>
          <w:szCs w:val="24"/>
        </w:rPr>
      </w:pPr>
      <w:r w:rsidRPr="0072245D">
        <w:rPr>
          <w:rFonts w:ascii="Arial" w:hAnsi="Arial" w:cs="Arial"/>
          <w:b/>
          <w:sz w:val="24"/>
          <w:szCs w:val="24"/>
        </w:rPr>
        <w:t>Figura 5.6 Informações indexadas e não-indexadas</w:t>
      </w:r>
      <w:r>
        <w:rPr>
          <w:rFonts w:ascii="Arial" w:hAnsi="Arial" w:cs="Arial"/>
          <w:sz w:val="24"/>
          <w:szCs w:val="24"/>
        </w:rPr>
        <w:t xml:space="preserve">. </w:t>
      </w:r>
      <w:r w:rsidRPr="00A1382B">
        <w:rPr>
          <w:rFonts w:ascii="Arial" w:hAnsi="Arial" w:cs="Arial"/>
          <w:b/>
          <w:sz w:val="24"/>
          <w:szCs w:val="24"/>
          <w:lang w:val="en-US"/>
        </w:rPr>
        <w:t>Fonte</w:t>
      </w:r>
      <w:r>
        <w:rPr>
          <w:rFonts w:ascii="Arial" w:hAnsi="Arial" w:cs="Arial"/>
          <w:sz w:val="24"/>
          <w:szCs w:val="24"/>
          <w:lang w:val="en-US"/>
        </w:rPr>
        <w:t xml:space="preserve">: </w:t>
      </w:r>
      <w:r w:rsidRPr="00A1382B">
        <w:rPr>
          <w:rFonts w:ascii="Arial" w:hAnsi="Arial" w:cs="Arial"/>
          <w:sz w:val="24"/>
          <w:szCs w:val="24"/>
          <w:lang w:val="en-US"/>
        </w:rPr>
        <w:t>Appling Knowledge Management: Techniques for Building Corporate Memories (Watson, 2003).</w:t>
      </w:r>
    </w:p>
    <w:p w:rsidR="00AE373C" w:rsidRDefault="00AE373C" w:rsidP="00AE373C">
      <w:pPr>
        <w:jc w:val="both"/>
        <w:rPr>
          <w:rFonts w:ascii="Arial" w:hAnsi="Arial" w:cs="Arial"/>
          <w:sz w:val="24"/>
          <w:szCs w:val="24"/>
        </w:rPr>
      </w:pPr>
      <w:r>
        <w:rPr>
          <w:rFonts w:ascii="Arial" w:hAnsi="Arial" w:cs="Arial"/>
          <w:sz w:val="24"/>
          <w:szCs w:val="24"/>
        </w:rPr>
        <w:t xml:space="preserve">   </w:t>
      </w:r>
    </w:p>
    <w:p w:rsidR="00AE373C" w:rsidRDefault="00AE373C" w:rsidP="00AE373C">
      <w:pPr>
        <w:jc w:val="both"/>
        <w:rPr>
          <w:rFonts w:ascii="Arial" w:hAnsi="Arial" w:cs="Arial"/>
          <w:sz w:val="24"/>
          <w:szCs w:val="24"/>
        </w:rPr>
      </w:pPr>
      <w:r>
        <w:rPr>
          <w:rFonts w:ascii="Arial" w:hAnsi="Arial" w:cs="Arial"/>
          <w:sz w:val="24"/>
          <w:szCs w:val="24"/>
        </w:rPr>
        <w:tab/>
        <w:t xml:space="preserve">Se tomarmos como exemplo um sistema bancário. Informações dos clientes, tais como nome e telefone, são claramente não preditivas, você não decidir emprestar dinheiro a um cliente como base em seu nome e telefone. No entanto, informações tais como renda, e seus compromissos financeiros, tais como empréstimos habitacionais, pagamentos de carros, e seguro de vida, e assim por diante, são claramente preditivos. Dessa forma, informações como renda e compromissos financeiros podem ser escolhidos como índices e nome e telefone como informações contextuais (Watson, 1999). </w:t>
      </w:r>
    </w:p>
    <w:p w:rsidR="00AE373C" w:rsidRDefault="00AE373C" w:rsidP="00AE373C">
      <w:pPr>
        <w:jc w:val="both"/>
        <w:rPr>
          <w:rFonts w:ascii="Arial" w:hAnsi="Arial" w:cs="Arial"/>
          <w:sz w:val="24"/>
          <w:szCs w:val="24"/>
        </w:rPr>
      </w:pPr>
      <w:r>
        <w:rPr>
          <w:rFonts w:ascii="Arial" w:hAnsi="Arial" w:cs="Arial"/>
          <w:sz w:val="24"/>
          <w:szCs w:val="24"/>
        </w:rPr>
        <w:t xml:space="preserve"> </w:t>
      </w:r>
      <w:r>
        <w:rPr>
          <w:rFonts w:ascii="Arial" w:hAnsi="Arial" w:cs="Arial"/>
          <w:sz w:val="24"/>
          <w:szCs w:val="24"/>
        </w:rPr>
        <w:tab/>
        <w:t>A escolha do índice, tanto pode ser manual com automatizada. Escolher um índice manualmente, envolve decidir o propósito do Caso em respeito ao objetivo do sistema e decidir em que circunstancias o Caso vai ser útil (Watson, 1999).</w:t>
      </w:r>
    </w:p>
    <w:p w:rsidR="00AE373C" w:rsidRDefault="00AE373C" w:rsidP="00AE373C">
      <w:pPr>
        <w:jc w:val="both"/>
        <w:rPr>
          <w:rFonts w:ascii="Arial" w:hAnsi="Arial" w:cs="Arial"/>
          <w:sz w:val="24"/>
          <w:szCs w:val="24"/>
        </w:rPr>
      </w:pPr>
      <w:r>
        <w:rPr>
          <w:rFonts w:ascii="Arial" w:hAnsi="Arial" w:cs="Arial"/>
          <w:sz w:val="24"/>
          <w:szCs w:val="24"/>
        </w:rPr>
        <w:tab/>
        <w:t>Existem um número crescente de métodos de indexação automática na literatura, incluindo: MEDIATOR, CHEF e CYRUS, etc.</w:t>
      </w:r>
    </w:p>
    <w:p w:rsidR="00AE373C" w:rsidRDefault="00AE373C" w:rsidP="00AE373C">
      <w:pPr>
        <w:jc w:val="both"/>
        <w:rPr>
          <w:rFonts w:ascii="Arial" w:hAnsi="Arial" w:cs="Arial"/>
          <w:sz w:val="24"/>
          <w:szCs w:val="24"/>
        </w:rPr>
      </w:pPr>
      <w:r>
        <w:rPr>
          <w:rFonts w:ascii="Arial" w:hAnsi="Arial" w:cs="Arial"/>
          <w:sz w:val="24"/>
          <w:szCs w:val="24"/>
        </w:rPr>
        <w:tab/>
        <w:t>Várias ferramentas de CBR presentes no mercado suportam a identificação de índices de casos automaticamente, para aplicações práticas, índices pode ser escolhido automaticamente, manualmente ou ambas técnicas (Watson, 1999, 2003).</w:t>
      </w:r>
    </w:p>
    <w:p w:rsidR="00AE373C" w:rsidRDefault="00AE373C" w:rsidP="00AE373C">
      <w:pPr>
        <w:jc w:val="both"/>
        <w:rPr>
          <w:rFonts w:ascii="Arial" w:hAnsi="Arial" w:cs="Arial"/>
          <w:sz w:val="24"/>
          <w:szCs w:val="24"/>
        </w:rPr>
      </w:pPr>
    </w:p>
    <w:p w:rsidR="00AE373C" w:rsidRDefault="00AE373C" w:rsidP="00AE373C">
      <w:pPr>
        <w:jc w:val="both"/>
        <w:rPr>
          <w:rFonts w:ascii="Arial" w:hAnsi="Arial" w:cs="Arial"/>
          <w:b/>
          <w:sz w:val="24"/>
          <w:szCs w:val="24"/>
        </w:rPr>
      </w:pPr>
      <w:r>
        <w:rPr>
          <w:rFonts w:ascii="Arial" w:hAnsi="Arial" w:cs="Arial"/>
          <w:b/>
          <w:sz w:val="24"/>
          <w:szCs w:val="24"/>
        </w:rPr>
        <w:lastRenderedPageBreak/>
        <w:t>5.3.4 Aquisição (Storage)</w:t>
      </w:r>
    </w:p>
    <w:p w:rsidR="00AE373C" w:rsidRDefault="00AE373C" w:rsidP="00AE373C">
      <w:pPr>
        <w:jc w:val="both"/>
        <w:rPr>
          <w:rFonts w:ascii="Arial" w:hAnsi="Arial" w:cs="Arial"/>
          <w:sz w:val="24"/>
          <w:szCs w:val="24"/>
        </w:rPr>
      </w:pPr>
      <w:r>
        <w:rPr>
          <w:rFonts w:ascii="Arial" w:hAnsi="Arial" w:cs="Arial"/>
          <w:sz w:val="24"/>
          <w:szCs w:val="24"/>
        </w:rPr>
        <w:tab/>
        <w:t>A representação do Caso é um importante aspecto no projeto de sistemas CBR, no que se refere a visão conceitual do que é representado no Caso e levando-se em conta os índices que caracterizam os casos. A base de Casos poderia ser organizada em uma estrutura gerenciável que suporte pesquisas e métodos de recuperação eficientes. Deve-se ser encontrado um equilíbrio entre os métodos de armazenamento que preserve a riqueza de casos e seus índices e métodos que simplifique o acesso e recuperação de casos relevantes (Watson, 1999). Este métodos são usualmente chamados de modelos de memória de casos (</w:t>
      </w:r>
      <w:r w:rsidRPr="00E4118E">
        <w:rPr>
          <w:rFonts w:ascii="Arial" w:hAnsi="Arial" w:cs="Arial"/>
          <w:i/>
          <w:sz w:val="24"/>
          <w:szCs w:val="24"/>
        </w:rPr>
        <w:t>case-memory models</w:t>
      </w:r>
      <w:r>
        <w:rPr>
          <w:rFonts w:ascii="Arial" w:hAnsi="Arial" w:cs="Arial"/>
          <w:sz w:val="24"/>
          <w:szCs w:val="24"/>
        </w:rPr>
        <w:t>). Os dois modelos de memória de casos mais influentes na academia são o modelo de memória dinâmica de Schank e Kolodner, e o modelo categoria exemplares de Porter e Bareiss. Estas técnicas ainda são bastantes utilizadas pela comunidade de Ciência Cognitiva, mas nenhuma ferramenta comercial de CBR usam essas técnicas. Ao invés disso, muitas base de casos utilizam estruturas simples de arquivos planos (flat files), ou estruturas de bancos de dados relacionais e, usa índices para se referir aos casos (Watson, 1999).</w:t>
      </w:r>
    </w:p>
    <w:p w:rsidR="00AE373C" w:rsidRDefault="00AE373C" w:rsidP="00AE373C">
      <w:pPr>
        <w:jc w:val="both"/>
        <w:rPr>
          <w:rFonts w:ascii="Arial" w:hAnsi="Arial" w:cs="Arial"/>
          <w:sz w:val="24"/>
          <w:szCs w:val="24"/>
        </w:rPr>
      </w:pPr>
    </w:p>
    <w:p w:rsidR="00AE373C" w:rsidRPr="003F3375" w:rsidRDefault="00AE373C" w:rsidP="00AE373C">
      <w:pPr>
        <w:jc w:val="both"/>
        <w:rPr>
          <w:rFonts w:ascii="Arial" w:hAnsi="Arial" w:cs="Arial"/>
          <w:b/>
          <w:sz w:val="24"/>
          <w:szCs w:val="24"/>
        </w:rPr>
      </w:pPr>
      <w:r w:rsidRPr="003F3375">
        <w:rPr>
          <w:rFonts w:ascii="Arial" w:hAnsi="Arial" w:cs="Arial"/>
          <w:b/>
          <w:sz w:val="24"/>
          <w:szCs w:val="24"/>
        </w:rPr>
        <w:t>5.3.4.1 Modelos de Memória Dinâmica</w:t>
      </w:r>
    </w:p>
    <w:p w:rsidR="00AE373C" w:rsidRDefault="00AE373C" w:rsidP="00AE373C">
      <w:pPr>
        <w:jc w:val="both"/>
        <w:rPr>
          <w:rFonts w:ascii="Arial" w:hAnsi="Arial" w:cs="Arial"/>
          <w:sz w:val="24"/>
          <w:szCs w:val="24"/>
        </w:rPr>
      </w:pPr>
      <w:r>
        <w:rPr>
          <w:rFonts w:ascii="Arial" w:hAnsi="Arial" w:cs="Arial"/>
          <w:sz w:val="24"/>
          <w:szCs w:val="24"/>
        </w:rPr>
        <w:tab/>
        <w:t>O modelo de memória dinâmica é composto principalmente de pacotes de organização de memória (</w:t>
      </w:r>
      <w:r w:rsidRPr="003F3375">
        <w:rPr>
          <w:rFonts w:ascii="Arial" w:hAnsi="Arial" w:cs="Arial"/>
          <w:b/>
          <w:sz w:val="24"/>
          <w:szCs w:val="24"/>
        </w:rPr>
        <w:t>MOP</w:t>
      </w:r>
      <w:r>
        <w:rPr>
          <w:rFonts w:ascii="Arial" w:hAnsi="Arial" w:cs="Arial"/>
          <w:sz w:val="24"/>
          <w:szCs w:val="24"/>
        </w:rPr>
        <w:t>s), que são frames que compõem uma unidade básica da memória dinâmica.  Eles representam conhecimento sobre classes de eventos de duas maneiras:</w:t>
      </w:r>
    </w:p>
    <w:p w:rsidR="00AE373C" w:rsidRDefault="00AE373C" w:rsidP="008171D4">
      <w:pPr>
        <w:pStyle w:val="PargrafodaLista"/>
        <w:numPr>
          <w:ilvl w:val="0"/>
          <w:numId w:val="60"/>
        </w:numPr>
        <w:jc w:val="both"/>
        <w:rPr>
          <w:rFonts w:ascii="Arial" w:hAnsi="Arial" w:cs="Arial"/>
          <w:sz w:val="24"/>
          <w:szCs w:val="24"/>
        </w:rPr>
      </w:pPr>
      <w:r>
        <w:rPr>
          <w:rFonts w:ascii="Arial" w:hAnsi="Arial" w:cs="Arial"/>
          <w:sz w:val="24"/>
          <w:szCs w:val="24"/>
        </w:rPr>
        <w:t>Instâncias, que representam casos, eventos ou objetos.</w:t>
      </w:r>
    </w:p>
    <w:p w:rsidR="00AE373C" w:rsidRPr="003F3375" w:rsidRDefault="00AE373C" w:rsidP="008171D4">
      <w:pPr>
        <w:pStyle w:val="PargrafodaLista"/>
        <w:numPr>
          <w:ilvl w:val="0"/>
          <w:numId w:val="60"/>
        </w:numPr>
        <w:jc w:val="both"/>
        <w:rPr>
          <w:rFonts w:ascii="Arial" w:hAnsi="Arial" w:cs="Arial"/>
          <w:sz w:val="24"/>
          <w:szCs w:val="24"/>
        </w:rPr>
      </w:pPr>
      <w:r>
        <w:rPr>
          <w:rFonts w:ascii="Arial" w:hAnsi="Arial" w:cs="Arial"/>
          <w:sz w:val="24"/>
          <w:szCs w:val="24"/>
        </w:rPr>
        <w:t>Abstrações, que representam versões generalizadas de instâncias ou de outras abstrações.</w:t>
      </w:r>
    </w:p>
    <w:p w:rsidR="00AE373C" w:rsidRDefault="00AE373C" w:rsidP="00AE373C">
      <w:pPr>
        <w:jc w:val="both"/>
        <w:rPr>
          <w:rFonts w:ascii="Arial" w:hAnsi="Arial" w:cs="Arial"/>
          <w:sz w:val="24"/>
          <w:szCs w:val="24"/>
        </w:rPr>
      </w:pPr>
      <w:r>
        <w:rPr>
          <w:rFonts w:ascii="Arial" w:hAnsi="Arial" w:cs="Arial"/>
          <w:sz w:val="24"/>
          <w:szCs w:val="24"/>
        </w:rPr>
        <w:t xml:space="preserve"> </w:t>
      </w:r>
      <w:r>
        <w:rPr>
          <w:rFonts w:ascii="Arial" w:hAnsi="Arial" w:cs="Arial"/>
          <w:sz w:val="24"/>
          <w:szCs w:val="24"/>
        </w:rPr>
        <w:tab/>
        <w:t>O desenvolvimento da teoria mais geral de Schank levou aos pacotes de organização de memória episódicos (</w:t>
      </w:r>
      <w:r w:rsidRPr="00807BEC">
        <w:rPr>
          <w:rFonts w:ascii="Arial" w:hAnsi="Arial" w:cs="Arial"/>
          <w:b/>
          <w:sz w:val="24"/>
          <w:szCs w:val="24"/>
        </w:rPr>
        <w:t>E-MOP</w:t>
      </w:r>
      <w:r>
        <w:rPr>
          <w:rFonts w:ascii="Arial" w:hAnsi="Arial" w:cs="Arial"/>
          <w:sz w:val="24"/>
          <w:szCs w:val="24"/>
        </w:rPr>
        <w:t xml:space="preserve">s), implementados no sistema </w:t>
      </w:r>
      <w:r w:rsidRPr="00807BEC">
        <w:rPr>
          <w:rFonts w:ascii="Arial" w:hAnsi="Arial" w:cs="Arial"/>
          <w:b/>
          <w:sz w:val="24"/>
          <w:szCs w:val="24"/>
        </w:rPr>
        <w:t>CYRUS</w:t>
      </w:r>
      <w:r>
        <w:rPr>
          <w:rFonts w:ascii="Arial" w:hAnsi="Arial" w:cs="Arial"/>
          <w:sz w:val="24"/>
          <w:szCs w:val="24"/>
        </w:rPr>
        <w:t xml:space="preserve"> (Kolodner, 1993). A ideia básica é organizar casos específicos que partilham propriedades similares sob uma estrutura mais geral, ou seja, um </w:t>
      </w:r>
      <w:r w:rsidRPr="00807BEC">
        <w:rPr>
          <w:rFonts w:ascii="Arial" w:hAnsi="Arial" w:cs="Arial"/>
          <w:b/>
          <w:sz w:val="24"/>
          <w:szCs w:val="24"/>
        </w:rPr>
        <w:t>E-MOP</w:t>
      </w:r>
      <w:r>
        <w:rPr>
          <w:rFonts w:ascii="Arial" w:hAnsi="Arial" w:cs="Arial"/>
          <w:sz w:val="24"/>
          <w:szCs w:val="24"/>
        </w:rPr>
        <w:t xml:space="preserve">. Uma </w:t>
      </w:r>
      <w:r w:rsidRPr="00807BEC">
        <w:rPr>
          <w:rFonts w:ascii="Arial" w:hAnsi="Arial" w:cs="Arial"/>
          <w:b/>
          <w:sz w:val="24"/>
          <w:szCs w:val="24"/>
        </w:rPr>
        <w:t>E-MOP</w:t>
      </w:r>
      <w:r>
        <w:rPr>
          <w:rFonts w:ascii="Arial" w:hAnsi="Arial" w:cs="Arial"/>
          <w:sz w:val="24"/>
          <w:szCs w:val="24"/>
        </w:rPr>
        <w:t xml:space="preserve"> contém os casos, as propriedades comuns entre eles e as características que os diferenciam. </w:t>
      </w:r>
    </w:p>
    <w:p w:rsidR="00AE373C" w:rsidRDefault="00AE373C" w:rsidP="00AE373C">
      <w:pPr>
        <w:jc w:val="both"/>
        <w:rPr>
          <w:rFonts w:ascii="Arial" w:hAnsi="Arial" w:cs="Arial"/>
          <w:sz w:val="24"/>
          <w:szCs w:val="24"/>
        </w:rPr>
      </w:pPr>
    </w:p>
    <w:p w:rsidR="00AE373C" w:rsidRPr="002212FA" w:rsidRDefault="00AE373C" w:rsidP="00AE373C">
      <w:pPr>
        <w:jc w:val="both"/>
        <w:rPr>
          <w:rFonts w:ascii="Arial" w:hAnsi="Arial" w:cs="Arial"/>
          <w:b/>
          <w:sz w:val="24"/>
          <w:szCs w:val="24"/>
        </w:rPr>
      </w:pPr>
      <w:r w:rsidRPr="002212FA">
        <w:rPr>
          <w:rFonts w:ascii="Arial" w:hAnsi="Arial" w:cs="Arial"/>
          <w:b/>
          <w:sz w:val="24"/>
          <w:szCs w:val="24"/>
        </w:rPr>
        <w:t>5.3.4.2 Modelos de Categoria Exemplares</w:t>
      </w:r>
    </w:p>
    <w:p w:rsidR="00AE373C" w:rsidRDefault="00AE373C" w:rsidP="00AE373C">
      <w:pPr>
        <w:jc w:val="both"/>
        <w:rPr>
          <w:rFonts w:ascii="Arial" w:hAnsi="Arial" w:cs="Arial"/>
          <w:sz w:val="24"/>
          <w:szCs w:val="24"/>
        </w:rPr>
      </w:pPr>
      <w:r>
        <w:rPr>
          <w:rFonts w:ascii="Arial" w:hAnsi="Arial" w:cs="Arial"/>
          <w:sz w:val="24"/>
          <w:szCs w:val="24"/>
        </w:rPr>
        <w:tab/>
        <w:t xml:space="preserve">Esse modelo considera que os casos no mundo real podem ser vistos como exemplares de acontecimentos. Neste caso, uma memória de casos é uma rede semântica de categorias de casos ligados por relações semânticas de hierarquias, de semelhança ou de diferenças. Cada caso é associado a uma categoria e suas características têm importância distintas para enquadrá-lo ou não na categoria. Características similares de um caso apontam para as de outro caso ou categoria. Dessa forma, compõe-se uma rede de conhecimento </w:t>
      </w:r>
      <w:r>
        <w:rPr>
          <w:rFonts w:ascii="Arial" w:hAnsi="Arial" w:cs="Arial"/>
          <w:sz w:val="24"/>
          <w:szCs w:val="24"/>
        </w:rPr>
        <w:lastRenderedPageBreak/>
        <w:t>genérico do domínio que permite alguma recuperação do raciocínio do sistema para gerar explicações. Para gerar um novo caso, é buscado um caso semelhante no banco de casos. Se houver pequenas diferenças entre os dois, apenas um deles é retido, ou é armazenado uma única combinação dos dois (Watson, 2003).</w:t>
      </w:r>
    </w:p>
    <w:p w:rsidR="00AE373C" w:rsidRDefault="00AE373C" w:rsidP="00AE373C">
      <w:pPr>
        <w:jc w:val="both"/>
        <w:rPr>
          <w:rFonts w:ascii="Arial" w:hAnsi="Arial" w:cs="Arial"/>
          <w:sz w:val="24"/>
          <w:szCs w:val="24"/>
        </w:rPr>
      </w:pPr>
      <w:r>
        <w:rPr>
          <w:rFonts w:ascii="Arial" w:hAnsi="Arial" w:cs="Arial"/>
          <w:sz w:val="24"/>
          <w:szCs w:val="24"/>
        </w:rPr>
        <w:t xml:space="preserve"> </w:t>
      </w:r>
    </w:p>
    <w:p w:rsidR="00AE373C" w:rsidRPr="00445D8C" w:rsidRDefault="00AE373C" w:rsidP="00AE373C">
      <w:pPr>
        <w:jc w:val="both"/>
        <w:rPr>
          <w:rFonts w:ascii="Arial" w:hAnsi="Arial" w:cs="Arial"/>
          <w:b/>
          <w:sz w:val="24"/>
          <w:szCs w:val="24"/>
        </w:rPr>
      </w:pPr>
      <w:r w:rsidRPr="00445D8C">
        <w:rPr>
          <w:rFonts w:ascii="Arial" w:hAnsi="Arial" w:cs="Arial"/>
          <w:b/>
          <w:sz w:val="24"/>
          <w:szCs w:val="24"/>
        </w:rPr>
        <w:t>5.3.5 Recuperação</w:t>
      </w:r>
    </w:p>
    <w:p w:rsidR="00AE373C" w:rsidRDefault="00AE373C" w:rsidP="00AE373C">
      <w:pPr>
        <w:pStyle w:val="PargrafodaLista"/>
        <w:ind w:left="0"/>
        <w:jc w:val="both"/>
        <w:rPr>
          <w:rFonts w:ascii="Arial" w:hAnsi="Arial" w:cs="Arial"/>
          <w:sz w:val="24"/>
          <w:szCs w:val="24"/>
        </w:rPr>
      </w:pPr>
      <w:r>
        <w:rPr>
          <w:rFonts w:ascii="Arial" w:hAnsi="Arial" w:cs="Arial"/>
          <w:sz w:val="24"/>
          <w:szCs w:val="24"/>
        </w:rPr>
        <w:tab/>
        <w:t>Dada uma descrição de um problema, um algoritmo de recuperação deveria encontrar os casos mais similares à situação atual, utilizando-se dos índices da memória de casos. Os algoritmo baseiam-se nos índices e na organização de memória para guiar a busca dos casos potencialmente úteis.</w:t>
      </w:r>
    </w:p>
    <w:p w:rsidR="00AE373C" w:rsidRDefault="00AE373C" w:rsidP="00AE373C">
      <w:pPr>
        <w:pStyle w:val="PargrafodaLista"/>
        <w:ind w:left="0"/>
        <w:jc w:val="both"/>
        <w:rPr>
          <w:rFonts w:ascii="Arial" w:hAnsi="Arial" w:cs="Arial"/>
          <w:sz w:val="24"/>
          <w:szCs w:val="24"/>
        </w:rPr>
      </w:pPr>
    </w:p>
    <w:p w:rsidR="00AE373C" w:rsidRDefault="00AE373C" w:rsidP="00AE373C">
      <w:pPr>
        <w:pStyle w:val="PargrafodaLista"/>
        <w:ind w:left="0"/>
        <w:jc w:val="both"/>
        <w:rPr>
          <w:rFonts w:ascii="Arial" w:hAnsi="Arial" w:cs="Arial"/>
          <w:sz w:val="24"/>
          <w:szCs w:val="24"/>
        </w:rPr>
      </w:pPr>
      <w:r>
        <w:rPr>
          <w:rFonts w:ascii="Arial" w:hAnsi="Arial" w:cs="Arial"/>
          <w:sz w:val="24"/>
          <w:szCs w:val="24"/>
        </w:rPr>
        <w:tab/>
        <w:t xml:space="preserve">De acordo com Watson (2003), a recuperação de casos está diretamente relacionado e dependente ao método de indexação usado. Em geral, duas técnicas são correntemente usadas pelas ferramentas de </w:t>
      </w:r>
      <w:r w:rsidRPr="00807BEC">
        <w:rPr>
          <w:rFonts w:ascii="Arial" w:hAnsi="Arial" w:cs="Arial"/>
          <w:b/>
          <w:sz w:val="24"/>
          <w:szCs w:val="24"/>
        </w:rPr>
        <w:t>CBR</w:t>
      </w:r>
      <w:r>
        <w:rPr>
          <w:rFonts w:ascii="Arial" w:hAnsi="Arial" w:cs="Arial"/>
          <w:sz w:val="24"/>
          <w:szCs w:val="24"/>
        </w:rPr>
        <w:t xml:space="preserve"> comerciais: algoritmo de vizinhança (</w:t>
      </w:r>
      <w:r w:rsidRPr="0095496D">
        <w:rPr>
          <w:rFonts w:ascii="Arial" w:hAnsi="Arial" w:cs="Arial"/>
          <w:b/>
          <w:i/>
          <w:sz w:val="24"/>
          <w:szCs w:val="24"/>
        </w:rPr>
        <w:t>Nearest-Neighbor</w:t>
      </w:r>
      <w:r>
        <w:rPr>
          <w:rFonts w:ascii="Arial" w:hAnsi="Arial" w:cs="Arial"/>
          <w:sz w:val="24"/>
          <w:szCs w:val="24"/>
        </w:rPr>
        <w:t xml:space="preserve">) e Indutivo. </w:t>
      </w:r>
    </w:p>
    <w:p w:rsidR="00AE373C" w:rsidRDefault="00AE373C" w:rsidP="00AE373C">
      <w:pPr>
        <w:pStyle w:val="PargrafodaLista"/>
        <w:ind w:left="0"/>
        <w:jc w:val="both"/>
        <w:rPr>
          <w:rFonts w:ascii="Arial" w:hAnsi="Arial" w:cs="Arial"/>
          <w:sz w:val="24"/>
          <w:szCs w:val="24"/>
        </w:rPr>
      </w:pPr>
    </w:p>
    <w:p w:rsidR="00AE373C" w:rsidRPr="0009246E" w:rsidRDefault="00AE373C" w:rsidP="00AE373C">
      <w:pPr>
        <w:pStyle w:val="PargrafodaLista"/>
        <w:ind w:left="0"/>
        <w:jc w:val="both"/>
        <w:rPr>
          <w:rFonts w:ascii="Arial" w:hAnsi="Arial" w:cs="Arial"/>
          <w:b/>
          <w:sz w:val="24"/>
          <w:szCs w:val="24"/>
        </w:rPr>
      </w:pPr>
      <w:r w:rsidRPr="0009246E">
        <w:rPr>
          <w:rFonts w:ascii="Arial" w:hAnsi="Arial" w:cs="Arial"/>
          <w:b/>
          <w:sz w:val="24"/>
          <w:szCs w:val="24"/>
        </w:rPr>
        <w:t xml:space="preserve">5.3.5.1 Algoritmo de Vizinhança </w:t>
      </w:r>
    </w:p>
    <w:p w:rsidR="00AE373C" w:rsidRDefault="00AE373C" w:rsidP="00AE373C">
      <w:pPr>
        <w:jc w:val="both"/>
        <w:rPr>
          <w:rFonts w:ascii="Arial" w:hAnsi="Arial" w:cs="Arial"/>
          <w:sz w:val="24"/>
          <w:szCs w:val="24"/>
        </w:rPr>
      </w:pPr>
      <w:r>
        <w:rPr>
          <w:rFonts w:ascii="Arial" w:hAnsi="Arial" w:cs="Arial"/>
          <w:sz w:val="24"/>
          <w:szCs w:val="24"/>
        </w:rPr>
        <w:tab/>
        <w:t xml:space="preserve">Esse método, segundo Watson (2003), baseia-se na comparação entre um novo caso e aqueles armazenados na base de casos, utilizando uma soma ponderada das suas características. Para isso é necessário atribuir um peso a cada uma das características que descrevem o caso e que serão utilizadas na recuperação. </w:t>
      </w:r>
    </w:p>
    <w:p w:rsidR="00AE373C" w:rsidRDefault="00AE373C" w:rsidP="00AE373C">
      <w:pPr>
        <w:jc w:val="both"/>
        <w:rPr>
          <w:rFonts w:ascii="Arial" w:hAnsi="Arial" w:cs="Arial"/>
          <w:sz w:val="24"/>
          <w:szCs w:val="24"/>
        </w:rPr>
      </w:pPr>
      <w:r>
        <w:rPr>
          <w:rFonts w:ascii="Arial" w:hAnsi="Arial" w:cs="Arial"/>
          <w:sz w:val="24"/>
          <w:szCs w:val="24"/>
        </w:rPr>
        <w:tab/>
        <w:t>Na prática, a similaridade (isto é, a proximidade) do caso destino para o caso fonte para cada atributo é determinado. Esta medida é multiplicado por um fator peso. Então a soma da similaridade de todos os atributos é calculada. Esta pode ser representada por uma equação relativamente simples</w:t>
      </w:r>
    </w:p>
    <w:p w:rsidR="00AE373C" w:rsidRDefault="00AE373C" w:rsidP="00AE373C">
      <w:pPr>
        <w:jc w:val="right"/>
        <w:rPr>
          <w:rFonts w:ascii="Arial" w:hAnsi="Arial" w:cs="Arial"/>
          <w:b/>
          <w:sz w:val="24"/>
          <w:szCs w:val="24"/>
        </w:rPr>
      </w:pPr>
      <w:r w:rsidRPr="008E4EAF">
        <w:rPr>
          <w:rFonts w:ascii="Arial" w:hAnsi="Arial" w:cs="Arial"/>
          <w:b/>
          <w:sz w:val="24"/>
          <w:szCs w:val="24"/>
        </w:rPr>
        <w:t>(5.1)</w:t>
      </w:r>
    </w:p>
    <w:p w:rsidR="00AE373C" w:rsidRPr="008E4EAF" w:rsidRDefault="00AE373C" w:rsidP="00AE373C">
      <w:pPr>
        <w:jc w:val="center"/>
        <w:rPr>
          <w:rFonts w:ascii="Arial" w:eastAsiaTheme="minorEastAsia" w:hAnsi="Arial" w:cs="Arial"/>
          <w:b/>
          <w:sz w:val="28"/>
          <w:szCs w:val="28"/>
        </w:rPr>
      </w:pPr>
      <m:oMathPara>
        <m:oMath>
          <m:r>
            <m:rPr>
              <m:sty m:val="bi"/>
            </m:rPr>
            <w:rPr>
              <w:rFonts w:ascii="Cambria Math" w:hAnsi="Cambria Math" w:cs="Arial"/>
              <w:sz w:val="28"/>
              <w:szCs w:val="28"/>
            </w:rPr>
            <m:t>Similarity</m:t>
          </m:r>
          <m:d>
            <m:dPr>
              <m:ctrlPr>
                <w:rPr>
                  <w:rFonts w:ascii="Cambria Math" w:hAnsi="Cambria Math" w:cs="Arial"/>
                  <w:b/>
                  <w:i/>
                  <w:sz w:val="28"/>
                  <w:szCs w:val="28"/>
                </w:rPr>
              </m:ctrlPr>
            </m:dPr>
            <m:e>
              <m:r>
                <m:rPr>
                  <m:sty m:val="bi"/>
                </m:rPr>
                <w:rPr>
                  <w:rFonts w:ascii="Cambria Math" w:hAnsi="Cambria Math" w:cs="Arial"/>
                  <w:sz w:val="28"/>
                  <w:szCs w:val="28"/>
                </w:rPr>
                <m:t>T, S</m:t>
              </m:r>
            </m:e>
          </m:d>
          <m:r>
            <m:rPr>
              <m:sty m:val="bi"/>
            </m:rPr>
            <w:rPr>
              <w:rFonts w:ascii="Cambria Math" w:hAnsi="Cambria Math" w:cs="Arial"/>
              <w:sz w:val="28"/>
              <w:szCs w:val="28"/>
            </w:rPr>
            <m:t xml:space="preserve">= </m:t>
          </m:r>
          <m:nary>
            <m:naryPr>
              <m:chr m:val="∑"/>
              <m:limLoc m:val="undOvr"/>
              <m:ctrlPr>
                <w:rPr>
                  <w:rFonts w:ascii="Cambria Math" w:hAnsi="Cambria Math" w:cs="Arial"/>
                  <w:b/>
                  <w:i/>
                  <w:sz w:val="28"/>
                  <w:szCs w:val="28"/>
                </w:rPr>
              </m:ctrlPr>
            </m:naryPr>
            <m:sub>
              <m:r>
                <m:rPr>
                  <m:sty m:val="bi"/>
                </m:rPr>
                <w:rPr>
                  <w:rFonts w:ascii="Cambria Math" w:hAnsi="Cambria Math" w:cs="Arial"/>
                  <w:sz w:val="28"/>
                  <w:szCs w:val="28"/>
                </w:rPr>
                <m:t>i=1</m:t>
              </m:r>
            </m:sub>
            <m:sup>
              <m:r>
                <m:rPr>
                  <m:sty m:val="bi"/>
                </m:rPr>
                <w:rPr>
                  <w:rFonts w:ascii="Cambria Math" w:hAnsi="Cambria Math" w:cs="Arial"/>
                  <w:sz w:val="28"/>
                  <w:szCs w:val="28"/>
                </w:rPr>
                <m:t>n</m:t>
              </m:r>
            </m:sup>
            <m:e>
              <m:r>
                <m:rPr>
                  <m:sty m:val="bi"/>
                </m:rPr>
                <w:rPr>
                  <w:rFonts w:ascii="Cambria Math" w:hAnsi="Cambria Math" w:cs="Arial"/>
                  <w:sz w:val="28"/>
                  <w:szCs w:val="28"/>
                </w:rPr>
                <m:t>f</m:t>
              </m:r>
              <m:d>
                <m:dPr>
                  <m:ctrlPr>
                    <w:rPr>
                      <w:rFonts w:ascii="Cambria Math" w:hAnsi="Cambria Math" w:cs="Arial"/>
                      <w:b/>
                      <w:i/>
                      <w:sz w:val="28"/>
                      <w:szCs w:val="28"/>
                    </w:rPr>
                  </m:ctrlPr>
                </m:dPr>
                <m:e>
                  <m:sSub>
                    <m:sSubPr>
                      <m:ctrlPr>
                        <w:rPr>
                          <w:rFonts w:ascii="Cambria Math" w:hAnsi="Cambria Math" w:cs="Arial"/>
                          <w:b/>
                          <w:i/>
                          <w:sz w:val="28"/>
                          <w:szCs w:val="28"/>
                        </w:rPr>
                      </m:ctrlPr>
                    </m:sSubPr>
                    <m:e>
                      <m:r>
                        <m:rPr>
                          <m:sty m:val="bi"/>
                        </m:rPr>
                        <w:rPr>
                          <w:rFonts w:ascii="Cambria Math" w:hAnsi="Cambria Math" w:cs="Arial"/>
                          <w:sz w:val="28"/>
                          <w:szCs w:val="28"/>
                        </w:rPr>
                        <m:t>T</m:t>
                      </m:r>
                    </m:e>
                    <m:sub>
                      <m:r>
                        <m:rPr>
                          <m:sty m:val="bi"/>
                        </m:rPr>
                        <w:rPr>
                          <w:rFonts w:ascii="Cambria Math" w:hAnsi="Cambria Math" w:cs="Arial"/>
                          <w:sz w:val="28"/>
                          <w:szCs w:val="28"/>
                        </w:rPr>
                        <m:t>i</m:t>
                      </m:r>
                    </m:sub>
                  </m:sSub>
                  <m:r>
                    <m:rPr>
                      <m:sty m:val="bi"/>
                    </m:rPr>
                    <w:rPr>
                      <w:rFonts w:ascii="Cambria Math" w:hAnsi="Cambria Math" w:cs="Arial"/>
                      <w:sz w:val="28"/>
                      <w:szCs w:val="28"/>
                    </w:rPr>
                    <m:t xml:space="preserve">, </m:t>
                  </m:r>
                  <m:sSub>
                    <m:sSubPr>
                      <m:ctrlPr>
                        <w:rPr>
                          <w:rFonts w:ascii="Cambria Math" w:hAnsi="Cambria Math" w:cs="Arial"/>
                          <w:b/>
                          <w:i/>
                          <w:sz w:val="28"/>
                          <w:szCs w:val="28"/>
                        </w:rPr>
                      </m:ctrlPr>
                    </m:sSubPr>
                    <m:e>
                      <m:r>
                        <m:rPr>
                          <m:sty m:val="bi"/>
                        </m:rPr>
                        <w:rPr>
                          <w:rFonts w:ascii="Cambria Math" w:hAnsi="Cambria Math" w:cs="Arial"/>
                          <w:sz w:val="28"/>
                          <w:szCs w:val="28"/>
                        </w:rPr>
                        <m:t>S</m:t>
                      </m:r>
                    </m:e>
                    <m:sub>
                      <m:r>
                        <m:rPr>
                          <m:sty m:val="bi"/>
                        </m:rPr>
                        <w:rPr>
                          <w:rFonts w:ascii="Cambria Math" w:hAnsi="Cambria Math" w:cs="Arial"/>
                          <w:sz w:val="28"/>
                          <w:szCs w:val="28"/>
                        </w:rPr>
                        <m:t>i</m:t>
                      </m:r>
                    </m:sub>
                  </m:sSub>
                </m:e>
              </m:d>
            </m:e>
          </m:nary>
          <m:r>
            <m:rPr>
              <m:sty m:val="bi"/>
            </m:rPr>
            <w:rPr>
              <w:rFonts w:ascii="Cambria Math" w:hAnsi="Cambria Math" w:cs="Arial"/>
              <w:sz w:val="28"/>
              <w:szCs w:val="28"/>
            </w:rPr>
            <m:t xml:space="preserve">x </m:t>
          </m:r>
          <m:sSub>
            <m:sSubPr>
              <m:ctrlPr>
                <w:rPr>
                  <w:rFonts w:ascii="Cambria Math" w:hAnsi="Cambria Math" w:cs="Arial"/>
                  <w:b/>
                  <w:i/>
                  <w:sz w:val="28"/>
                  <w:szCs w:val="28"/>
                </w:rPr>
              </m:ctrlPr>
            </m:sSubPr>
            <m:e>
              <m:r>
                <m:rPr>
                  <m:sty m:val="bi"/>
                </m:rPr>
                <w:rPr>
                  <w:rFonts w:ascii="Cambria Math" w:hAnsi="Cambria Math" w:cs="Arial"/>
                  <w:sz w:val="28"/>
                  <w:szCs w:val="28"/>
                </w:rPr>
                <m:t>w</m:t>
              </m:r>
            </m:e>
            <m:sub>
              <m:r>
                <m:rPr>
                  <m:sty m:val="bi"/>
                </m:rPr>
                <w:rPr>
                  <w:rFonts w:ascii="Cambria Math" w:hAnsi="Cambria Math" w:cs="Arial"/>
                  <w:sz w:val="28"/>
                  <w:szCs w:val="28"/>
                </w:rPr>
                <m:t>i</m:t>
              </m:r>
            </m:sub>
          </m:sSub>
        </m:oMath>
      </m:oMathPara>
    </w:p>
    <w:p w:rsidR="00AE373C" w:rsidRDefault="00AE373C" w:rsidP="00AE373C">
      <w:pPr>
        <w:jc w:val="center"/>
        <w:rPr>
          <w:rFonts w:ascii="Arial" w:eastAsiaTheme="minorEastAsia" w:hAnsi="Arial" w:cs="Arial"/>
          <w:b/>
          <w:sz w:val="28"/>
          <w:szCs w:val="28"/>
        </w:rPr>
      </w:pPr>
    </w:p>
    <w:p w:rsidR="00AE373C" w:rsidRDefault="00AE373C" w:rsidP="00AE373C">
      <w:pPr>
        <w:jc w:val="both"/>
        <w:rPr>
          <w:rFonts w:ascii="Arial" w:eastAsiaTheme="minorEastAsia" w:hAnsi="Arial" w:cs="Arial"/>
          <w:sz w:val="24"/>
          <w:szCs w:val="24"/>
        </w:rPr>
      </w:pPr>
      <w:r>
        <w:rPr>
          <w:rFonts w:ascii="Arial" w:eastAsiaTheme="minorEastAsia" w:hAnsi="Arial" w:cs="Arial"/>
          <w:sz w:val="24"/>
          <w:szCs w:val="24"/>
        </w:rPr>
        <w:t>Onde</w:t>
      </w:r>
    </w:p>
    <w:p w:rsidR="00AE373C" w:rsidRDefault="00AE373C" w:rsidP="00AE373C">
      <w:pPr>
        <w:jc w:val="both"/>
        <w:rPr>
          <w:rFonts w:ascii="Arial" w:eastAsiaTheme="minorEastAsia" w:hAnsi="Arial" w:cs="Arial"/>
          <w:sz w:val="24"/>
          <w:szCs w:val="24"/>
        </w:rPr>
      </w:pPr>
      <w:r>
        <w:rPr>
          <w:rFonts w:ascii="Arial" w:eastAsiaTheme="minorEastAsia" w:hAnsi="Arial" w:cs="Arial"/>
          <w:sz w:val="24"/>
          <w:szCs w:val="24"/>
        </w:rPr>
        <w:tab/>
        <w:t>T é o caso destino</w:t>
      </w:r>
    </w:p>
    <w:p w:rsidR="00AE373C" w:rsidRDefault="00AE373C" w:rsidP="00AE373C">
      <w:pPr>
        <w:jc w:val="both"/>
        <w:rPr>
          <w:rFonts w:ascii="Arial" w:eastAsiaTheme="minorEastAsia" w:hAnsi="Arial" w:cs="Arial"/>
          <w:sz w:val="24"/>
          <w:szCs w:val="24"/>
        </w:rPr>
      </w:pPr>
      <w:r>
        <w:rPr>
          <w:rFonts w:ascii="Arial" w:eastAsiaTheme="minorEastAsia" w:hAnsi="Arial" w:cs="Arial"/>
          <w:sz w:val="24"/>
          <w:szCs w:val="24"/>
        </w:rPr>
        <w:tab/>
        <w:t>S é o caso fonte</w:t>
      </w:r>
    </w:p>
    <w:p w:rsidR="00AE373C" w:rsidRDefault="00AE373C" w:rsidP="00AE373C">
      <w:pPr>
        <w:jc w:val="both"/>
        <w:rPr>
          <w:rFonts w:ascii="Arial" w:eastAsiaTheme="minorEastAsia" w:hAnsi="Arial" w:cs="Arial"/>
          <w:sz w:val="24"/>
          <w:szCs w:val="24"/>
        </w:rPr>
      </w:pPr>
      <w:r>
        <w:rPr>
          <w:rFonts w:ascii="Arial" w:eastAsiaTheme="minorEastAsia" w:hAnsi="Arial" w:cs="Arial"/>
          <w:sz w:val="24"/>
          <w:szCs w:val="24"/>
        </w:rPr>
        <w:tab/>
      </w:r>
      <w:proofErr w:type="gramStart"/>
      <w:r>
        <w:rPr>
          <w:rFonts w:ascii="Arial" w:eastAsiaTheme="minorEastAsia" w:hAnsi="Arial" w:cs="Arial"/>
          <w:sz w:val="24"/>
          <w:szCs w:val="24"/>
        </w:rPr>
        <w:t>n</w:t>
      </w:r>
      <w:proofErr w:type="gramEnd"/>
      <w:r>
        <w:rPr>
          <w:rFonts w:ascii="Arial" w:eastAsiaTheme="minorEastAsia" w:hAnsi="Arial" w:cs="Arial"/>
          <w:sz w:val="24"/>
          <w:szCs w:val="24"/>
        </w:rPr>
        <w:t xml:space="preserve"> é o número de atributos em cada caso</w:t>
      </w:r>
    </w:p>
    <w:p w:rsidR="00AE373C" w:rsidRDefault="00AE373C" w:rsidP="00AE373C">
      <w:pPr>
        <w:jc w:val="both"/>
        <w:rPr>
          <w:rFonts w:ascii="Arial" w:hAnsi="Arial" w:cs="Arial"/>
          <w:sz w:val="24"/>
          <w:szCs w:val="24"/>
        </w:rPr>
      </w:pPr>
      <w:r>
        <w:rPr>
          <w:rFonts w:ascii="Arial" w:hAnsi="Arial" w:cs="Arial"/>
          <w:sz w:val="24"/>
          <w:szCs w:val="24"/>
        </w:rPr>
        <w:tab/>
      </w:r>
      <w:proofErr w:type="gramStart"/>
      <w:r>
        <w:rPr>
          <w:rFonts w:ascii="Arial" w:hAnsi="Arial" w:cs="Arial"/>
          <w:sz w:val="24"/>
          <w:szCs w:val="24"/>
        </w:rPr>
        <w:t>i</w:t>
      </w:r>
      <w:proofErr w:type="gramEnd"/>
      <w:r>
        <w:rPr>
          <w:rFonts w:ascii="Arial" w:hAnsi="Arial" w:cs="Arial"/>
          <w:sz w:val="24"/>
          <w:szCs w:val="24"/>
        </w:rPr>
        <w:t xml:space="preserve"> é um atributo individual de 1 até n</w:t>
      </w:r>
    </w:p>
    <w:p w:rsidR="00AE373C" w:rsidRDefault="00AE373C" w:rsidP="00AE373C">
      <w:pPr>
        <w:jc w:val="both"/>
        <w:rPr>
          <w:rFonts w:ascii="Arial" w:hAnsi="Arial" w:cs="Arial"/>
          <w:sz w:val="24"/>
          <w:szCs w:val="24"/>
        </w:rPr>
      </w:pPr>
      <w:r>
        <w:rPr>
          <w:rFonts w:ascii="Arial" w:hAnsi="Arial" w:cs="Arial"/>
          <w:sz w:val="24"/>
          <w:szCs w:val="24"/>
        </w:rPr>
        <w:tab/>
      </w:r>
      <m:oMath>
        <m:r>
          <m:rPr>
            <m:sty m:val="bi"/>
          </m:rPr>
          <w:rPr>
            <w:rFonts w:ascii="Cambria Math" w:hAnsi="Cambria Math" w:cs="Arial"/>
            <w:sz w:val="28"/>
            <w:szCs w:val="28"/>
          </w:rPr>
          <m:t xml:space="preserve">f </m:t>
        </m:r>
      </m:oMath>
      <w:r>
        <w:rPr>
          <w:rFonts w:ascii="Arial" w:hAnsi="Arial" w:cs="Arial"/>
          <w:sz w:val="24"/>
          <w:szCs w:val="24"/>
        </w:rPr>
        <w:t xml:space="preserve"> </w:t>
      </w:r>
      <w:proofErr w:type="gramStart"/>
      <w:r>
        <w:rPr>
          <w:rFonts w:ascii="Arial" w:hAnsi="Arial" w:cs="Arial"/>
          <w:sz w:val="24"/>
          <w:szCs w:val="24"/>
        </w:rPr>
        <w:t>é</w:t>
      </w:r>
      <w:proofErr w:type="gramEnd"/>
      <w:r>
        <w:rPr>
          <w:rFonts w:ascii="Arial" w:hAnsi="Arial" w:cs="Arial"/>
          <w:sz w:val="24"/>
          <w:szCs w:val="24"/>
        </w:rPr>
        <w:t xml:space="preserve"> a função de similaridade para atributo i nos casos T e S</w:t>
      </w:r>
    </w:p>
    <w:p w:rsidR="00AE373C" w:rsidRDefault="00AE373C" w:rsidP="00AE373C">
      <w:pPr>
        <w:jc w:val="both"/>
        <w:rPr>
          <w:rFonts w:ascii="Arial" w:hAnsi="Arial" w:cs="Arial"/>
          <w:sz w:val="24"/>
          <w:szCs w:val="24"/>
        </w:rPr>
      </w:pPr>
      <w:r>
        <w:rPr>
          <w:rFonts w:ascii="Arial" w:hAnsi="Arial" w:cs="Arial"/>
          <w:sz w:val="24"/>
          <w:szCs w:val="24"/>
        </w:rPr>
        <w:lastRenderedPageBreak/>
        <w:tab/>
      </w:r>
      <w:proofErr w:type="gramStart"/>
      <w:r>
        <w:rPr>
          <w:rFonts w:ascii="Arial" w:hAnsi="Arial" w:cs="Arial"/>
          <w:sz w:val="24"/>
          <w:szCs w:val="24"/>
        </w:rPr>
        <w:t>w</w:t>
      </w:r>
      <w:proofErr w:type="gramEnd"/>
      <w:r>
        <w:rPr>
          <w:rFonts w:ascii="Arial" w:hAnsi="Arial" w:cs="Arial"/>
          <w:sz w:val="24"/>
          <w:szCs w:val="24"/>
        </w:rPr>
        <w:t xml:space="preserve"> é o peso do atributo i</w:t>
      </w:r>
    </w:p>
    <w:p w:rsidR="00AE373C" w:rsidRDefault="00AE373C" w:rsidP="00AE373C">
      <w:pPr>
        <w:jc w:val="both"/>
        <w:rPr>
          <w:rFonts w:ascii="Arial" w:hAnsi="Arial" w:cs="Arial"/>
          <w:sz w:val="24"/>
          <w:szCs w:val="24"/>
        </w:rPr>
      </w:pPr>
      <w:r>
        <w:rPr>
          <w:rFonts w:ascii="Arial" w:hAnsi="Arial" w:cs="Arial"/>
          <w:sz w:val="24"/>
          <w:szCs w:val="24"/>
        </w:rPr>
        <w:tab/>
        <w:t>Algoritmos de similares a este são usados por muitas ferramentas CBR para realizar recuperação do caso mais similar. Similaridade são normalmente para cair dentro da faixa de 0 para 1 (onde o significa totalmente dissimilar e 1 exatamente similar) ou usando um percentual, onde 100% é totalmente similar (Watson, 1999; 2003).</w:t>
      </w:r>
    </w:p>
    <w:p w:rsidR="00AE373C" w:rsidRDefault="00AE373C" w:rsidP="00AE373C">
      <w:pPr>
        <w:jc w:val="both"/>
        <w:rPr>
          <w:rFonts w:ascii="Arial" w:hAnsi="Arial" w:cs="Arial"/>
          <w:sz w:val="24"/>
          <w:szCs w:val="24"/>
        </w:rPr>
      </w:pPr>
    </w:p>
    <w:p w:rsidR="00AE373C" w:rsidRPr="006220E7" w:rsidRDefault="00AE373C" w:rsidP="00AE373C">
      <w:pPr>
        <w:jc w:val="both"/>
        <w:rPr>
          <w:rFonts w:ascii="Arial" w:hAnsi="Arial" w:cs="Arial"/>
          <w:b/>
          <w:sz w:val="24"/>
          <w:szCs w:val="24"/>
        </w:rPr>
      </w:pPr>
      <w:r w:rsidRPr="006220E7">
        <w:rPr>
          <w:rFonts w:ascii="Arial" w:hAnsi="Arial" w:cs="Arial"/>
          <w:b/>
          <w:sz w:val="24"/>
          <w:szCs w:val="24"/>
        </w:rPr>
        <w:t>5.3.5.2 Algoritmo de Indução</w:t>
      </w:r>
    </w:p>
    <w:p w:rsidR="00AE373C" w:rsidRDefault="00AE373C" w:rsidP="00AE373C">
      <w:pPr>
        <w:jc w:val="both"/>
        <w:rPr>
          <w:rFonts w:ascii="Arial" w:hAnsi="Arial" w:cs="Arial"/>
          <w:sz w:val="24"/>
          <w:szCs w:val="24"/>
        </w:rPr>
      </w:pPr>
      <w:r>
        <w:rPr>
          <w:rFonts w:ascii="Arial" w:hAnsi="Arial" w:cs="Arial"/>
          <w:sz w:val="24"/>
          <w:szCs w:val="24"/>
        </w:rPr>
        <w:tab/>
        <w:t>Indução é uma técnica desenvolvida por pesquisadores de Aprendizado de Máquinas para extrair regras ou construir de dados passados. Em sistema CBR, a base de casos é analisada por algoritmo de indução para produzir uma árvore de decisão que classifica (ou indexa) os casos. O algoritmo de indução foi amplamente usado pela ferramenta CBR chamada ID3.</w:t>
      </w:r>
    </w:p>
    <w:p w:rsidR="00AE373C" w:rsidRDefault="00AE373C" w:rsidP="00AE373C">
      <w:pPr>
        <w:jc w:val="both"/>
        <w:rPr>
          <w:rFonts w:ascii="Arial" w:hAnsi="Arial" w:cs="Arial"/>
          <w:sz w:val="24"/>
          <w:szCs w:val="24"/>
        </w:rPr>
      </w:pPr>
    </w:p>
    <w:p w:rsidR="00AE373C" w:rsidRPr="00521817" w:rsidRDefault="00AE373C" w:rsidP="00AE373C">
      <w:pPr>
        <w:jc w:val="both"/>
        <w:rPr>
          <w:rFonts w:ascii="Arial" w:hAnsi="Arial" w:cs="Arial"/>
          <w:b/>
          <w:sz w:val="24"/>
          <w:szCs w:val="24"/>
        </w:rPr>
      </w:pPr>
      <w:r w:rsidRPr="00521817">
        <w:rPr>
          <w:rFonts w:ascii="Arial" w:hAnsi="Arial" w:cs="Arial"/>
          <w:b/>
          <w:sz w:val="24"/>
          <w:szCs w:val="24"/>
        </w:rPr>
        <w:t>5.3.6 Adaptação</w:t>
      </w:r>
    </w:p>
    <w:p w:rsidR="00AE373C" w:rsidRDefault="00AE373C" w:rsidP="00AE373C">
      <w:pPr>
        <w:jc w:val="both"/>
        <w:rPr>
          <w:rFonts w:ascii="Arial" w:hAnsi="Arial" w:cs="Arial"/>
          <w:sz w:val="24"/>
          <w:szCs w:val="24"/>
        </w:rPr>
      </w:pPr>
      <w:r>
        <w:rPr>
          <w:rFonts w:ascii="Arial" w:hAnsi="Arial" w:cs="Arial"/>
          <w:sz w:val="24"/>
          <w:szCs w:val="24"/>
        </w:rPr>
        <w:t xml:space="preserve"> </w:t>
      </w:r>
      <w:r>
        <w:rPr>
          <w:rFonts w:ascii="Arial" w:hAnsi="Arial" w:cs="Arial"/>
          <w:sz w:val="24"/>
          <w:szCs w:val="24"/>
        </w:rPr>
        <w:tab/>
        <w:t>A tarefa final do Sistema CBR é adaptar a solução associada a um caso recuperado para as necessidades do problema corrente. Quando uma situação é fornecida, o algoritmo de recuperação traz o melhor caso que ele encontrar para a memória. Normalmente, o caso selecionado não atende perfeitamente coma descrição do problema do usuário. Ou seja, existem diferenças entre o problema do usuário e o caso contido no banco de casos que devem ser levadas em conta. Então, o processo de adaptação procura por diferenças salientes entre as duas descrições e aplica regras de forma a compensá-las. Em geral, existem dois tipos de adaptação em CBR (Watson, 2003):</w:t>
      </w:r>
    </w:p>
    <w:p w:rsidR="00AE373C" w:rsidRDefault="00AE373C" w:rsidP="008171D4">
      <w:pPr>
        <w:pStyle w:val="PargrafodaLista"/>
        <w:numPr>
          <w:ilvl w:val="0"/>
          <w:numId w:val="61"/>
        </w:numPr>
        <w:jc w:val="both"/>
        <w:rPr>
          <w:rFonts w:ascii="Arial" w:hAnsi="Arial" w:cs="Arial"/>
          <w:sz w:val="24"/>
          <w:szCs w:val="24"/>
        </w:rPr>
      </w:pPr>
      <w:r w:rsidRPr="006C599D">
        <w:rPr>
          <w:rFonts w:ascii="Arial" w:hAnsi="Arial" w:cs="Arial"/>
          <w:b/>
          <w:sz w:val="24"/>
          <w:szCs w:val="24"/>
        </w:rPr>
        <w:t>Adaptação Estrutural</w:t>
      </w:r>
      <w:r>
        <w:rPr>
          <w:rFonts w:ascii="Arial" w:hAnsi="Arial" w:cs="Arial"/>
          <w:sz w:val="24"/>
          <w:szCs w:val="24"/>
        </w:rPr>
        <w:t xml:space="preserve"> - as regras de adaptação são aplicadas sobre a solução armazenada junto aos casos. </w:t>
      </w:r>
    </w:p>
    <w:p w:rsidR="00AE373C" w:rsidRDefault="00AE373C" w:rsidP="008171D4">
      <w:pPr>
        <w:pStyle w:val="PargrafodaLista"/>
        <w:numPr>
          <w:ilvl w:val="0"/>
          <w:numId w:val="61"/>
        </w:numPr>
        <w:jc w:val="both"/>
        <w:rPr>
          <w:rFonts w:ascii="Arial" w:hAnsi="Arial" w:cs="Arial"/>
          <w:sz w:val="24"/>
          <w:szCs w:val="24"/>
        </w:rPr>
      </w:pPr>
      <w:r>
        <w:rPr>
          <w:rFonts w:ascii="Arial" w:hAnsi="Arial" w:cs="Arial"/>
          <w:sz w:val="24"/>
          <w:szCs w:val="24"/>
        </w:rPr>
        <w:t xml:space="preserve"> </w:t>
      </w:r>
      <w:r w:rsidRPr="006C599D">
        <w:rPr>
          <w:rFonts w:ascii="Arial" w:hAnsi="Arial" w:cs="Arial"/>
          <w:b/>
          <w:sz w:val="24"/>
          <w:szCs w:val="24"/>
        </w:rPr>
        <w:t>Adaptação Derivacional</w:t>
      </w:r>
      <w:r>
        <w:rPr>
          <w:rFonts w:ascii="Arial" w:hAnsi="Arial" w:cs="Arial"/>
          <w:sz w:val="24"/>
          <w:szCs w:val="24"/>
        </w:rPr>
        <w:t xml:space="preserve"> – o algoritmo reusa os algoritmos, métodos ou regras que geraram a solução que consta no banco de casos para gerar uma nova solução para o problema corrente. Neste método, a sequência que construiu a solução original deve ser armazenada juntamente com o caso na memória de casos. O algoritmo de adaptação derivacional exige uma perfeita compreensão dos casos armazenados e da forma como as soluções foram geradas.</w:t>
      </w:r>
    </w:p>
    <w:p w:rsidR="00AE373C" w:rsidRDefault="00AE373C" w:rsidP="00AE373C">
      <w:pPr>
        <w:jc w:val="both"/>
        <w:rPr>
          <w:rFonts w:ascii="Arial" w:hAnsi="Arial" w:cs="Arial"/>
          <w:sz w:val="24"/>
          <w:szCs w:val="24"/>
        </w:rPr>
      </w:pPr>
    </w:p>
    <w:p w:rsidR="00AE373C" w:rsidRDefault="00AE373C" w:rsidP="00AE373C">
      <w:pPr>
        <w:jc w:val="both"/>
        <w:rPr>
          <w:rFonts w:ascii="Arial" w:hAnsi="Arial" w:cs="Arial"/>
          <w:sz w:val="24"/>
          <w:szCs w:val="24"/>
        </w:rPr>
      </w:pPr>
      <w:r>
        <w:rPr>
          <w:rFonts w:ascii="Arial" w:hAnsi="Arial" w:cs="Arial"/>
          <w:sz w:val="24"/>
          <w:szCs w:val="24"/>
        </w:rPr>
        <w:tab/>
        <w:t>Segundo Watson (2003), várias técnicas tem sido usadas em sistema CBR. Incluindo as seguintes:</w:t>
      </w:r>
    </w:p>
    <w:p w:rsidR="00AE373C" w:rsidRDefault="00AE373C" w:rsidP="008171D4">
      <w:pPr>
        <w:pStyle w:val="PargrafodaLista"/>
        <w:numPr>
          <w:ilvl w:val="0"/>
          <w:numId w:val="62"/>
        </w:numPr>
        <w:jc w:val="both"/>
        <w:rPr>
          <w:rFonts w:ascii="Arial" w:hAnsi="Arial" w:cs="Arial"/>
          <w:sz w:val="24"/>
          <w:szCs w:val="24"/>
        </w:rPr>
      </w:pPr>
      <w:r w:rsidRPr="001B520F">
        <w:rPr>
          <w:rFonts w:ascii="Arial" w:hAnsi="Arial" w:cs="Arial"/>
          <w:b/>
          <w:sz w:val="24"/>
          <w:szCs w:val="24"/>
        </w:rPr>
        <w:t>Adaptação nula</w:t>
      </w:r>
      <w:r>
        <w:rPr>
          <w:rFonts w:ascii="Arial" w:hAnsi="Arial" w:cs="Arial"/>
          <w:sz w:val="24"/>
          <w:szCs w:val="24"/>
        </w:rPr>
        <w:t xml:space="preserve"> – ele simplesmente aplica a solução recuperada ao problema corrente sem modificação. Adaptação nula é útil para problemas envolvendo raciocínio complexo mais com solução simples. Por exemplo, em um sistema para concessão de crédito, embora seja necessário </w:t>
      </w:r>
      <w:r>
        <w:rPr>
          <w:rFonts w:ascii="Arial" w:hAnsi="Arial" w:cs="Arial"/>
          <w:sz w:val="24"/>
          <w:szCs w:val="24"/>
        </w:rPr>
        <w:lastRenderedPageBreak/>
        <w:t xml:space="preserve">coletar muitas informações do cliente, a solução final de conceder ou rejeitar o crédito é direta. </w:t>
      </w:r>
    </w:p>
    <w:p w:rsidR="00AE373C" w:rsidRDefault="00AE373C" w:rsidP="008171D4">
      <w:pPr>
        <w:pStyle w:val="PargrafodaLista"/>
        <w:numPr>
          <w:ilvl w:val="0"/>
          <w:numId w:val="62"/>
        </w:numPr>
        <w:jc w:val="both"/>
        <w:rPr>
          <w:rFonts w:ascii="Arial" w:hAnsi="Arial" w:cs="Arial"/>
          <w:sz w:val="24"/>
          <w:szCs w:val="24"/>
        </w:rPr>
      </w:pPr>
      <w:r>
        <w:rPr>
          <w:rFonts w:ascii="Arial" w:hAnsi="Arial" w:cs="Arial"/>
          <w:b/>
          <w:sz w:val="24"/>
          <w:szCs w:val="24"/>
        </w:rPr>
        <w:t xml:space="preserve">Ajuste por parâmetros </w:t>
      </w:r>
      <w:r>
        <w:rPr>
          <w:rFonts w:ascii="Arial" w:hAnsi="Arial" w:cs="Arial"/>
          <w:sz w:val="24"/>
          <w:szCs w:val="24"/>
        </w:rPr>
        <w:t>– é uma técnica de adaptação estrutural que compara parâmetros específicos entre o caso recuperado e o novo para modificar a solução armazenada na direção apropriada. Esta técnica foi usada no sistema CBR chamado JUDGE, que recomenda sentenças mais curtas para crimes menos violentos.</w:t>
      </w:r>
    </w:p>
    <w:p w:rsidR="00AE373C" w:rsidRDefault="00AE373C" w:rsidP="008171D4">
      <w:pPr>
        <w:pStyle w:val="PargrafodaLista"/>
        <w:numPr>
          <w:ilvl w:val="0"/>
          <w:numId w:val="62"/>
        </w:numPr>
        <w:jc w:val="both"/>
        <w:rPr>
          <w:rFonts w:ascii="Arial" w:hAnsi="Arial" w:cs="Arial"/>
          <w:sz w:val="24"/>
          <w:szCs w:val="24"/>
        </w:rPr>
      </w:pPr>
      <w:r>
        <w:rPr>
          <w:rFonts w:ascii="Arial" w:hAnsi="Arial" w:cs="Arial"/>
          <w:b/>
          <w:sz w:val="24"/>
          <w:szCs w:val="24"/>
        </w:rPr>
        <w:t xml:space="preserve">Reinstanciação </w:t>
      </w:r>
      <w:r>
        <w:rPr>
          <w:rFonts w:ascii="Arial" w:hAnsi="Arial" w:cs="Arial"/>
          <w:sz w:val="24"/>
          <w:szCs w:val="24"/>
        </w:rPr>
        <w:t>– instancia uma nova solução para um caso recuperado do banco de casos com novas características adequadas ao problema do usuário. Por exemplo, o sistema CBR CHEF, que a partir de uma receita existente, criar uma nova receita.</w:t>
      </w:r>
    </w:p>
    <w:p w:rsidR="00AE373C" w:rsidRDefault="00AE373C" w:rsidP="008171D4">
      <w:pPr>
        <w:pStyle w:val="PargrafodaLista"/>
        <w:numPr>
          <w:ilvl w:val="0"/>
          <w:numId w:val="62"/>
        </w:numPr>
        <w:jc w:val="both"/>
        <w:rPr>
          <w:rFonts w:ascii="Arial" w:hAnsi="Arial" w:cs="Arial"/>
          <w:sz w:val="24"/>
          <w:szCs w:val="24"/>
        </w:rPr>
      </w:pPr>
      <w:r>
        <w:rPr>
          <w:rFonts w:ascii="Arial" w:hAnsi="Arial" w:cs="Arial"/>
          <w:b/>
          <w:sz w:val="24"/>
          <w:szCs w:val="24"/>
        </w:rPr>
        <w:t xml:space="preserve">Substituição derivacional </w:t>
      </w:r>
      <w:r>
        <w:rPr>
          <w:rFonts w:ascii="Arial" w:hAnsi="Arial" w:cs="Arial"/>
          <w:sz w:val="24"/>
          <w:szCs w:val="24"/>
        </w:rPr>
        <w:t>– repete o método, ou parte do método que gerou uma solução armazenada em um caso similar de forma a obter a solução para o novo caso, substituindo os atributos distintos. Como no sistema BOGART que reaplica os planos de geração de projetos para novos problemas.</w:t>
      </w:r>
    </w:p>
    <w:p w:rsidR="00AE373C" w:rsidRDefault="00AE373C" w:rsidP="008171D4">
      <w:pPr>
        <w:pStyle w:val="PargrafodaLista"/>
        <w:numPr>
          <w:ilvl w:val="0"/>
          <w:numId w:val="62"/>
        </w:numPr>
        <w:jc w:val="both"/>
        <w:rPr>
          <w:rFonts w:ascii="Arial" w:hAnsi="Arial" w:cs="Arial"/>
          <w:sz w:val="24"/>
          <w:szCs w:val="24"/>
        </w:rPr>
      </w:pPr>
      <w:r>
        <w:rPr>
          <w:rFonts w:ascii="Arial" w:hAnsi="Arial" w:cs="Arial"/>
          <w:b/>
          <w:sz w:val="24"/>
          <w:szCs w:val="24"/>
        </w:rPr>
        <w:t>Repara guiado por modelos</w:t>
      </w:r>
      <w:r>
        <w:rPr>
          <w:rFonts w:ascii="Arial" w:hAnsi="Arial" w:cs="Arial"/>
          <w:sz w:val="24"/>
          <w:szCs w:val="24"/>
        </w:rPr>
        <w:t xml:space="preserve"> – utiliza um modelo casual para adaptar as soluções armazenadas ao problemas do usuário. O sistema CBR, CELIA, utiliza-o para aprendizado e diagnóstico de problemas mecânicos de automóveis.</w:t>
      </w:r>
    </w:p>
    <w:p w:rsidR="00AE373C" w:rsidRDefault="00AE373C" w:rsidP="00AE373C">
      <w:pPr>
        <w:jc w:val="both"/>
        <w:rPr>
          <w:rFonts w:ascii="Arial" w:hAnsi="Arial" w:cs="Arial"/>
          <w:sz w:val="24"/>
          <w:szCs w:val="24"/>
        </w:rPr>
      </w:pPr>
    </w:p>
    <w:p w:rsidR="00AE373C" w:rsidRDefault="00AE373C" w:rsidP="00AE373C">
      <w:pPr>
        <w:jc w:val="both"/>
        <w:rPr>
          <w:rFonts w:ascii="Arial" w:hAnsi="Arial" w:cs="Arial"/>
          <w:sz w:val="24"/>
          <w:szCs w:val="24"/>
        </w:rPr>
      </w:pPr>
      <w:r>
        <w:rPr>
          <w:rFonts w:ascii="Arial" w:hAnsi="Arial" w:cs="Arial"/>
          <w:sz w:val="24"/>
          <w:szCs w:val="24"/>
        </w:rPr>
        <w:tab/>
        <w:t xml:space="preserve">Finalizando, de acordo com Watson (2003), a adaptação é útil em muitas situações. Mais não significa que seja essencial. Muitos dos sistema CBR comerciais não usam adaptação para tudo. Eles simplesmente reusam a solução sugerida para o melhor caso correspondente (i.e., adaptação nula) ou eles deixam a adaptação para as pessoas.   </w:t>
      </w:r>
    </w:p>
    <w:p w:rsidR="00AE373C" w:rsidRDefault="00AE373C" w:rsidP="00AE373C">
      <w:pPr>
        <w:jc w:val="both"/>
        <w:rPr>
          <w:rFonts w:ascii="Arial" w:hAnsi="Arial" w:cs="Arial"/>
          <w:sz w:val="24"/>
          <w:szCs w:val="24"/>
        </w:rPr>
      </w:pPr>
    </w:p>
    <w:p w:rsidR="00AE373C" w:rsidRPr="00FB64AC" w:rsidRDefault="00AE373C" w:rsidP="008171D4">
      <w:pPr>
        <w:pStyle w:val="PargrafodaLista"/>
        <w:numPr>
          <w:ilvl w:val="1"/>
          <w:numId w:val="57"/>
        </w:numPr>
        <w:jc w:val="both"/>
        <w:rPr>
          <w:rFonts w:ascii="Arial" w:hAnsi="Arial" w:cs="Arial"/>
          <w:b/>
          <w:sz w:val="24"/>
          <w:szCs w:val="24"/>
        </w:rPr>
      </w:pPr>
      <w:r w:rsidRPr="00FB64AC">
        <w:rPr>
          <w:rFonts w:ascii="Arial" w:hAnsi="Arial" w:cs="Arial"/>
          <w:b/>
          <w:sz w:val="24"/>
          <w:szCs w:val="24"/>
        </w:rPr>
        <w:t>Conclusões</w:t>
      </w:r>
    </w:p>
    <w:p w:rsidR="00AE373C" w:rsidRDefault="00AE373C" w:rsidP="00AE373C">
      <w:pPr>
        <w:pStyle w:val="PargrafodaLista"/>
        <w:ind w:left="180"/>
        <w:jc w:val="both"/>
        <w:rPr>
          <w:rFonts w:ascii="Arial" w:hAnsi="Arial" w:cs="Arial"/>
          <w:sz w:val="24"/>
          <w:szCs w:val="24"/>
        </w:rPr>
      </w:pPr>
    </w:p>
    <w:p w:rsidR="00AE373C" w:rsidRDefault="00AE373C" w:rsidP="00AE373C">
      <w:pPr>
        <w:pStyle w:val="PargrafodaLista"/>
        <w:ind w:left="180"/>
        <w:jc w:val="both"/>
        <w:rPr>
          <w:rFonts w:ascii="Arial" w:hAnsi="Arial" w:cs="Arial"/>
          <w:sz w:val="24"/>
          <w:szCs w:val="24"/>
        </w:rPr>
      </w:pPr>
      <w:r>
        <w:rPr>
          <w:rFonts w:ascii="Arial" w:hAnsi="Arial" w:cs="Arial"/>
          <w:sz w:val="24"/>
          <w:szCs w:val="24"/>
        </w:rPr>
        <w:tab/>
        <w:t xml:space="preserve">Pode-se concluir que, </w:t>
      </w:r>
      <w:r w:rsidRPr="001F0A03">
        <w:rPr>
          <w:rFonts w:ascii="Arial" w:hAnsi="Arial" w:cs="Arial"/>
          <w:sz w:val="24"/>
          <w:szCs w:val="24"/>
        </w:rPr>
        <w:t xml:space="preserve">O </w:t>
      </w:r>
      <w:r w:rsidRPr="001F0A03">
        <w:rPr>
          <w:rFonts w:ascii="Arial" w:hAnsi="Arial" w:cs="Arial"/>
          <w:b/>
          <w:sz w:val="24"/>
          <w:szCs w:val="24"/>
        </w:rPr>
        <w:t>Raciocínio Baseado em Casos</w:t>
      </w:r>
      <w:r w:rsidRPr="001F0A03">
        <w:rPr>
          <w:rFonts w:ascii="Arial" w:hAnsi="Arial" w:cs="Arial"/>
          <w:sz w:val="24"/>
          <w:szCs w:val="24"/>
        </w:rPr>
        <w:t xml:space="preserve"> é um método em que problemas novos são resolvidos através de soluções adaptadas que foram usadas para resolver problema</w:t>
      </w:r>
      <w:r>
        <w:rPr>
          <w:rFonts w:ascii="Arial" w:hAnsi="Arial" w:cs="Arial"/>
          <w:sz w:val="24"/>
          <w:szCs w:val="24"/>
        </w:rPr>
        <w:t xml:space="preserve">s mais antigos. </w:t>
      </w:r>
    </w:p>
    <w:p w:rsidR="00AE373C" w:rsidRDefault="00AE373C" w:rsidP="00AE373C">
      <w:pPr>
        <w:pStyle w:val="PargrafodaLista"/>
        <w:ind w:left="180"/>
        <w:jc w:val="both"/>
        <w:rPr>
          <w:rFonts w:ascii="Arial" w:hAnsi="Arial" w:cs="Arial"/>
          <w:sz w:val="24"/>
          <w:szCs w:val="24"/>
        </w:rPr>
      </w:pPr>
    </w:p>
    <w:p w:rsidR="00AE373C" w:rsidRDefault="00AE373C" w:rsidP="00AE373C">
      <w:pPr>
        <w:pStyle w:val="PargrafodaLista"/>
        <w:ind w:left="180"/>
        <w:jc w:val="both"/>
        <w:rPr>
          <w:rFonts w:ascii="Arial" w:hAnsi="Arial" w:cs="Arial"/>
          <w:sz w:val="24"/>
          <w:szCs w:val="24"/>
        </w:rPr>
      </w:pPr>
      <w:r>
        <w:rPr>
          <w:rFonts w:ascii="Arial" w:hAnsi="Arial" w:cs="Arial"/>
          <w:sz w:val="24"/>
          <w:szCs w:val="24"/>
        </w:rPr>
        <w:tab/>
      </w:r>
      <w:r w:rsidRPr="001F0A03">
        <w:rPr>
          <w:rFonts w:ascii="Arial" w:hAnsi="Arial" w:cs="Arial"/>
          <w:sz w:val="24"/>
          <w:szCs w:val="24"/>
        </w:rPr>
        <w:t xml:space="preserve">Um </w:t>
      </w:r>
      <w:r w:rsidRPr="001F0A03">
        <w:rPr>
          <w:rFonts w:ascii="Arial" w:hAnsi="Arial" w:cs="Arial"/>
          <w:b/>
          <w:sz w:val="24"/>
          <w:szCs w:val="24"/>
        </w:rPr>
        <w:t>Caso</w:t>
      </w:r>
      <w:r w:rsidRPr="001F0A03">
        <w:rPr>
          <w:rFonts w:ascii="Arial" w:hAnsi="Arial" w:cs="Arial"/>
          <w:sz w:val="24"/>
          <w:szCs w:val="24"/>
        </w:rPr>
        <w:t xml:space="preserve"> é uma pedaço contextualizado de conhecimento que representa uma experiência. Ao se analisar cada caso, se tem a descrição do problema e a solução armazenada. Caso já exista um problema semelhante já anteriormente armazenado no banco de dados, a solução será recuperada. Porém, se não existir um caso similar, a descrição desse novo problema será enviado ao espaço de problemas, recuperando o caso com o problema mais similar possível, criando uma nova solução (Watson,1997).</w:t>
      </w:r>
      <w:r w:rsidRPr="001F0A03">
        <w:rPr>
          <w:rFonts w:ascii="Arial" w:hAnsi="Arial" w:cs="Arial"/>
          <w:sz w:val="24"/>
          <w:szCs w:val="24"/>
        </w:rPr>
        <w:br/>
      </w:r>
    </w:p>
    <w:p w:rsidR="00AE373C" w:rsidRDefault="00AE373C" w:rsidP="00AE373C">
      <w:pPr>
        <w:pStyle w:val="PargrafodaLista"/>
        <w:ind w:left="180"/>
        <w:jc w:val="both"/>
        <w:rPr>
          <w:rFonts w:ascii="Arial" w:hAnsi="Arial" w:cs="Arial"/>
          <w:sz w:val="24"/>
          <w:szCs w:val="24"/>
        </w:rPr>
      </w:pPr>
      <w:r>
        <w:rPr>
          <w:rFonts w:ascii="Arial" w:hAnsi="Arial" w:cs="Arial"/>
          <w:sz w:val="24"/>
          <w:szCs w:val="24"/>
        </w:rPr>
        <w:tab/>
      </w:r>
      <w:r w:rsidRPr="001F0A03">
        <w:rPr>
          <w:rFonts w:ascii="Arial" w:hAnsi="Arial" w:cs="Arial"/>
          <w:sz w:val="24"/>
          <w:szCs w:val="24"/>
        </w:rPr>
        <w:t xml:space="preserve">Devido a essas características, o </w:t>
      </w:r>
      <w:r w:rsidRPr="001F0A03">
        <w:rPr>
          <w:rFonts w:ascii="Arial" w:hAnsi="Arial" w:cs="Arial"/>
          <w:b/>
          <w:sz w:val="24"/>
          <w:szCs w:val="24"/>
        </w:rPr>
        <w:t>RBC</w:t>
      </w:r>
      <w:r w:rsidRPr="001F0A03">
        <w:rPr>
          <w:rFonts w:ascii="Arial" w:hAnsi="Arial" w:cs="Arial"/>
          <w:sz w:val="24"/>
          <w:szCs w:val="24"/>
        </w:rPr>
        <w:t xml:space="preserve"> é indicado para tarefas de segmentação e categorização.</w:t>
      </w:r>
    </w:p>
    <w:p w:rsidR="00AE373C" w:rsidRDefault="00AE373C" w:rsidP="00AE373C">
      <w:pPr>
        <w:pStyle w:val="PargrafodaLista"/>
        <w:ind w:left="180"/>
        <w:jc w:val="both"/>
        <w:rPr>
          <w:rFonts w:ascii="Arial" w:hAnsi="Arial" w:cs="Arial"/>
          <w:sz w:val="24"/>
          <w:szCs w:val="24"/>
        </w:rPr>
      </w:pPr>
    </w:p>
    <w:p w:rsidR="00AE373C" w:rsidRPr="001F0A03" w:rsidRDefault="00AE373C" w:rsidP="00AE373C">
      <w:pPr>
        <w:pStyle w:val="PargrafodaLista"/>
        <w:ind w:left="180"/>
        <w:jc w:val="both"/>
        <w:rPr>
          <w:rFonts w:ascii="Arial" w:hAnsi="Arial" w:cs="Arial"/>
          <w:sz w:val="24"/>
          <w:szCs w:val="24"/>
        </w:rPr>
      </w:pPr>
      <w:r>
        <w:rPr>
          <w:rFonts w:ascii="Arial" w:hAnsi="Arial" w:cs="Arial"/>
          <w:sz w:val="24"/>
          <w:szCs w:val="24"/>
        </w:rPr>
        <w:lastRenderedPageBreak/>
        <w:tab/>
      </w:r>
      <w:r w:rsidRPr="001F0A03">
        <w:rPr>
          <w:rFonts w:ascii="Arial" w:hAnsi="Arial" w:cs="Arial"/>
          <w:sz w:val="24"/>
          <w:szCs w:val="24"/>
        </w:rPr>
        <w:t xml:space="preserve">A recuperação de casos é profundamente relacionada e dependente do método de categorização utilizado. As duas técnicas utilizadas atualmente são a de </w:t>
      </w:r>
      <w:r w:rsidRPr="001F0A03">
        <w:rPr>
          <w:rFonts w:ascii="Arial" w:hAnsi="Arial" w:cs="Arial"/>
          <w:b/>
          <w:sz w:val="24"/>
          <w:szCs w:val="24"/>
        </w:rPr>
        <w:t>recuperação por vizinho mais próximo</w:t>
      </w:r>
      <w:r w:rsidRPr="001F0A03">
        <w:rPr>
          <w:rFonts w:ascii="Arial" w:hAnsi="Arial" w:cs="Arial"/>
          <w:sz w:val="24"/>
          <w:szCs w:val="24"/>
        </w:rPr>
        <w:t xml:space="preserve"> e </w:t>
      </w:r>
      <w:r w:rsidRPr="001F0A03">
        <w:rPr>
          <w:rFonts w:ascii="Arial" w:hAnsi="Arial" w:cs="Arial"/>
          <w:b/>
          <w:sz w:val="24"/>
          <w:szCs w:val="24"/>
        </w:rPr>
        <w:t>recuperação indutiva</w:t>
      </w:r>
      <w:r w:rsidRPr="001F0A03">
        <w:rPr>
          <w:rFonts w:ascii="Arial" w:hAnsi="Arial" w:cs="Arial"/>
          <w:sz w:val="24"/>
          <w:szCs w:val="24"/>
        </w:rPr>
        <w:t>. Na recuperação por vizinho mais próximo, deverão ser definidos os índices dos casos e os seus respectivos pesos, dependendo do prob</w:t>
      </w:r>
      <w:r>
        <w:rPr>
          <w:rFonts w:ascii="Arial" w:hAnsi="Arial" w:cs="Arial"/>
          <w:sz w:val="24"/>
          <w:szCs w:val="24"/>
        </w:rPr>
        <w:t>lema a ser resolvido. Esses índi</w:t>
      </w:r>
      <w:r w:rsidRPr="001F0A03">
        <w:rPr>
          <w:rFonts w:ascii="Arial" w:hAnsi="Arial" w:cs="Arial"/>
          <w:sz w:val="24"/>
          <w:szCs w:val="24"/>
        </w:rPr>
        <w:t>ces deverão ser previsíveis, identificar o propósito em que os casos serão utilizados, serem abstratos o bastante para permitir o uso posterior da base de dados, e serem concretos o bastante para serem reconhecidos no futuro (Watson, 1997). Como explicitado anteriormente, o caso similar será utilizado como solução do problema.  No caso de recuperação por indução, uma árvore de decisão é utilizada, classificando os casos.</w:t>
      </w:r>
    </w:p>
    <w:p w:rsidR="00AD670C" w:rsidRDefault="00AD670C"/>
    <w:p w:rsidR="00AE373C" w:rsidRDefault="00AE373C"/>
    <w:p w:rsidR="00AE373C" w:rsidRDefault="00AE373C"/>
    <w:p w:rsidR="00AE373C" w:rsidRDefault="00AE373C"/>
    <w:p w:rsidR="00AE373C" w:rsidRDefault="00AE373C"/>
    <w:p w:rsidR="00AE373C" w:rsidRDefault="00AE373C"/>
    <w:p w:rsidR="00AE373C" w:rsidRDefault="00AE373C"/>
    <w:p w:rsidR="00AE373C" w:rsidRDefault="00AE373C"/>
    <w:p w:rsidR="00AE373C" w:rsidRDefault="00AE373C"/>
    <w:p w:rsidR="00AE373C" w:rsidRDefault="00AE373C"/>
    <w:p w:rsidR="00AE373C" w:rsidRDefault="00AE373C"/>
    <w:p w:rsidR="00AE373C" w:rsidRDefault="00AE373C"/>
    <w:p w:rsidR="00AE373C" w:rsidRDefault="00AE373C"/>
    <w:p w:rsidR="00AE373C" w:rsidRDefault="00AE373C"/>
    <w:p w:rsidR="00AE373C" w:rsidRDefault="00AE373C"/>
    <w:p w:rsidR="00AE373C" w:rsidRDefault="00AE373C"/>
    <w:p w:rsidR="00AE373C" w:rsidRDefault="00AE373C"/>
    <w:p w:rsidR="00AE373C" w:rsidRDefault="00AE373C"/>
    <w:p w:rsidR="00AE373C" w:rsidRDefault="00AE373C"/>
    <w:p w:rsidR="00AE373C" w:rsidRDefault="00AE373C"/>
    <w:p w:rsidR="00AE373C" w:rsidRDefault="00AE373C"/>
    <w:p w:rsidR="00AE373C" w:rsidRDefault="00AE373C"/>
    <w:p w:rsidR="00AE373C" w:rsidRDefault="00AE373C"/>
    <w:p w:rsidR="00183CD0" w:rsidRPr="00656F82" w:rsidRDefault="00183CD0" w:rsidP="00183CD0">
      <w:pPr>
        <w:spacing w:line="276" w:lineRule="auto"/>
        <w:rPr>
          <w:rFonts w:ascii="Arial" w:hAnsi="Arial" w:cs="Arial"/>
          <w:sz w:val="52"/>
          <w:szCs w:val="52"/>
        </w:rPr>
      </w:pPr>
      <w:r w:rsidRPr="00656F82">
        <w:rPr>
          <w:rFonts w:ascii="Arial" w:hAnsi="Arial" w:cs="Arial"/>
          <w:noProof/>
          <w:sz w:val="52"/>
          <w:szCs w:val="52"/>
          <w:lang w:eastAsia="pt-BR"/>
        </w:rPr>
        <w:lastRenderedPageBreak/>
        <mc:AlternateContent>
          <mc:Choice Requires="wps">
            <w:drawing>
              <wp:anchor distT="45720" distB="45720" distL="114300" distR="114300" simplePos="0" relativeHeight="251711488" behindDoc="0" locked="0" layoutInCell="1" allowOverlap="1" wp14:anchorId="2C2BBED3" wp14:editId="254464A5">
                <wp:simplePos x="0" y="0"/>
                <wp:positionH relativeFrom="column">
                  <wp:posOffset>5120640</wp:posOffset>
                </wp:positionH>
                <wp:positionV relativeFrom="paragraph">
                  <wp:posOffset>219075</wp:posOffset>
                </wp:positionV>
                <wp:extent cx="1165860" cy="904875"/>
                <wp:effectExtent l="0" t="0" r="15240" b="28575"/>
                <wp:wrapSquare wrapText="bothSides"/>
                <wp:docPr id="19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5860" cy="904875"/>
                        </a:xfrm>
                        <a:prstGeom prst="rect">
                          <a:avLst/>
                        </a:prstGeom>
                        <a:solidFill>
                          <a:srgbClr val="FFFFFF"/>
                        </a:solidFill>
                        <a:ln w="9525">
                          <a:solidFill>
                            <a:srgbClr val="000000"/>
                          </a:solidFill>
                          <a:miter lim="800000"/>
                          <a:headEnd/>
                          <a:tailEnd/>
                        </a:ln>
                      </wps:spPr>
                      <wps:txbx>
                        <w:txbxContent>
                          <w:p w:rsidR="008E3CA1" w:rsidRDefault="008E3CA1" w:rsidP="00183CD0">
                            <w:pPr>
                              <w:jc w:val="center"/>
                              <w:rPr>
                                <w:sz w:val="44"/>
                                <w:szCs w:val="44"/>
                              </w:rPr>
                            </w:pPr>
                            <w:r w:rsidRPr="00AB2F92">
                              <w:rPr>
                                <w:sz w:val="44"/>
                                <w:szCs w:val="44"/>
                              </w:rPr>
                              <w:t>Capítulo</w:t>
                            </w:r>
                          </w:p>
                          <w:p w:rsidR="008E3CA1" w:rsidRPr="00AB2F92" w:rsidRDefault="008E3CA1" w:rsidP="00183CD0">
                            <w:pPr>
                              <w:jc w:val="center"/>
                              <w:rPr>
                                <w:sz w:val="44"/>
                                <w:szCs w:val="44"/>
                              </w:rPr>
                            </w:pPr>
                            <w:r>
                              <w:rPr>
                                <w:sz w:val="44"/>
                                <w:szCs w:val="44"/>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2BBED3" id="_x0000_s1070" type="#_x0000_t202" style="position:absolute;margin-left:403.2pt;margin-top:17.25pt;width:91.8pt;height:71.25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">
                <v:textbox>
                  <w:txbxContent>
                    <w:p w:rsidR="008E3CA1" w:rsidRDefault="008E3CA1" w:rsidP="00183CD0">
                      <w:pPr>
                        <w:jc w:val="center"/>
                        <w:rPr>
                          <w:sz w:val="44"/>
                          <w:szCs w:val="44"/>
                        </w:rPr>
                      </w:pPr>
                      <w:r w:rsidRPr="00AB2F92">
                        <w:rPr>
                          <w:sz w:val="44"/>
                          <w:szCs w:val="44"/>
                        </w:rPr>
                        <w:t>Capítulo</w:t>
                      </w:r>
                    </w:p>
                    <w:p w:rsidR="008E3CA1" w:rsidRPr="00AB2F92" w:rsidRDefault="008E3CA1" w:rsidP="00183CD0">
                      <w:pPr>
                        <w:jc w:val="center"/>
                        <w:rPr>
                          <w:sz w:val="44"/>
                          <w:szCs w:val="44"/>
                        </w:rPr>
                      </w:pPr>
                      <w:r>
                        <w:rPr>
                          <w:sz w:val="44"/>
                          <w:szCs w:val="44"/>
                        </w:rPr>
                        <w:t>6</w:t>
                      </w:r>
                    </w:p>
                  </w:txbxContent>
                </v:textbox>
                <w10:wrap type="square"/>
              </v:shape>
            </w:pict>
          </mc:Fallback>
        </mc:AlternateContent>
      </w:r>
      <w:r>
        <w:rPr>
          <w:rFonts w:ascii="Arial" w:hAnsi="Arial" w:cs="Arial"/>
          <w:sz w:val="52"/>
          <w:szCs w:val="52"/>
        </w:rPr>
        <w:t>Parte I</w:t>
      </w:r>
    </w:p>
    <w:p w:rsidR="00183CD0" w:rsidRDefault="00183CD0" w:rsidP="00183CD0">
      <w:pPr>
        <w:spacing w:line="276" w:lineRule="auto"/>
      </w:pPr>
      <w:r>
        <w:t>_______________________________________________________________________</w:t>
      </w:r>
    </w:p>
    <w:p w:rsidR="00183CD0" w:rsidRPr="008305F3" w:rsidRDefault="00183CD0" w:rsidP="00183CD0">
      <w:pPr>
        <w:pBdr>
          <w:bottom w:val="single" w:sz="12" w:space="1" w:color="auto"/>
        </w:pBdr>
        <w:spacing w:line="276" w:lineRule="auto"/>
        <w:rPr>
          <w:rFonts w:ascii="Arial" w:hAnsi="Arial" w:cs="Arial"/>
          <w:sz w:val="40"/>
          <w:szCs w:val="40"/>
        </w:rPr>
      </w:pPr>
      <w:r w:rsidRPr="008305F3">
        <w:rPr>
          <w:rFonts w:ascii="Arial" w:hAnsi="Arial" w:cs="Arial"/>
          <w:sz w:val="40"/>
          <w:szCs w:val="40"/>
        </w:rPr>
        <w:t>Redes Neurais</w:t>
      </w:r>
      <w:r>
        <w:rPr>
          <w:rFonts w:ascii="Arial" w:hAnsi="Arial" w:cs="Arial"/>
          <w:sz w:val="40"/>
          <w:szCs w:val="40"/>
        </w:rPr>
        <w:t xml:space="preserve"> Artificiais</w:t>
      </w:r>
    </w:p>
    <w:p w:rsidR="00183CD0" w:rsidRDefault="00183CD0" w:rsidP="00183CD0">
      <w:pPr>
        <w:spacing w:line="276" w:lineRule="auto"/>
      </w:pPr>
    </w:p>
    <w:p w:rsidR="00183CD0" w:rsidRPr="00231637" w:rsidRDefault="00183CD0" w:rsidP="00183CD0">
      <w:pPr>
        <w:spacing w:line="276" w:lineRule="auto"/>
        <w:rPr>
          <w:rFonts w:ascii="Arial" w:hAnsi="Arial" w:cs="Arial"/>
          <w:b/>
          <w:sz w:val="24"/>
          <w:szCs w:val="24"/>
        </w:rPr>
      </w:pPr>
      <w:r w:rsidRPr="00231637">
        <w:rPr>
          <w:rFonts w:ascii="Arial" w:hAnsi="Arial" w:cs="Arial"/>
          <w:b/>
          <w:sz w:val="24"/>
          <w:szCs w:val="24"/>
        </w:rPr>
        <w:t>6.1 Introdução</w:t>
      </w:r>
    </w:p>
    <w:p w:rsidR="00183CD0" w:rsidRDefault="00183CD0" w:rsidP="00183CD0">
      <w:pPr>
        <w:autoSpaceDE w:val="0"/>
        <w:autoSpaceDN w:val="0"/>
        <w:adjustRightInd w:val="0"/>
        <w:spacing w:after="0" w:line="276" w:lineRule="auto"/>
        <w:jc w:val="both"/>
        <w:rPr>
          <w:rFonts w:ascii="Arial" w:hAnsi="Arial" w:cs="Arial"/>
          <w:sz w:val="24"/>
          <w:szCs w:val="24"/>
        </w:rPr>
      </w:pPr>
      <w:r>
        <w:rPr>
          <w:rFonts w:ascii="Arial" w:hAnsi="Arial" w:cs="Arial"/>
          <w:sz w:val="24"/>
          <w:szCs w:val="24"/>
        </w:rPr>
        <w:tab/>
      </w:r>
      <w:r w:rsidRPr="00231637">
        <w:rPr>
          <w:rFonts w:ascii="Arial" w:hAnsi="Arial" w:cs="Arial"/>
          <w:sz w:val="24"/>
          <w:szCs w:val="24"/>
        </w:rPr>
        <w:t>As Redes Neurais Artificiais (RNA), também conhecidas como métodos conexionistas, são</w:t>
      </w:r>
      <w:r>
        <w:rPr>
          <w:rFonts w:ascii="Arial" w:hAnsi="Arial" w:cs="Arial"/>
          <w:sz w:val="24"/>
          <w:szCs w:val="24"/>
        </w:rPr>
        <w:t xml:space="preserve"> modelos matemáticos que se assemelham às estruturas biológicas e que têm capacidade computacional adquirida por meio de aprendizado e generalização (Haykin, 2001; Negnevitsky, 2005)</w:t>
      </w:r>
      <w:r w:rsidRPr="00231637">
        <w:rPr>
          <w:rFonts w:ascii="Arial" w:hAnsi="Arial" w:cs="Arial"/>
          <w:sz w:val="24"/>
          <w:szCs w:val="24"/>
        </w:rPr>
        <w:t>.</w:t>
      </w:r>
    </w:p>
    <w:p w:rsidR="00183CD0" w:rsidRDefault="00183CD0" w:rsidP="00183CD0">
      <w:pPr>
        <w:autoSpaceDE w:val="0"/>
        <w:autoSpaceDN w:val="0"/>
        <w:adjustRightInd w:val="0"/>
        <w:spacing w:after="0" w:line="276" w:lineRule="auto"/>
        <w:jc w:val="both"/>
        <w:rPr>
          <w:rFonts w:ascii="Arial" w:hAnsi="Arial" w:cs="Arial"/>
          <w:sz w:val="24"/>
          <w:szCs w:val="24"/>
        </w:rPr>
      </w:pPr>
    </w:p>
    <w:p w:rsidR="00183CD0" w:rsidRDefault="00183CD0" w:rsidP="00183CD0">
      <w:pPr>
        <w:autoSpaceDE w:val="0"/>
        <w:autoSpaceDN w:val="0"/>
        <w:adjustRightInd w:val="0"/>
        <w:spacing w:after="0" w:line="276" w:lineRule="auto"/>
        <w:jc w:val="both"/>
        <w:rPr>
          <w:rFonts w:ascii="Arial" w:hAnsi="Arial" w:cs="Arial"/>
          <w:sz w:val="24"/>
          <w:szCs w:val="24"/>
        </w:rPr>
      </w:pPr>
      <w:r>
        <w:rPr>
          <w:rFonts w:ascii="Arial" w:hAnsi="Arial" w:cs="Arial"/>
          <w:sz w:val="24"/>
          <w:szCs w:val="24"/>
        </w:rPr>
        <w:tab/>
        <w:t>Inicialmente será discutido neste capítulo a representação de conhecimento utilizada pelas Redes Neurais Artificiais, para depois tentarmos analisar a parte referente ao aprendizado. A princípio, é importante salientar que existem diferentes tipos de Redes Neurais Artificiais (</w:t>
      </w:r>
      <w:r w:rsidRPr="003C232C">
        <w:rPr>
          <w:rFonts w:ascii="Arial" w:hAnsi="Arial" w:cs="Arial"/>
          <w:b/>
          <w:sz w:val="24"/>
          <w:szCs w:val="24"/>
        </w:rPr>
        <w:t>RNA</w:t>
      </w:r>
      <w:r>
        <w:rPr>
          <w:rFonts w:ascii="Arial" w:hAnsi="Arial" w:cs="Arial"/>
          <w:sz w:val="24"/>
          <w:szCs w:val="24"/>
        </w:rPr>
        <w:t xml:space="preserve">s) e que cada uma delas tem características próprias em relação a sua representação e aquisição de conhecimento (ou aprendizado) (Osório, 1999).    </w:t>
      </w:r>
    </w:p>
    <w:p w:rsidR="00183CD0" w:rsidRDefault="00183CD0" w:rsidP="00183CD0">
      <w:pPr>
        <w:autoSpaceDE w:val="0"/>
        <w:autoSpaceDN w:val="0"/>
        <w:adjustRightInd w:val="0"/>
        <w:spacing w:after="0" w:line="276" w:lineRule="auto"/>
        <w:jc w:val="both"/>
        <w:rPr>
          <w:rFonts w:ascii="Arial" w:hAnsi="Arial" w:cs="Arial"/>
          <w:sz w:val="24"/>
          <w:szCs w:val="24"/>
        </w:rPr>
      </w:pPr>
    </w:p>
    <w:p w:rsidR="00183CD0" w:rsidRDefault="00183CD0" w:rsidP="00183CD0">
      <w:pPr>
        <w:autoSpaceDE w:val="0"/>
        <w:autoSpaceDN w:val="0"/>
        <w:adjustRightInd w:val="0"/>
        <w:spacing w:after="0" w:line="276" w:lineRule="auto"/>
        <w:jc w:val="both"/>
        <w:rPr>
          <w:rFonts w:ascii="Arial" w:hAnsi="Arial" w:cs="Arial"/>
          <w:b/>
          <w:sz w:val="24"/>
          <w:szCs w:val="24"/>
        </w:rPr>
      </w:pPr>
      <w:r w:rsidRPr="00F30446">
        <w:rPr>
          <w:rFonts w:ascii="Arial" w:hAnsi="Arial" w:cs="Arial"/>
          <w:b/>
          <w:sz w:val="24"/>
          <w:szCs w:val="24"/>
        </w:rPr>
        <w:t>6.2 Definição</w:t>
      </w:r>
    </w:p>
    <w:p w:rsidR="00183CD0" w:rsidRPr="00F30446" w:rsidRDefault="00183CD0" w:rsidP="00183CD0">
      <w:pPr>
        <w:autoSpaceDE w:val="0"/>
        <w:autoSpaceDN w:val="0"/>
        <w:adjustRightInd w:val="0"/>
        <w:spacing w:after="0" w:line="276" w:lineRule="auto"/>
        <w:jc w:val="both"/>
        <w:rPr>
          <w:rFonts w:ascii="Arial" w:hAnsi="Arial" w:cs="Arial"/>
          <w:b/>
          <w:sz w:val="24"/>
          <w:szCs w:val="24"/>
        </w:rPr>
      </w:pPr>
    </w:p>
    <w:p w:rsidR="00183CD0" w:rsidRDefault="00183CD0" w:rsidP="00183CD0">
      <w:pPr>
        <w:autoSpaceDE w:val="0"/>
        <w:autoSpaceDN w:val="0"/>
        <w:adjustRightInd w:val="0"/>
        <w:spacing w:after="0" w:line="276" w:lineRule="auto"/>
        <w:jc w:val="both"/>
        <w:rPr>
          <w:rFonts w:ascii="Arial" w:hAnsi="Arial" w:cs="Arial"/>
          <w:sz w:val="24"/>
          <w:szCs w:val="24"/>
        </w:rPr>
      </w:pPr>
      <w:r>
        <w:rPr>
          <w:rFonts w:ascii="Arial" w:hAnsi="Arial" w:cs="Arial"/>
          <w:sz w:val="24"/>
          <w:szCs w:val="24"/>
        </w:rPr>
        <w:tab/>
        <w:t xml:space="preserve">Segundo Negnevitsky (2005), uma Rede Neural pode ser definida como um modelo de raciocínio baseado no cérebro humano. O cérebro é composto por um conjunto densamente interligado de células nervosas, ou unidades básicas de processamento, chamada de neurônios. O cérebro humano incorpora cerca de 10 bilhões de </w:t>
      </w:r>
      <w:r w:rsidRPr="00E14ADF">
        <w:rPr>
          <w:rFonts w:ascii="Arial" w:hAnsi="Arial" w:cs="Arial"/>
          <w:b/>
          <w:sz w:val="24"/>
          <w:szCs w:val="24"/>
        </w:rPr>
        <w:t>neurônios</w:t>
      </w:r>
      <w:r>
        <w:rPr>
          <w:rFonts w:ascii="Arial" w:hAnsi="Arial" w:cs="Arial"/>
          <w:sz w:val="24"/>
          <w:szCs w:val="24"/>
        </w:rPr>
        <w:t xml:space="preserve"> e 60 trilhões de conexões, </w:t>
      </w:r>
      <w:r w:rsidRPr="00E14ADF">
        <w:rPr>
          <w:rFonts w:ascii="Arial" w:hAnsi="Arial" w:cs="Arial"/>
          <w:b/>
          <w:sz w:val="24"/>
          <w:szCs w:val="24"/>
        </w:rPr>
        <w:t>sinapses</w:t>
      </w:r>
      <w:r>
        <w:rPr>
          <w:rFonts w:ascii="Arial" w:hAnsi="Arial" w:cs="Arial"/>
          <w:sz w:val="24"/>
          <w:szCs w:val="24"/>
        </w:rPr>
        <w:t>, entre eles (Shepherd e Koch, 1990; citado por Negnevitsky, 2005). Por usar múltiplos neurônios simultaneamente, o cérebro pode realizar suas funções muito mais rapidamente do que o computador mais rápido existente hoje.</w:t>
      </w:r>
    </w:p>
    <w:p w:rsidR="00183CD0" w:rsidRDefault="00183CD0" w:rsidP="00183CD0">
      <w:pPr>
        <w:autoSpaceDE w:val="0"/>
        <w:autoSpaceDN w:val="0"/>
        <w:adjustRightInd w:val="0"/>
        <w:spacing w:after="0" w:line="276" w:lineRule="auto"/>
        <w:jc w:val="both"/>
        <w:rPr>
          <w:rFonts w:ascii="Arial" w:hAnsi="Arial" w:cs="Arial"/>
          <w:sz w:val="24"/>
          <w:szCs w:val="24"/>
        </w:rPr>
      </w:pPr>
    </w:p>
    <w:p w:rsidR="00183CD0" w:rsidRDefault="00183CD0" w:rsidP="00183CD0">
      <w:pPr>
        <w:autoSpaceDE w:val="0"/>
        <w:autoSpaceDN w:val="0"/>
        <w:adjustRightInd w:val="0"/>
        <w:spacing w:after="0" w:line="276" w:lineRule="auto"/>
        <w:jc w:val="both"/>
        <w:rPr>
          <w:rFonts w:ascii="Arial" w:hAnsi="Arial" w:cs="Arial"/>
          <w:sz w:val="24"/>
          <w:szCs w:val="24"/>
        </w:rPr>
      </w:pPr>
      <w:r>
        <w:rPr>
          <w:rFonts w:ascii="Arial" w:hAnsi="Arial" w:cs="Arial"/>
          <w:sz w:val="24"/>
          <w:szCs w:val="24"/>
        </w:rPr>
        <w:tab/>
        <w:t xml:space="preserve">Embora cada neurônio tenha uma estrutura muito simples, um exército desses elementos possui um tremendo poder de processamento. Um neurônio consiste de um corpo celular, </w:t>
      </w:r>
      <w:r w:rsidRPr="005525E0">
        <w:rPr>
          <w:rFonts w:ascii="Arial" w:hAnsi="Arial" w:cs="Arial"/>
          <w:b/>
          <w:sz w:val="24"/>
          <w:szCs w:val="24"/>
        </w:rPr>
        <w:t>soma</w:t>
      </w:r>
      <w:r>
        <w:rPr>
          <w:rFonts w:ascii="Arial" w:hAnsi="Arial" w:cs="Arial"/>
          <w:sz w:val="24"/>
          <w:szCs w:val="24"/>
        </w:rPr>
        <w:t xml:space="preserve">, um número de fibras chamadas de </w:t>
      </w:r>
      <w:r w:rsidRPr="005525E0">
        <w:rPr>
          <w:rFonts w:ascii="Arial" w:hAnsi="Arial" w:cs="Arial"/>
          <w:b/>
          <w:sz w:val="24"/>
          <w:szCs w:val="24"/>
        </w:rPr>
        <w:t>dendritos</w:t>
      </w:r>
      <w:r>
        <w:rPr>
          <w:rFonts w:ascii="Arial" w:hAnsi="Arial" w:cs="Arial"/>
          <w:sz w:val="24"/>
          <w:szCs w:val="24"/>
        </w:rPr>
        <w:t xml:space="preserve">, e uma fibra longa chamada de </w:t>
      </w:r>
      <w:r w:rsidRPr="005525E0">
        <w:rPr>
          <w:rFonts w:ascii="Arial" w:hAnsi="Arial" w:cs="Arial"/>
          <w:b/>
          <w:sz w:val="24"/>
          <w:szCs w:val="24"/>
        </w:rPr>
        <w:t>axônio</w:t>
      </w:r>
      <w:r>
        <w:rPr>
          <w:rFonts w:ascii="Arial" w:hAnsi="Arial" w:cs="Arial"/>
          <w:sz w:val="24"/>
          <w:szCs w:val="24"/>
        </w:rPr>
        <w:t>. Enquanto os dendritos formam uma rede em torno do corpo celular (soma), o axônio se estende para os dendritos e soma de outros neurônios. A Figura 6.1 é um esquema de uma rede neural (Negnevistsky, 2005).</w:t>
      </w:r>
    </w:p>
    <w:p w:rsidR="00183CD0" w:rsidRDefault="00183CD0" w:rsidP="00183CD0">
      <w:pPr>
        <w:autoSpaceDE w:val="0"/>
        <w:autoSpaceDN w:val="0"/>
        <w:adjustRightInd w:val="0"/>
        <w:spacing w:after="0" w:line="276" w:lineRule="auto"/>
        <w:jc w:val="both"/>
        <w:rPr>
          <w:rFonts w:ascii="Arial" w:hAnsi="Arial" w:cs="Arial"/>
          <w:sz w:val="24"/>
          <w:szCs w:val="24"/>
        </w:rPr>
      </w:pPr>
    </w:p>
    <w:p w:rsidR="00183CD0" w:rsidRDefault="00183CD0" w:rsidP="00183CD0">
      <w:pPr>
        <w:autoSpaceDE w:val="0"/>
        <w:autoSpaceDN w:val="0"/>
        <w:adjustRightInd w:val="0"/>
        <w:spacing w:after="0" w:line="276" w:lineRule="auto"/>
        <w:jc w:val="both"/>
        <w:rPr>
          <w:rFonts w:ascii="Arial" w:hAnsi="Arial" w:cs="Arial"/>
          <w:sz w:val="24"/>
          <w:szCs w:val="24"/>
        </w:rPr>
      </w:pPr>
      <w:r>
        <w:rPr>
          <w:rFonts w:ascii="Arial" w:hAnsi="Arial" w:cs="Arial"/>
          <w:b/>
          <w:sz w:val="24"/>
          <w:szCs w:val="24"/>
        </w:rPr>
        <w:tab/>
      </w:r>
      <w:r>
        <w:rPr>
          <w:rFonts w:ascii="Arial" w:hAnsi="Arial" w:cs="Arial"/>
          <w:sz w:val="24"/>
          <w:szCs w:val="24"/>
        </w:rPr>
        <w:t xml:space="preserve">Os sinais são propagados de um neurônio para outro através de complexas reações eletroquímicas. As substancias químicas liberadas das sinapses causam mudanças no potencial elétrico do corpo celular. Quando o </w:t>
      </w:r>
      <w:r>
        <w:rPr>
          <w:rFonts w:ascii="Arial" w:hAnsi="Arial" w:cs="Arial"/>
          <w:sz w:val="24"/>
          <w:szCs w:val="24"/>
        </w:rPr>
        <w:lastRenderedPageBreak/>
        <w:t>potencial atinge seu limite, um pulso elétrico, é enviado através do axônio. O pulso se espalha e eventualmente atinge as sinapses, causando o aumento ou diminuição de seu potencial. No entanto, a descoberta mais interessante é que a rede neural exibe plasticidade (Negnevistky, 2005).</w:t>
      </w:r>
    </w:p>
    <w:p w:rsidR="00183CD0" w:rsidRPr="00465BFC" w:rsidRDefault="00E908BF" w:rsidP="00183CD0">
      <w:pPr>
        <w:autoSpaceDE w:val="0"/>
        <w:autoSpaceDN w:val="0"/>
        <w:adjustRightInd w:val="0"/>
        <w:spacing w:after="0" w:line="276" w:lineRule="auto"/>
        <w:jc w:val="both"/>
        <w:rPr>
          <w:rFonts w:ascii="Arial" w:hAnsi="Arial" w:cs="Arial"/>
          <w:sz w:val="24"/>
          <w:szCs w:val="24"/>
        </w:rPr>
      </w:pPr>
      <w:r w:rsidRPr="00977EDC">
        <w:rPr>
          <w:rFonts w:ascii="Arial" w:hAnsi="Arial" w:cs="Arial"/>
          <w:noProof/>
          <w:sz w:val="24"/>
          <w:szCs w:val="24"/>
          <w:lang w:eastAsia="pt-BR"/>
        </w:rPr>
        <mc:AlternateContent>
          <mc:Choice Requires="wps">
            <w:drawing>
              <wp:anchor distT="45720" distB="45720" distL="114300" distR="114300" simplePos="0" relativeHeight="251712512" behindDoc="0" locked="0" layoutInCell="1" allowOverlap="1" wp14:anchorId="7E486E52" wp14:editId="3BBD3E58">
                <wp:simplePos x="0" y="0"/>
                <wp:positionH relativeFrom="column">
                  <wp:posOffset>262890</wp:posOffset>
                </wp:positionH>
                <wp:positionV relativeFrom="paragraph">
                  <wp:posOffset>235585</wp:posOffset>
                </wp:positionV>
                <wp:extent cx="5010150" cy="2476500"/>
                <wp:effectExtent l="0" t="0" r="0" b="0"/>
                <wp:wrapSquare wrapText="bothSides"/>
                <wp:docPr id="19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0150" cy="2476500"/>
                        </a:xfrm>
                        <a:prstGeom prst="rect">
                          <a:avLst/>
                        </a:prstGeom>
                        <a:solidFill>
                          <a:srgbClr val="FFFFFF"/>
                        </a:solidFill>
                        <a:ln w="9525">
                          <a:noFill/>
                          <a:miter lim="800000"/>
                          <a:headEnd/>
                          <a:tailEnd/>
                        </a:ln>
                      </wps:spPr>
                      <wps:txbx>
                        <w:txbxContent>
                          <w:p w:rsidR="008E3CA1" w:rsidRDefault="008E3CA1" w:rsidP="00183CD0">
                            <w:r>
                              <w:rPr>
                                <w:noProof/>
                                <w:lang w:eastAsia="pt-BR"/>
                              </w:rPr>
                              <w:drawing>
                                <wp:inline distT="0" distB="0" distL="0" distR="0" wp14:anchorId="75FF94F2" wp14:editId="690211C8">
                                  <wp:extent cx="4856875" cy="2352675"/>
                                  <wp:effectExtent l="0" t="0" r="127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94694" cy="237099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486E52" id="_x0000_s1071" type="#_x0000_t202" style="position:absolute;left:0;text-align:left;margin-left:20.7pt;margin-top:18.55pt;width:394.5pt;height:19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" stroked="f">
                <v:textbox>
                  <w:txbxContent>
                    <w:p w:rsidR="008E3CA1" w:rsidRDefault="008E3CA1" w:rsidP="00183CD0">
                      <w:r>
                        <w:rPr>
                          <w:noProof/>
                          <w:lang w:eastAsia="pt-BR"/>
                        </w:rPr>
                        <w:drawing>
                          <wp:inline distT="0" distB="0" distL="0" distR="0" wp14:anchorId="75FF94F2" wp14:editId="690211C8">
                            <wp:extent cx="4856875" cy="2352675"/>
                            <wp:effectExtent l="0" t="0" r="127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94694" cy="2370995"/>
                                    </a:xfrm>
                                    <a:prstGeom prst="rect">
                                      <a:avLst/>
                                    </a:prstGeom>
                                  </pic:spPr>
                                </pic:pic>
                              </a:graphicData>
                            </a:graphic>
                          </wp:inline>
                        </w:drawing>
                      </w:r>
                    </w:p>
                  </w:txbxContent>
                </v:textbox>
                <w10:wrap type="square"/>
              </v:shape>
            </w:pict>
          </mc:Fallback>
        </mc:AlternateContent>
      </w:r>
      <w:r w:rsidR="00183CD0">
        <w:rPr>
          <w:rFonts w:ascii="Arial" w:hAnsi="Arial" w:cs="Arial"/>
          <w:sz w:val="24"/>
          <w:szCs w:val="24"/>
        </w:rPr>
        <w:tab/>
        <w:t xml:space="preserve"> </w:t>
      </w:r>
    </w:p>
    <w:p w:rsidR="00183CD0" w:rsidRDefault="00E908BF" w:rsidP="00183CD0">
      <w:pPr>
        <w:autoSpaceDE w:val="0"/>
        <w:autoSpaceDN w:val="0"/>
        <w:adjustRightInd w:val="0"/>
        <w:spacing w:after="0" w:line="276" w:lineRule="auto"/>
        <w:jc w:val="both"/>
        <w:rPr>
          <w:rFonts w:ascii="Arial" w:hAnsi="Arial" w:cs="Arial"/>
          <w:sz w:val="24"/>
          <w:szCs w:val="24"/>
        </w:rPr>
      </w:pPr>
      <w:r w:rsidRPr="00A0320F">
        <w:rPr>
          <w:rFonts w:ascii="Arial" w:hAnsi="Arial" w:cs="Arial"/>
          <w:b/>
          <w:sz w:val="24"/>
          <w:szCs w:val="24"/>
        </w:rPr>
        <w:t xml:space="preserve">Figura 6.1 </w:t>
      </w:r>
      <w:r w:rsidRPr="004379D2">
        <w:rPr>
          <w:rFonts w:ascii="Arial" w:hAnsi="Arial" w:cs="Arial"/>
          <w:sz w:val="24"/>
          <w:szCs w:val="24"/>
        </w:rPr>
        <w:t>Rede Neural Biológica</w:t>
      </w:r>
      <w:r>
        <w:rPr>
          <w:rFonts w:ascii="Arial" w:hAnsi="Arial" w:cs="Arial"/>
          <w:sz w:val="24"/>
          <w:szCs w:val="24"/>
        </w:rPr>
        <w:t xml:space="preserve">. </w:t>
      </w:r>
      <w:r w:rsidRPr="00A0320F">
        <w:rPr>
          <w:rFonts w:ascii="Arial" w:hAnsi="Arial" w:cs="Arial"/>
          <w:b/>
          <w:sz w:val="24"/>
          <w:szCs w:val="24"/>
        </w:rPr>
        <w:t>Fonte</w:t>
      </w:r>
      <w:r>
        <w:rPr>
          <w:rFonts w:ascii="Arial" w:hAnsi="Arial" w:cs="Arial"/>
          <w:sz w:val="24"/>
          <w:szCs w:val="24"/>
        </w:rPr>
        <w:t>: Artificial intelligence: a guide to intelligence systems/Michael Negnevitsky, 2005).</w:t>
      </w:r>
    </w:p>
    <w:p w:rsidR="00183CD0" w:rsidRDefault="00183CD0" w:rsidP="00183CD0">
      <w:pPr>
        <w:autoSpaceDE w:val="0"/>
        <w:autoSpaceDN w:val="0"/>
        <w:adjustRightInd w:val="0"/>
        <w:spacing w:after="0" w:line="276" w:lineRule="auto"/>
        <w:jc w:val="both"/>
        <w:rPr>
          <w:rFonts w:ascii="Arial" w:hAnsi="Arial" w:cs="Arial"/>
          <w:sz w:val="24"/>
          <w:szCs w:val="24"/>
        </w:rPr>
      </w:pPr>
    </w:p>
    <w:p w:rsidR="00183CD0" w:rsidRDefault="00183CD0" w:rsidP="00183CD0">
      <w:pPr>
        <w:autoSpaceDE w:val="0"/>
        <w:autoSpaceDN w:val="0"/>
        <w:adjustRightInd w:val="0"/>
        <w:spacing w:after="0" w:line="276" w:lineRule="auto"/>
        <w:jc w:val="both"/>
        <w:rPr>
          <w:rFonts w:ascii="Arial" w:hAnsi="Arial" w:cs="Arial"/>
          <w:sz w:val="24"/>
          <w:szCs w:val="24"/>
        </w:rPr>
      </w:pPr>
    </w:p>
    <w:p w:rsidR="00183CD0" w:rsidRDefault="00183CD0" w:rsidP="00183CD0">
      <w:pPr>
        <w:autoSpaceDE w:val="0"/>
        <w:autoSpaceDN w:val="0"/>
        <w:adjustRightInd w:val="0"/>
        <w:spacing w:after="0" w:line="276" w:lineRule="auto"/>
        <w:jc w:val="both"/>
        <w:rPr>
          <w:rFonts w:ascii="Arial" w:hAnsi="Arial" w:cs="Arial"/>
          <w:sz w:val="24"/>
          <w:szCs w:val="24"/>
        </w:rPr>
      </w:pPr>
      <w:r>
        <w:rPr>
          <w:rFonts w:ascii="Arial" w:hAnsi="Arial" w:cs="Arial"/>
          <w:sz w:val="24"/>
          <w:szCs w:val="24"/>
        </w:rPr>
        <w:tab/>
        <w:t>Um neurônio em “desenvolvimento” é sinônimo de um cérebro plástico: a plasticidade permite que o sistema nervoso em desenvolvimento se adapte ao meio ambiente. Assim com a plasticidade parece ser essencial para o funcionamento dos neurônios como unidades de processamento de informações do cérebro humano, também ela o é em relação às redes neurais construídas com neurônios artificiais (Haykin, 2001).</w:t>
      </w:r>
    </w:p>
    <w:p w:rsidR="00183CD0" w:rsidRDefault="00183CD0" w:rsidP="00183CD0">
      <w:pPr>
        <w:autoSpaceDE w:val="0"/>
        <w:autoSpaceDN w:val="0"/>
        <w:adjustRightInd w:val="0"/>
        <w:spacing w:after="0" w:line="276" w:lineRule="auto"/>
        <w:jc w:val="both"/>
        <w:rPr>
          <w:rFonts w:ascii="Arial" w:hAnsi="Arial" w:cs="Arial"/>
          <w:sz w:val="24"/>
          <w:szCs w:val="24"/>
        </w:rPr>
      </w:pPr>
    </w:p>
    <w:p w:rsidR="00183CD0" w:rsidRDefault="00183CD0" w:rsidP="00183CD0">
      <w:pPr>
        <w:autoSpaceDE w:val="0"/>
        <w:autoSpaceDN w:val="0"/>
        <w:adjustRightInd w:val="0"/>
        <w:spacing w:after="0" w:line="276" w:lineRule="auto"/>
        <w:jc w:val="both"/>
        <w:rPr>
          <w:rFonts w:ascii="Arial" w:hAnsi="Arial" w:cs="Arial"/>
          <w:sz w:val="24"/>
          <w:szCs w:val="24"/>
        </w:rPr>
      </w:pPr>
      <w:r>
        <w:rPr>
          <w:rFonts w:ascii="Arial" w:hAnsi="Arial" w:cs="Arial"/>
          <w:sz w:val="24"/>
          <w:szCs w:val="24"/>
        </w:rPr>
        <w:tab/>
        <w:t xml:space="preserve">Portanto, de acordo com Negnevitsky (2005), pode-se definir as redes conexionistas ou Rede Neuronal Artificial (RNAs), como sendo formadas por um conjunto de unidades elementares de processamento de informações fortemente conectadas, que denomina-se neurônio artificial. Uma RNA é constituída por um grafo orientado e ponderado. Os nós do grafo são autômatos simples, os chamados neurônios artificiais, que formam através de suas conexões um autômato mais complexo, a rede neural. A Figura 6.2 ilustra uma rede neural artificial.  </w:t>
      </w:r>
    </w:p>
    <w:p w:rsidR="00183CD0" w:rsidRDefault="00183CD0" w:rsidP="00183CD0">
      <w:pPr>
        <w:autoSpaceDE w:val="0"/>
        <w:autoSpaceDN w:val="0"/>
        <w:adjustRightInd w:val="0"/>
        <w:spacing w:after="0" w:line="276" w:lineRule="auto"/>
        <w:jc w:val="both"/>
        <w:rPr>
          <w:rFonts w:ascii="Arial" w:hAnsi="Arial" w:cs="Arial"/>
          <w:sz w:val="24"/>
          <w:szCs w:val="24"/>
        </w:rPr>
      </w:pPr>
    </w:p>
    <w:p w:rsidR="00183CD0" w:rsidRDefault="00183CD0" w:rsidP="00183CD0">
      <w:pPr>
        <w:autoSpaceDE w:val="0"/>
        <w:autoSpaceDN w:val="0"/>
        <w:adjustRightInd w:val="0"/>
        <w:spacing w:after="0" w:line="276" w:lineRule="auto"/>
        <w:jc w:val="both"/>
        <w:rPr>
          <w:rFonts w:ascii="Arial" w:hAnsi="Arial" w:cs="Arial"/>
          <w:sz w:val="24"/>
          <w:szCs w:val="24"/>
        </w:rPr>
      </w:pPr>
      <w:r>
        <w:rPr>
          <w:rFonts w:ascii="Arial" w:hAnsi="Arial" w:cs="Arial"/>
          <w:sz w:val="24"/>
          <w:szCs w:val="24"/>
        </w:rPr>
        <w:tab/>
        <w:t xml:space="preserve">Segundo Negnevitsky (2005), cada unidade da rede é dotada de um estado interno, que geralmente é denominado de estado de ativação. As unidades podem propagar seu estado de ativação para outras unidades do grafo, passando pelos arcos ponderados, que é chamado de conexões, ligações sinápticas, ou simplesmente de pesos sinápticos. A regra que determina a ativação de um neurônio em função da influência transmitidas de suas entradas, </w:t>
      </w:r>
      <w:r>
        <w:rPr>
          <w:rFonts w:ascii="Arial" w:hAnsi="Arial" w:cs="Arial"/>
          <w:sz w:val="24"/>
          <w:szCs w:val="24"/>
        </w:rPr>
        <w:lastRenderedPageBreak/>
        <w:t>ponderadas pelos seus respectivos pesos, se chama regra de ativação ou função de ativação.  E a Tabela 6.1 faz uma analogia entre uma rede biológica e uma rede conexionista.</w:t>
      </w:r>
    </w:p>
    <w:p w:rsidR="00183CD0" w:rsidRDefault="00183CD0" w:rsidP="00183CD0">
      <w:pPr>
        <w:autoSpaceDE w:val="0"/>
        <w:autoSpaceDN w:val="0"/>
        <w:adjustRightInd w:val="0"/>
        <w:spacing w:after="0" w:line="276" w:lineRule="auto"/>
        <w:jc w:val="both"/>
        <w:rPr>
          <w:rFonts w:ascii="Arial" w:hAnsi="Arial" w:cs="Arial"/>
          <w:sz w:val="24"/>
          <w:szCs w:val="24"/>
        </w:rPr>
      </w:pPr>
    </w:p>
    <w:p w:rsidR="00183CD0" w:rsidRDefault="00183CD0" w:rsidP="00183CD0">
      <w:pPr>
        <w:autoSpaceDE w:val="0"/>
        <w:autoSpaceDN w:val="0"/>
        <w:adjustRightInd w:val="0"/>
        <w:spacing w:after="0" w:line="276" w:lineRule="auto"/>
        <w:jc w:val="both"/>
        <w:rPr>
          <w:rFonts w:ascii="Arial" w:hAnsi="Arial" w:cs="Arial"/>
          <w:sz w:val="24"/>
          <w:szCs w:val="24"/>
        </w:rPr>
      </w:pPr>
      <w:r w:rsidRPr="004379D2">
        <w:rPr>
          <w:rFonts w:ascii="Arial" w:hAnsi="Arial" w:cs="Arial"/>
          <w:noProof/>
          <w:sz w:val="24"/>
          <w:szCs w:val="24"/>
          <w:lang w:eastAsia="pt-BR"/>
        </w:rPr>
        <mc:AlternateContent>
          <mc:Choice Requires="wps">
            <w:drawing>
              <wp:anchor distT="45720" distB="45720" distL="114300" distR="114300" simplePos="0" relativeHeight="251713536" behindDoc="0" locked="0" layoutInCell="1" allowOverlap="1" wp14:anchorId="4B580E1B" wp14:editId="0C220744">
                <wp:simplePos x="0" y="0"/>
                <wp:positionH relativeFrom="column">
                  <wp:posOffset>320040</wp:posOffset>
                </wp:positionH>
                <wp:positionV relativeFrom="paragraph">
                  <wp:posOffset>97155</wp:posOffset>
                </wp:positionV>
                <wp:extent cx="4581525" cy="2581275"/>
                <wp:effectExtent l="0" t="0" r="9525" b="9525"/>
                <wp:wrapSquare wrapText="bothSides"/>
                <wp:docPr id="19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1525" cy="2581275"/>
                        </a:xfrm>
                        <a:prstGeom prst="rect">
                          <a:avLst/>
                        </a:prstGeom>
                        <a:solidFill>
                          <a:srgbClr val="FFFFFF"/>
                        </a:solidFill>
                        <a:ln w="9525">
                          <a:noFill/>
                          <a:miter lim="800000"/>
                          <a:headEnd/>
                          <a:tailEnd/>
                        </a:ln>
                      </wps:spPr>
                      <wps:txbx>
                        <w:txbxContent>
                          <w:p w:rsidR="008E3CA1" w:rsidRDefault="008E3CA1" w:rsidP="00183CD0">
                            <w:r>
                              <w:rPr>
                                <w:noProof/>
                                <w:lang w:eastAsia="pt-BR"/>
                              </w:rPr>
                              <w:drawing>
                                <wp:inline distT="0" distB="0" distL="0" distR="0" wp14:anchorId="718549A8" wp14:editId="2167A14D">
                                  <wp:extent cx="4380865" cy="2466975"/>
                                  <wp:effectExtent l="0" t="0" r="635" b="9525"/>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90569" cy="247244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580E1B" id="_x0000_s1072" type="#_x0000_t202" style="position:absolute;left:0;text-align:left;margin-left:25.2pt;margin-top:7.65pt;width:360.75pt;height:203.2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" stroked="f">
                <v:textbox>
                  <w:txbxContent>
                    <w:p w:rsidR="008E3CA1" w:rsidRDefault="008E3CA1" w:rsidP="00183CD0">
                      <w:r>
                        <w:rPr>
                          <w:noProof/>
                          <w:lang w:eastAsia="pt-BR"/>
                        </w:rPr>
                        <w:drawing>
                          <wp:inline distT="0" distB="0" distL="0" distR="0" wp14:anchorId="718549A8" wp14:editId="2167A14D">
                            <wp:extent cx="4380865" cy="2466975"/>
                            <wp:effectExtent l="0" t="0" r="635" b="9525"/>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90569" cy="2472440"/>
                                    </a:xfrm>
                                    <a:prstGeom prst="rect">
                                      <a:avLst/>
                                    </a:prstGeom>
                                  </pic:spPr>
                                </pic:pic>
                              </a:graphicData>
                            </a:graphic>
                          </wp:inline>
                        </w:drawing>
                      </w:r>
                    </w:p>
                  </w:txbxContent>
                </v:textbox>
                <w10:wrap type="square"/>
              </v:shape>
            </w:pict>
          </mc:Fallback>
        </mc:AlternateContent>
      </w:r>
      <w:r>
        <w:rPr>
          <w:rFonts w:ascii="Arial" w:hAnsi="Arial" w:cs="Arial"/>
          <w:sz w:val="24"/>
          <w:szCs w:val="24"/>
        </w:rPr>
        <w:t xml:space="preserve"> </w:t>
      </w:r>
    </w:p>
    <w:p w:rsidR="00183CD0" w:rsidRDefault="00183CD0" w:rsidP="00183CD0">
      <w:pPr>
        <w:autoSpaceDE w:val="0"/>
        <w:autoSpaceDN w:val="0"/>
        <w:adjustRightInd w:val="0"/>
        <w:spacing w:after="0" w:line="276" w:lineRule="auto"/>
        <w:jc w:val="both"/>
        <w:rPr>
          <w:rFonts w:ascii="Arial" w:hAnsi="Arial" w:cs="Arial"/>
          <w:sz w:val="24"/>
          <w:szCs w:val="24"/>
        </w:rPr>
      </w:pPr>
    </w:p>
    <w:p w:rsidR="00183CD0" w:rsidRDefault="00183CD0" w:rsidP="00183CD0">
      <w:pPr>
        <w:autoSpaceDE w:val="0"/>
        <w:autoSpaceDN w:val="0"/>
        <w:adjustRightInd w:val="0"/>
        <w:spacing w:after="0" w:line="276" w:lineRule="auto"/>
        <w:jc w:val="both"/>
        <w:rPr>
          <w:rFonts w:ascii="Arial" w:hAnsi="Arial" w:cs="Arial"/>
          <w:sz w:val="24"/>
          <w:szCs w:val="24"/>
        </w:rPr>
      </w:pPr>
    </w:p>
    <w:p w:rsidR="00183CD0" w:rsidRDefault="00183CD0" w:rsidP="00183CD0">
      <w:pPr>
        <w:autoSpaceDE w:val="0"/>
        <w:autoSpaceDN w:val="0"/>
        <w:adjustRightInd w:val="0"/>
        <w:spacing w:after="0" w:line="276" w:lineRule="auto"/>
        <w:jc w:val="both"/>
        <w:rPr>
          <w:rFonts w:ascii="Arial" w:hAnsi="Arial" w:cs="Arial"/>
          <w:sz w:val="24"/>
          <w:szCs w:val="24"/>
        </w:rPr>
      </w:pPr>
    </w:p>
    <w:p w:rsidR="00183CD0" w:rsidRDefault="00183CD0" w:rsidP="00183CD0">
      <w:pPr>
        <w:autoSpaceDE w:val="0"/>
        <w:autoSpaceDN w:val="0"/>
        <w:adjustRightInd w:val="0"/>
        <w:spacing w:after="0" w:line="276" w:lineRule="auto"/>
        <w:jc w:val="both"/>
        <w:rPr>
          <w:rFonts w:ascii="Arial" w:hAnsi="Arial" w:cs="Arial"/>
          <w:sz w:val="24"/>
          <w:szCs w:val="24"/>
        </w:rPr>
      </w:pPr>
    </w:p>
    <w:p w:rsidR="00183CD0" w:rsidRDefault="00183CD0" w:rsidP="00183CD0">
      <w:pPr>
        <w:autoSpaceDE w:val="0"/>
        <w:autoSpaceDN w:val="0"/>
        <w:adjustRightInd w:val="0"/>
        <w:spacing w:after="0" w:line="276" w:lineRule="auto"/>
        <w:jc w:val="both"/>
        <w:rPr>
          <w:rFonts w:ascii="Arial" w:hAnsi="Arial" w:cs="Arial"/>
          <w:sz w:val="24"/>
          <w:szCs w:val="24"/>
        </w:rPr>
      </w:pPr>
    </w:p>
    <w:p w:rsidR="00183CD0" w:rsidRDefault="00183CD0" w:rsidP="00183CD0">
      <w:pPr>
        <w:autoSpaceDE w:val="0"/>
        <w:autoSpaceDN w:val="0"/>
        <w:adjustRightInd w:val="0"/>
        <w:spacing w:after="0" w:line="276" w:lineRule="auto"/>
        <w:jc w:val="both"/>
        <w:rPr>
          <w:rFonts w:ascii="Arial" w:hAnsi="Arial" w:cs="Arial"/>
          <w:sz w:val="24"/>
          <w:szCs w:val="24"/>
        </w:rPr>
      </w:pPr>
    </w:p>
    <w:p w:rsidR="00183CD0" w:rsidRDefault="00183CD0" w:rsidP="00183CD0">
      <w:pPr>
        <w:autoSpaceDE w:val="0"/>
        <w:autoSpaceDN w:val="0"/>
        <w:adjustRightInd w:val="0"/>
        <w:spacing w:after="0" w:line="276" w:lineRule="auto"/>
        <w:jc w:val="both"/>
        <w:rPr>
          <w:rFonts w:ascii="Arial" w:hAnsi="Arial" w:cs="Arial"/>
          <w:sz w:val="24"/>
          <w:szCs w:val="24"/>
        </w:rPr>
      </w:pPr>
    </w:p>
    <w:p w:rsidR="00183CD0" w:rsidRDefault="00183CD0" w:rsidP="00183CD0">
      <w:pPr>
        <w:autoSpaceDE w:val="0"/>
        <w:autoSpaceDN w:val="0"/>
        <w:adjustRightInd w:val="0"/>
        <w:spacing w:after="0" w:line="276" w:lineRule="auto"/>
        <w:jc w:val="both"/>
        <w:rPr>
          <w:rFonts w:ascii="Arial" w:hAnsi="Arial" w:cs="Arial"/>
          <w:sz w:val="24"/>
          <w:szCs w:val="24"/>
        </w:rPr>
      </w:pPr>
    </w:p>
    <w:p w:rsidR="00183CD0" w:rsidRDefault="00183CD0" w:rsidP="00183CD0">
      <w:pPr>
        <w:autoSpaceDE w:val="0"/>
        <w:autoSpaceDN w:val="0"/>
        <w:adjustRightInd w:val="0"/>
        <w:spacing w:after="0" w:line="276" w:lineRule="auto"/>
        <w:jc w:val="both"/>
        <w:rPr>
          <w:rFonts w:ascii="Arial" w:hAnsi="Arial" w:cs="Arial"/>
          <w:sz w:val="24"/>
          <w:szCs w:val="24"/>
        </w:rPr>
      </w:pPr>
    </w:p>
    <w:p w:rsidR="00183CD0" w:rsidRDefault="00183CD0" w:rsidP="00183CD0">
      <w:pPr>
        <w:autoSpaceDE w:val="0"/>
        <w:autoSpaceDN w:val="0"/>
        <w:adjustRightInd w:val="0"/>
        <w:spacing w:after="0" w:line="276" w:lineRule="auto"/>
        <w:jc w:val="both"/>
        <w:rPr>
          <w:rFonts w:ascii="Arial" w:hAnsi="Arial" w:cs="Arial"/>
          <w:sz w:val="24"/>
          <w:szCs w:val="24"/>
        </w:rPr>
      </w:pPr>
    </w:p>
    <w:p w:rsidR="00183CD0" w:rsidRDefault="00183CD0" w:rsidP="00183CD0">
      <w:pPr>
        <w:autoSpaceDE w:val="0"/>
        <w:autoSpaceDN w:val="0"/>
        <w:adjustRightInd w:val="0"/>
        <w:spacing w:after="0" w:line="276" w:lineRule="auto"/>
        <w:jc w:val="both"/>
        <w:rPr>
          <w:rFonts w:ascii="Arial" w:hAnsi="Arial" w:cs="Arial"/>
          <w:sz w:val="24"/>
          <w:szCs w:val="24"/>
        </w:rPr>
      </w:pPr>
    </w:p>
    <w:p w:rsidR="00183CD0" w:rsidRDefault="00183CD0" w:rsidP="00183CD0">
      <w:pPr>
        <w:autoSpaceDE w:val="0"/>
        <w:autoSpaceDN w:val="0"/>
        <w:adjustRightInd w:val="0"/>
        <w:spacing w:after="0" w:line="276" w:lineRule="auto"/>
        <w:jc w:val="both"/>
        <w:rPr>
          <w:rFonts w:ascii="Arial" w:hAnsi="Arial" w:cs="Arial"/>
          <w:sz w:val="24"/>
          <w:szCs w:val="24"/>
        </w:rPr>
      </w:pPr>
    </w:p>
    <w:p w:rsidR="00183CD0" w:rsidRDefault="00183CD0" w:rsidP="00183CD0">
      <w:pPr>
        <w:autoSpaceDE w:val="0"/>
        <w:autoSpaceDN w:val="0"/>
        <w:adjustRightInd w:val="0"/>
        <w:spacing w:after="0" w:line="276" w:lineRule="auto"/>
        <w:jc w:val="both"/>
        <w:rPr>
          <w:rFonts w:ascii="Arial" w:hAnsi="Arial" w:cs="Arial"/>
          <w:sz w:val="24"/>
          <w:szCs w:val="24"/>
        </w:rPr>
      </w:pPr>
    </w:p>
    <w:p w:rsidR="00E908BF" w:rsidRDefault="00E908BF" w:rsidP="00E908BF">
      <w:pPr>
        <w:autoSpaceDE w:val="0"/>
        <w:autoSpaceDN w:val="0"/>
        <w:adjustRightInd w:val="0"/>
        <w:spacing w:after="0" w:line="276" w:lineRule="auto"/>
        <w:jc w:val="both"/>
        <w:rPr>
          <w:rFonts w:ascii="Arial" w:hAnsi="Arial" w:cs="Arial"/>
          <w:sz w:val="24"/>
          <w:szCs w:val="24"/>
        </w:rPr>
      </w:pPr>
      <w:r w:rsidRPr="004379D2">
        <w:rPr>
          <w:rFonts w:ascii="Arial" w:hAnsi="Arial" w:cs="Arial"/>
          <w:b/>
          <w:sz w:val="24"/>
          <w:szCs w:val="24"/>
        </w:rPr>
        <w:t xml:space="preserve">Figura 6.2 </w:t>
      </w:r>
      <w:r w:rsidRPr="004379D2">
        <w:rPr>
          <w:rFonts w:ascii="Arial" w:hAnsi="Arial" w:cs="Arial"/>
          <w:sz w:val="24"/>
          <w:szCs w:val="24"/>
        </w:rPr>
        <w:t>Arquitetura de uma típica Rede Neural Artificial</w:t>
      </w:r>
      <w:r>
        <w:rPr>
          <w:rFonts w:ascii="Arial" w:hAnsi="Arial" w:cs="Arial"/>
          <w:sz w:val="24"/>
          <w:szCs w:val="24"/>
        </w:rPr>
        <w:t xml:space="preserve">. </w:t>
      </w:r>
      <w:r w:rsidRPr="004379D2">
        <w:rPr>
          <w:rFonts w:ascii="Arial" w:hAnsi="Arial" w:cs="Arial"/>
          <w:b/>
          <w:sz w:val="24"/>
          <w:szCs w:val="24"/>
        </w:rPr>
        <w:t>Fonte</w:t>
      </w:r>
      <w:r>
        <w:rPr>
          <w:rFonts w:ascii="Arial" w:hAnsi="Arial" w:cs="Arial"/>
          <w:sz w:val="24"/>
          <w:szCs w:val="24"/>
        </w:rPr>
        <w:t>: Artificial intelligence: a guide to intelligence systems/Michael Negnevitsky, 2005).</w:t>
      </w:r>
    </w:p>
    <w:p w:rsidR="00E908BF" w:rsidRDefault="00E908BF" w:rsidP="00183CD0">
      <w:pPr>
        <w:autoSpaceDE w:val="0"/>
        <w:autoSpaceDN w:val="0"/>
        <w:adjustRightInd w:val="0"/>
        <w:spacing w:after="0" w:line="276" w:lineRule="auto"/>
        <w:jc w:val="both"/>
        <w:rPr>
          <w:rFonts w:ascii="Arial" w:hAnsi="Arial" w:cs="Arial"/>
          <w:b/>
          <w:sz w:val="24"/>
          <w:szCs w:val="24"/>
        </w:rPr>
      </w:pPr>
    </w:p>
    <w:p w:rsidR="00183CD0" w:rsidRDefault="00183CD0" w:rsidP="00183CD0">
      <w:pPr>
        <w:autoSpaceDE w:val="0"/>
        <w:autoSpaceDN w:val="0"/>
        <w:adjustRightInd w:val="0"/>
        <w:spacing w:after="0" w:line="276" w:lineRule="auto"/>
        <w:jc w:val="both"/>
        <w:rPr>
          <w:rFonts w:ascii="Arial" w:hAnsi="Arial" w:cs="Arial"/>
          <w:sz w:val="24"/>
          <w:szCs w:val="24"/>
        </w:rPr>
      </w:pPr>
      <w:r w:rsidRPr="004379D2">
        <w:rPr>
          <w:rFonts w:ascii="Arial" w:hAnsi="Arial" w:cs="Arial"/>
          <w:b/>
          <w:sz w:val="24"/>
          <w:szCs w:val="24"/>
        </w:rPr>
        <w:t>Tabela 6.1</w:t>
      </w:r>
      <w:r>
        <w:rPr>
          <w:rFonts w:ascii="Arial" w:hAnsi="Arial" w:cs="Arial"/>
          <w:sz w:val="24"/>
          <w:szCs w:val="24"/>
        </w:rPr>
        <w:t xml:space="preserve"> Analogia entre Rede Neural biológica e Artificial</w:t>
      </w:r>
    </w:p>
    <w:p w:rsidR="00183CD0" w:rsidRDefault="00183CD0" w:rsidP="00183CD0">
      <w:pPr>
        <w:autoSpaceDE w:val="0"/>
        <w:autoSpaceDN w:val="0"/>
        <w:adjustRightInd w:val="0"/>
        <w:spacing w:after="0" w:line="276" w:lineRule="auto"/>
        <w:jc w:val="both"/>
        <w:rPr>
          <w:rFonts w:ascii="Arial" w:hAnsi="Arial" w:cs="Arial"/>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183CD0" w:rsidTr="00E31771">
        <w:tc>
          <w:tcPr>
            <w:tcW w:w="4247" w:type="dxa"/>
            <w:shd w:val="clear" w:color="auto" w:fill="D0CECE" w:themeFill="background2" w:themeFillShade="E6"/>
          </w:tcPr>
          <w:p w:rsidR="00183CD0" w:rsidRDefault="00183CD0" w:rsidP="00E31771">
            <w:pPr>
              <w:autoSpaceDE w:val="0"/>
              <w:autoSpaceDN w:val="0"/>
              <w:adjustRightInd w:val="0"/>
              <w:spacing w:line="276" w:lineRule="auto"/>
              <w:jc w:val="both"/>
              <w:rPr>
                <w:rFonts w:ascii="Arial" w:hAnsi="Arial" w:cs="Arial"/>
                <w:sz w:val="24"/>
                <w:szCs w:val="24"/>
              </w:rPr>
            </w:pPr>
            <w:r>
              <w:rPr>
                <w:rFonts w:ascii="Arial" w:hAnsi="Arial" w:cs="Arial"/>
                <w:sz w:val="24"/>
                <w:szCs w:val="24"/>
              </w:rPr>
              <w:t>Rede neural biológica</w:t>
            </w:r>
          </w:p>
        </w:tc>
        <w:tc>
          <w:tcPr>
            <w:tcW w:w="4247" w:type="dxa"/>
            <w:shd w:val="clear" w:color="auto" w:fill="D0CECE" w:themeFill="background2" w:themeFillShade="E6"/>
          </w:tcPr>
          <w:p w:rsidR="00183CD0" w:rsidRDefault="00183CD0" w:rsidP="00E31771">
            <w:pPr>
              <w:autoSpaceDE w:val="0"/>
              <w:autoSpaceDN w:val="0"/>
              <w:adjustRightInd w:val="0"/>
              <w:spacing w:line="276" w:lineRule="auto"/>
              <w:jc w:val="both"/>
              <w:rPr>
                <w:rFonts w:ascii="Arial" w:hAnsi="Arial" w:cs="Arial"/>
                <w:sz w:val="24"/>
                <w:szCs w:val="24"/>
              </w:rPr>
            </w:pPr>
            <w:r>
              <w:rPr>
                <w:rFonts w:ascii="Arial" w:hAnsi="Arial" w:cs="Arial"/>
                <w:sz w:val="24"/>
                <w:szCs w:val="24"/>
              </w:rPr>
              <w:t>Rede neural artificial</w:t>
            </w:r>
          </w:p>
        </w:tc>
      </w:tr>
      <w:tr w:rsidR="00183CD0" w:rsidTr="00E31771">
        <w:tc>
          <w:tcPr>
            <w:tcW w:w="4247" w:type="dxa"/>
          </w:tcPr>
          <w:p w:rsidR="00183CD0" w:rsidRDefault="00183CD0" w:rsidP="00E31771">
            <w:pPr>
              <w:autoSpaceDE w:val="0"/>
              <w:autoSpaceDN w:val="0"/>
              <w:adjustRightInd w:val="0"/>
              <w:spacing w:line="276" w:lineRule="auto"/>
              <w:jc w:val="both"/>
              <w:rPr>
                <w:rFonts w:ascii="Arial" w:hAnsi="Arial" w:cs="Arial"/>
                <w:sz w:val="24"/>
                <w:szCs w:val="24"/>
              </w:rPr>
            </w:pPr>
            <w:r>
              <w:rPr>
                <w:rFonts w:ascii="Arial" w:hAnsi="Arial" w:cs="Arial"/>
                <w:sz w:val="24"/>
                <w:szCs w:val="24"/>
              </w:rPr>
              <w:t>Soma</w:t>
            </w:r>
          </w:p>
        </w:tc>
        <w:tc>
          <w:tcPr>
            <w:tcW w:w="4247" w:type="dxa"/>
          </w:tcPr>
          <w:p w:rsidR="00183CD0" w:rsidRDefault="00183CD0" w:rsidP="00E31771">
            <w:pPr>
              <w:autoSpaceDE w:val="0"/>
              <w:autoSpaceDN w:val="0"/>
              <w:adjustRightInd w:val="0"/>
              <w:spacing w:line="276" w:lineRule="auto"/>
              <w:jc w:val="both"/>
              <w:rPr>
                <w:rFonts w:ascii="Arial" w:hAnsi="Arial" w:cs="Arial"/>
                <w:sz w:val="24"/>
                <w:szCs w:val="24"/>
              </w:rPr>
            </w:pPr>
            <w:r>
              <w:rPr>
                <w:rFonts w:ascii="Arial" w:hAnsi="Arial" w:cs="Arial"/>
                <w:sz w:val="24"/>
                <w:szCs w:val="24"/>
              </w:rPr>
              <w:t>Neuron</w:t>
            </w:r>
          </w:p>
        </w:tc>
      </w:tr>
      <w:tr w:rsidR="00183CD0" w:rsidTr="00E31771">
        <w:tc>
          <w:tcPr>
            <w:tcW w:w="4247" w:type="dxa"/>
          </w:tcPr>
          <w:p w:rsidR="00183CD0" w:rsidRDefault="00183CD0" w:rsidP="00E31771">
            <w:pPr>
              <w:autoSpaceDE w:val="0"/>
              <w:autoSpaceDN w:val="0"/>
              <w:adjustRightInd w:val="0"/>
              <w:spacing w:line="276" w:lineRule="auto"/>
              <w:jc w:val="both"/>
              <w:rPr>
                <w:rFonts w:ascii="Arial" w:hAnsi="Arial" w:cs="Arial"/>
                <w:sz w:val="24"/>
                <w:szCs w:val="24"/>
              </w:rPr>
            </w:pPr>
            <w:r>
              <w:rPr>
                <w:rFonts w:ascii="Arial" w:hAnsi="Arial" w:cs="Arial"/>
                <w:sz w:val="24"/>
                <w:szCs w:val="24"/>
              </w:rPr>
              <w:t>Dendrite</w:t>
            </w:r>
          </w:p>
        </w:tc>
        <w:tc>
          <w:tcPr>
            <w:tcW w:w="4247" w:type="dxa"/>
          </w:tcPr>
          <w:p w:rsidR="00183CD0" w:rsidRDefault="00183CD0" w:rsidP="00E31771">
            <w:pPr>
              <w:autoSpaceDE w:val="0"/>
              <w:autoSpaceDN w:val="0"/>
              <w:adjustRightInd w:val="0"/>
              <w:spacing w:line="276" w:lineRule="auto"/>
              <w:jc w:val="both"/>
              <w:rPr>
                <w:rFonts w:ascii="Arial" w:hAnsi="Arial" w:cs="Arial"/>
                <w:sz w:val="24"/>
                <w:szCs w:val="24"/>
              </w:rPr>
            </w:pPr>
            <w:r>
              <w:rPr>
                <w:rFonts w:ascii="Arial" w:hAnsi="Arial" w:cs="Arial"/>
                <w:sz w:val="24"/>
                <w:szCs w:val="24"/>
              </w:rPr>
              <w:t>Input</w:t>
            </w:r>
          </w:p>
        </w:tc>
      </w:tr>
      <w:tr w:rsidR="00183CD0" w:rsidTr="00E31771">
        <w:tc>
          <w:tcPr>
            <w:tcW w:w="4247" w:type="dxa"/>
          </w:tcPr>
          <w:p w:rsidR="00183CD0" w:rsidRDefault="00183CD0" w:rsidP="00E31771">
            <w:pPr>
              <w:autoSpaceDE w:val="0"/>
              <w:autoSpaceDN w:val="0"/>
              <w:adjustRightInd w:val="0"/>
              <w:spacing w:line="276" w:lineRule="auto"/>
              <w:jc w:val="both"/>
              <w:rPr>
                <w:rFonts w:ascii="Arial" w:hAnsi="Arial" w:cs="Arial"/>
                <w:sz w:val="24"/>
                <w:szCs w:val="24"/>
              </w:rPr>
            </w:pPr>
            <w:r>
              <w:rPr>
                <w:rFonts w:ascii="Arial" w:hAnsi="Arial" w:cs="Arial"/>
                <w:sz w:val="24"/>
                <w:szCs w:val="24"/>
              </w:rPr>
              <w:t>Axon</w:t>
            </w:r>
          </w:p>
        </w:tc>
        <w:tc>
          <w:tcPr>
            <w:tcW w:w="4247" w:type="dxa"/>
          </w:tcPr>
          <w:p w:rsidR="00183CD0" w:rsidRDefault="00183CD0" w:rsidP="00E31771">
            <w:pPr>
              <w:autoSpaceDE w:val="0"/>
              <w:autoSpaceDN w:val="0"/>
              <w:adjustRightInd w:val="0"/>
              <w:spacing w:line="276" w:lineRule="auto"/>
              <w:jc w:val="both"/>
              <w:rPr>
                <w:rFonts w:ascii="Arial" w:hAnsi="Arial" w:cs="Arial"/>
                <w:sz w:val="24"/>
                <w:szCs w:val="24"/>
              </w:rPr>
            </w:pPr>
            <w:r>
              <w:rPr>
                <w:rFonts w:ascii="Arial" w:hAnsi="Arial" w:cs="Arial"/>
                <w:sz w:val="24"/>
                <w:szCs w:val="24"/>
              </w:rPr>
              <w:t>Output</w:t>
            </w:r>
          </w:p>
        </w:tc>
      </w:tr>
      <w:tr w:rsidR="00183CD0" w:rsidTr="00E31771">
        <w:tc>
          <w:tcPr>
            <w:tcW w:w="4247" w:type="dxa"/>
          </w:tcPr>
          <w:p w:rsidR="00183CD0" w:rsidRDefault="00183CD0" w:rsidP="00E31771">
            <w:pPr>
              <w:autoSpaceDE w:val="0"/>
              <w:autoSpaceDN w:val="0"/>
              <w:adjustRightInd w:val="0"/>
              <w:spacing w:line="276" w:lineRule="auto"/>
              <w:jc w:val="both"/>
              <w:rPr>
                <w:rFonts w:ascii="Arial" w:hAnsi="Arial" w:cs="Arial"/>
                <w:sz w:val="24"/>
                <w:szCs w:val="24"/>
              </w:rPr>
            </w:pPr>
            <w:r>
              <w:rPr>
                <w:rFonts w:ascii="Arial" w:hAnsi="Arial" w:cs="Arial"/>
                <w:sz w:val="24"/>
                <w:szCs w:val="24"/>
              </w:rPr>
              <w:t>Synapse</w:t>
            </w:r>
          </w:p>
        </w:tc>
        <w:tc>
          <w:tcPr>
            <w:tcW w:w="4247" w:type="dxa"/>
          </w:tcPr>
          <w:p w:rsidR="00183CD0" w:rsidRDefault="00183CD0" w:rsidP="00E31771">
            <w:pPr>
              <w:autoSpaceDE w:val="0"/>
              <w:autoSpaceDN w:val="0"/>
              <w:adjustRightInd w:val="0"/>
              <w:spacing w:line="276" w:lineRule="auto"/>
              <w:jc w:val="both"/>
              <w:rPr>
                <w:rFonts w:ascii="Arial" w:hAnsi="Arial" w:cs="Arial"/>
                <w:sz w:val="24"/>
                <w:szCs w:val="24"/>
              </w:rPr>
            </w:pPr>
            <w:proofErr w:type="gramStart"/>
            <w:r>
              <w:rPr>
                <w:rFonts w:ascii="Arial" w:hAnsi="Arial" w:cs="Arial"/>
                <w:sz w:val="24"/>
                <w:szCs w:val="24"/>
              </w:rPr>
              <w:t>weight</w:t>
            </w:r>
            <w:proofErr w:type="gramEnd"/>
          </w:p>
        </w:tc>
      </w:tr>
    </w:tbl>
    <w:p w:rsidR="00183CD0" w:rsidRDefault="00183CD0" w:rsidP="00183CD0">
      <w:pPr>
        <w:autoSpaceDE w:val="0"/>
        <w:autoSpaceDN w:val="0"/>
        <w:adjustRightInd w:val="0"/>
        <w:spacing w:after="0" w:line="276" w:lineRule="auto"/>
        <w:jc w:val="both"/>
        <w:rPr>
          <w:rFonts w:ascii="Arial" w:hAnsi="Arial" w:cs="Arial"/>
          <w:sz w:val="24"/>
          <w:szCs w:val="24"/>
        </w:rPr>
      </w:pPr>
    </w:p>
    <w:p w:rsidR="00183CD0" w:rsidRDefault="00183CD0" w:rsidP="00183CD0">
      <w:pPr>
        <w:autoSpaceDE w:val="0"/>
        <w:autoSpaceDN w:val="0"/>
        <w:adjustRightInd w:val="0"/>
        <w:spacing w:after="0" w:line="276" w:lineRule="auto"/>
        <w:jc w:val="both"/>
        <w:rPr>
          <w:rFonts w:ascii="Arial" w:hAnsi="Arial" w:cs="Arial"/>
          <w:sz w:val="24"/>
          <w:szCs w:val="24"/>
        </w:rPr>
      </w:pPr>
      <w:r>
        <w:rPr>
          <w:rFonts w:ascii="Arial" w:hAnsi="Arial" w:cs="Arial"/>
          <w:sz w:val="24"/>
          <w:szCs w:val="24"/>
        </w:rPr>
        <w:t xml:space="preserve"> </w:t>
      </w:r>
    </w:p>
    <w:p w:rsidR="00183CD0" w:rsidRDefault="00183CD0" w:rsidP="00183CD0">
      <w:pPr>
        <w:autoSpaceDE w:val="0"/>
        <w:autoSpaceDN w:val="0"/>
        <w:adjustRightInd w:val="0"/>
        <w:spacing w:after="0" w:line="276" w:lineRule="auto"/>
        <w:jc w:val="both"/>
        <w:rPr>
          <w:rFonts w:ascii="Arial" w:hAnsi="Arial" w:cs="Arial"/>
          <w:sz w:val="24"/>
          <w:szCs w:val="24"/>
        </w:rPr>
      </w:pPr>
      <w:r>
        <w:rPr>
          <w:rFonts w:ascii="Arial" w:hAnsi="Arial" w:cs="Arial"/>
          <w:sz w:val="24"/>
          <w:szCs w:val="24"/>
        </w:rPr>
        <w:tab/>
        <w:t>O processamento da informação em RNAs é realizado por meio de estruturas neurais artificiais em que o armazenamento e o processamento da informação são realizados de maneira paralela e distribuída por elementos processadores relativamente simples. Cada elemento processador corresponde a um neurônio artificial (Negnevistsky, 2005).</w:t>
      </w:r>
    </w:p>
    <w:p w:rsidR="00183CD0" w:rsidRDefault="00183CD0" w:rsidP="00183CD0">
      <w:pPr>
        <w:autoSpaceDE w:val="0"/>
        <w:autoSpaceDN w:val="0"/>
        <w:adjustRightInd w:val="0"/>
        <w:spacing w:after="0" w:line="276" w:lineRule="auto"/>
        <w:jc w:val="both"/>
        <w:rPr>
          <w:rFonts w:ascii="Arial" w:hAnsi="Arial" w:cs="Arial"/>
          <w:sz w:val="24"/>
          <w:szCs w:val="24"/>
        </w:rPr>
      </w:pPr>
    </w:p>
    <w:p w:rsidR="00183CD0" w:rsidRDefault="00183CD0" w:rsidP="00183CD0">
      <w:pPr>
        <w:autoSpaceDE w:val="0"/>
        <w:autoSpaceDN w:val="0"/>
        <w:adjustRightInd w:val="0"/>
        <w:spacing w:after="0" w:line="276" w:lineRule="auto"/>
        <w:jc w:val="both"/>
        <w:rPr>
          <w:rFonts w:ascii="Arial" w:hAnsi="Arial" w:cs="Arial"/>
          <w:sz w:val="24"/>
          <w:szCs w:val="24"/>
        </w:rPr>
      </w:pPr>
      <w:r>
        <w:rPr>
          <w:rFonts w:ascii="Arial" w:hAnsi="Arial" w:cs="Arial"/>
          <w:sz w:val="24"/>
          <w:szCs w:val="24"/>
        </w:rPr>
        <w:tab/>
        <w:t>Segundo Negnevistsky (2005) para se construir uma RNA, deve-se decidir primeiro como os neurônios serão usados e como eles serão conectados na rede. Em outras palavras, deve-se escolher a arquitetura da rede. Então, decide-se que algoritmo de aprendizado usar. E finalmente, treina-se a rede, isto é, inicializa-se os pesos da rede e atualiza-se os pesos para o conjunto de treinamento.</w:t>
      </w:r>
    </w:p>
    <w:p w:rsidR="00183CD0" w:rsidRDefault="00183CD0" w:rsidP="00183CD0">
      <w:pPr>
        <w:autoSpaceDE w:val="0"/>
        <w:autoSpaceDN w:val="0"/>
        <w:adjustRightInd w:val="0"/>
        <w:spacing w:after="0" w:line="276" w:lineRule="auto"/>
        <w:jc w:val="both"/>
        <w:rPr>
          <w:rFonts w:ascii="Arial" w:hAnsi="Arial" w:cs="Arial"/>
          <w:sz w:val="24"/>
          <w:szCs w:val="24"/>
        </w:rPr>
      </w:pPr>
    </w:p>
    <w:p w:rsidR="00183CD0" w:rsidRPr="007318E8" w:rsidRDefault="00183CD0" w:rsidP="00183CD0">
      <w:pPr>
        <w:autoSpaceDE w:val="0"/>
        <w:autoSpaceDN w:val="0"/>
        <w:adjustRightInd w:val="0"/>
        <w:spacing w:after="0" w:line="276" w:lineRule="auto"/>
        <w:jc w:val="both"/>
        <w:rPr>
          <w:rFonts w:ascii="Arial" w:hAnsi="Arial" w:cs="Arial"/>
          <w:b/>
          <w:sz w:val="24"/>
          <w:szCs w:val="24"/>
        </w:rPr>
      </w:pPr>
      <w:r w:rsidRPr="007318E8">
        <w:rPr>
          <w:rFonts w:ascii="Arial" w:hAnsi="Arial" w:cs="Arial"/>
          <w:b/>
          <w:sz w:val="24"/>
          <w:szCs w:val="24"/>
        </w:rPr>
        <w:lastRenderedPageBreak/>
        <w:t xml:space="preserve">6.3 O Neurônio </w:t>
      </w:r>
    </w:p>
    <w:p w:rsidR="00183CD0" w:rsidRDefault="00183CD0" w:rsidP="00183CD0">
      <w:pPr>
        <w:autoSpaceDE w:val="0"/>
        <w:autoSpaceDN w:val="0"/>
        <w:adjustRightInd w:val="0"/>
        <w:spacing w:after="0" w:line="276" w:lineRule="auto"/>
        <w:jc w:val="both"/>
        <w:rPr>
          <w:rFonts w:ascii="Arial" w:hAnsi="Arial" w:cs="Arial"/>
          <w:sz w:val="24"/>
          <w:szCs w:val="24"/>
        </w:rPr>
      </w:pPr>
      <w:r>
        <w:rPr>
          <w:rFonts w:ascii="Arial" w:hAnsi="Arial" w:cs="Arial"/>
          <w:sz w:val="24"/>
          <w:szCs w:val="24"/>
        </w:rPr>
        <w:tab/>
      </w:r>
    </w:p>
    <w:p w:rsidR="00183CD0" w:rsidRDefault="00183CD0" w:rsidP="00183CD0">
      <w:pPr>
        <w:autoSpaceDE w:val="0"/>
        <w:autoSpaceDN w:val="0"/>
        <w:adjustRightInd w:val="0"/>
        <w:spacing w:after="0" w:line="276" w:lineRule="auto"/>
        <w:jc w:val="both"/>
        <w:rPr>
          <w:rFonts w:ascii="Arial" w:hAnsi="Arial" w:cs="Arial"/>
          <w:sz w:val="24"/>
          <w:szCs w:val="24"/>
        </w:rPr>
      </w:pPr>
      <w:r>
        <w:rPr>
          <w:rFonts w:ascii="Arial" w:hAnsi="Arial" w:cs="Arial"/>
          <w:sz w:val="24"/>
          <w:szCs w:val="24"/>
        </w:rPr>
        <w:tab/>
        <w:t>Um neurônio recebe vários sinais através de seus links de entrada (input), calcula um novo nível de ativação, e envia-o como sinal de saída através dos links de saída. O sinal de entrada pode ser uma linha de dados ou a saída de outro neurônio. O sinal de saída pode ser a solução para o problema ou uma entrada para outro neurônio. A Figura 6.3 mostra um típico neurônio.</w:t>
      </w:r>
    </w:p>
    <w:p w:rsidR="00183CD0" w:rsidRDefault="00183CD0" w:rsidP="00183CD0">
      <w:pPr>
        <w:autoSpaceDE w:val="0"/>
        <w:autoSpaceDN w:val="0"/>
        <w:adjustRightInd w:val="0"/>
        <w:spacing w:after="0" w:line="276" w:lineRule="auto"/>
        <w:jc w:val="both"/>
        <w:rPr>
          <w:rFonts w:ascii="Arial" w:hAnsi="Arial" w:cs="Arial"/>
          <w:sz w:val="24"/>
          <w:szCs w:val="24"/>
        </w:rPr>
      </w:pPr>
    </w:p>
    <w:p w:rsidR="00183CD0" w:rsidRDefault="00183CD0" w:rsidP="00183CD0">
      <w:pPr>
        <w:autoSpaceDE w:val="0"/>
        <w:autoSpaceDN w:val="0"/>
        <w:adjustRightInd w:val="0"/>
        <w:spacing w:after="0" w:line="276" w:lineRule="auto"/>
        <w:jc w:val="both"/>
        <w:rPr>
          <w:rFonts w:ascii="Arial" w:hAnsi="Arial" w:cs="Arial"/>
          <w:sz w:val="24"/>
          <w:szCs w:val="24"/>
        </w:rPr>
      </w:pPr>
    </w:p>
    <w:p w:rsidR="00183CD0" w:rsidRDefault="00183CD0" w:rsidP="00183CD0">
      <w:pPr>
        <w:autoSpaceDE w:val="0"/>
        <w:autoSpaceDN w:val="0"/>
        <w:adjustRightInd w:val="0"/>
        <w:spacing w:after="0" w:line="276" w:lineRule="auto"/>
        <w:jc w:val="both"/>
        <w:rPr>
          <w:rFonts w:ascii="Arial" w:hAnsi="Arial" w:cs="Arial"/>
          <w:sz w:val="24"/>
          <w:szCs w:val="24"/>
        </w:rPr>
      </w:pPr>
      <w:r w:rsidRPr="005578D7">
        <w:rPr>
          <w:rFonts w:ascii="Arial" w:hAnsi="Arial" w:cs="Arial"/>
          <w:noProof/>
          <w:sz w:val="24"/>
          <w:szCs w:val="24"/>
          <w:lang w:eastAsia="pt-BR"/>
        </w:rPr>
        <mc:AlternateContent>
          <mc:Choice Requires="wps">
            <w:drawing>
              <wp:anchor distT="45720" distB="45720" distL="114300" distR="114300" simplePos="0" relativeHeight="251714560" behindDoc="0" locked="0" layoutInCell="1" allowOverlap="1" wp14:anchorId="107D6CEF" wp14:editId="36C8CD43">
                <wp:simplePos x="0" y="0"/>
                <wp:positionH relativeFrom="column">
                  <wp:posOffset>434340</wp:posOffset>
                </wp:positionH>
                <wp:positionV relativeFrom="paragraph">
                  <wp:posOffset>3810</wp:posOffset>
                </wp:positionV>
                <wp:extent cx="4486275" cy="2133600"/>
                <wp:effectExtent l="0" t="0" r="9525" b="0"/>
                <wp:wrapSquare wrapText="bothSides"/>
                <wp:docPr id="19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6275" cy="2133600"/>
                        </a:xfrm>
                        <a:prstGeom prst="rect">
                          <a:avLst/>
                        </a:prstGeom>
                        <a:solidFill>
                          <a:srgbClr val="FFFFFF"/>
                        </a:solidFill>
                        <a:ln w="9525">
                          <a:noFill/>
                          <a:miter lim="800000"/>
                          <a:headEnd/>
                          <a:tailEnd/>
                        </a:ln>
                      </wps:spPr>
                      <wps:txbx>
                        <w:txbxContent>
                          <w:p w:rsidR="008E3CA1" w:rsidRDefault="008E3CA1" w:rsidP="00183CD0">
                            <w:r>
                              <w:rPr>
                                <w:noProof/>
                                <w:lang w:eastAsia="pt-BR"/>
                              </w:rPr>
                              <w:drawing>
                                <wp:inline distT="0" distB="0" distL="0" distR="0" wp14:anchorId="3CCE32D7" wp14:editId="4D812491">
                                  <wp:extent cx="4333875" cy="2066925"/>
                                  <wp:effectExtent l="0" t="0" r="9525" b="9525"/>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33875" cy="206692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7D6CEF" id="_x0000_s1073" type="#_x0000_t202" style="position:absolute;left:0;text-align:left;margin-left:34.2pt;margin-top:.3pt;width:353.25pt;height:168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" stroked="f">
                <v:textbox>
                  <w:txbxContent>
                    <w:p w:rsidR="008E3CA1" w:rsidRDefault="008E3CA1" w:rsidP="00183CD0">
                      <w:r>
                        <w:rPr>
                          <w:noProof/>
                          <w:lang w:eastAsia="pt-BR"/>
                        </w:rPr>
                        <w:drawing>
                          <wp:inline distT="0" distB="0" distL="0" distR="0" wp14:anchorId="3CCE32D7" wp14:editId="4D812491">
                            <wp:extent cx="4333875" cy="2066925"/>
                            <wp:effectExtent l="0" t="0" r="9525" b="9525"/>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33875" cy="2066925"/>
                                    </a:xfrm>
                                    <a:prstGeom prst="rect">
                                      <a:avLst/>
                                    </a:prstGeom>
                                  </pic:spPr>
                                </pic:pic>
                              </a:graphicData>
                            </a:graphic>
                          </wp:inline>
                        </w:drawing>
                      </w:r>
                    </w:p>
                  </w:txbxContent>
                </v:textbox>
                <w10:wrap type="square"/>
              </v:shape>
            </w:pict>
          </mc:Fallback>
        </mc:AlternateContent>
      </w:r>
    </w:p>
    <w:p w:rsidR="00183CD0" w:rsidRDefault="00183CD0" w:rsidP="00183CD0">
      <w:pPr>
        <w:autoSpaceDE w:val="0"/>
        <w:autoSpaceDN w:val="0"/>
        <w:adjustRightInd w:val="0"/>
        <w:spacing w:after="0" w:line="276" w:lineRule="auto"/>
        <w:jc w:val="both"/>
        <w:rPr>
          <w:rFonts w:ascii="Arial" w:hAnsi="Arial" w:cs="Arial"/>
          <w:sz w:val="24"/>
          <w:szCs w:val="24"/>
        </w:rPr>
      </w:pPr>
    </w:p>
    <w:p w:rsidR="00183CD0" w:rsidRDefault="00183CD0" w:rsidP="00183CD0">
      <w:pPr>
        <w:autoSpaceDE w:val="0"/>
        <w:autoSpaceDN w:val="0"/>
        <w:adjustRightInd w:val="0"/>
        <w:spacing w:after="0" w:line="276" w:lineRule="auto"/>
        <w:jc w:val="both"/>
        <w:rPr>
          <w:rFonts w:ascii="Arial" w:hAnsi="Arial" w:cs="Arial"/>
          <w:sz w:val="24"/>
          <w:szCs w:val="24"/>
        </w:rPr>
      </w:pPr>
    </w:p>
    <w:p w:rsidR="00183CD0" w:rsidRDefault="00183CD0" w:rsidP="00183CD0">
      <w:pPr>
        <w:autoSpaceDE w:val="0"/>
        <w:autoSpaceDN w:val="0"/>
        <w:adjustRightInd w:val="0"/>
        <w:spacing w:after="0" w:line="276" w:lineRule="auto"/>
        <w:jc w:val="both"/>
        <w:rPr>
          <w:rFonts w:ascii="Arial" w:hAnsi="Arial" w:cs="Arial"/>
          <w:sz w:val="24"/>
          <w:szCs w:val="24"/>
        </w:rPr>
      </w:pPr>
    </w:p>
    <w:p w:rsidR="00183CD0" w:rsidRDefault="00183CD0" w:rsidP="00183CD0">
      <w:pPr>
        <w:autoSpaceDE w:val="0"/>
        <w:autoSpaceDN w:val="0"/>
        <w:adjustRightInd w:val="0"/>
        <w:spacing w:after="0" w:line="276" w:lineRule="auto"/>
        <w:jc w:val="both"/>
        <w:rPr>
          <w:rFonts w:ascii="Arial" w:hAnsi="Arial" w:cs="Arial"/>
          <w:sz w:val="24"/>
          <w:szCs w:val="24"/>
        </w:rPr>
      </w:pPr>
    </w:p>
    <w:p w:rsidR="00183CD0" w:rsidRDefault="00183CD0" w:rsidP="00183CD0">
      <w:pPr>
        <w:autoSpaceDE w:val="0"/>
        <w:autoSpaceDN w:val="0"/>
        <w:adjustRightInd w:val="0"/>
        <w:spacing w:after="0" w:line="276" w:lineRule="auto"/>
        <w:jc w:val="both"/>
        <w:rPr>
          <w:rFonts w:ascii="Arial" w:hAnsi="Arial" w:cs="Arial"/>
          <w:sz w:val="24"/>
          <w:szCs w:val="24"/>
        </w:rPr>
      </w:pPr>
    </w:p>
    <w:p w:rsidR="00183CD0" w:rsidRDefault="00183CD0" w:rsidP="00183CD0">
      <w:pPr>
        <w:autoSpaceDE w:val="0"/>
        <w:autoSpaceDN w:val="0"/>
        <w:adjustRightInd w:val="0"/>
        <w:spacing w:after="0" w:line="276" w:lineRule="auto"/>
        <w:jc w:val="both"/>
        <w:rPr>
          <w:rFonts w:ascii="Arial" w:hAnsi="Arial" w:cs="Arial"/>
          <w:sz w:val="24"/>
          <w:szCs w:val="24"/>
        </w:rPr>
      </w:pPr>
    </w:p>
    <w:p w:rsidR="00183CD0" w:rsidRDefault="00183CD0" w:rsidP="00183CD0">
      <w:pPr>
        <w:autoSpaceDE w:val="0"/>
        <w:autoSpaceDN w:val="0"/>
        <w:adjustRightInd w:val="0"/>
        <w:spacing w:after="0" w:line="276" w:lineRule="auto"/>
        <w:jc w:val="both"/>
        <w:rPr>
          <w:rFonts w:ascii="Arial" w:hAnsi="Arial" w:cs="Arial"/>
          <w:sz w:val="24"/>
          <w:szCs w:val="24"/>
        </w:rPr>
      </w:pPr>
    </w:p>
    <w:p w:rsidR="00183CD0" w:rsidRDefault="00183CD0" w:rsidP="00183CD0">
      <w:pPr>
        <w:autoSpaceDE w:val="0"/>
        <w:autoSpaceDN w:val="0"/>
        <w:adjustRightInd w:val="0"/>
        <w:spacing w:after="0" w:line="276" w:lineRule="auto"/>
        <w:jc w:val="both"/>
        <w:rPr>
          <w:rFonts w:ascii="Arial" w:hAnsi="Arial" w:cs="Arial"/>
          <w:sz w:val="24"/>
          <w:szCs w:val="24"/>
        </w:rPr>
      </w:pPr>
    </w:p>
    <w:p w:rsidR="00183CD0" w:rsidRDefault="00183CD0" w:rsidP="00183CD0">
      <w:pPr>
        <w:autoSpaceDE w:val="0"/>
        <w:autoSpaceDN w:val="0"/>
        <w:adjustRightInd w:val="0"/>
        <w:spacing w:after="0" w:line="276" w:lineRule="auto"/>
        <w:jc w:val="both"/>
        <w:rPr>
          <w:rFonts w:ascii="Arial" w:hAnsi="Arial" w:cs="Arial"/>
          <w:sz w:val="24"/>
          <w:szCs w:val="24"/>
        </w:rPr>
      </w:pPr>
    </w:p>
    <w:p w:rsidR="00183CD0" w:rsidRDefault="00183CD0" w:rsidP="00183CD0">
      <w:pPr>
        <w:autoSpaceDE w:val="0"/>
        <w:autoSpaceDN w:val="0"/>
        <w:adjustRightInd w:val="0"/>
        <w:spacing w:after="0" w:line="276" w:lineRule="auto"/>
        <w:jc w:val="both"/>
        <w:rPr>
          <w:rFonts w:ascii="Arial" w:hAnsi="Arial" w:cs="Arial"/>
          <w:sz w:val="24"/>
          <w:szCs w:val="24"/>
        </w:rPr>
      </w:pPr>
    </w:p>
    <w:p w:rsidR="00E908BF" w:rsidRDefault="00E908BF" w:rsidP="00E908BF">
      <w:pPr>
        <w:autoSpaceDE w:val="0"/>
        <w:autoSpaceDN w:val="0"/>
        <w:adjustRightInd w:val="0"/>
        <w:spacing w:after="0" w:line="276" w:lineRule="auto"/>
        <w:jc w:val="both"/>
        <w:rPr>
          <w:rFonts w:ascii="Arial" w:hAnsi="Arial" w:cs="Arial"/>
          <w:sz w:val="24"/>
          <w:szCs w:val="24"/>
        </w:rPr>
      </w:pPr>
      <w:r w:rsidRPr="00D5056D">
        <w:rPr>
          <w:rFonts w:ascii="Arial" w:hAnsi="Arial" w:cs="Arial"/>
          <w:b/>
          <w:sz w:val="24"/>
          <w:szCs w:val="24"/>
        </w:rPr>
        <w:t>Figura 6.3</w:t>
      </w:r>
      <w:r>
        <w:rPr>
          <w:rFonts w:ascii="Arial" w:hAnsi="Arial" w:cs="Arial"/>
          <w:sz w:val="24"/>
          <w:szCs w:val="24"/>
        </w:rPr>
        <w:t xml:space="preserve"> Diagrama de um Neurônio. </w:t>
      </w:r>
      <w:r w:rsidRPr="00D5056D">
        <w:rPr>
          <w:rFonts w:ascii="Arial" w:hAnsi="Arial" w:cs="Arial"/>
          <w:b/>
          <w:sz w:val="24"/>
          <w:szCs w:val="24"/>
        </w:rPr>
        <w:t>Fonte</w:t>
      </w:r>
      <w:r>
        <w:rPr>
          <w:rFonts w:ascii="Arial" w:hAnsi="Arial" w:cs="Arial"/>
          <w:sz w:val="24"/>
          <w:szCs w:val="24"/>
        </w:rPr>
        <w:t>: Artificial intelligence: a guide to intelligence systems/Michael Negnevitsky, 2005).</w:t>
      </w:r>
    </w:p>
    <w:p w:rsidR="00183CD0" w:rsidRDefault="00183CD0" w:rsidP="00183CD0">
      <w:pPr>
        <w:autoSpaceDE w:val="0"/>
        <w:autoSpaceDN w:val="0"/>
        <w:adjustRightInd w:val="0"/>
        <w:spacing w:after="0" w:line="276" w:lineRule="auto"/>
        <w:jc w:val="both"/>
        <w:rPr>
          <w:rFonts w:ascii="Arial" w:hAnsi="Arial" w:cs="Arial"/>
          <w:sz w:val="24"/>
          <w:szCs w:val="24"/>
        </w:rPr>
      </w:pPr>
    </w:p>
    <w:p w:rsidR="00183CD0" w:rsidRDefault="00183CD0" w:rsidP="00183CD0">
      <w:pPr>
        <w:autoSpaceDE w:val="0"/>
        <w:autoSpaceDN w:val="0"/>
        <w:adjustRightInd w:val="0"/>
        <w:spacing w:after="0" w:line="276" w:lineRule="auto"/>
        <w:jc w:val="both"/>
        <w:rPr>
          <w:rFonts w:ascii="Arial" w:hAnsi="Arial" w:cs="Arial"/>
          <w:sz w:val="24"/>
          <w:szCs w:val="24"/>
        </w:rPr>
      </w:pPr>
      <w:r>
        <w:rPr>
          <w:rFonts w:ascii="Arial" w:hAnsi="Arial" w:cs="Arial"/>
          <w:sz w:val="24"/>
          <w:szCs w:val="24"/>
        </w:rPr>
        <w:tab/>
        <w:t xml:space="preserve">As mudanças realizadas nos valores dos pesos sinápticos ou na estrutura de interconexão das unidades de uma rede, são responsáveis pelas alterações no comportamento de ativação desta rede. Estas alterações nas conexões e na estrutura da rede é o que nos permite realizar o aprendizado de um novo comportamento. Desta maneira, pode-se modificar o estado de ativação da saída da rede em resposta a uma certa configuração de entradas. Dessa forma, a rede é capaz de estabelecer associações de entrada-saída (estímulos e respostas) a fim de se adaptar a uma situação proposta. O método utilizado para modificar o comportamento de uma rede é denominado de </w:t>
      </w:r>
      <w:r w:rsidRPr="00535065">
        <w:rPr>
          <w:rFonts w:ascii="Arial" w:hAnsi="Arial" w:cs="Arial"/>
          <w:i/>
          <w:sz w:val="24"/>
          <w:szCs w:val="24"/>
        </w:rPr>
        <w:t>regra de aprendizado</w:t>
      </w:r>
      <w:r>
        <w:rPr>
          <w:rFonts w:ascii="Arial" w:hAnsi="Arial" w:cs="Arial"/>
          <w:sz w:val="24"/>
          <w:szCs w:val="24"/>
        </w:rPr>
        <w:t xml:space="preserve"> (Osório, 1999).</w:t>
      </w:r>
    </w:p>
    <w:p w:rsidR="00183CD0" w:rsidRDefault="00183CD0" w:rsidP="00183CD0">
      <w:pPr>
        <w:autoSpaceDE w:val="0"/>
        <w:autoSpaceDN w:val="0"/>
        <w:adjustRightInd w:val="0"/>
        <w:spacing w:after="0" w:line="276" w:lineRule="auto"/>
        <w:jc w:val="both"/>
        <w:rPr>
          <w:rFonts w:ascii="Arial" w:hAnsi="Arial" w:cs="Arial"/>
          <w:sz w:val="24"/>
          <w:szCs w:val="24"/>
        </w:rPr>
      </w:pPr>
      <w:r>
        <w:rPr>
          <w:rFonts w:ascii="Arial" w:hAnsi="Arial" w:cs="Arial"/>
          <w:sz w:val="24"/>
          <w:szCs w:val="24"/>
        </w:rPr>
        <w:t xml:space="preserve">  </w:t>
      </w:r>
    </w:p>
    <w:p w:rsidR="00183CD0" w:rsidRDefault="00183CD0" w:rsidP="00183CD0">
      <w:pPr>
        <w:autoSpaceDE w:val="0"/>
        <w:autoSpaceDN w:val="0"/>
        <w:adjustRightInd w:val="0"/>
        <w:spacing w:after="0" w:line="276" w:lineRule="auto"/>
        <w:jc w:val="both"/>
        <w:rPr>
          <w:rFonts w:ascii="Arial" w:hAnsi="Arial" w:cs="Arial"/>
          <w:sz w:val="24"/>
          <w:szCs w:val="24"/>
        </w:rPr>
      </w:pPr>
      <w:r>
        <w:rPr>
          <w:rFonts w:ascii="Arial" w:hAnsi="Arial" w:cs="Arial"/>
          <w:sz w:val="24"/>
          <w:szCs w:val="24"/>
        </w:rPr>
        <w:tab/>
        <w:t xml:space="preserve">O primeiro modelo matemático do neurônio foi o modelo de proposto por McCulloch e Pitts, em 1943. Mais tarde Rosenblatt (1957) criou o modelo do perceptron. O modelo consiste de um modelador linear seguido de limitador. Um perceptron modela um neurônio tomando uma soma ponderada de suas entradas e compara essa soma com o limiar, o que produz uma saída +1 se suas entradas são positivas e -1 se elas são negativas. O objetivo do </w:t>
      </w:r>
      <w:r w:rsidRPr="0005325D">
        <w:rPr>
          <w:rFonts w:ascii="Arial" w:hAnsi="Arial" w:cs="Arial"/>
          <w:i/>
          <w:sz w:val="24"/>
          <w:szCs w:val="24"/>
        </w:rPr>
        <w:t>perceptron</w:t>
      </w:r>
      <w:r>
        <w:rPr>
          <w:rFonts w:ascii="Arial" w:hAnsi="Arial" w:cs="Arial"/>
          <w:sz w:val="24"/>
          <w:szCs w:val="24"/>
        </w:rPr>
        <w:t xml:space="preserve"> é classificar as entradas, ou em outras palavras, aplicar externamente x</w:t>
      </w:r>
      <w:r w:rsidRPr="0005325D">
        <w:rPr>
          <w:rFonts w:ascii="Arial" w:hAnsi="Arial" w:cs="Arial"/>
          <w:sz w:val="24"/>
          <w:szCs w:val="24"/>
          <w:vertAlign w:val="subscript"/>
        </w:rPr>
        <w:t>1</w:t>
      </w:r>
      <w:r>
        <w:rPr>
          <w:rFonts w:ascii="Arial" w:hAnsi="Arial" w:cs="Arial"/>
          <w:sz w:val="24"/>
          <w:szCs w:val="24"/>
        </w:rPr>
        <w:t>, x</w:t>
      </w:r>
      <w:r w:rsidRPr="0005325D">
        <w:rPr>
          <w:rFonts w:ascii="Arial" w:hAnsi="Arial" w:cs="Arial"/>
          <w:sz w:val="24"/>
          <w:szCs w:val="24"/>
          <w:vertAlign w:val="subscript"/>
        </w:rPr>
        <w:t>2</w:t>
      </w:r>
      <w:r>
        <w:rPr>
          <w:rFonts w:ascii="Arial" w:hAnsi="Arial" w:cs="Arial"/>
          <w:sz w:val="24"/>
          <w:szCs w:val="24"/>
        </w:rPr>
        <w:t>, ..., x</w:t>
      </w:r>
      <w:r w:rsidRPr="0005325D">
        <w:rPr>
          <w:rFonts w:ascii="Arial" w:hAnsi="Arial" w:cs="Arial"/>
          <w:sz w:val="24"/>
          <w:szCs w:val="24"/>
          <w:vertAlign w:val="subscript"/>
        </w:rPr>
        <w:t>n</w:t>
      </w:r>
      <w:r>
        <w:rPr>
          <w:rFonts w:ascii="Arial" w:hAnsi="Arial" w:cs="Arial"/>
          <w:sz w:val="24"/>
          <w:szCs w:val="24"/>
        </w:rPr>
        <w:t xml:space="preserve"> estímulos entre umas das classes, ditas A</w:t>
      </w:r>
      <w:r w:rsidRPr="0005325D">
        <w:rPr>
          <w:rFonts w:ascii="Arial" w:hAnsi="Arial" w:cs="Arial"/>
          <w:sz w:val="24"/>
          <w:szCs w:val="24"/>
          <w:vertAlign w:val="subscript"/>
        </w:rPr>
        <w:t>1</w:t>
      </w:r>
      <w:r>
        <w:rPr>
          <w:rFonts w:ascii="Arial" w:hAnsi="Arial" w:cs="Arial"/>
          <w:sz w:val="24"/>
          <w:szCs w:val="24"/>
        </w:rPr>
        <w:t xml:space="preserve"> e A</w:t>
      </w:r>
      <w:r w:rsidRPr="0005325D">
        <w:rPr>
          <w:rFonts w:ascii="Arial" w:hAnsi="Arial" w:cs="Arial"/>
          <w:sz w:val="24"/>
          <w:szCs w:val="24"/>
          <w:vertAlign w:val="subscript"/>
        </w:rPr>
        <w:t>2</w:t>
      </w:r>
      <w:r>
        <w:rPr>
          <w:rFonts w:ascii="Arial" w:hAnsi="Arial" w:cs="Arial"/>
          <w:sz w:val="24"/>
          <w:szCs w:val="24"/>
        </w:rPr>
        <w:t xml:space="preserve">. Assim, no caso de um </w:t>
      </w:r>
      <w:r w:rsidRPr="0005325D">
        <w:rPr>
          <w:rFonts w:ascii="Arial" w:hAnsi="Arial" w:cs="Arial"/>
          <w:i/>
          <w:sz w:val="24"/>
          <w:szCs w:val="24"/>
        </w:rPr>
        <w:lastRenderedPageBreak/>
        <w:t>perceptron</w:t>
      </w:r>
      <w:r>
        <w:rPr>
          <w:rFonts w:ascii="Arial" w:hAnsi="Arial" w:cs="Arial"/>
          <w:sz w:val="24"/>
          <w:szCs w:val="24"/>
        </w:rPr>
        <w:t xml:space="preserve"> elementar, o espaço n-dimensional é dividido por um hiperplano em duas regiões. O hiperplano é definido por função linearmente separáveis. </w:t>
      </w:r>
    </w:p>
    <w:p w:rsidR="00183CD0" w:rsidRPr="00DC599D" w:rsidRDefault="00183CD0" w:rsidP="00183CD0">
      <w:pPr>
        <w:autoSpaceDE w:val="0"/>
        <w:autoSpaceDN w:val="0"/>
        <w:adjustRightInd w:val="0"/>
        <w:spacing w:after="0" w:line="276" w:lineRule="auto"/>
        <w:jc w:val="right"/>
        <w:rPr>
          <w:rFonts w:ascii="Arial" w:hAnsi="Arial" w:cs="Arial"/>
          <w:b/>
          <w:sz w:val="24"/>
          <w:szCs w:val="24"/>
        </w:rPr>
      </w:pPr>
      <w:r w:rsidRPr="00DC599D">
        <w:rPr>
          <w:rFonts w:ascii="Arial" w:hAnsi="Arial" w:cs="Arial"/>
          <w:b/>
          <w:sz w:val="24"/>
          <w:szCs w:val="24"/>
        </w:rPr>
        <w:t>(6.1)</w:t>
      </w:r>
    </w:p>
    <w:p w:rsidR="00183CD0" w:rsidRDefault="00183CD0" w:rsidP="00183CD0">
      <w:pPr>
        <w:autoSpaceDE w:val="0"/>
        <w:autoSpaceDN w:val="0"/>
        <w:adjustRightInd w:val="0"/>
        <w:spacing w:after="0" w:line="276" w:lineRule="auto"/>
        <w:jc w:val="both"/>
        <w:rPr>
          <w:rFonts w:ascii="Arial" w:hAnsi="Arial" w:cs="Arial"/>
          <w:sz w:val="24"/>
          <w:szCs w:val="24"/>
        </w:rPr>
      </w:pPr>
      <w:r>
        <w:rPr>
          <w:rFonts w:ascii="Arial" w:hAnsi="Arial" w:cs="Arial"/>
          <w:sz w:val="24"/>
          <w:szCs w:val="24"/>
        </w:rPr>
        <w:tab/>
      </w:r>
    </w:p>
    <w:p w:rsidR="00183CD0" w:rsidRPr="00DC599D" w:rsidRDefault="00233525" w:rsidP="00183CD0">
      <w:pPr>
        <w:autoSpaceDE w:val="0"/>
        <w:autoSpaceDN w:val="0"/>
        <w:adjustRightInd w:val="0"/>
        <w:spacing w:after="0" w:line="276" w:lineRule="auto"/>
        <w:jc w:val="both"/>
        <w:rPr>
          <w:rFonts w:ascii="Arial" w:hAnsi="Arial" w:cs="Arial"/>
          <w:sz w:val="28"/>
          <w:szCs w:val="28"/>
        </w:rPr>
      </w:pPr>
      <m:oMathPara>
        <m:oMath>
          <m:nary>
            <m:naryPr>
              <m:chr m:val="∑"/>
              <m:limLoc m:val="undOvr"/>
              <m:ctrlPr>
                <w:rPr>
                  <w:rFonts w:ascii="Cambria Math" w:hAnsi="Cambria Math" w:cs="Arial"/>
                  <w:i/>
                  <w:sz w:val="28"/>
                  <w:szCs w:val="28"/>
                </w:rPr>
              </m:ctrlPr>
            </m:naryPr>
            <m:sub>
              <m:r>
                <w:rPr>
                  <w:rFonts w:ascii="Cambria Math" w:hAnsi="Cambria Math" w:cs="Arial"/>
                  <w:sz w:val="28"/>
                  <w:szCs w:val="28"/>
                </w:rPr>
                <m:t>i=1</m:t>
              </m:r>
            </m:sub>
            <m:sup>
              <m:r>
                <w:rPr>
                  <w:rFonts w:ascii="Cambria Math" w:hAnsi="Cambria Math" w:cs="Arial"/>
                  <w:sz w:val="28"/>
                  <w:szCs w:val="28"/>
                </w:rPr>
                <m:t>n</m:t>
              </m:r>
            </m:sup>
            <m:e>
              <m:sSub>
                <m:sSubPr>
                  <m:ctrlPr>
                    <w:rPr>
                      <w:rFonts w:ascii="Cambria Math" w:hAnsi="Cambria Math" w:cs="Arial"/>
                      <w:i/>
                      <w:sz w:val="28"/>
                      <w:szCs w:val="28"/>
                    </w:rPr>
                  </m:ctrlPr>
                </m:sSubPr>
                <m:e>
                  <m:r>
                    <w:rPr>
                      <w:rFonts w:ascii="Cambria Math" w:hAnsi="Cambria Math" w:cs="Arial"/>
                      <w:sz w:val="28"/>
                      <w:szCs w:val="28"/>
                    </w:rPr>
                    <m:t>X</m:t>
                  </m:r>
                </m:e>
                <m:sub>
                  <m:r>
                    <w:rPr>
                      <w:rFonts w:ascii="Cambria Math" w:hAnsi="Cambria Math" w:cs="Arial"/>
                      <w:sz w:val="28"/>
                      <w:szCs w:val="28"/>
                    </w:rPr>
                    <m:t>i</m:t>
                  </m:r>
                </m:sub>
              </m:sSub>
              <m:sSub>
                <m:sSubPr>
                  <m:ctrlPr>
                    <w:rPr>
                      <w:rFonts w:ascii="Cambria Math" w:hAnsi="Cambria Math" w:cs="Arial"/>
                      <w:i/>
                      <w:sz w:val="28"/>
                      <w:szCs w:val="28"/>
                    </w:rPr>
                  </m:ctrlPr>
                </m:sSubPr>
                <m:e>
                  <m:r>
                    <w:rPr>
                      <w:rFonts w:ascii="Cambria Math" w:hAnsi="Cambria Math" w:cs="Arial"/>
                      <w:sz w:val="28"/>
                      <w:szCs w:val="28"/>
                    </w:rPr>
                    <m:t>W</m:t>
                  </m:r>
                </m:e>
                <m:sub>
                  <m:r>
                    <w:rPr>
                      <w:rFonts w:ascii="Cambria Math" w:hAnsi="Cambria Math" w:cs="Arial"/>
                      <w:sz w:val="28"/>
                      <w:szCs w:val="28"/>
                    </w:rPr>
                    <m:t>i</m:t>
                  </m:r>
                </m:sub>
              </m:sSub>
              <m:r>
                <w:rPr>
                  <w:rFonts w:ascii="Cambria Math" w:hAnsi="Cambria Math" w:cs="Arial"/>
                  <w:sz w:val="28"/>
                  <w:szCs w:val="28"/>
                </w:rPr>
                <m:t>-θ =0</m:t>
              </m:r>
            </m:e>
          </m:nary>
        </m:oMath>
      </m:oMathPara>
    </w:p>
    <w:p w:rsidR="00183CD0" w:rsidRDefault="00183CD0" w:rsidP="00183CD0">
      <w:pPr>
        <w:autoSpaceDE w:val="0"/>
        <w:autoSpaceDN w:val="0"/>
        <w:adjustRightInd w:val="0"/>
        <w:spacing w:after="0" w:line="276" w:lineRule="auto"/>
        <w:jc w:val="both"/>
        <w:rPr>
          <w:rFonts w:ascii="Arial" w:hAnsi="Arial" w:cs="Arial"/>
          <w:sz w:val="24"/>
          <w:szCs w:val="24"/>
        </w:rPr>
      </w:pPr>
      <w:r>
        <w:rPr>
          <w:rFonts w:ascii="Arial" w:hAnsi="Arial" w:cs="Arial"/>
          <w:sz w:val="24"/>
          <w:szCs w:val="24"/>
        </w:rPr>
        <w:tab/>
      </w:r>
    </w:p>
    <w:p w:rsidR="00183CD0" w:rsidRDefault="00183CD0" w:rsidP="00183CD0">
      <w:pPr>
        <w:autoSpaceDE w:val="0"/>
        <w:autoSpaceDN w:val="0"/>
        <w:adjustRightInd w:val="0"/>
        <w:spacing w:after="0" w:line="276" w:lineRule="auto"/>
        <w:jc w:val="both"/>
        <w:rPr>
          <w:rFonts w:ascii="Arial" w:hAnsi="Arial" w:cs="Arial"/>
          <w:sz w:val="24"/>
          <w:szCs w:val="24"/>
        </w:rPr>
      </w:pPr>
      <w:r>
        <w:rPr>
          <w:rFonts w:ascii="Arial" w:hAnsi="Arial" w:cs="Arial"/>
          <w:sz w:val="24"/>
          <w:szCs w:val="24"/>
        </w:rPr>
        <w:tab/>
        <w:t>Para o caso de duas entradas x</w:t>
      </w:r>
      <w:r w:rsidRPr="006731D3">
        <w:rPr>
          <w:rFonts w:ascii="Arial" w:hAnsi="Arial" w:cs="Arial"/>
          <w:sz w:val="24"/>
          <w:szCs w:val="24"/>
          <w:vertAlign w:val="subscript"/>
        </w:rPr>
        <w:t>1</w:t>
      </w:r>
      <w:r>
        <w:rPr>
          <w:rFonts w:ascii="Arial" w:hAnsi="Arial" w:cs="Arial"/>
          <w:sz w:val="24"/>
          <w:szCs w:val="24"/>
        </w:rPr>
        <w:t xml:space="preserve"> e x</w:t>
      </w:r>
      <w:r w:rsidRPr="006731D3">
        <w:rPr>
          <w:rFonts w:ascii="Arial" w:hAnsi="Arial" w:cs="Arial"/>
          <w:sz w:val="24"/>
          <w:szCs w:val="24"/>
          <w:vertAlign w:val="subscript"/>
        </w:rPr>
        <w:t>2</w:t>
      </w:r>
      <w:r>
        <w:rPr>
          <w:rFonts w:ascii="Arial" w:hAnsi="Arial" w:cs="Arial"/>
          <w:sz w:val="24"/>
          <w:szCs w:val="24"/>
        </w:rPr>
        <w:t>, o limite de decisão leva a forma de uma linha reta como ilustrada na Figura 6.4(a). O ponto, o qual se encontra acima da linha limite, pertence a classe A</w:t>
      </w:r>
      <w:r w:rsidRPr="006731D3">
        <w:rPr>
          <w:rFonts w:ascii="Arial" w:hAnsi="Arial" w:cs="Arial"/>
          <w:sz w:val="24"/>
          <w:szCs w:val="24"/>
          <w:vertAlign w:val="subscript"/>
        </w:rPr>
        <w:t>1</w:t>
      </w:r>
      <w:r>
        <w:rPr>
          <w:rFonts w:ascii="Arial" w:hAnsi="Arial" w:cs="Arial"/>
          <w:sz w:val="24"/>
          <w:szCs w:val="24"/>
        </w:rPr>
        <w:t>; e o ponto 2, o qual se encontra abaixo da linha limite, pertence à classe A</w:t>
      </w:r>
      <w:r w:rsidRPr="006731D3">
        <w:rPr>
          <w:rFonts w:ascii="Arial" w:hAnsi="Arial" w:cs="Arial"/>
          <w:sz w:val="24"/>
          <w:szCs w:val="24"/>
          <w:vertAlign w:val="subscript"/>
        </w:rPr>
        <w:t>2</w:t>
      </w:r>
      <w:r>
        <w:rPr>
          <w:rFonts w:ascii="Arial" w:hAnsi="Arial" w:cs="Arial"/>
          <w:sz w:val="24"/>
          <w:szCs w:val="24"/>
        </w:rPr>
        <w:t>.</w:t>
      </w:r>
    </w:p>
    <w:p w:rsidR="00183CD0" w:rsidRDefault="00183CD0" w:rsidP="00183CD0">
      <w:pPr>
        <w:autoSpaceDE w:val="0"/>
        <w:autoSpaceDN w:val="0"/>
        <w:adjustRightInd w:val="0"/>
        <w:spacing w:after="0" w:line="276" w:lineRule="auto"/>
        <w:jc w:val="both"/>
        <w:rPr>
          <w:rFonts w:ascii="Arial" w:hAnsi="Arial" w:cs="Arial"/>
          <w:sz w:val="24"/>
          <w:szCs w:val="24"/>
        </w:rPr>
      </w:pPr>
    </w:p>
    <w:p w:rsidR="00183CD0" w:rsidRPr="006731D3" w:rsidRDefault="00183CD0" w:rsidP="00183CD0">
      <w:pPr>
        <w:autoSpaceDE w:val="0"/>
        <w:autoSpaceDN w:val="0"/>
        <w:adjustRightInd w:val="0"/>
        <w:spacing w:after="0" w:line="276" w:lineRule="auto"/>
        <w:jc w:val="both"/>
        <w:rPr>
          <w:rFonts w:ascii="Arial" w:hAnsi="Arial" w:cs="Arial"/>
          <w:sz w:val="24"/>
          <w:szCs w:val="24"/>
        </w:rPr>
      </w:pPr>
      <w:r w:rsidRPr="006731D3">
        <w:rPr>
          <w:rFonts w:ascii="Arial" w:hAnsi="Arial" w:cs="Arial"/>
          <w:noProof/>
          <w:sz w:val="24"/>
          <w:szCs w:val="24"/>
          <w:lang w:eastAsia="pt-BR"/>
        </w:rPr>
        <mc:AlternateContent>
          <mc:Choice Requires="wps">
            <w:drawing>
              <wp:anchor distT="45720" distB="45720" distL="114300" distR="114300" simplePos="0" relativeHeight="251718656" behindDoc="0" locked="0" layoutInCell="1" allowOverlap="1" wp14:anchorId="50776545" wp14:editId="0F74F16B">
                <wp:simplePos x="0" y="0"/>
                <wp:positionH relativeFrom="column">
                  <wp:posOffset>196215</wp:posOffset>
                </wp:positionH>
                <wp:positionV relativeFrom="paragraph">
                  <wp:posOffset>776605</wp:posOffset>
                </wp:positionV>
                <wp:extent cx="5105400" cy="3381375"/>
                <wp:effectExtent l="0" t="0" r="0" b="9525"/>
                <wp:wrapSquare wrapText="bothSides"/>
                <wp:docPr id="19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0" cy="3381375"/>
                        </a:xfrm>
                        <a:prstGeom prst="rect">
                          <a:avLst/>
                        </a:prstGeom>
                        <a:solidFill>
                          <a:srgbClr val="FFFFFF"/>
                        </a:solidFill>
                        <a:ln w="9525">
                          <a:noFill/>
                          <a:miter lim="800000"/>
                          <a:headEnd/>
                          <a:tailEnd/>
                        </a:ln>
                      </wps:spPr>
                      <wps:txbx>
                        <w:txbxContent>
                          <w:p w:rsidR="008E3CA1" w:rsidRDefault="008E3CA1" w:rsidP="00183CD0">
                            <w:r>
                              <w:rPr>
                                <w:noProof/>
                                <w:lang w:eastAsia="pt-BR"/>
                              </w:rPr>
                              <w:drawing>
                                <wp:inline distT="0" distB="0" distL="0" distR="0" wp14:anchorId="0BFCB824" wp14:editId="79310202">
                                  <wp:extent cx="5029200" cy="3286125"/>
                                  <wp:effectExtent l="0" t="0" r="0" b="9525"/>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328612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776545" id="_x0000_s1074" type="#_x0000_t202" style="position:absolute;left:0;text-align:left;margin-left:15.45pt;margin-top:61.15pt;width:402pt;height:266.2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" stroked="f">
                <v:textbox>
                  <w:txbxContent>
                    <w:p w:rsidR="008E3CA1" w:rsidRDefault="008E3CA1" w:rsidP="00183CD0">
                      <w:r>
                        <w:rPr>
                          <w:noProof/>
                          <w:lang w:eastAsia="pt-BR"/>
                        </w:rPr>
                        <w:drawing>
                          <wp:inline distT="0" distB="0" distL="0" distR="0" wp14:anchorId="0BFCB824" wp14:editId="79310202">
                            <wp:extent cx="5029200" cy="3286125"/>
                            <wp:effectExtent l="0" t="0" r="0" b="9525"/>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29200" cy="3286125"/>
                                    </a:xfrm>
                                    <a:prstGeom prst="rect">
                                      <a:avLst/>
                                    </a:prstGeom>
                                  </pic:spPr>
                                </pic:pic>
                              </a:graphicData>
                            </a:graphic>
                          </wp:inline>
                        </w:drawing>
                      </w:r>
                    </w:p>
                  </w:txbxContent>
                </v:textbox>
                <w10:wrap type="square"/>
              </v:shape>
            </w:pict>
          </mc:Fallback>
        </mc:AlternateContent>
      </w:r>
    </w:p>
    <w:p w:rsidR="00183CD0" w:rsidRDefault="00183CD0" w:rsidP="008171D4">
      <w:pPr>
        <w:pStyle w:val="PargrafodaLista"/>
        <w:numPr>
          <w:ilvl w:val="0"/>
          <w:numId w:val="69"/>
        </w:numPr>
        <w:autoSpaceDE w:val="0"/>
        <w:autoSpaceDN w:val="0"/>
        <w:adjustRightInd w:val="0"/>
        <w:spacing w:after="0" w:line="276" w:lineRule="auto"/>
        <w:jc w:val="both"/>
        <w:rPr>
          <w:rFonts w:ascii="Arial" w:hAnsi="Arial" w:cs="Arial"/>
          <w:sz w:val="24"/>
          <w:szCs w:val="24"/>
        </w:rPr>
      </w:pPr>
      <w:r>
        <w:rPr>
          <w:rFonts w:ascii="Arial" w:hAnsi="Arial" w:cs="Arial"/>
          <w:sz w:val="24"/>
          <w:szCs w:val="24"/>
        </w:rPr>
        <w:t xml:space="preserve">                                                           (b)</w:t>
      </w:r>
    </w:p>
    <w:p w:rsidR="00183CD0" w:rsidRPr="00FF32B1" w:rsidRDefault="00183CD0" w:rsidP="00183CD0">
      <w:pPr>
        <w:pStyle w:val="PargrafodaLista"/>
        <w:autoSpaceDE w:val="0"/>
        <w:autoSpaceDN w:val="0"/>
        <w:adjustRightInd w:val="0"/>
        <w:spacing w:after="0" w:line="276" w:lineRule="auto"/>
        <w:ind w:left="2160"/>
        <w:jc w:val="both"/>
        <w:rPr>
          <w:rFonts w:ascii="Arial" w:hAnsi="Arial" w:cs="Arial"/>
          <w:sz w:val="24"/>
          <w:szCs w:val="24"/>
        </w:rPr>
      </w:pPr>
    </w:p>
    <w:p w:rsidR="00E908BF" w:rsidRDefault="00E908BF" w:rsidP="00183CD0">
      <w:pPr>
        <w:autoSpaceDE w:val="0"/>
        <w:autoSpaceDN w:val="0"/>
        <w:adjustRightInd w:val="0"/>
        <w:spacing w:after="0" w:line="276" w:lineRule="auto"/>
        <w:jc w:val="both"/>
        <w:rPr>
          <w:rFonts w:ascii="Arial" w:hAnsi="Arial" w:cs="Arial"/>
          <w:sz w:val="24"/>
          <w:szCs w:val="24"/>
        </w:rPr>
      </w:pPr>
      <w:r w:rsidRPr="006731D3">
        <w:rPr>
          <w:rFonts w:ascii="Arial" w:hAnsi="Arial" w:cs="Arial"/>
          <w:b/>
          <w:sz w:val="24"/>
          <w:szCs w:val="24"/>
        </w:rPr>
        <w:t>Figura 6.4</w:t>
      </w:r>
      <w:r>
        <w:rPr>
          <w:rFonts w:ascii="Arial" w:hAnsi="Arial" w:cs="Arial"/>
          <w:sz w:val="24"/>
          <w:szCs w:val="24"/>
        </w:rPr>
        <w:t xml:space="preserve"> Separabilidade linear no perceptrons: (a) duas entradas; (b) três entradas. </w:t>
      </w:r>
      <w:r w:rsidRPr="006731D3">
        <w:rPr>
          <w:rFonts w:ascii="Arial" w:hAnsi="Arial" w:cs="Arial"/>
          <w:b/>
          <w:sz w:val="24"/>
          <w:szCs w:val="24"/>
        </w:rPr>
        <w:t>Fonte</w:t>
      </w:r>
      <w:r>
        <w:rPr>
          <w:rFonts w:ascii="Arial" w:hAnsi="Arial" w:cs="Arial"/>
          <w:sz w:val="24"/>
          <w:szCs w:val="24"/>
        </w:rPr>
        <w:t>: Artificial intelligence: a guide to intelligence systems/Michael Negnevitsky, 2005).</w:t>
      </w:r>
    </w:p>
    <w:p w:rsidR="00E908BF" w:rsidRDefault="00183CD0" w:rsidP="00183CD0">
      <w:pPr>
        <w:autoSpaceDE w:val="0"/>
        <w:autoSpaceDN w:val="0"/>
        <w:adjustRightInd w:val="0"/>
        <w:spacing w:after="0" w:line="276" w:lineRule="auto"/>
        <w:jc w:val="both"/>
        <w:rPr>
          <w:rFonts w:ascii="Arial" w:hAnsi="Arial" w:cs="Arial"/>
          <w:sz w:val="24"/>
          <w:szCs w:val="24"/>
        </w:rPr>
      </w:pPr>
      <w:r>
        <w:rPr>
          <w:rFonts w:ascii="Arial" w:hAnsi="Arial" w:cs="Arial"/>
          <w:sz w:val="24"/>
          <w:szCs w:val="24"/>
        </w:rPr>
        <w:tab/>
      </w:r>
    </w:p>
    <w:p w:rsidR="00183CD0" w:rsidRDefault="00E908BF" w:rsidP="00183CD0">
      <w:pPr>
        <w:autoSpaceDE w:val="0"/>
        <w:autoSpaceDN w:val="0"/>
        <w:adjustRightInd w:val="0"/>
        <w:spacing w:after="0" w:line="276" w:lineRule="auto"/>
        <w:jc w:val="both"/>
        <w:rPr>
          <w:rFonts w:ascii="Arial" w:hAnsi="Arial" w:cs="Arial"/>
          <w:sz w:val="24"/>
          <w:szCs w:val="24"/>
        </w:rPr>
      </w:pPr>
      <w:r>
        <w:rPr>
          <w:rFonts w:ascii="Arial" w:hAnsi="Arial" w:cs="Arial"/>
          <w:sz w:val="24"/>
          <w:szCs w:val="24"/>
        </w:rPr>
        <w:tab/>
      </w:r>
      <w:r w:rsidR="00183CD0">
        <w:rPr>
          <w:rFonts w:ascii="Arial" w:hAnsi="Arial" w:cs="Arial"/>
          <w:sz w:val="24"/>
          <w:szCs w:val="24"/>
        </w:rPr>
        <w:t>O neurônio de McCulloch e Pitts, usa a seguinte transferência ou função de ativação:</w:t>
      </w:r>
    </w:p>
    <w:p w:rsidR="00183CD0" w:rsidRPr="00397680" w:rsidRDefault="00183CD0" w:rsidP="00183CD0">
      <w:pPr>
        <w:autoSpaceDE w:val="0"/>
        <w:autoSpaceDN w:val="0"/>
        <w:adjustRightInd w:val="0"/>
        <w:spacing w:after="0" w:line="276" w:lineRule="auto"/>
        <w:jc w:val="right"/>
        <w:rPr>
          <w:rFonts w:ascii="Arial" w:hAnsi="Arial" w:cs="Arial"/>
          <w:b/>
          <w:sz w:val="24"/>
          <w:szCs w:val="24"/>
        </w:rPr>
      </w:pPr>
      <w:r>
        <w:rPr>
          <w:rFonts w:ascii="Arial" w:hAnsi="Arial" w:cs="Arial"/>
          <w:b/>
          <w:sz w:val="24"/>
          <w:szCs w:val="24"/>
        </w:rPr>
        <w:t>(6.2</w:t>
      </w:r>
      <w:r w:rsidRPr="00397680">
        <w:rPr>
          <w:rFonts w:ascii="Arial" w:hAnsi="Arial" w:cs="Arial"/>
          <w:b/>
          <w:sz w:val="24"/>
          <w:szCs w:val="24"/>
        </w:rPr>
        <w:t>)</w:t>
      </w:r>
    </w:p>
    <w:p w:rsidR="00183CD0" w:rsidRDefault="00183CD0" w:rsidP="00183CD0">
      <w:pPr>
        <w:autoSpaceDE w:val="0"/>
        <w:autoSpaceDN w:val="0"/>
        <w:adjustRightInd w:val="0"/>
        <w:spacing w:after="0" w:line="276" w:lineRule="auto"/>
        <w:jc w:val="both"/>
        <w:rPr>
          <w:rFonts w:ascii="Arial" w:hAnsi="Arial" w:cs="Arial"/>
          <w:sz w:val="24"/>
          <w:szCs w:val="24"/>
        </w:rPr>
      </w:pPr>
    </w:p>
    <w:p w:rsidR="00183CD0" w:rsidRPr="004A22E5" w:rsidRDefault="00183CD0" w:rsidP="00183CD0">
      <w:pPr>
        <w:autoSpaceDE w:val="0"/>
        <w:autoSpaceDN w:val="0"/>
        <w:adjustRightInd w:val="0"/>
        <w:spacing w:after="0" w:line="276" w:lineRule="auto"/>
        <w:jc w:val="both"/>
        <w:rPr>
          <w:rFonts w:ascii="Arial" w:hAnsi="Arial" w:cs="Arial"/>
          <w:sz w:val="28"/>
          <w:szCs w:val="28"/>
        </w:rPr>
      </w:pPr>
      <m:oMathPara>
        <m:oMath>
          <m:r>
            <w:rPr>
              <w:rFonts w:ascii="Cambria Math" w:hAnsi="Cambria Math" w:cs="Arial"/>
              <w:sz w:val="28"/>
              <w:szCs w:val="28"/>
            </w:rPr>
            <w:lastRenderedPageBreak/>
            <m:t xml:space="preserve">X = </m:t>
          </m:r>
          <m:nary>
            <m:naryPr>
              <m:chr m:val="∑"/>
              <m:limLoc m:val="undOvr"/>
              <m:ctrlPr>
                <w:rPr>
                  <w:rFonts w:ascii="Cambria Math" w:hAnsi="Cambria Math" w:cs="Arial"/>
                  <w:i/>
                  <w:sz w:val="28"/>
                  <w:szCs w:val="28"/>
                </w:rPr>
              </m:ctrlPr>
            </m:naryPr>
            <m:sub>
              <m:r>
                <w:rPr>
                  <w:rFonts w:ascii="Cambria Math" w:hAnsi="Cambria Math" w:cs="Arial"/>
                  <w:sz w:val="28"/>
                  <w:szCs w:val="28"/>
                </w:rPr>
                <m:t>i=1</m:t>
              </m:r>
            </m:sub>
            <m:sup>
              <m:r>
                <w:rPr>
                  <w:rFonts w:ascii="Cambria Math" w:hAnsi="Cambria Math" w:cs="Arial"/>
                  <w:sz w:val="28"/>
                  <w:szCs w:val="28"/>
                </w:rPr>
                <m:t>n</m:t>
              </m:r>
            </m:sup>
            <m:e>
              <m:sSub>
                <m:sSubPr>
                  <m:ctrlPr>
                    <w:rPr>
                      <w:rFonts w:ascii="Cambria Math" w:hAnsi="Cambria Math" w:cs="Arial"/>
                      <w:i/>
                      <w:sz w:val="28"/>
                      <w:szCs w:val="28"/>
                    </w:rPr>
                  </m:ctrlPr>
                </m:sSubPr>
                <m:e>
                  <m:r>
                    <w:rPr>
                      <w:rFonts w:ascii="Cambria Math" w:hAnsi="Cambria Math" w:cs="Arial"/>
                      <w:sz w:val="28"/>
                      <w:szCs w:val="28"/>
                    </w:rPr>
                    <m:t>X</m:t>
                  </m:r>
                </m:e>
                <m:sub>
                  <m:r>
                    <w:rPr>
                      <w:rFonts w:ascii="Cambria Math" w:hAnsi="Cambria Math" w:cs="Arial"/>
                      <w:sz w:val="28"/>
                      <w:szCs w:val="28"/>
                    </w:rPr>
                    <m:t>i</m:t>
                  </m:r>
                </m:sub>
              </m:sSub>
              <m:sSub>
                <m:sSubPr>
                  <m:ctrlPr>
                    <w:rPr>
                      <w:rFonts w:ascii="Cambria Math" w:hAnsi="Cambria Math" w:cs="Arial"/>
                      <w:i/>
                      <w:sz w:val="28"/>
                      <w:szCs w:val="28"/>
                    </w:rPr>
                  </m:ctrlPr>
                </m:sSubPr>
                <m:e>
                  <m:r>
                    <w:rPr>
                      <w:rFonts w:ascii="Cambria Math" w:hAnsi="Cambria Math" w:cs="Arial"/>
                      <w:sz w:val="28"/>
                      <w:szCs w:val="28"/>
                    </w:rPr>
                    <m:t>W</m:t>
                  </m:r>
                </m:e>
                <m:sub>
                  <m:r>
                    <w:rPr>
                      <w:rFonts w:ascii="Cambria Math" w:hAnsi="Cambria Math" w:cs="Arial"/>
                      <w:sz w:val="28"/>
                      <w:szCs w:val="28"/>
                    </w:rPr>
                    <m:t>i</m:t>
                  </m:r>
                </m:sub>
              </m:sSub>
            </m:e>
          </m:nary>
        </m:oMath>
      </m:oMathPara>
    </w:p>
    <w:p w:rsidR="00183CD0" w:rsidRDefault="00183CD0" w:rsidP="00183CD0">
      <w:pPr>
        <w:autoSpaceDE w:val="0"/>
        <w:autoSpaceDN w:val="0"/>
        <w:adjustRightInd w:val="0"/>
        <w:spacing w:after="0" w:line="276" w:lineRule="auto"/>
        <w:jc w:val="both"/>
        <w:rPr>
          <w:rFonts w:ascii="Arial" w:hAnsi="Arial" w:cs="Arial"/>
          <w:sz w:val="24"/>
          <w:szCs w:val="24"/>
        </w:rPr>
      </w:pPr>
    </w:p>
    <w:p w:rsidR="00183CD0" w:rsidRPr="00231637" w:rsidRDefault="00183CD0" w:rsidP="00183CD0">
      <w:pPr>
        <w:autoSpaceDE w:val="0"/>
        <w:autoSpaceDN w:val="0"/>
        <w:adjustRightInd w:val="0"/>
        <w:spacing w:after="0" w:line="276" w:lineRule="auto"/>
        <w:jc w:val="both"/>
        <w:rPr>
          <w:rFonts w:ascii="Arial" w:hAnsi="Arial" w:cs="Arial"/>
          <w:sz w:val="24"/>
          <w:szCs w:val="24"/>
        </w:rPr>
      </w:pPr>
    </w:p>
    <w:p w:rsidR="00183CD0" w:rsidRPr="004A22E5" w:rsidRDefault="00183CD0" w:rsidP="00183CD0">
      <w:pPr>
        <w:spacing w:line="276" w:lineRule="auto"/>
        <w:rPr>
          <w:rFonts w:ascii="Arial" w:hAnsi="Arial" w:cs="Arial"/>
          <w:sz w:val="28"/>
          <w:szCs w:val="28"/>
        </w:rPr>
      </w:pPr>
      <m:oMathPara>
        <m:oMath>
          <m:r>
            <w:rPr>
              <w:rFonts w:ascii="Cambria Math" w:hAnsi="Cambria Math" w:cs="Arial"/>
              <w:sz w:val="28"/>
              <w:szCs w:val="28"/>
            </w:rPr>
            <m:t xml:space="preserve">Y = </m:t>
          </m:r>
          <m:d>
            <m:dPr>
              <m:begChr m:val="{"/>
              <m:endChr m:val=""/>
              <m:ctrlPr>
                <w:rPr>
                  <w:rFonts w:ascii="Cambria Math" w:hAnsi="Cambria Math" w:cs="Arial"/>
                  <w:i/>
                  <w:sz w:val="28"/>
                  <w:szCs w:val="28"/>
                </w:rPr>
              </m:ctrlPr>
            </m:dPr>
            <m:e>
              <m:eqArr>
                <m:eqArrPr>
                  <m:ctrlPr>
                    <w:rPr>
                      <w:rFonts w:ascii="Cambria Math" w:hAnsi="Cambria Math" w:cs="Arial"/>
                      <w:i/>
                      <w:sz w:val="28"/>
                      <w:szCs w:val="28"/>
                    </w:rPr>
                  </m:ctrlPr>
                </m:eqArrPr>
                <m:e>
                  <m:r>
                    <w:rPr>
                      <w:rFonts w:ascii="Cambria Math" w:hAnsi="Cambria Math" w:cs="Arial"/>
                      <w:sz w:val="28"/>
                      <w:szCs w:val="28"/>
                    </w:rPr>
                    <m:t>+1  Se X ≥ θ</m:t>
                  </m:r>
                </m:e>
                <m:e>
                  <m:r>
                    <w:rPr>
                      <w:rFonts w:ascii="Cambria Math" w:hAnsi="Cambria Math" w:cs="Arial"/>
                      <w:sz w:val="28"/>
                      <w:szCs w:val="28"/>
                    </w:rPr>
                    <m:t>-1 Se X &lt; θ</m:t>
                  </m:r>
                </m:e>
              </m:eqArr>
            </m:e>
          </m:d>
        </m:oMath>
      </m:oMathPara>
    </w:p>
    <w:p w:rsidR="00183CD0" w:rsidRDefault="00183CD0" w:rsidP="00183CD0">
      <w:pPr>
        <w:spacing w:line="276" w:lineRule="auto"/>
        <w:jc w:val="both"/>
        <w:rPr>
          <w:rFonts w:ascii="Arial" w:hAnsi="Arial" w:cs="Arial"/>
          <w:sz w:val="24"/>
          <w:szCs w:val="24"/>
        </w:rPr>
      </w:pPr>
      <w:r>
        <w:rPr>
          <w:rFonts w:ascii="Arial" w:hAnsi="Arial" w:cs="Arial"/>
          <w:sz w:val="24"/>
          <w:szCs w:val="24"/>
        </w:rPr>
        <w:tab/>
        <w:t>Onde X é a soma ponderada das entradas do neurônio, e x</w:t>
      </w:r>
      <w:r w:rsidRPr="00767A2A">
        <w:rPr>
          <w:rFonts w:ascii="Arial" w:hAnsi="Arial" w:cs="Arial"/>
          <w:sz w:val="24"/>
          <w:szCs w:val="24"/>
          <w:vertAlign w:val="subscript"/>
        </w:rPr>
        <w:t>i</w:t>
      </w:r>
      <w:r>
        <w:rPr>
          <w:rFonts w:ascii="Arial" w:hAnsi="Arial" w:cs="Arial"/>
          <w:sz w:val="24"/>
          <w:szCs w:val="24"/>
        </w:rPr>
        <w:t xml:space="preserve"> é o valor da entrada </w:t>
      </w:r>
      <w:r w:rsidRPr="00767A2A">
        <w:rPr>
          <w:rFonts w:ascii="Arial" w:hAnsi="Arial" w:cs="Arial"/>
          <w:b/>
          <w:sz w:val="24"/>
          <w:szCs w:val="24"/>
        </w:rPr>
        <w:t>i</w:t>
      </w:r>
      <w:r>
        <w:rPr>
          <w:rFonts w:ascii="Arial" w:hAnsi="Arial" w:cs="Arial"/>
          <w:sz w:val="24"/>
          <w:szCs w:val="24"/>
        </w:rPr>
        <w:t>, w</w:t>
      </w:r>
      <w:r w:rsidRPr="00767A2A">
        <w:rPr>
          <w:rFonts w:ascii="Arial" w:hAnsi="Arial" w:cs="Arial"/>
          <w:sz w:val="24"/>
          <w:szCs w:val="24"/>
          <w:vertAlign w:val="subscript"/>
        </w:rPr>
        <w:t>i</w:t>
      </w:r>
      <w:r>
        <w:rPr>
          <w:rFonts w:ascii="Arial" w:hAnsi="Arial" w:cs="Arial"/>
          <w:sz w:val="24"/>
          <w:szCs w:val="24"/>
        </w:rPr>
        <w:t xml:space="preserve"> é o peso da entrada </w:t>
      </w:r>
      <w:r w:rsidRPr="00767A2A">
        <w:rPr>
          <w:rFonts w:ascii="Arial" w:hAnsi="Arial" w:cs="Arial"/>
          <w:b/>
          <w:sz w:val="24"/>
          <w:szCs w:val="24"/>
        </w:rPr>
        <w:t>i</w:t>
      </w:r>
      <w:r>
        <w:rPr>
          <w:rFonts w:ascii="Arial" w:hAnsi="Arial" w:cs="Arial"/>
          <w:sz w:val="24"/>
          <w:szCs w:val="24"/>
        </w:rPr>
        <w:t xml:space="preserve">, </w:t>
      </w:r>
      <w:r w:rsidRPr="00767A2A">
        <w:rPr>
          <w:rFonts w:ascii="Arial" w:hAnsi="Arial" w:cs="Arial"/>
          <w:b/>
          <w:sz w:val="24"/>
          <w:szCs w:val="24"/>
        </w:rPr>
        <w:t>n</w:t>
      </w:r>
      <w:r>
        <w:rPr>
          <w:rFonts w:ascii="Arial" w:hAnsi="Arial" w:cs="Arial"/>
          <w:sz w:val="24"/>
          <w:szCs w:val="24"/>
        </w:rPr>
        <w:t xml:space="preserve"> é o número de neurônios de entrada e </w:t>
      </w:r>
      <w:r w:rsidRPr="00767A2A">
        <w:rPr>
          <w:rFonts w:ascii="Arial" w:hAnsi="Arial" w:cs="Arial"/>
          <w:b/>
          <w:sz w:val="24"/>
          <w:szCs w:val="24"/>
        </w:rPr>
        <w:t>y</w:t>
      </w:r>
      <w:r>
        <w:rPr>
          <w:rFonts w:ascii="Arial" w:hAnsi="Arial" w:cs="Arial"/>
          <w:sz w:val="24"/>
          <w:szCs w:val="24"/>
        </w:rPr>
        <w:t xml:space="preserve"> é o número de neurônios de saída. </w:t>
      </w:r>
    </w:p>
    <w:p w:rsidR="00183CD0" w:rsidRDefault="00183CD0" w:rsidP="00183CD0">
      <w:pPr>
        <w:spacing w:line="276" w:lineRule="auto"/>
        <w:jc w:val="both"/>
        <w:rPr>
          <w:rFonts w:ascii="Arial" w:hAnsi="Arial" w:cs="Arial"/>
          <w:sz w:val="24"/>
          <w:szCs w:val="24"/>
        </w:rPr>
      </w:pPr>
      <w:r>
        <w:rPr>
          <w:rFonts w:ascii="Arial" w:hAnsi="Arial" w:cs="Arial"/>
          <w:sz w:val="24"/>
          <w:szCs w:val="24"/>
        </w:rPr>
        <w:tab/>
        <w:t>Este tipo de função de ativação é chamada de função sinal (</w:t>
      </w:r>
      <w:r w:rsidRPr="00767A2A">
        <w:rPr>
          <w:rFonts w:ascii="Arial" w:hAnsi="Arial" w:cs="Arial"/>
          <w:i/>
          <w:sz w:val="24"/>
          <w:szCs w:val="24"/>
        </w:rPr>
        <w:t>sign function</w:t>
      </w:r>
      <w:r>
        <w:rPr>
          <w:rFonts w:ascii="Arial" w:hAnsi="Arial" w:cs="Arial"/>
          <w:sz w:val="24"/>
          <w:szCs w:val="24"/>
        </w:rPr>
        <w:t xml:space="preserve">). </w:t>
      </w:r>
    </w:p>
    <w:p w:rsidR="00183CD0" w:rsidRDefault="00183CD0" w:rsidP="00183CD0">
      <w:pPr>
        <w:spacing w:line="276" w:lineRule="auto"/>
        <w:jc w:val="both"/>
        <w:rPr>
          <w:rFonts w:ascii="Arial" w:hAnsi="Arial" w:cs="Arial"/>
          <w:sz w:val="24"/>
          <w:szCs w:val="24"/>
        </w:rPr>
      </w:pPr>
      <w:r>
        <w:rPr>
          <w:rFonts w:ascii="Arial" w:hAnsi="Arial" w:cs="Arial"/>
          <w:sz w:val="24"/>
          <w:szCs w:val="24"/>
        </w:rPr>
        <w:tab/>
        <w:t>Assim, a saída do neurônio para uma função sinal, pode ser representado como</w:t>
      </w:r>
    </w:p>
    <w:p w:rsidR="00183CD0" w:rsidRDefault="00183CD0" w:rsidP="00183CD0">
      <w:pPr>
        <w:spacing w:line="276" w:lineRule="auto"/>
        <w:jc w:val="right"/>
        <w:rPr>
          <w:rFonts w:ascii="Arial" w:hAnsi="Arial" w:cs="Arial"/>
          <w:b/>
          <w:sz w:val="24"/>
          <w:szCs w:val="24"/>
        </w:rPr>
      </w:pPr>
      <w:r>
        <w:rPr>
          <w:rFonts w:ascii="Arial" w:hAnsi="Arial" w:cs="Arial"/>
          <w:b/>
          <w:sz w:val="24"/>
          <w:szCs w:val="24"/>
        </w:rPr>
        <w:t>(6.3</w:t>
      </w:r>
      <w:r w:rsidRPr="000737E7">
        <w:rPr>
          <w:rFonts w:ascii="Arial" w:hAnsi="Arial" w:cs="Arial"/>
          <w:b/>
          <w:sz w:val="24"/>
          <w:szCs w:val="24"/>
        </w:rPr>
        <w:t>)</w:t>
      </w:r>
    </w:p>
    <w:p w:rsidR="00183CD0" w:rsidRPr="000737E7" w:rsidRDefault="00183CD0" w:rsidP="00183CD0">
      <w:pPr>
        <w:spacing w:line="276" w:lineRule="auto"/>
        <w:jc w:val="both"/>
        <w:rPr>
          <w:rFonts w:ascii="Arial" w:hAnsi="Arial" w:cs="Arial"/>
          <w:sz w:val="28"/>
          <w:szCs w:val="28"/>
        </w:rPr>
      </w:pPr>
      <m:oMathPara>
        <m:oMath>
          <m:r>
            <w:rPr>
              <w:rFonts w:ascii="Cambria Math" w:hAnsi="Cambria Math" w:cs="Arial"/>
              <w:sz w:val="28"/>
              <w:szCs w:val="28"/>
            </w:rPr>
            <m:t xml:space="preserve">Y =  sign </m:t>
          </m:r>
          <m:d>
            <m:dPr>
              <m:begChr m:val="["/>
              <m:endChr m:val="]"/>
              <m:ctrlPr>
                <w:rPr>
                  <w:rFonts w:ascii="Cambria Math" w:hAnsi="Cambria Math" w:cs="Arial"/>
                  <w:i/>
                  <w:sz w:val="28"/>
                  <w:szCs w:val="28"/>
                </w:rPr>
              </m:ctrlPr>
            </m:dPr>
            <m:e>
              <m:nary>
                <m:naryPr>
                  <m:chr m:val="∑"/>
                  <m:limLoc m:val="undOvr"/>
                  <m:ctrlPr>
                    <w:rPr>
                      <w:rFonts w:ascii="Cambria Math" w:hAnsi="Cambria Math" w:cs="Arial"/>
                      <w:i/>
                      <w:sz w:val="28"/>
                      <w:szCs w:val="28"/>
                    </w:rPr>
                  </m:ctrlPr>
                </m:naryPr>
                <m:sub>
                  <m:r>
                    <w:rPr>
                      <w:rFonts w:ascii="Cambria Math" w:hAnsi="Cambria Math" w:cs="Arial"/>
                      <w:sz w:val="28"/>
                      <w:szCs w:val="28"/>
                    </w:rPr>
                    <m:t>i=1</m:t>
                  </m:r>
                </m:sub>
                <m:sup>
                  <m:r>
                    <w:rPr>
                      <w:rFonts w:ascii="Cambria Math" w:hAnsi="Cambria Math" w:cs="Arial"/>
                      <w:sz w:val="28"/>
                      <w:szCs w:val="28"/>
                    </w:rPr>
                    <m:t>n</m:t>
                  </m:r>
                </m:sup>
                <m:e>
                  <m:sSub>
                    <m:sSubPr>
                      <m:ctrlPr>
                        <w:rPr>
                          <w:rFonts w:ascii="Cambria Math" w:hAnsi="Cambria Math" w:cs="Arial"/>
                          <w:i/>
                          <w:sz w:val="28"/>
                          <w:szCs w:val="28"/>
                        </w:rPr>
                      </m:ctrlPr>
                    </m:sSubPr>
                    <m:e>
                      <m:r>
                        <w:rPr>
                          <w:rFonts w:ascii="Cambria Math" w:hAnsi="Cambria Math" w:cs="Arial"/>
                          <w:sz w:val="28"/>
                          <w:szCs w:val="28"/>
                        </w:rPr>
                        <m:t>X</m:t>
                      </m:r>
                    </m:e>
                    <m:sub>
                      <m:r>
                        <w:rPr>
                          <w:rFonts w:ascii="Cambria Math" w:hAnsi="Cambria Math" w:cs="Arial"/>
                          <w:sz w:val="28"/>
                          <w:szCs w:val="28"/>
                        </w:rPr>
                        <m:t>i</m:t>
                      </m:r>
                    </m:sub>
                  </m:sSub>
                  <m:sSub>
                    <m:sSubPr>
                      <m:ctrlPr>
                        <w:rPr>
                          <w:rFonts w:ascii="Cambria Math" w:hAnsi="Cambria Math" w:cs="Arial"/>
                          <w:i/>
                          <w:sz w:val="28"/>
                          <w:szCs w:val="28"/>
                        </w:rPr>
                      </m:ctrlPr>
                    </m:sSubPr>
                    <m:e>
                      <m:r>
                        <w:rPr>
                          <w:rFonts w:ascii="Cambria Math" w:hAnsi="Cambria Math" w:cs="Arial"/>
                          <w:sz w:val="28"/>
                          <w:szCs w:val="28"/>
                        </w:rPr>
                        <m:t>W</m:t>
                      </m:r>
                    </m:e>
                    <m:sub>
                      <m:r>
                        <w:rPr>
                          <w:rFonts w:ascii="Cambria Math" w:hAnsi="Cambria Math" w:cs="Arial"/>
                          <w:sz w:val="28"/>
                          <w:szCs w:val="28"/>
                        </w:rPr>
                        <m:t>i</m:t>
                      </m:r>
                    </m:sub>
                  </m:sSub>
                  <m:r>
                    <w:rPr>
                      <w:rFonts w:ascii="Cambria Math" w:hAnsi="Cambria Math" w:cs="Arial"/>
                      <w:sz w:val="28"/>
                      <w:szCs w:val="28"/>
                    </w:rPr>
                    <m:t>- θ</m:t>
                  </m:r>
                </m:e>
              </m:nary>
            </m:e>
          </m:d>
        </m:oMath>
      </m:oMathPara>
    </w:p>
    <w:p w:rsidR="00183CD0" w:rsidRDefault="00183CD0" w:rsidP="00183CD0">
      <w:pPr>
        <w:spacing w:line="276" w:lineRule="auto"/>
      </w:pPr>
      <w:r>
        <w:tab/>
      </w:r>
    </w:p>
    <w:p w:rsidR="00183CD0" w:rsidRDefault="00183CD0" w:rsidP="00183CD0">
      <w:pPr>
        <w:spacing w:line="276" w:lineRule="auto"/>
        <w:jc w:val="both"/>
        <w:rPr>
          <w:rFonts w:ascii="Arial" w:hAnsi="Arial" w:cs="Arial"/>
          <w:sz w:val="24"/>
          <w:szCs w:val="24"/>
        </w:rPr>
      </w:pPr>
      <w:r>
        <w:rPr>
          <w:rFonts w:ascii="Arial" w:hAnsi="Arial" w:cs="Arial"/>
          <w:sz w:val="24"/>
          <w:szCs w:val="24"/>
        </w:rPr>
        <w:tab/>
        <w:t xml:space="preserve">Segundo Negnevistsky (2005) muitas funções de ativação têm sido testadas, mais somente umas poucas tem tido aplicações práticas. Quatro delas são a função, step, sign, linear e sigmoide. </w:t>
      </w:r>
    </w:p>
    <w:p w:rsidR="00183CD0" w:rsidRDefault="00183CD0" w:rsidP="008171D4">
      <w:pPr>
        <w:pStyle w:val="PargrafodaLista"/>
        <w:numPr>
          <w:ilvl w:val="0"/>
          <w:numId w:val="63"/>
        </w:numPr>
        <w:spacing w:line="276" w:lineRule="auto"/>
        <w:jc w:val="both"/>
        <w:rPr>
          <w:rFonts w:ascii="Arial" w:hAnsi="Arial" w:cs="Arial"/>
          <w:sz w:val="24"/>
          <w:szCs w:val="24"/>
        </w:rPr>
      </w:pPr>
      <w:r>
        <w:rPr>
          <w:rFonts w:ascii="Arial" w:hAnsi="Arial" w:cs="Arial"/>
          <w:sz w:val="24"/>
          <w:szCs w:val="24"/>
        </w:rPr>
        <w:t xml:space="preserve">As funções de ativação step e sign – também chamadas de </w:t>
      </w:r>
      <w:r w:rsidRPr="00535065">
        <w:rPr>
          <w:rFonts w:ascii="Arial" w:hAnsi="Arial" w:cs="Arial"/>
          <w:b/>
          <w:i/>
          <w:sz w:val="24"/>
          <w:szCs w:val="24"/>
        </w:rPr>
        <w:t>hard limit functions</w:t>
      </w:r>
      <w:r>
        <w:rPr>
          <w:rFonts w:ascii="Arial" w:hAnsi="Arial" w:cs="Arial"/>
          <w:sz w:val="24"/>
          <w:szCs w:val="24"/>
        </w:rPr>
        <w:t>, são frequentemente usadas em neurônios para tomada de decisões para tarefas classificação e reconhecimento de padrões.</w:t>
      </w:r>
    </w:p>
    <w:p w:rsidR="00183CD0" w:rsidRDefault="00183CD0" w:rsidP="008171D4">
      <w:pPr>
        <w:pStyle w:val="PargrafodaLista"/>
        <w:numPr>
          <w:ilvl w:val="0"/>
          <w:numId w:val="63"/>
        </w:numPr>
        <w:spacing w:line="276" w:lineRule="auto"/>
        <w:jc w:val="both"/>
        <w:rPr>
          <w:rFonts w:ascii="Arial" w:hAnsi="Arial" w:cs="Arial"/>
          <w:sz w:val="24"/>
          <w:szCs w:val="24"/>
        </w:rPr>
      </w:pPr>
      <w:r>
        <w:rPr>
          <w:rFonts w:ascii="Arial" w:hAnsi="Arial" w:cs="Arial"/>
          <w:sz w:val="24"/>
          <w:szCs w:val="24"/>
        </w:rPr>
        <w:t xml:space="preserve"> A função sigmoide – transforma as entradas, que pode ter qualquer valor entre mais ou menos infinito, em um valor razoável na faixa de 0 e 1.</w:t>
      </w:r>
    </w:p>
    <w:p w:rsidR="00183CD0" w:rsidRDefault="00183CD0" w:rsidP="008171D4">
      <w:pPr>
        <w:pStyle w:val="PargrafodaLista"/>
        <w:numPr>
          <w:ilvl w:val="0"/>
          <w:numId w:val="63"/>
        </w:numPr>
        <w:spacing w:line="276" w:lineRule="auto"/>
        <w:jc w:val="both"/>
        <w:rPr>
          <w:rFonts w:ascii="Arial" w:hAnsi="Arial" w:cs="Arial"/>
          <w:sz w:val="24"/>
          <w:szCs w:val="24"/>
        </w:rPr>
      </w:pPr>
      <w:r>
        <w:rPr>
          <w:rFonts w:ascii="Arial" w:hAnsi="Arial" w:cs="Arial"/>
          <w:sz w:val="24"/>
          <w:szCs w:val="24"/>
        </w:rPr>
        <w:t>A função linear – neurônios com função de ativação linear são frequentemente usadas para aproximações lineares.</w:t>
      </w:r>
    </w:p>
    <w:p w:rsidR="00183CD0" w:rsidRDefault="00183CD0" w:rsidP="00183CD0">
      <w:pPr>
        <w:spacing w:line="276" w:lineRule="auto"/>
        <w:jc w:val="both"/>
        <w:rPr>
          <w:rFonts w:ascii="Arial" w:hAnsi="Arial" w:cs="Arial"/>
          <w:sz w:val="24"/>
          <w:szCs w:val="24"/>
        </w:rPr>
      </w:pPr>
    </w:p>
    <w:p w:rsidR="00183CD0" w:rsidRPr="00397680" w:rsidRDefault="00183CD0" w:rsidP="00183CD0">
      <w:pPr>
        <w:spacing w:line="276" w:lineRule="auto"/>
        <w:jc w:val="both"/>
        <w:rPr>
          <w:rFonts w:ascii="Arial" w:hAnsi="Arial" w:cs="Arial"/>
          <w:b/>
          <w:sz w:val="24"/>
          <w:szCs w:val="24"/>
        </w:rPr>
      </w:pPr>
      <w:r w:rsidRPr="00397680">
        <w:rPr>
          <w:rFonts w:ascii="Arial" w:hAnsi="Arial" w:cs="Arial"/>
          <w:b/>
          <w:sz w:val="24"/>
          <w:szCs w:val="24"/>
        </w:rPr>
        <w:t>6.4 Classificação e Propriedades</w:t>
      </w:r>
    </w:p>
    <w:p w:rsidR="00183CD0" w:rsidRDefault="00183CD0" w:rsidP="00183CD0">
      <w:pPr>
        <w:spacing w:line="276" w:lineRule="auto"/>
        <w:jc w:val="both"/>
        <w:rPr>
          <w:rFonts w:ascii="Arial" w:hAnsi="Arial" w:cs="Arial"/>
          <w:sz w:val="24"/>
          <w:szCs w:val="24"/>
        </w:rPr>
      </w:pPr>
      <w:r>
        <w:rPr>
          <w:rFonts w:ascii="Arial" w:hAnsi="Arial" w:cs="Arial"/>
          <w:sz w:val="24"/>
          <w:szCs w:val="24"/>
        </w:rPr>
        <w:tab/>
        <w:t xml:space="preserve">A grande variedade de modelos existentes nos leva a um estudo ou análise das principais propriedades das redes neurais, que nos permita compreender melhor as vantagens e/ou inconveniências da escolha de um modelo em detrimento de outro. Considere-se que para essa análise sejam avaliados um grupo de atributos tais como: tipo de aprendizado, arquitetura de interconexões, forma interna de representação das informações, tipo de aplicação da rede, etc (Rosa, 1999).  </w:t>
      </w:r>
    </w:p>
    <w:p w:rsidR="00183CD0" w:rsidRDefault="00183CD0" w:rsidP="00183CD0">
      <w:pPr>
        <w:spacing w:line="276" w:lineRule="auto"/>
        <w:jc w:val="both"/>
        <w:rPr>
          <w:rFonts w:ascii="Arial" w:hAnsi="Arial" w:cs="Arial"/>
          <w:sz w:val="24"/>
          <w:szCs w:val="24"/>
        </w:rPr>
      </w:pPr>
    </w:p>
    <w:p w:rsidR="00183CD0" w:rsidRDefault="00183CD0" w:rsidP="00183CD0">
      <w:pPr>
        <w:spacing w:line="276" w:lineRule="auto"/>
        <w:jc w:val="both"/>
        <w:rPr>
          <w:rFonts w:ascii="Arial" w:hAnsi="Arial" w:cs="Arial"/>
          <w:b/>
          <w:sz w:val="24"/>
          <w:szCs w:val="24"/>
        </w:rPr>
      </w:pPr>
      <w:r w:rsidRPr="00DF5590">
        <w:rPr>
          <w:rFonts w:ascii="Arial" w:hAnsi="Arial" w:cs="Arial"/>
          <w:b/>
          <w:sz w:val="24"/>
          <w:szCs w:val="24"/>
        </w:rPr>
        <w:t>6.4.1 Aprendizado RNA</w:t>
      </w:r>
    </w:p>
    <w:p w:rsidR="00183CD0" w:rsidRDefault="00183CD0" w:rsidP="00183CD0">
      <w:pPr>
        <w:spacing w:line="276" w:lineRule="auto"/>
        <w:jc w:val="both"/>
        <w:rPr>
          <w:rFonts w:ascii="Arial" w:hAnsi="Arial" w:cs="Arial"/>
          <w:sz w:val="24"/>
          <w:szCs w:val="24"/>
        </w:rPr>
      </w:pPr>
      <w:r>
        <w:rPr>
          <w:rFonts w:ascii="Arial" w:hAnsi="Arial" w:cs="Arial"/>
          <w:sz w:val="24"/>
          <w:szCs w:val="24"/>
        </w:rPr>
        <w:tab/>
        <w:t>Uma RNA aprende geralmente de forma gradual, onde os pesos são modificados várias vezes, paulatinamente, seguindo-se uma regra de aprendizado que estabelece a forma como estes pesos são alterados. Utiliza-se no aprendizado um conjunto de dados de aprendizado disponível (base de exemplos). Cada iteração deste processo gradativo de adaptação dos pesos de uma RNA, é chamada de época de aprendizado. Os métodos de aprendizado neural podem ser divididos em três grandes classe, segundo a grau de controle dado ao usuário (Rosa, 1999; Rezende, 2003):</w:t>
      </w:r>
    </w:p>
    <w:p w:rsidR="00183CD0" w:rsidRPr="00763BD8" w:rsidRDefault="00183CD0" w:rsidP="008171D4">
      <w:pPr>
        <w:pStyle w:val="PargrafodaLista"/>
        <w:numPr>
          <w:ilvl w:val="0"/>
          <w:numId w:val="64"/>
        </w:numPr>
        <w:autoSpaceDE w:val="0"/>
        <w:autoSpaceDN w:val="0"/>
        <w:adjustRightInd w:val="0"/>
        <w:spacing w:after="0" w:line="240" w:lineRule="auto"/>
        <w:jc w:val="both"/>
        <w:rPr>
          <w:rFonts w:ascii="Arial" w:hAnsi="Arial" w:cs="Arial"/>
          <w:sz w:val="24"/>
          <w:szCs w:val="24"/>
        </w:rPr>
      </w:pPr>
      <w:r w:rsidRPr="00763BD8">
        <w:rPr>
          <w:rFonts w:ascii="Arial" w:hAnsi="Arial" w:cs="Arial"/>
          <w:b/>
          <w:sz w:val="24"/>
          <w:szCs w:val="24"/>
        </w:rPr>
        <w:t>Aprendizado supervisionado</w:t>
      </w:r>
      <w:r w:rsidRPr="00763BD8">
        <w:rPr>
          <w:rFonts w:ascii="Arial" w:hAnsi="Arial" w:cs="Arial"/>
          <w:sz w:val="24"/>
          <w:szCs w:val="24"/>
        </w:rPr>
        <w:t>: o usuário dispõe de um comportamento de referência preciso que ele deseja ensinar a rede. Sendo assim, a rede deve ser capaz de medir a diferença entre seu comportamento atual e o comportamento de referência, e então corrigir os pesos de maneira a reduzir este erro (desvio de comportamento em relação aos exemplos de referência).</w:t>
      </w:r>
    </w:p>
    <w:p w:rsidR="00183CD0" w:rsidRPr="00763BD8" w:rsidRDefault="00183CD0" w:rsidP="008171D4">
      <w:pPr>
        <w:pStyle w:val="PargrafodaLista"/>
        <w:numPr>
          <w:ilvl w:val="0"/>
          <w:numId w:val="64"/>
        </w:numPr>
        <w:autoSpaceDE w:val="0"/>
        <w:autoSpaceDN w:val="0"/>
        <w:adjustRightInd w:val="0"/>
        <w:spacing w:after="0" w:line="240" w:lineRule="auto"/>
        <w:jc w:val="both"/>
        <w:rPr>
          <w:rFonts w:ascii="Arial" w:hAnsi="Arial" w:cs="Arial"/>
          <w:sz w:val="24"/>
          <w:szCs w:val="24"/>
        </w:rPr>
      </w:pPr>
      <w:r w:rsidRPr="00763BD8">
        <w:rPr>
          <w:rFonts w:ascii="Arial" w:hAnsi="Arial" w:cs="Arial"/>
          <w:b/>
          <w:sz w:val="24"/>
          <w:szCs w:val="24"/>
        </w:rPr>
        <w:t>Aprendizado semi-supervisionado</w:t>
      </w:r>
      <w:r w:rsidRPr="00763BD8">
        <w:rPr>
          <w:rFonts w:ascii="Arial" w:hAnsi="Arial" w:cs="Arial"/>
          <w:sz w:val="24"/>
          <w:szCs w:val="24"/>
        </w:rPr>
        <w:t>: o usuário possui apenas indicações imprecisas (por exemplo: sucesso/insucesso da rede) sobre o comportamento final desejado. As técnicas de aprendizado semi-supervisionado são chamadas também de aprendizado por reforço (reinforcement learning) [Sutton 98].</w:t>
      </w:r>
    </w:p>
    <w:p w:rsidR="00183CD0" w:rsidRDefault="00183CD0" w:rsidP="008171D4">
      <w:pPr>
        <w:pStyle w:val="PargrafodaLista"/>
        <w:numPr>
          <w:ilvl w:val="0"/>
          <w:numId w:val="64"/>
        </w:numPr>
        <w:autoSpaceDE w:val="0"/>
        <w:autoSpaceDN w:val="0"/>
        <w:adjustRightInd w:val="0"/>
        <w:spacing w:after="0" w:line="240" w:lineRule="auto"/>
        <w:jc w:val="both"/>
        <w:rPr>
          <w:rFonts w:ascii="Arial" w:hAnsi="Arial" w:cs="Arial"/>
          <w:sz w:val="24"/>
          <w:szCs w:val="24"/>
        </w:rPr>
      </w:pPr>
      <w:r w:rsidRPr="00763BD8">
        <w:rPr>
          <w:rFonts w:ascii="Arial" w:hAnsi="Arial" w:cs="Arial"/>
          <w:b/>
          <w:sz w:val="24"/>
          <w:szCs w:val="24"/>
        </w:rPr>
        <w:t>Aprendizado não-supervisionado</w:t>
      </w:r>
      <w:r w:rsidRPr="00763BD8">
        <w:rPr>
          <w:rFonts w:ascii="Arial" w:hAnsi="Arial" w:cs="Arial"/>
          <w:sz w:val="24"/>
          <w:szCs w:val="24"/>
        </w:rPr>
        <w:t>:</w:t>
      </w:r>
      <w:r w:rsidRPr="00763BD8">
        <w:rPr>
          <w:rFonts w:ascii="Times New Roman" w:hAnsi="Times New Roman" w:cs="Times New Roman"/>
        </w:rPr>
        <w:t xml:space="preserve"> </w:t>
      </w:r>
      <w:r w:rsidRPr="00763BD8">
        <w:rPr>
          <w:rFonts w:ascii="Arial" w:hAnsi="Arial" w:cs="Arial"/>
          <w:sz w:val="24"/>
          <w:szCs w:val="24"/>
        </w:rPr>
        <w:t>os pesos da rede são modificados em função de critérios internos, tais como, por exemplo, a repetição de padrões de ativação em paralelo de vários neurônios. O comportamento resultante deste tipo de aprendizado é usualmente comparado com técnicas de análise de da</w:t>
      </w:r>
      <w:r>
        <w:rPr>
          <w:rFonts w:ascii="Arial" w:hAnsi="Arial" w:cs="Arial"/>
          <w:sz w:val="24"/>
          <w:szCs w:val="24"/>
        </w:rPr>
        <w:t>dos empregadas na estatística (</w:t>
      </w:r>
      <w:r w:rsidRPr="00763BD8">
        <w:rPr>
          <w:rFonts w:ascii="Arial" w:hAnsi="Arial" w:cs="Arial"/>
          <w:i/>
          <w:iCs/>
          <w:sz w:val="24"/>
          <w:szCs w:val="24"/>
        </w:rPr>
        <w:t>clustering</w:t>
      </w:r>
      <w:r w:rsidRPr="00763BD8">
        <w:rPr>
          <w:rFonts w:ascii="Arial" w:hAnsi="Arial" w:cs="Arial"/>
          <w:sz w:val="24"/>
          <w:szCs w:val="24"/>
        </w:rPr>
        <w:t>).</w:t>
      </w:r>
    </w:p>
    <w:p w:rsidR="00183CD0" w:rsidRDefault="00183CD0" w:rsidP="008171D4">
      <w:pPr>
        <w:pStyle w:val="PargrafodaLista"/>
        <w:numPr>
          <w:ilvl w:val="0"/>
          <w:numId w:val="64"/>
        </w:numPr>
        <w:autoSpaceDE w:val="0"/>
        <w:autoSpaceDN w:val="0"/>
        <w:adjustRightInd w:val="0"/>
        <w:spacing w:after="0" w:line="240" w:lineRule="auto"/>
        <w:jc w:val="both"/>
        <w:rPr>
          <w:rFonts w:ascii="Arial" w:hAnsi="Arial" w:cs="Arial"/>
          <w:sz w:val="24"/>
          <w:szCs w:val="24"/>
        </w:rPr>
      </w:pPr>
      <w:r w:rsidRPr="003C32F8">
        <w:rPr>
          <w:rFonts w:ascii="Arial" w:hAnsi="Arial" w:cs="Arial"/>
          <w:b/>
          <w:sz w:val="24"/>
          <w:szCs w:val="24"/>
        </w:rPr>
        <w:t>Aprendizado instantâneo</w:t>
      </w:r>
      <w:r w:rsidRPr="003C32F8">
        <w:rPr>
          <w:rFonts w:ascii="Arial" w:hAnsi="Arial" w:cs="Arial"/>
          <w:sz w:val="24"/>
          <w:szCs w:val="24"/>
        </w:rPr>
        <w:t xml:space="preserve">: o conjunto de dados de aprendizado é analisado uma única vez e com isto o conjunto de pesos da rede é determinado de maneira imediata em uma única passagem da base de exemplos. Este modo de aprendizado também é conhecido como: </w:t>
      </w:r>
      <w:r w:rsidRPr="003C32F8">
        <w:rPr>
          <w:rFonts w:ascii="Arial" w:hAnsi="Arial" w:cs="Arial"/>
          <w:i/>
          <w:iCs/>
          <w:sz w:val="24"/>
          <w:szCs w:val="24"/>
        </w:rPr>
        <w:t>one</w:t>
      </w:r>
      <w:r>
        <w:rPr>
          <w:rFonts w:ascii="Arial" w:hAnsi="Arial" w:cs="Arial"/>
          <w:i/>
          <w:iCs/>
          <w:sz w:val="24"/>
          <w:szCs w:val="24"/>
        </w:rPr>
        <w:t xml:space="preserve"> </w:t>
      </w:r>
      <w:r w:rsidRPr="003C32F8">
        <w:rPr>
          <w:rFonts w:ascii="Arial" w:hAnsi="Arial" w:cs="Arial"/>
          <w:i/>
          <w:iCs/>
          <w:sz w:val="24"/>
          <w:szCs w:val="24"/>
        </w:rPr>
        <w:t xml:space="preserve">single epoch learning </w:t>
      </w:r>
      <w:r w:rsidRPr="003C32F8">
        <w:rPr>
          <w:rFonts w:ascii="Arial" w:hAnsi="Arial" w:cs="Arial"/>
          <w:sz w:val="24"/>
          <w:szCs w:val="24"/>
        </w:rPr>
        <w:t xml:space="preserve">/ </w:t>
      </w:r>
      <w:r w:rsidRPr="003C32F8">
        <w:rPr>
          <w:rFonts w:ascii="Arial" w:hAnsi="Arial" w:cs="Arial"/>
          <w:i/>
          <w:iCs/>
          <w:sz w:val="24"/>
          <w:szCs w:val="24"/>
        </w:rPr>
        <w:t>one shot learning</w:t>
      </w:r>
      <w:r w:rsidRPr="003C32F8">
        <w:rPr>
          <w:rFonts w:ascii="Arial" w:hAnsi="Arial" w:cs="Arial"/>
          <w:sz w:val="24"/>
          <w:szCs w:val="24"/>
        </w:rPr>
        <w:t>.</w:t>
      </w:r>
    </w:p>
    <w:p w:rsidR="00183CD0" w:rsidRDefault="00183CD0" w:rsidP="008171D4">
      <w:pPr>
        <w:pStyle w:val="PargrafodaLista"/>
        <w:numPr>
          <w:ilvl w:val="0"/>
          <w:numId w:val="64"/>
        </w:numPr>
        <w:autoSpaceDE w:val="0"/>
        <w:autoSpaceDN w:val="0"/>
        <w:adjustRightInd w:val="0"/>
        <w:spacing w:after="0" w:line="240" w:lineRule="auto"/>
        <w:jc w:val="both"/>
        <w:rPr>
          <w:rFonts w:ascii="Arial" w:hAnsi="Arial" w:cs="Arial"/>
          <w:sz w:val="24"/>
          <w:szCs w:val="24"/>
        </w:rPr>
      </w:pPr>
      <w:r w:rsidRPr="00555875">
        <w:rPr>
          <w:rFonts w:ascii="Arial" w:hAnsi="Arial" w:cs="Arial"/>
          <w:b/>
          <w:sz w:val="24"/>
          <w:szCs w:val="24"/>
        </w:rPr>
        <w:t xml:space="preserve">Aprendizado por pacotes: </w:t>
      </w:r>
      <w:r w:rsidRPr="00555875">
        <w:rPr>
          <w:rFonts w:ascii="Arial" w:hAnsi="Arial" w:cs="Arial"/>
          <w:sz w:val="24"/>
          <w:szCs w:val="24"/>
        </w:rPr>
        <w:t>o conjunto de dados de aprendizado é apresentado à rede várias vezes, de modo que possamos otimizar a resposta da rede, reduzindo os erros da rede e minimizando o erro obtido na saída desta. Este modo de aprendizado é caracterizado por trabalhar com uma alteração dos pesos para cada época, ou seja, para cada passagem completa de todos os exemplos base de aprendizado. O algoritmo de aprendizado deve reduzir pouco à pouco o erro de saída, o que é feito ao final de cada passagem (análise) da</w:t>
      </w:r>
      <w:r>
        <w:rPr>
          <w:rFonts w:ascii="Arial" w:hAnsi="Arial" w:cs="Arial"/>
          <w:sz w:val="24"/>
          <w:szCs w:val="24"/>
        </w:rPr>
        <w:t xml:space="preserve"> </w:t>
      </w:r>
      <w:r w:rsidRPr="00555875">
        <w:rPr>
          <w:rFonts w:ascii="Arial" w:hAnsi="Arial" w:cs="Arial"/>
          <w:sz w:val="24"/>
          <w:szCs w:val="24"/>
        </w:rPr>
        <w:t>base de exemplos de aprendizado.</w:t>
      </w:r>
    </w:p>
    <w:p w:rsidR="00183CD0" w:rsidRPr="00610137" w:rsidRDefault="00183CD0" w:rsidP="008171D4">
      <w:pPr>
        <w:pStyle w:val="PargrafodaLista"/>
        <w:numPr>
          <w:ilvl w:val="0"/>
          <w:numId w:val="64"/>
        </w:numPr>
        <w:autoSpaceDE w:val="0"/>
        <w:autoSpaceDN w:val="0"/>
        <w:adjustRightInd w:val="0"/>
        <w:spacing w:after="0" w:line="240" w:lineRule="auto"/>
        <w:jc w:val="both"/>
        <w:rPr>
          <w:rFonts w:ascii="Arial" w:hAnsi="Arial" w:cs="Arial"/>
          <w:sz w:val="24"/>
          <w:szCs w:val="24"/>
        </w:rPr>
      </w:pPr>
      <w:r w:rsidRPr="00610137">
        <w:rPr>
          <w:rFonts w:ascii="Arial" w:hAnsi="Arial" w:cs="Arial"/>
          <w:b/>
          <w:sz w:val="24"/>
          <w:szCs w:val="24"/>
        </w:rPr>
        <w:t>Aprendizado continuo:</w:t>
      </w:r>
      <w:r w:rsidRPr="00610137">
        <w:rPr>
          <w:rFonts w:ascii="Arial" w:hAnsi="Arial" w:cs="Arial"/>
          <w:sz w:val="24"/>
          <w:szCs w:val="24"/>
        </w:rPr>
        <w:t xml:space="preserve"> o algoritmo de aprendizado leva em consideração continuamente os exemplos que lhe são repassados. Se o conjunto de dados é bem delimitado, chamamos este método de aprendizado on-line, e caso o conjunto de dados possa ir aumentando (sendo adicionados novos exemplos no decorrer do tempo), então chamamos este método de aprendizado incremental. O aprendizado on-</w:t>
      </w:r>
      <w:r w:rsidRPr="00610137">
        <w:rPr>
          <w:rFonts w:ascii="Arial" w:hAnsi="Arial" w:cs="Arial"/>
          <w:sz w:val="24"/>
          <w:szCs w:val="24"/>
        </w:rPr>
        <w:lastRenderedPageBreak/>
        <w:t>line se opõe ao aprendizado por pacotes, pois ao contrário deste, para cada novo exemplo analisado já se realiza uma adaptação dos pesos da rede, com o objetivo de convergir na direção da solução do problema. O principal problema do aprendizado contínuo é a dificuldade de achar um bom compromisso entre a plasticidade e a estabilidade da rede. Uma rede com uma grande facilidade de adaptação pode “esquecer” rapidamente os conhecimentos anteriormente adquiridos e uma rede com uma grande</w:t>
      </w:r>
      <w:r>
        <w:rPr>
          <w:rFonts w:ascii="Arial" w:hAnsi="Arial" w:cs="Arial"/>
          <w:sz w:val="24"/>
          <w:szCs w:val="24"/>
        </w:rPr>
        <w:t xml:space="preserve"> </w:t>
      </w:r>
      <w:r w:rsidRPr="00610137">
        <w:rPr>
          <w:rFonts w:ascii="Arial" w:hAnsi="Arial" w:cs="Arial"/>
          <w:sz w:val="24"/>
          <w:szCs w:val="24"/>
        </w:rPr>
        <w:t>estabilidade pode ser incapaz de incorporar novos conhecimentos.</w:t>
      </w:r>
      <w:r w:rsidRPr="00610137">
        <w:rPr>
          <w:rFonts w:ascii="Arial" w:hAnsi="Arial" w:cs="Arial"/>
          <w:b/>
          <w:sz w:val="24"/>
          <w:szCs w:val="24"/>
        </w:rPr>
        <w:t xml:space="preserve"> </w:t>
      </w:r>
    </w:p>
    <w:p w:rsidR="00183CD0" w:rsidRDefault="00183CD0" w:rsidP="008171D4">
      <w:pPr>
        <w:pStyle w:val="PargrafodaLista"/>
        <w:numPr>
          <w:ilvl w:val="0"/>
          <w:numId w:val="64"/>
        </w:numPr>
        <w:autoSpaceDE w:val="0"/>
        <w:autoSpaceDN w:val="0"/>
        <w:adjustRightInd w:val="0"/>
        <w:spacing w:after="0" w:line="240" w:lineRule="auto"/>
        <w:jc w:val="both"/>
        <w:rPr>
          <w:rFonts w:ascii="Arial" w:hAnsi="Arial" w:cs="Arial"/>
          <w:sz w:val="24"/>
          <w:szCs w:val="24"/>
        </w:rPr>
      </w:pPr>
      <w:r w:rsidRPr="00EC31EF">
        <w:rPr>
          <w:rFonts w:ascii="Arial" w:hAnsi="Arial" w:cs="Arial"/>
          <w:b/>
          <w:sz w:val="24"/>
          <w:szCs w:val="24"/>
        </w:rPr>
        <w:t xml:space="preserve">Aprendizado ativo: </w:t>
      </w:r>
      <w:r w:rsidRPr="00EC31EF">
        <w:rPr>
          <w:rFonts w:ascii="Arial" w:hAnsi="Arial" w:cs="Arial"/>
          <w:sz w:val="24"/>
          <w:szCs w:val="24"/>
        </w:rPr>
        <w:t>este modo de aprendizado assume que o algoritmo de adaptação da rede pode passar de uma posição passiva (apenas recebendo os dados do jeito como lhe são passados), para uma posição ativa. Sendo assim, assumimos que este algoritmo poderá vir a intervir sobre a forma como os dados lhe são repassados. Neste caso, a rede pode intervir e determinar assim quais dados que serão considerados e/ou desconsiderados, além também de determinar a ordem em que estes dados deverão ser considerados. A rede pode também vir a solicitar novos dados que julgue necessários para o bom a</w:t>
      </w:r>
      <w:r>
        <w:rPr>
          <w:rFonts w:ascii="Arial" w:hAnsi="Arial" w:cs="Arial"/>
          <w:sz w:val="24"/>
          <w:szCs w:val="24"/>
        </w:rPr>
        <w:t>prendizado do problema proposto.</w:t>
      </w:r>
    </w:p>
    <w:p w:rsidR="00183CD0" w:rsidRDefault="00183CD0" w:rsidP="00183CD0">
      <w:pPr>
        <w:pStyle w:val="PargrafodaLista"/>
        <w:autoSpaceDE w:val="0"/>
        <w:autoSpaceDN w:val="0"/>
        <w:adjustRightInd w:val="0"/>
        <w:spacing w:after="0" w:line="240" w:lineRule="auto"/>
        <w:jc w:val="both"/>
        <w:rPr>
          <w:rFonts w:ascii="Arial" w:hAnsi="Arial" w:cs="Arial"/>
          <w:sz w:val="24"/>
          <w:szCs w:val="24"/>
        </w:rPr>
      </w:pPr>
    </w:p>
    <w:p w:rsidR="00183CD0" w:rsidRDefault="00183CD0" w:rsidP="00183CD0">
      <w:pPr>
        <w:autoSpaceDE w:val="0"/>
        <w:autoSpaceDN w:val="0"/>
        <w:adjustRightInd w:val="0"/>
        <w:spacing w:after="0" w:line="240" w:lineRule="auto"/>
        <w:jc w:val="both"/>
        <w:rPr>
          <w:rFonts w:ascii="Arial" w:hAnsi="Arial" w:cs="Arial"/>
          <w:sz w:val="24"/>
          <w:szCs w:val="24"/>
        </w:rPr>
      </w:pPr>
    </w:p>
    <w:p w:rsidR="00183CD0" w:rsidRPr="007F0B83" w:rsidRDefault="00183CD0" w:rsidP="00183CD0">
      <w:pPr>
        <w:autoSpaceDE w:val="0"/>
        <w:autoSpaceDN w:val="0"/>
        <w:adjustRightInd w:val="0"/>
        <w:spacing w:after="0" w:line="240" w:lineRule="auto"/>
        <w:jc w:val="both"/>
        <w:rPr>
          <w:rFonts w:ascii="Arial" w:hAnsi="Arial" w:cs="Arial"/>
          <w:b/>
          <w:sz w:val="24"/>
          <w:szCs w:val="24"/>
        </w:rPr>
      </w:pPr>
      <w:r>
        <w:rPr>
          <w:rFonts w:ascii="Arial" w:hAnsi="Arial" w:cs="Arial"/>
          <w:b/>
          <w:sz w:val="24"/>
          <w:szCs w:val="24"/>
        </w:rPr>
        <w:t>6.4.2 Tipos de Unidades</w:t>
      </w:r>
    </w:p>
    <w:p w:rsidR="00183CD0" w:rsidRDefault="00183CD0" w:rsidP="00183CD0">
      <w:pPr>
        <w:spacing w:line="276" w:lineRule="auto"/>
        <w:jc w:val="both"/>
        <w:rPr>
          <w:rFonts w:ascii="Arial" w:hAnsi="Arial" w:cs="Arial"/>
          <w:sz w:val="24"/>
          <w:szCs w:val="24"/>
        </w:rPr>
      </w:pPr>
      <w:r>
        <w:rPr>
          <w:rFonts w:ascii="Arial" w:hAnsi="Arial" w:cs="Arial"/>
          <w:sz w:val="24"/>
          <w:szCs w:val="24"/>
        </w:rPr>
        <w:tab/>
      </w:r>
    </w:p>
    <w:p w:rsidR="00183CD0" w:rsidRDefault="00183CD0" w:rsidP="00183CD0">
      <w:pPr>
        <w:spacing w:line="276" w:lineRule="auto"/>
        <w:jc w:val="both"/>
        <w:rPr>
          <w:rFonts w:ascii="Arial" w:hAnsi="Arial" w:cs="Arial"/>
          <w:sz w:val="24"/>
          <w:szCs w:val="24"/>
        </w:rPr>
      </w:pPr>
      <w:r>
        <w:rPr>
          <w:rFonts w:ascii="Arial" w:hAnsi="Arial" w:cs="Arial"/>
          <w:sz w:val="24"/>
          <w:szCs w:val="24"/>
        </w:rPr>
        <w:tab/>
        <w:t xml:space="preserve">Segundo Rosa (1999), as unidades de uma rede – os neurônios artificiais – podem ser de diferentes tipos, de acordo com a função interna utilizada para calcular o seu estado de ativação, ou seja, qual a função de ativação utilizada linear, gaussiana, sigmoide, assimétrica, etc. Um outro elemento que pode diferenciar uma unidade, diz respeito a forma como os neurônio armazenam as informações: unidades baseadas em protótipos, unidades do tipo Perceptron. </w:t>
      </w:r>
    </w:p>
    <w:p w:rsidR="00183CD0" w:rsidRDefault="00183CD0" w:rsidP="008171D4">
      <w:pPr>
        <w:pStyle w:val="PargrafodaLista"/>
        <w:numPr>
          <w:ilvl w:val="0"/>
          <w:numId w:val="65"/>
        </w:numPr>
        <w:autoSpaceDE w:val="0"/>
        <w:autoSpaceDN w:val="0"/>
        <w:adjustRightInd w:val="0"/>
        <w:spacing w:after="0" w:line="276" w:lineRule="auto"/>
        <w:jc w:val="both"/>
        <w:rPr>
          <w:rFonts w:ascii="Arial" w:hAnsi="Arial" w:cs="Arial"/>
          <w:sz w:val="24"/>
          <w:szCs w:val="24"/>
        </w:rPr>
      </w:pPr>
      <w:r w:rsidRPr="00421B65">
        <w:rPr>
          <w:rFonts w:ascii="Arial" w:hAnsi="Arial" w:cs="Arial"/>
          <w:b/>
          <w:sz w:val="24"/>
          <w:szCs w:val="24"/>
        </w:rPr>
        <w:t>Redes à base de protótipos</w:t>
      </w:r>
      <w:r w:rsidRPr="00421B65">
        <w:rPr>
          <w:rFonts w:ascii="Arial" w:hAnsi="Arial" w:cs="Arial"/>
          <w:sz w:val="24"/>
          <w:szCs w:val="24"/>
        </w:rPr>
        <w:t>: este tipo de rede utiliza neurônios que servem para representar protótipos dos exemplos aprendidos – as unidades tem uma representação interna que agrupa as características comuns e t</w:t>
      </w:r>
      <w:r>
        <w:rPr>
          <w:rFonts w:ascii="Arial" w:hAnsi="Arial" w:cs="Arial"/>
          <w:sz w:val="24"/>
          <w:szCs w:val="24"/>
        </w:rPr>
        <w:t>ípicas de um grupo de exemplos (</w:t>
      </w:r>
      <w:r w:rsidRPr="00421B65">
        <w:rPr>
          <w:rFonts w:ascii="Arial" w:hAnsi="Arial" w:cs="Arial"/>
          <w:sz w:val="24"/>
          <w:szCs w:val="24"/>
        </w:rPr>
        <w:t>Orsier 95</w:t>
      </w:r>
      <w:r>
        <w:rPr>
          <w:rFonts w:ascii="Arial" w:hAnsi="Arial" w:cs="Arial"/>
          <w:sz w:val="24"/>
          <w:szCs w:val="24"/>
        </w:rPr>
        <w:t>)</w:t>
      </w:r>
      <w:r w:rsidRPr="00421B65">
        <w:rPr>
          <w:rFonts w:ascii="Arial" w:hAnsi="Arial" w:cs="Arial"/>
          <w:sz w:val="24"/>
          <w:szCs w:val="24"/>
        </w:rPr>
        <w:t>. As redes baseadas em protótipos tem normalmente um aprendizado não supervisionado (com um ou mais protótipos associados à cada classe). Uma das vantagens deste tipo de redes é a possibilidade de fazer um aprendizado contínuo e incremental, uma vez que não é muito difícil de conceber um algoritmo capaz de aumentar a rede neural através da adição de novos protótipos. Os protótipos são também denominados de clusters, onde apresentamos um exemplo de rede a base de protótipo</w:t>
      </w:r>
      <w:r>
        <w:rPr>
          <w:rFonts w:ascii="Arial" w:hAnsi="Arial" w:cs="Arial"/>
          <w:sz w:val="24"/>
          <w:szCs w:val="24"/>
        </w:rPr>
        <w:t>s na Figura 6.5.</w:t>
      </w:r>
    </w:p>
    <w:p w:rsidR="00183CD0" w:rsidRDefault="00183CD0" w:rsidP="00183CD0">
      <w:pPr>
        <w:autoSpaceDE w:val="0"/>
        <w:autoSpaceDN w:val="0"/>
        <w:adjustRightInd w:val="0"/>
        <w:spacing w:after="0" w:line="276" w:lineRule="auto"/>
        <w:jc w:val="both"/>
        <w:rPr>
          <w:rFonts w:ascii="Arial" w:hAnsi="Arial" w:cs="Arial"/>
          <w:sz w:val="24"/>
          <w:szCs w:val="24"/>
        </w:rPr>
      </w:pPr>
    </w:p>
    <w:p w:rsidR="00183CD0" w:rsidRDefault="00183CD0" w:rsidP="00183CD0">
      <w:pPr>
        <w:autoSpaceDE w:val="0"/>
        <w:autoSpaceDN w:val="0"/>
        <w:adjustRightInd w:val="0"/>
        <w:spacing w:after="0" w:line="276" w:lineRule="auto"/>
        <w:jc w:val="both"/>
        <w:rPr>
          <w:rFonts w:ascii="Arial" w:hAnsi="Arial" w:cs="Arial"/>
          <w:sz w:val="24"/>
          <w:szCs w:val="24"/>
        </w:rPr>
      </w:pPr>
    </w:p>
    <w:p w:rsidR="00183CD0" w:rsidRPr="004143C9" w:rsidRDefault="00183CD0" w:rsidP="00183CD0">
      <w:pPr>
        <w:autoSpaceDE w:val="0"/>
        <w:autoSpaceDN w:val="0"/>
        <w:adjustRightInd w:val="0"/>
        <w:spacing w:after="0" w:line="276" w:lineRule="auto"/>
        <w:jc w:val="both"/>
        <w:rPr>
          <w:rFonts w:ascii="Arial" w:hAnsi="Arial" w:cs="Arial"/>
          <w:sz w:val="24"/>
          <w:szCs w:val="24"/>
        </w:rPr>
      </w:pPr>
    </w:p>
    <w:p w:rsidR="00E908BF" w:rsidRDefault="00E908BF" w:rsidP="00183CD0">
      <w:pPr>
        <w:spacing w:line="276" w:lineRule="auto"/>
        <w:jc w:val="both"/>
        <w:rPr>
          <w:rFonts w:ascii="Arial" w:hAnsi="Arial" w:cs="Arial"/>
          <w:sz w:val="24"/>
          <w:szCs w:val="24"/>
        </w:rPr>
      </w:pPr>
    </w:p>
    <w:p w:rsidR="00E908BF" w:rsidRDefault="00E908BF" w:rsidP="00183CD0">
      <w:pPr>
        <w:spacing w:line="276" w:lineRule="auto"/>
        <w:jc w:val="both"/>
        <w:rPr>
          <w:rFonts w:ascii="Arial" w:hAnsi="Arial" w:cs="Arial"/>
          <w:sz w:val="24"/>
          <w:szCs w:val="24"/>
        </w:rPr>
      </w:pPr>
    </w:p>
    <w:p w:rsidR="00E908BF" w:rsidRDefault="00E908BF" w:rsidP="00183CD0">
      <w:pPr>
        <w:spacing w:line="276" w:lineRule="auto"/>
        <w:jc w:val="both"/>
        <w:rPr>
          <w:rFonts w:ascii="Arial" w:hAnsi="Arial" w:cs="Arial"/>
          <w:sz w:val="24"/>
          <w:szCs w:val="24"/>
        </w:rPr>
      </w:pPr>
      <w:r w:rsidRPr="004143C9">
        <w:rPr>
          <w:rFonts w:ascii="Arial" w:hAnsi="Arial" w:cs="Arial"/>
          <w:noProof/>
          <w:sz w:val="24"/>
          <w:szCs w:val="24"/>
          <w:lang w:eastAsia="pt-BR"/>
        </w:rPr>
        <w:lastRenderedPageBreak/>
        <mc:AlternateContent>
          <mc:Choice Requires="wps">
            <w:drawing>
              <wp:anchor distT="45720" distB="45720" distL="114300" distR="114300" simplePos="0" relativeHeight="251715584" behindDoc="0" locked="0" layoutInCell="1" allowOverlap="1" wp14:anchorId="11528B46" wp14:editId="26B5ABA3">
                <wp:simplePos x="0" y="0"/>
                <wp:positionH relativeFrom="column">
                  <wp:posOffset>91440</wp:posOffset>
                </wp:positionH>
                <wp:positionV relativeFrom="paragraph">
                  <wp:posOffset>320040</wp:posOffset>
                </wp:positionV>
                <wp:extent cx="5114925" cy="3133725"/>
                <wp:effectExtent l="0" t="0" r="9525" b="9525"/>
                <wp:wrapSquare wrapText="bothSides"/>
                <wp:docPr id="19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3133725"/>
                        </a:xfrm>
                        <a:prstGeom prst="rect">
                          <a:avLst/>
                        </a:prstGeom>
                        <a:solidFill>
                          <a:srgbClr val="FFFFFF"/>
                        </a:solidFill>
                        <a:ln w="9525">
                          <a:noFill/>
                          <a:miter lim="800000"/>
                          <a:headEnd/>
                          <a:tailEnd/>
                        </a:ln>
                      </wps:spPr>
                      <wps:txbx>
                        <w:txbxContent>
                          <w:p w:rsidR="008E3CA1" w:rsidRDefault="008E3CA1" w:rsidP="00183CD0">
                            <w:r>
                              <w:rPr>
                                <w:noProof/>
                                <w:lang w:eastAsia="pt-BR"/>
                              </w:rPr>
                              <w:drawing>
                                <wp:inline distT="0" distB="0" distL="0" distR="0" wp14:anchorId="0D258BCA" wp14:editId="747080FF">
                                  <wp:extent cx="4933950" cy="3028950"/>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53880" cy="304118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528B46" id="_x0000_s1075" type="#_x0000_t202" style="position:absolute;left:0;text-align:left;margin-left:7.2pt;margin-top:25.2pt;width:402.75pt;height:246.75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" stroked="f">
                <v:textbox>
                  <w:txbxContent>
                    <w:p w:rsidR="008E3CA1" w:rsidRDefault="008E3CA1" w:rsidP="00183CD0">
                      <w:r>
                        <w:rPr>
                          <w:noProof/>
                          <w:lang w:eastAsia="pt-BR"/>
                        </w:rPr>
                        <w:drawing>
                          <wp:inline distT="0" distB="0" distL="0" distR="0" wp14:anchorId="0D258BCA" wp14:editId="747080FF">
                            <wp:extent cx="4933950" cy="3028950"/>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53880" cy="3041185"/>
                                    </a:xfrm>
                                    <a:prstGeom prst="rect">
                                      <a:avLst/>
                                    </a:prstGeom>
                                  </pic:spPr>
                                </pic:pic>
                              </a:graphicData>
                            </a:graphic>
                          </wp:inline>
                        </w:drawing>
                      </w:r>
                    </w:p>
                  </w:txbxContent>
                </v:textbox>
                <w10:wrap type="square"/>
              </v:shape>
            </w:pict>
          </mc:Fallback>
        </mc:AlternateContent>
      </w:r>
    </w:p>
    <w:p w:rsidR="00E908BF" w:rsidRDefault="00E908BF" w:rsidP="00183CD0">
      <w:pPr>
        <w:spacing w:line="276" w:lineRule="auto"/>
        <w:jc w:val="both"/>
        <w:rPr>
          <w:rFonts w:ascii="Arial" w:hAnsi="Arial" w:cs="Arial"/>
          <w:sz w:val="24"/>
          <w:szCs w:val="24"/>
        </w:rPr>
      </w:pPr>
      <w:r w:rsidRPr="004143C9">
        <w:rPr>
          <w:rFonts w:ascii="Arial" w:hAnsi="Arial" w:cs="Arial"/>
          <w:b/>
          <w:sz w:val="24"/>
          <w:szCs w:val="24"/>
        </w:rPr>
        <w:t>Figura 6.</w:t>
      </w:r>
      <w:r>
        <w:rPr>
          <w:rFonts w:ascii="Arial" w:hAnsi="Arial" w:cs="Arial"/>
          <w:b/>
          <w:sz w:val="24"/>
          <w:szCs w:val="24"/>
        </w:rPr>
        <w:t>5</w:t>
      </w:r>
      <w:r>
        <w:rPr>
          <w:rFonts w:ascii="Arial" w:hAnsi="Arial" w:cs="Arial"/>
          <w:sz w:val="24"/>
          <w:szCs w:val="24"/>
        </w:rPr>
        <w:t xml:space="preserve"> Protótipo de uma rede neural com duas entradas. </w:t>
      </w:r>
      <w:r w:rsidRPr="004143C9">
        <w:rPr>
          <w:rFonts w:ascii="Arial" w:hAnsi="Arial" w:cs="Arial"/>
          <w:b/>
          <w:sz w:val="24"/>
          <w:szCs w:val="24"/>
        </w:rPr>
        <w:t>Fonte</w:t>
      </w:r>
      <w:r>
        <w:rPr>
          <w:rFonts w:ascii="Arial" w:hAnsi="Arial" w:cs="Arial"/>
          <w:sz w:val="24"/>
          <w:szCs w:val="24"/>
        </w:rPr>
        <w:t xml:space="preserve">: </w:t>
      </w:r>
      <w:r w:rsidRPr="004143C9">
        <w:rPr>
          <w:rFonts w:ascii="Arial" w:hAnsi="Arial" w:cs="Arial"/>
          <w:sz w:val="24"/>
          <w:szCs w:val="24"/>
        </w:rPr>
        <w:t>Osório, Fernando. Redes Neurais – Aprendizado Artificial. Forum de I.A. “99 – pg.13”.</w:t>
      </w:r>
    </w:p>
    <w:p w:rsidR="00183CD0" w:rsidRDefault="00183CD0" w:rsidP="00183CD0">
      <w:pPr>
        <w:spacing w:line="276" w:lineRule="auto"/>
        <w:jc w:val="both"/>
        <w:rPr>
          <w:rFonts w:ascii="Arial" w:hAnsi="Arial" w:cs="Arial"/>
          <w:sz w:val="24"/>
          <w:szCs w:val="24"/>
        </w:rPr>
      </w:pPr>
    </w:p>
    <w:p w:rsidR="00183CD0" w:rsidRDefault="00183CD0" w:rsidP="008171D4">
      <w:pPr>
        <w:pStyle w:val="PargrafodaLista"/>
        <w:numPr>
          <w:ilvl w:val="0"/>
          <w:numId w:val="65"/>
        </w:numPr>
        <w:autoSpaceDE w:val="0"/>
        <w:autoSpaceDN w:val="0"/>
        <w:adjustRightInd w:val="0"/>
        <w:spacing w:after="0" w:line="276" w:lineRule="auto"/>
        <w:jc w:val="both"/>
        <w:rPr>
          <w:rFonts w:ascii="Arial" w:hAnsi="Arial" w:cs="Arial"/>
          <w:sz w:val="24"/>
          <w:szCs w:val="24"/>
        </w:rPr>
      </w:pPr>
      <w:r w:rsidRPr="004143C9">
        <w:rPr>
          <w:rFonts w:ascii="Arial" w:hAnsi="Arial" w:cs="Arial"/>
          <w:b/>
          <w:sz w:val="24"/>
          <w:szCs w:val="24"/>
        </w:rPr>
        <w:t>Redes à base de Perceptrons</w:t>
      </w:r>
      <w:r w:rsidRPr="004143C9">
        <w:rPr>
          <w:rFonts w:ascii="Arial" w:hAnsi="Arial" w:cs="Arial"/>
          <w:sz w:val="24"/>
          <w:szCs w:val="24"/>
        </w:rPr>
        <w:t>: as unidades do tipo “</w:t>
      </w:r>
      <w:r w:rsidRPr="004143C9">
        <w:rPr>
          <w:rFonts w:ascii="Arial" w:hAnsi="Arial" w:cs="Arial"/>
          <w:i/>
          <w:iCs/>
          <w:sz w:val="24"/>
          <w:szCs w:val="24"/>
        </w:rPr>
        <w:t>Perceptron</w:t>
      </w:r>
      <w:r w:rsidRPr="004143C9">
        <w:rPr>
          <w:rFonts w:ascii="Arial" w:hAnsi="Arial" w:cs="Arial"/>
          <w:sz w:val="24"/>
          <w:szCs w:val="24"/>
        </w:rPr>
        <w:t>” foram criadas por Frank Rosenblatt em 1950. Este é um dos modelos de neurônios mais utilizados na atualidade. Ele é a base de diversos tipos de RNA com aprendizado supervisionado utilizando uma adaptação por correção de erros (usualmente baseada na descida da superfície de erro usando o gradiente). O modelo do Perceptron de múltiplas camadas (</w:t>
      </w:r>
      <w:r w:rsidRPr="00FF32B1">
        <w:rPr>
          <w:rFonts w:ascii="Arial" w:hAnsi="Arial" w:cs="Arial"/>
          <w:b/>
          <w:sz w:val="24"/>
          <w:szCs w:val="24"/>
        </w:rPr>
        <w:t>MLP</w:t>
      </w:r>
      <w:r w:rsidRPr="004143C9">
        <w:rPr>
          <w:rFonts w:ascii="Arial" w:hAnsi="Arial" w:cs="Arial"/>
          <w:sz w:val="24"/>
          <w:szCs w:val="24"/>
        </w:rPr>
        <w:t xml:space="preserve"> – </w:t>
      </w:r>
      <w:r w:rsidRPr="004143C9">
        <w:rPr>
          <w:rFonts w:ascii="Arial" w:hAnsi="Arial" w:cs="Arial"/>
          <w:i/>
          <w:iCs/>
          <w:sz w:val="24"/>
          <w:szCs w:val="24"/>
        </w:rPr>
        <w:t>Multi-Layer Perceptron</w:t>
      </w:r>
      <w:r w:rsidRPr="004143C9">
        <w:rPr>
          <w:rFonts w:ascii="Arial" w:hAnsi="Arial" w:cs="Arial"/>
          <w:sz w:val="24"/>
          <w:szCs w:val="24"/>
        </w:rPr>
        <w:t xml:space="preserve">) tornou-se muito conhecido e aplicado, sendo na maior parte das vezes associado a regra de aprendizado do </w:t>
      </w:r>
      <w:r w:rsidRPr="00F06437">
        <w:rPr>
          <w:rFonts w:ascii="Arial" w:hAnsi="Arial" w:cs="Arial"/>
          <w:i/>
          <w:sz w:val="24"/>
          <w:szCs w:val="24"/>
        </w:rPr>
        <w:t>Back-Propagation</w:t>
      </w:r>
      <w:r w:rsidRPr="004143C9">
        <w:rPr>
          <w:rFonts w:ascii="Arial" w:hAnsi="Arial" w:cs="Arial"/>
          <w:sz w:val="24"/>
          <w:szCs w:val="24"/>
        </w:rPr>
        <w:t xml:space="preserve"> (Jodoin 94, Widrow 90, Rumelhart 86). A </w:t>
      </w:r>
      <w:r>
        <w:rPr>
          <w:rFonts w:ascii="Arial" w:hAnsi="Arial" w:cs="Arial"/>
          <w:sz w:val="24"/>
          <w:szCs w:val="24"/>
        </w:rPr>
        <w:t>F</w:t>
      </w:r>
      <w:r w:rsidRPr="004143C9">
        <w:rPr>
          <w:rFonts w:ascii="Arial" w:hAnsi="Arial" w:cs="Arial"/>
          <w:sz w:val="24"/>
          <w:szCs w:val="24"/>
        </w:rPr>
        <w:t>igura 6.</w:t>
      </w:r>
      <w:r>
        <w:rPr>
          <w:rFonts w:ascii="Arial" w:hAnsi="Arial" w:cs="Arial"/>
          <w:sz w:val="24"/>
          <w:szCs w:val="24"/>
        </w:rPr>
        <w:t>6</w:t>
      </w:r>
      <w:r w:rsidRPr="004143C9">
        <w:rPr>
          <w:rFonts w:ascii="Arial" w:hAnsi="Arial" w:cs="Arial"/>
          <w:sz w:val="24"/>
          <w:szCs w:val="24"/>
        </w:rPr>
        <w:t xml:space="preserve"> apresenta um esquema da representação de conhecimentos nas redes baseadas em </w:t>
      </w:r>
      <w:r w:rsidRPr="00FF32B1">
        <w:rPr>
          <w:rFonts w:ascii="Arial" w:hAnsi="Arial" w:cs="Arial"/>
          <w:i/>
          <w:sz w:val="24"/>
          <w:szCs w:val="24"/>
        </w:rPr>
        <w:t>Perceptrons</w:t>
      </w:r>
      <w:r w:rsidRPr="004143C9">
        <w:rPr>
          <w:rFonts w:ascii="Arial" w:hAnsi="Arial" w:cs="Arial"/>
          <w:sz w:val="24"/>
          <w:szCs w:val="24"/>
        </w:rPr>
        <w:t>, e como este tipo de redes é capaz de classificar padrões, gerando planos (ou</w:t>
      </w:r>
      <w:r>
        <w:rPr>
          <w:rFonts w:ascii="Arial" w:hAnsi="Arial" w:cs="Arial"/>
          <w:sz w:val="24"/>
          <w:szCs w:val="24"/>
        </w:rPr>
        <w:t xml:space="preserve"> hiper</w:t>
      </w:r>
      <w:r w:rsidRPr="004143C9">
        <w:rPr>
          <w:rFonts w:ascii="Arial" w:hAnsi="Arial" w:cs="Arial"/>
          <w:sz w:val="24"/>
          <w:szCs w:val="24"/>
        </w:rPr>
        <w:t>planos) de divisão do espaço em que se situam os exemplos</w:t>
      </w:r>
      <w:r>
        <w:rPr>
          <w:rFonts w:ascii="Arial" w:hAnsi="Arial" w:cs="Arial"/>
          <w:sz w:val="24"/>
          <w:szCs w:val="24"/>
        </w:rPr>
        <w:t xml:space="preserve"> (Negnevitsky, 2005)</w:t>
      </w:r>
      <w:r w:rsidRPr="004143C9">
        <w:rPr>
          <w:rFonts w:ascii="Arial" w:hAnsi="Arial" w:cs="Arial"/>
          <w:sz w:val="24"/>
          <w:szCs w:val="24"/>
        </w:rPr>
        <w:t>.</w:t>
      </w:r>
      <w:r>
        <w:rPr>
          <w:rFonts w:ascii="Arial" w:hAnsi="Arial" w:cs="Arial"/>
          <w:sz w:val="24"/>
          <w:szCs w:val="24"/>
        </w:rPr>
        <w:t xml:space="preserve"> </w:t>
      </w:r>
    </w:p>
    <w:p w:rsidR="00183CD0" w:rsidRDefault="00183CD0" w:rsidP="00183CD0">
      <w:pPr>
        <w:autoSpaceDE w:val="0"/>
        <w:autoSpaceDN w:val="0"/>
        <w:adjustRightInd w:val="0"/>
        <w:spacing w:after="0" w:line="276" w:lineRule="auto"/>
        <w:jc w:val="both"/>
        <w:rPr>
          <w:rFonts w:ascii="Arial" w:hAnsi="Arial" w:cs="Arial"/>
          <w:sz w:val="24"/>
          <w:szCs w:val="24"/>
        </w:rPr>
      </w:pPr>
    </w:p>
    <w:p w:rsidR="00183CD0" w:rsidRPr="004143C9" w:rsidRDefault="00183CD0" w:rsidP="00183CD0">
      <w:pPr>
        <w:autoSpaceDE w:val="0"/>
        <w:autoSpaceDN w:val="0"/>
        <w:adjustRightInd w:val="0"/>
        <w:spacing w:after="0" w:line="276" w:lineRule="auto"/>
        <w:jc w:val="both"/>
        <w:rPr>
          <w:rFonts w:ascii="Arial" w:hAnsi="Arial" w:cs="Arial"/>
          <w:sz w:val="24"/>
          <w:szCs w:val="24"/>
        </w:rPr>
      </w:pPr>
    </w:p>
    <w:p w:rsidR="00183CD0" w:rsidRDefault="00183CD0" w:rsidP="00183CD0">
      <w:pPr>
        <w:spacing w:line="276" w:lineRule="auto"/>
        <w:jc w:val="both"/>
        <w:rPr>
          <w:rFonts w:ascii="Arial" w:hAnsi="Arial" w:cs="Arial"/>
          <w:sz w:val="24"/>
          <w:szCs w:val="24"/>
        </w:rPr>
      </w:pPr>
    </w:p>
    <w:p w:rsidR="00183CD0" w:rsidRDefault="00183CD0" w:rsidP="00183CD0">
      <w:pPr>
        <w:spacing w:line="276" w:lineRule="auto"/>
        <w:jc w:val="both"/>
        <w:rPr>
          <w:rFonts w:ascii="Arial" w:hAnsi="Arial" w:cs="Arial"/>
          <w:sz w:val="24"/>
          <w:szCs w:val="24"/>
        </w:rPr>
      </w:pPr>
    </w:p>
    <w:p w:rsidR="00183CD0" w:rsidRDefault="00183CD0" w:rsidP="00183CD0">
      <w:pPr>
        <w:spacing w:line="276" w:lineRule="auto"/>
        <w:jc w:val="both"/>
        <w:rPr>
          <w:rFonts w:ascii="Arial" w:hAnsi="Arial" w:cs="Arial"/>
          <w:sz w:val="24"/>
          <w:szCs w:val="24"/>
        </w:rPr>
      </w:pPr>
    </w:p>
    <w:p w:rsidR="00183CD0" w:rsidRDefault="00183CD0" w:rsidP="00183CD0">
      <w:pPr>
        <w:spacing w:line="276" w:lineRule="auto"/>
        <w:jc w:val="both"/>
        <w:rPr>
          <w:rFonts w:ascii="Arial" w:hAnsi="Arial" w:cs="Arial"/>
          <w:sz w:val="24"/>
          <w:szCs w:val="24"/>
        </w:rPr>
      </w:pPr>
    </w:p>
    <w:p w:rsidR="00183CD0" w:rsidRDefault="00183CD0" w:rsidP="00183CD0">
      <w:pPr>
        <w:spacing w:line="276" w:lineRule="auto"/>
        <w:jc w:val="both"/>
        <w:rPr>
          <w:rFonts w:ascii="Arial" w:hAnsi="Arial" w:cs="Arial"/>
          <w:sz w:val="24"/>
          <w:szCs w:val="24"/>
        </w:rPr>
      </w:pPr>
    </w:p>
    <w:p w:rsidR="00183CD0" w:rsidRDefault="00E908BF" w:rsidP="00183CD0">
      <w:pPr>
        <w:spacing w:line="276" w:lineRule="auto"/>
        <w:jc w:val="both"/>
        <w:rPr>
          <w:rFonts w:ascii="Arial" w:hAnsi="Arial" w:cs="Arial"/>
          <w:sz w:val="24"/>
          <w:szCs w:val="24"/>
        </w:rPr>
      </w:pPr>
      <w:r w:rsidRPr="00252F1B">
        <w:rPr>
          <w:rFonts w:ascii="Arial" w:hAnsi="Arial" w:cs="Arial"/>
          <w:b/>
          <w:sz w:val="24"/>
          <w:szCs w:val="24"/>
        </w:rPr>
        <w:lastRenderedPageBreak/>
        <w:t>Figura 6.</w:t>
      </w:r>
      <w:r>
        <w:rPr>
          <w:rFonts w:ascii="Arial" w:hAnsi="Arial" w:cs="Arial"/>
          <w:b/>
          <w:sz w:val="24"/>
          <w:szCs w:val="24"/>
        </w:rPr>
        <w:t>6</w:t>
      </w:r>
      <w:r>
        <w:rPr>
          <w:rFonts w:ascii="Arial" w:hAnsi="Arial" w:cs="Arial"/>
          <w:sz w:val="24"/>
          <w:szCs w:val="24"/>
        </w:rPr>
        <w:t xml:space="preserve"> Separação de classes (classificação) através do uso de um Perceptron. </w:t>
      </w:r>
      <w:r w:rsidRPr="004143C9">
        <w:rPr>
          <w:rFonts w:ascii="Arial" w:hAnsi="Arial" w:cs="Arial"/>
          <w:b/>
          <w:sz w:val="24"/>
          <w:szCs w:val="24"/>
        </w:rPr>
        <w:t>Fonte</w:t>
      </w:r>
      <w:r>
        <w:rPr>
          <w:rFonts w:ascii="Arial" w:hAnsi="Arial" w:cs="Arial"/>
          <w:sz w:val="24"/>
          <w:szCs w:val="24"/>
        </w:rPr>
        <w:t xml:space="preserve">: </w:t>
      </w:r>
      <w:r w:rsidRPr="004143C9">
        <w:rPr>
          <w:rFonts w:ascii="Arial" w:hAnsi="Arial" w:cs="Arial"/>
          <w:sz w:val="24"/>
          <w:szCs w:val="24"/>
        </w:rPr>
        <w:t>Osório, Fernando. Redes Neurais – Aprendizado Artificial. Forum de I.A. “99 – pg.13”.</w:t>
      </w:r>
      <w:r w:rsidRPr="00F52159">
        <w:rPr>
          <w:rFonts w:ascii="Arial" w:hAnsi="Arial" w:cs="Arial"/>
          <w:noProof/>
          <w:sz w:val="24"/>
          <w:szCs w:val="24"/>
          <w:lang w:eastAsia="pt-BR"/>
        </w:rPr>
        <mc:AlternateContent>
          <mc:Choice Requires="wps">
            <w:drawing>
              <wp:anchor distT="45720" distB="45720" distL="114300" distR="114300" simplePos="0" relativeHeight="251716608" behindDoc="0" locked="0" layoutInCell="1" allowOverlap="1" wp14:anchorId="07EF6614" wp14:editId="062BB25C">
                <wp:simplePos x="0" y="0"/>
                <wp:positionH relativeFrom="column">
                  <wp:posOffset>224790</wp:posOffset>
                </wp:positionH>
                <wp:positionV relativeFrom="paragraph">
                  <wp:posOffset>119380</wp:posOffset>
                </wp:positionV>
                <wp:extent cx="5010150" cy="3543300"/>
                <wp:effectExtent l="0" t="0" r="0" b="0"/>
                <wp:wrapSquare wrapText="bothSides"/>
                <wp:docPr id="19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0150" cy="3543300"/>
                        </a:xfrm>
                        <a:prstGeom prst="rect">
                          <a:avLst/>
                        </a:prstGeom>
                        <a:solidFill>
                          <a:srgbClr val="FFFFFF"/>
                        </a:solidFill>
                        <a:ln w="9525">
                          <a:noFill/>
                          <a:miter lim="800000"/>
                          <a:headEnd/>
                          <a:tailEnd/>
                        </a:ln>
                      </wps:spPr>
                      <wps:txbx>
                        <w:txbxContent>
                          <w:p w:rsidR="008E3CA1" w:rsidRDefault="008E3CA1" w:rsidP="00183CD0">
                            <w:r>
                              <w:rPr>
                                <w:noProof/>
                                <w:lang w:eastAsia="pt-BR"/>
                              </w:rPr>
                              <w:drawing>
                                <wp:inline distT="0" distB="0" distL="0" distR="0" wp14:anchorId="50130279" wp14:editId="0452AD8F">
                                  <wp:extent cx="4895850" cy="3495675"/>
                                  <wp:effectExtent l="0" t="0" r="0" b="952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95850" cy="349567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EF6614" id="_x0000_s1076" type="#_x0000_t202" style="position:absolute;left:0;text-align:left;margin-left:17.7pt;margin-top:9.4pt;width:394.5pt;height:279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" stroked="f">
                <v:textbox>
                  <w:txbxContent>
                    <w:p w:rsidR="008E3CA1" w:rsidRDefault="008E3CA1" w:rsidP="00183CD0">
                      <w:r>
                        <w:rPr>
                          <w:noProof/>
                          <w:lang w:eastAsia="pt-BR"/>
                        </w:rPr>
                        <w:drawing>
                          <wp:inline distT="0" distB="0" distL="0" distR="0" wp14:anchorId="50130279" wp14:editId="0452AD8F">
                            <wp:extent cx="4895850" cy="3495675"/>
                            <wp:effectExtent l="0" t="0" r="0" b="952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95850" cy="3495675"/>
                                    </a:xfrm>
                                    <a:prstGeom prst="rect">
                                      <a:avLst/>
                                    </a:prstGeom>
                                  </pic:spPr>
                                </pic:pic>
                              </a:graphicData>
                            </a:graphic>
                          </wp:inline>
                        </w:drawing>
                      </w:r>
                    </w:p>
                  </w:txbxContent>
                </v:textbox>
                <w10:wrap type="square"/>
              </v:shape>
            </w:pict>
          </mc:Fallback>
        </mc:AlternateContent>
      </w:r>
    </w:p>
    <w:p w:rsidR="00183CD0" w:rsidRDefault="00183CD0" w:rsidP="00183CD0">
      <w:pPr>
        <w:spacing w:line="276" w:lineRule="auto"/>
        <w:jc w:val="both"/>
        <w:rPr>
          <w:rFonts w:ascii="Arial" w:hAnsi="Arial" w:cs="Arial"/>
          <w:sz w:val="24"/>
          <w:szCs w:val="24"/>
        </w:rPr>
      </w:pPr>
    </w:p>
    <w:p w:rsidR="00183CD0" w:rsidRPr="00FD245F" w:rsidRDefault="00183CD0" w:rsidP="00183CD0">
      <w:pPr>
        <w:spacing w:line="276" w:lineRule="auto"/>
        <w:jc w:val="both"/>
        <w:rPr>
          <w:rFonts w:ascii="Arial" w:hAnsi="Arial" w:cs="Arial"/>
          <w:b/>
          <w:sz w:val="24"/>
          <w:szCs w:val="24"/>
        </w:rPr>
      </w:pPr>
      <w:r w:rsidRPr="00FD245F">
        <w:rPr>
          <w:rFonts w:ascii="Arial" w:hAnsi="Arial" w:cs="Arial"/>
          <w:b/>
          <w:sz w:val="24"/>
          <w:szCs w:val="24"/>
        </w:rPr>
        <w:t>6.4.3 Tipos de Arquiteturas de Conexões de Redes</w:t>
      </w:r>
    </w:p>
    <w:p w:rsidR="00183CD0" w:rsidRDefault="00183CD0" w:rsidP="00183CD0">
      <w:pPr>
        <w:spacing w:line="276" w:lineRule="auto"/>
        <w:jc w:val="both"/>
        <w:rPr>
          <w:rFonts w:ascii="Arial" w:hAnsi="Arial" w:cs="Arial"/>
          <w:sz w:val="24"/>
          <w:szCs w:val="24"/>
        </w:rPr>
      </w:pPr>
      <w:r>
        <w:rPr>
          <w:rFonts w:ascii="Arial" w:hAnsi="Arial" w:cs="Arial"/>
          <w:sz w:val="24"/>
          <w:szCs w:val="24"/>
        </w:rPr>
        <w:tab/>
        <w:t>As unidades de uma rede neural podem se conectar de diferentes modos, resultando em diferentes arquiteturas de interconexão de neurônios. A Figura 6.7 apresenta alguns exemplos de possíveis maneiras de conectar os componentes de uma RNA. As arquiteturas mais importantes são (Osório, 1999):</w:t>
      </w:r>
    </w:p>
    <w:p w:rsidR="00183CD0" w:rsidRDefault="00183CD0" w:rsidP="008171D4">
      <w:pPr>
        <w:pStyle w:val="PargrafodaLista"/>
        <w:numPr>
          <w:ilvl w:val="0"/>
          <w:numId w:val="65"/>
        </w:numPr>
        <w:autoSpaceDE w:val="0"/>
        <w:autoSpaceDN w:val="0"/>
        <w:adjustRightInd w:val="0"/>
        <w:spacing w:after="0" w:line="276" w:lineRule="auto"/>
        <w:jc w:val="both"/>
        <w:rPr>
          <w:rFonts w:ascii="Arial" w:hAnsi="Arial" w:cs="Arial"/>
          <w:sz w:val="24"/>
          <w:szCs w:val="24"/>
        </w:rPr>
      </w:pPr>
      <w:r w:rsidRPr="002675BF">
        <w:rPr>
          <w:rFonts w:ascii="Arial" w:hAnsi="Arial" w:cs="Arial"/>
          <w:b/>
          <w:sz w:val="24"/>
          <w:szCs w:val="24"/>
        </w:rPr>
        <w:t>Redes com uma única camada</w:t>
      </w:r>
      <w:r w:rsidRPr="002675BF">
        <w:rPr>
          <w:rFonts w:ascii="Arial" w:hAnsi="Arial" w:cs="Arial"/>
          <w:sz w:val="24"/>
          <w:szCs w:val="24"/>
        </w:rPr>
        <w:t>: as unidades estão todas em um mesmo nível. Neste tipo de arquitetura, as unidades são conectadas diretamente às entradas externas e estas unidades servem também de saídas finais da rede. As redes de uma única camada possuem normalmente conexões laterais (entre os neurônios de uma mesma camada). Um exemplo deste tipo</w:t>
      </w:r>
      <w:r>
        <w:rPr>
          <w:rFonts w:ascii="Arial" w:hAnsi="Arial" w:cs="Arial"/>
          <w:sz w:val="24"/>
          <w:szCs w:val="24"/>
        </w:rPr>
        <w:t xml:space="preserve"> </w:t>
      </w:r>
      <w:r w:rsidRPr="002675BF">
        <w:rPr>
          <w:rFonts w:ascii="Arial" w:hAnsi="Arial" w:cs="Arial"/>
          <w:sz w:val="24"/>
          <w:szCs w:val="24"/>
        </w:rPr>
        <w:t>de arquitetura de redes são as redes do tipo “</w:t>
      </w:r>
      <w:r w:rsidRPr="002675BF">
        <w:rPr>
          <w:rFonts w:ascii="Arial" w:hAnsi="Arial" w:cs="Arial"/>
          <w:i/>
          <w:iCs/>
          <w:sz w:val="24"/>
          <w:szCs w:val="24"/>
        </w:rPr>
        <w:t>Self-Organizing Feature</w:t>
      </w:r>
      <w:r>
        <w:rPr>
          <w:rFonts w:ascii="Arial" w:hAnsi="Arial" w:cs="Arial"/>
          <w:i/>
          <w:iCs/>
          <w:sz w:val="24"/>
          <w:szCs w:val="24"/>
        </w:rPr>
        <w:t xml:space="preserve"> </w:t>
      </w:r>
      <w:r w:rsidRPr="002675BF">
        <w:rPr>
          <w:rFonts w:ascii="Arial" w:hAnsi="Arial" w:cs="Arial"/>
          <w:i/>
          <w:iCs/>
          <w:sz w:val="24"/>
          <w:szCs w:val="24"/>
        </w:rPr>
        <w:t>Maps</w:t>
      </w:r>
      <w:r>
        <w:rPr>
          <w:rFonts w:ascii="Arial" w:hAnsi="Arial" w:cs="Arial"/>
          <w:sz w:val="24"/>
          <w:szCs w:val="24"/>
        </w:rPr>
        <w:t>” (</w:t>
      </w:r>
      <w:r w:rsidRPr="002675BF">
        <w:rPr>
          <w:rFonts w:ascii="Arial" w:hAnsi="Arial" w:cs="Arial"/>
          <w:sz w:val="24"/>
          <w:szCs w:val="24"/>
        </w:rPr>
        <w:t>Kohonen</w:t>
      </w:r>
      <w:r>
        <w:rPr>
          <w:rFonts w:ascii="Arial" w:hAnsi="Arial" w:cs="Arial"/>
          <w:sz w:val="24"/>
          <w:szCs w:val="24"/>
        </w:rPr>
        <w:t>,19</w:t>
      </w:r>
      <w:r w:rsidRPr="002675BF">
        <w:rPr>
          <w:rFonts w:ascii="Arial" w:hAnsi="Arial" w:cs="Arial"/>
          <w:sz w:val="24"/>
          <w:szCs w:val="24"/>
        </w:rPr>
        <w:t>87</w:t>
      </w:r>
      <w:r>
        <w:rPr>
          <w:rFonts w:ascii="Arial" w:hAnsi="Arial" w:cs="Arial"/>
          <w:sz w:val="24"/>
          <w:szCs w:val="24"/>
        </w:rPr>
        <w:t>)</w:t>
      </w:r>
      <w:r w:rsidRPr="002675BF">
        <w:rPr>
          <w:rFonts w:ascii="Arial" w:hAnsi="Arial" w:cs="Arial"/>
          <w:sz w:val="24"/>
          <w:szCs w:val="24"/>
        </w:rPr>
        <w:t>.</w:t>
      </w:r>
    </w:p>
    <w:p w:rsidR="00183CD0" w:rsidRDefault="00183CD0" w:rsidP="008171D4">
      <w:pPr>
        <w:pStyle w:val="PargrafodaLista"/>
        <w:numPr>
          <w:ilvl w:val="0"/>
          <w:numId w:val="65"/>
        </w:numPr>
        <w:autoSpaceDE w:val="0"/>
        <w:autoSpaceDN w:val="0"/>
        <w:adjustRightInd w:val="0"/>
        <w:spacing w:after="0" w:line="276" w:lineRule="auto"/>
        <w:jc w:val="both"/>
        <w:rPr>
          <w:rFonts w:ascii="Arial" w:hAnsi="Arial" w:cs="Arial"/>
          <w:sz w:val="24"/>
          <w:szCs w:val="24"/>
        </w:rPr>
      </w:pPr>
      <w:r w:rsidRPr="00271B1F">
        <w:rPr>
          <w:rFonts w:ascii="Arial" w:hAnsi="Arial" w:cs="Arial"/>
          <w:b/>
          <w:sz w:val="24"/>
          <w:szCs w:val="24"/>
        </w:rPr>
        <w:t>Redes com camadas unidirecional</w:t>
      </w:r>
      <w:r w:rsidRPr="00271B1F">
        <w:rPr>
          <w:rFonts w:ascii="Arial" w:hAnsi="Arial" w:cs="Arial"/>
          <w:sz w:val="24"/>
          <w:szCs w:val="24"/>
        </w:rPr>
        <w:t xml:space="preserve">: as unidades são organizadas em vários níveis bem definidos, que são chamados de camadas ou </w:t>
      </w:r>
      <w:r w:rsidRPr="00271B1F">
        <w:rPr>
          <w:rFonts w:ascii="Arial" w:hAnsi="Arial" w:cs="Arial"/>
          <w:i/>
          <w:iCs/>
          <w:sz w:val="24"/>
          <w:szCs w:val="24"/>
        </w:rPr>
        <w:t>layers</w:t>
      </w:r>
      <w:r w:rsidRPr="00271B1F">
        <w:rPr>
          <w:rFonts w:ascii="Arial" w:hAnsi="Arial" w:cs="Arial"/>
          <w:sz w:val="24"/>
          <w:szCs w:val="24"/>
        </w:rPr>
        <w:t xml:space="preserve">. Cada unidade de uma camada recebe suas entradas vindas à partir de uma camada precedente, e envia seus sinais de saídas em direção a camada seguinte. Estas redes são conhecidas como redes </w:t>
      </w:r>
      <w:r w:rsidRPr="00271B1F">
        <w:rPr>
          <w:rFonts w:ascii="Arial" w:hAnsi="Arial" w:cs="Arial"/>
          <w:i/>
          <w:iCs/>
          <w:sz w:val="24"/>
          <w:szCs w:val="24"/>
        </w:rPr>
        <w:t>feed-forward</w:t>
      </w:r>
      <w:r>
        <w:rPr>
          <w:rFonts w:ascii="Arial" w:hAnsi="Arial" w:cs="Arial"/>
          <w:sz w:val="24"/>
          <w:szCs w:val="24"/>
        </w:rPr>
        <w:t>. A F</w:t>
      </w:r>
      <w:r w:rsidRPr="00271B1F">
        <w:rPr>
          <w:rFonts w:ascii="Arial" w:hAnsi="Arial" w:cs="Arial"/>
          <w:sz w:val="24"/>
          <w:szCs w:val="24"/>
        </w:rPr>
        <w:t>igura 6.</w:t>
      </w:r>
      <w:r>
        <w:rPr>
          <w:rFonts w:ascii="Arial" w:hAnsi="Arial" w:cs="Arial"/>
          <w:sz w:val="24"/>
          <w:szCs w:val="24"/>
        </w:rPr>
        <w:t>7</w:t>
      </w:r>
      <w:r w:rsidRPr="00271B1F">
        <w:rPr>
          <w:rFonts w:ascii="Arial" w:hAnsi="Arial" w:cs="Arial"/>
          <w:sz w:val="24"/>
          <w:szCs w:val="24"/>
        </w:rPr>
        <w:t xml:space="preserve">(a) mostra um exemplo de uma rede de três camadas </w:t>
      </w:r>
      <w:r w:rsidRPr="00271B1F">
        <w:rPr>
          <w:rFonts w:ascii="Arial" w:hAnsi="Arial" w:cs="Arial"/>
          <w:sz w:val="24"/>
          <w:szCs w:val="24"/>
        </w:rPr>
        <w:lastRenderedPageBreak/>
        <w:t>unidirecionais. Esta arquitetura de três camadas (entrada, camada oculta e saída) é muito usada em aplicações práticas das redes</w:t>
      </w:r>
      <w:r>
        <w:rPr>
          <w:rFonts w:ascii="Arial" w:hAnsi="Arial" w:cs="Arial"/>
          <w:sz w:val="24"/>
          <w:szCs w:val="24"/>
        </w:rPr>
        <w:t xml:space="preserve"> </w:t>
      </w:r>
      <w:r w:rsidRPr="00271B1F">
        <w:rPr>
          <w:rFonts w:ascii="Arial" w:hAnsi="Arial" w:cs="Arial"/>
          <w:sz w:val="24"/>
          <w:szCs w:val="24"/>
        </w:rPr>
        <w:t>neurais.</w:t>
      </w:r>
    </w:p>
    <w:p w:rsidR="00183CD0" w:rsidRDefault="00183CD0" w:rsidP="008171D4">
      <w:pPr>
        <w:pStyle w:val="PargrafodaLista"/>
        <w:numPr>
          <w:ilvl w:val="0"/>
          <w:numId w:val="65"/>
        </w:numPr>
        <w:autoSpaceDE w:val="0"/>
        <w:autoSpaceDN w:val="0"/>
        <w:adjustRightInd w:val="0"/>
        <w:spacing w:after="0" w:line="276" w:lineRule="auto"/>
        <w:jc w:val="both"/>
        <w:rPr>
          <w:rFonts w:ascii="Arial" w:hAnsi="Arial" w:cs="Arial"/>
          <w:sz w:val="24"/>
          <w:szCs w:val="24"/>
        </w:rPr>
      </w:pPr>
      <w:r w:rsidRPr="00977697">
        <w:rPr>
          <w:rFonts w:ascii="Arial" w:hAnsi="Arial" w:cs="Arial"/>
          <w:b/>
          <w:sz w:val="24"/>
          <w:szCs w:val="24"/>
        </w:rPr>
        <w:t>Redes recorrentes</w:t>
      </w:r>
      <w:r w:rsidRPr="00977697">
        <w:rPr>
          <w:rFonts w:ascii="Arial" w:hAnsi="Arial" w:cs="Arial"/>
          <w:sz w:val="24"/>
          <w:szCs w:val="24"/>
        </w:rPr>
        <w:t>: as redes recorrentes podem ter uma ou mais camadas, mas a sua particularidade reside no fato de que temos conexões que partem da saída de uma unidade em direção a uma outra unidade da mesma camada ou de uma camada anterior à esta. Este tipo de conexões permitem a criação de modelos que levam em consideração aspectos temporais e comportamentos dinâmicos, onde a saída de uma unidade depende de seu estado em um tempo anterior. Os laços internos ao mesmo tempo que dão características interessantes de memória e temporalidade as redes, tornam este tipo de redes muito instáveis, o que nos obriga a usar algoritmos específicos (e usualmente mais complexos) para o aprendizado destas redes. Um tipo particular de redes recorrentes são as redes totalmente conectadas, e um exemplo de modelo recorrente de uma única camada e totalmente conectado são as redes de Hopfield</w:t>
      </w:r>
      <w:r>
        <w:rPr>
          <w:rFonts w:ascii="Arial" w:hAnsi="Arial" w:cs="Arial"/>
          <w:sz w:val="24"/>
          <w:szCs w:val="24"/>
        </w:rPr>
        <w:t>, representadas na figura 6.7</w:t>
      </w:r>
      <w:r w:rsidRPr="00977697">
        <w:rPr>
          <w:rFonts w:ascii="Arial" w:hAnsi="Arial" w:cs="Arial"/>
          <w:sz w:val="24"/>
          <w:szCs w:val="24"/>
        </w:rPr>
        <w:t>(d).</w:t>
      </w:r>
    </w:p>
    <w:p w:rsidR="00183CD0" w:rsidRDefault="00E908BF" w:rsidP="008171D4">
      <w:pPr>
        <w:pStyle w:val="PargrafodaLista"/>
        <w:numPr>
          <w:ilvl w:val="0"/>
          <w:numId w:val="65"/>
        </w:numPr>
        <w:autoSpaceDE w:val="0"/>
        <w:autoSpaceDN w:val="0"/>
        <w:adjustRightInd w:val="0"/>
        <w:spacing w:after="0" w:line="276" w:lineRule="auto"/>
        <w:jc w:val="both"/>
        <w:rPr>
          <w:rFonts w:ascii="Arial" w:hAnsi="Arial" w:cs="Arial"/>
          <w:sz w:val="24"/>
          <w:szCs w:val="24"/>
        </w:rPr>
      </w:pPr>
      <w:r w:rsidRPr="005F0BD3">
        <w:rPr>
          <w:rFonts w:ascii="Arial" w:hAnsi="Arial" w:cs="Arial"/>
          <w:noProof/>
          <w:sz w:val="24"/>
          <w:szCs w:val="24"/>
          <w:lang w:eastAsia="pt-BR"/>
        </w:rPr>
        <mc:AlternateContent>
          <mc:Choice Requires="wps">
            <w:drawing>
              <wp:anchor distT="45720" distB="45720" distL="114300" distR="114300" simplePos="0" relativeHeight="251717632" behindDoc="0" locked="0" layoutInCell="1" allowOverlap="1" wp14:anchorId="0A20520A" wp14:editId="14F80F8B">
                <wp:simplePos x="0" y="0"/>
                <wp:positionH relativeFrom="column">
                  <wp:posOffset>129540</wp:posOffset>
                </wp:positionH>
                <wp:positionV relativeFrom="paragraph">
                  <wp:posOffset>1957705</wp:posOffset>
                </wp:positionV>
                <wp:extent cx="5095875" cy="3257550"/>
                <wp:effectExtent l="0" t="0" r="9525" b="0"/>
                <wp:wrapSquare wrapText="bothSides"/>
                <wp:docPr id="19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5875" cy="3257550"/>
                        </a:xfrm>
                        <a:prstGeom prst="rect">
                          <a:avLst/>
                        </a:prstGeom>
                        <a:solidFill>
                          <a:srgbClr val="FFFFFF"/>
                        </a:solidFill>
                        <a:ln w="9525">
                          <a:noFill/>
                          <a:miter lim="800000"/>
                          <a:headEnd/>
                          <a:tailEnd/>
                        </a:ln>
                      </wps:spPr>
                      <wps:txbx>
                        <w:txbxContent>
                          <w:p w:rsidR="008E3CA1" w:rsidRDefault="008E3CA1" w:rsidP="00183CD0">
                            <w:r>
                              <w:rPr>
                                <w:noProof/>
                                <w:lang w:eastAsia="pt-BR"/>
                              </w:rPr>
                              <w:drawing>
                                <wp:inline distT="0" distB="0" distL="0" distR="0" wp14:anchorId="7C42D32E" wp14:editId="2AAC9296">
                                  <wp:extent cx="4914900" cy="318135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14900" cy="318135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20520A" id="_x0000_s1077" type="#_x0000_t202" style="position:absolute;left:0;text-align:left;margin-left:10.2pt;margin-top:154.15pt;width:401.25pt;height:256.5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" stroked="f">
                <v:textbox>
                  <w:txbxContent>
                    <w:p w:rsidR="008E3CA1" w:rsidRDefault="008E3CA1" w:rsidP="00183CD0">
                      <w:r>
                        <w:rPr>
                          <w:noProof/>
                          <w:lang w:eastAsia="pt-BR"/>
                        </w:rPr>
                        <w:drawing>
                          <wp:inline distT="0" distB="0" distL="0" distR="0" wp14:anchorId="7C42D32E" wp14:editId="2AAC9296">
                            <wp:extent cx="4914900" cy="318135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14900" cy="3181350"/>
                                    </a:xfrm>
                                    <a:prstGeom prst="rect">
                                      <a:avLst/>
                                    </a:prstGeom>
                                  </pic:spPr>
                                </pic:pic>
                              </a:graphicData>
                            </a:graphic>
                          </wp:inline>
                        </w:drawing>
                      </w:r>
                    </w:p>
                  </w:txbxContent>
                </v:textbox>
                <w10:wrap type="square"/>
              </v:shape>
            </w:pict>
          </mc:Fallback>
        </mc:AlternateContent>
      </w:r>
      <w:r w:rsidR="00183CD0" w:rsidRPr="00A73521">
        <w:rPr>
          <w:rFonts w:ascii="Arial" w:hAnsi="Arial" w:cs="Arial"/>
          <w:b/>
          <w:sz w:val="24"/>
          <w:szCs w:val="24"/>
        </w:rPr>
        <w:t xml:space="preserve">Redes de ordem superior: </w:t>
      </w:r>
      <w:r w:rsidR="00183CD0" w:rsidRPr="00A73521">
        <w:rPr>
          <w:rFonts w:ascii="Arial" w:hAnsi="Arial" w:cs="Arial"/>
          <w:sz w:val="24"/>
          <w:szCs w:val="24"/>
        </w:rPr>
        <w:t xml:space="preserve">as unidades deste tipo de rede permitem a conexão direta entre duas ou mais de suas entradas, antes mesmo de aplicar a função de </w:t>
      </w:r>
      <w:r w:rsidR="00183CD0">
        <w:rPr>
          <w:rFonts w:ascii="Arial" w:hAnsi="Arial" w:cs="Arial"/>
          <w:sz w:val="24"/>
          <w:szCs w:val="24"/>
        </w:rPr>
        <w:t>cálculo da ativação da unidade (</w:t>
      </w:r>
      <w:r w:rsidR="00183CD0" w:rsidRPr="00A73521">
        <w:rPr>
          <w:rFonts w:ascii="Arial" w:hAnsi="Arial" w:cs="Arial"/>
          <w:sz w:val="24"/>
          <w:szCs w:val="24"/>
        </w:rPr>
        <w:t>Fiesler</w:t>
      </w:r>
      <w:r w:rsidR="00183CD0">
        <w:rPr>
          <w:rFonts w:ascii="Arial" w:hAnsi="Arial" w:cs="Arial"/>
          <w:sz w:val="24"/>
          <w:szCs w:val="24"/>
        </w:rPr>
        <w:t>,</w:t>
      </w:r>
      <w:r w:rsidR="00183CD0" w:rsidRPr="00A73521">
        <w:rPr>
          <w:rFonts w:ascii="Arial" w:hAnsi="Arial" w:cs="Arial"/>
          <w:sz w:val="24"/>
          <w:szCs w:val="24"/>
        </w:rPr>
        <w:t xml:space="preserve"> </w:t>
      </w:r>
      <w:r w:rsidR="00183CD0">
        <w:rPr>
          <w:rFonts w:ascii="Arial" w:hAnsi="Arial" w:cs="Arial"/>
          <w:sz w:val="24"/>
          <w:szCs w:val="24"/>
        </w:rPr>
        <w:t>19</w:t>
      </w:r>
      <w:r w:rsidR="00183CD0" w:rsidRPr="00A73521">
        <w:rPr>
          <w:rFonts w:ascii="Arial" w:hAnsi="Arial" w:cs="Arial"/>
          <w:sz w:val="24"/>
          <w:szCs w:val="24"/>
        </w:rPr>
        <w:t>94</w:t>
      </w:r>
      <w:r w:rsidR="00183CD0">
        <w:rPr>
          <w:rFonts w:ascii="Arial" w:hAnsi="Arial" w:cs="Arial"/>
          <w:sz w:val="24"/>
          <w:szCs w:val="24"/>
        </w:rPr>
        <w:t>a)</w:t>
      </w:r>
      <w:r w:rsidR="00183CD0" w:rsidRPr="00A73521">
        <w:rPr>
          <w:rFonts w:ascii="Arial" w:hAnsi="Arial" w:cs="Arial"/>
          <w:sz w:val="24"/>
          <w:szCs w:val="24"/>
        </w:rPr>
        <w:t xml:space="preserve">. Este tipo de rede serve para modelar “sinapses de modulação”, ou seja, quando uma entrada pode modular (agir sobre) o sinal que vem de uma outra entrada. Um modelo particular de rede de ordem superior são as redes tipo </w:t>
      </w:r>
      <w:r w:rsidR="00183CD0" w:rsidRPr="00A73521">
        <w:rPr>
          <w:rFonts w:ascii="Arial" w:hAnsi="Arial" w:cs="Arial"/>
          <w:i/>
          <w:iCs/>
          <w:sz w:val="24"/>
          <w:szCs w:val="24"/>
        </w:rPr>
        <w:t xml:space="preserve">Sigma-Pi </w:t>
      </w:r>
      <w:r w:rsidR="00183CD0" w:rsidRPr="00A73521">
        <w:rPr>
          <w:rFonts w:ascii="Arial" w:hAnsi="Arial" w:cs="Arial"/>
          <w:sz w:val="24"/>
          <w:szCs w:val="24"/>
        </w:rPr>
        <w:t xml:space="preserve">que foram apresentadas no livro PDP – </w:t>
      </w:r>
      <w:r w:rsidR="00183CD0" w:rsidRPr="00A73521">
        <w:rPr>
          <w:rFonts w:ascii="Arial" w:hAnsi="Arial" w:cs="Arial"/>
          <w:i/>
          <w:sz w:val="24"/>
          <w:szCs w:val="24"/>
        </w:rPr>
        <w:t>Parallel Distributed Processing</w:t>
      </w:r>
      <w:r w:rsidR="00183CD0">
        <w:rPr>
          <w:rFonts w:ascii="Arial" w:hAnsi="Arial" w:cs="Arial"/>
          <w:sz w:val="24"/>
          <w:szCs w:val="24"/>
        </w:rPr>
        <w:t xml:space="preserve"> (</w:t>
      </w:r>
      <w:r w:rsidR="00183CD0" w:rsidRPr="00A73521">
        <w:rPr>
          <w:rFonts w:ascii="Arial" w:hAnsi="Arial" w:cs="Arial"/>
          <w:sz w:val="24"/>
          <w:szCs w:val="24"/>
        </w:rPr>
        <w:t>Rumelhart 86</w:t>
      </w:r>
      <w:r w:rsidR="00183CD0">
        <w:rPr>
          <w:rFonts w:ascii="Arial" w:hAnsi="Arial" w:cs="Arial"/>
          <w:sz w:val="24"/>
          <w:szCs w:val="24"/>
        </w:rPr>
        <w:t>)</w:t>
      </w:r>
      <w:r w:rsidR="00183CD0" w:rsidRPr="00A73521">
        <w:rPr>
          <w:rFonts w:ascii="Arial" w:hAnsi="Arial" w:cs="Arial"/>
          <w:sz w:val="24"/>
          <w:szCs w:val="24"/>
        </w:rPr>
        <w:t xml:space="preserve">, e que são </w:t>
      </w:r>
      <w:r w:rsidR="00183CD0">
        <w:rPr>
          <w:rFonts w:ascii="Arial" w:hAnsi="Arial" w:cs="Arial"/>
          <w:sz w:val="24"/>
          <w:szCs w:val="24"/>
        </w:rPr>
        <w:t>representadas na figura 6.7</w:t>
      </w:r>
      <w:r w:rsidR="00183CD0" w:rsidRPr="00A73521">
        <w:rPr>
          <w:rFonts w:ascii="Arial" w:hAnsi="Arial" w:cs="Arial"/>
          <w:sz w:val="24"/>
          <w:szCs w:val="24"/>
        </w:rPr>
        <w:t>(e).</w:t>
      </w:r>
    </w:p>
    <w:p w:rsidR="00E908BF" w:rsidRDefault="00E908BF" w:rsidP="00183CD0">
      <w:pPr>
        <w:spacing w:line="276" w:lineRule="auto"/>
        <w:jc w:val="both"/>
        <w:rPr>
          <w:rFonts w:ascii="Arial" w:hAnsi="Arial" w:cs="Arial"/>
          <w:sz w:val="24"/>
          <w:szCs w:val="24"/>
        </w:rPr>
      </w:pPr>
      <w:r>
        <w:rPr>
          <w:rFonts w:ascii="Arial" w:hAnsi="Arial" w:cs="Arial"/>
          <w:b/>
          <w:sz w:val="24"/>
          <w:szCs w:val="24"/>
        </w:rPr>
        <w:lastRenderedPageBreak/>
        <w:t>Figura 6.7</w:t>
      </w:r>
      <w:r>
        <w:rPr>
          <w:rFonts w:ascii="Arial" w:hAnsi="Arial" w:cs="Arial"/>
          <w:sz w:val="24"/>
          <w:szCs w:val="24"/>
        </w:rPr>
        <w:t xml:space="preserve"> Arquiteturas de interconexão de neurônios em redes. </w:t>
      </w:r>
      <w:r w:rsidRPr="002675BF">
        <w:rPr>
          <w:rFonts w:ascii="Arial" w:hAnsi="Arial" w:cs="Arial"/>
          <w:b/>
          <w:sz w:val="24"/>
          <w:szCs w:val="24"/>
        </w:rPr>
        <w:t>Fonte:</w:t>
      </w:r>
      <w:r>
        <w:rPr>
          <w:rFonts w:ascii="Arial" w:hAnsi="Arial" w:cs="Arial"/>
          <w:sz w:val="24"/>
          <w:szCs w:val="24"/>
        </w:rPr>
        <w:t xml:space="preserve"> </w:t>
      </w:r>
      <w:r w:rsidRPr="004143C9">
        <w:rPr>
          <w:rFonts w:ascii="Arial" w:hAnsi="Arial" w:cs="Arial"/>
          <w:sz w:val="24"/>
          <w:szCs w:val="24"/>
        </w:rPr>
        <w:t>Osório, Fernando. Redes Neurais – Aprendizado Artificial. Forum de I.A. “99 – pg.13”.</w:t>
      </w:r>
    </w:p>
    <w:p w:rsidR="00183CD0" w:rsidRDefault="00183CD0" w:rsidP="00183CD0">
      <w:pPr>
        <w:spacing w:line="276" w:lineRule="auto"/>
        <w:jc w:val="both"/>
        <w:rPr>
          <w:rFonts w:ascii="Arial" w:hAnsi="Arial" w:cs="Arial"/>
          <w:sz w:val="24"/>
          <w:szCs w:val="24"/>
        </w:rPr>
      </w:pPr>
      <w:r>
        <w:rPr>
          <w:rFonts w:ascii="Arial" w:hAnsi="Arial" w:cs="Arial"/>
          <w:sz w:val="24"/>
          <w:szCs w:val="24"/>
        </w:rPr>
        <w:tab/>
      </w:r>
      <w:r>
        <w:rPr>
          <w:rFonts w:ascii="Arial" w:hAnsi="Arial" w:cs="Arial"/>
          <w:sz w:val="24"/>
          <w:szCs w:val="24"/>
        </w:rPr>
        <w:tab/>
        <w:t>A arquitetura de uma rede também pode ser classificada de acordo com a evolução desta no decorrer de sua utilização e desenvolvimento do aprendizado. Em relação a este critério pode-se ter os seguintes tipos (Osório, 99):</w:t>
      </w:r>
    </w:p>
    <w:p w:rsidR="00183CD0" w:rsidRPr="005D0326" w:rsidRDefault="00183CD0" w:rsidP="008171D4">
      <w:pPr>
        <w:pStyle w:val="PargrafodaLista"/>
        <w:numPr>
          <w:ilvl w:val="0"/>
          <w:numId w:val="66"/>
        </w:numPr>
        <w:autoSpaceDE w:val="0"/>
        <w:autoSpaceDN w:val="0"/>
        <w:adjustRightInd w:val="0"/>
        <w:spacing w:after="0" w:line="276" w:lineRule="auto"/>
        <w:jc w:val="both"/>
        <w:rPr>
          <w:rFonts w:ascii="Arial" w:hAnsi="Arial" w:cs="Arial"/>
          <w:sz w:val="24"/>
          <w:szCs w:val="24"/>
        </w:rPr>
      </w:pPr>
      <w:r w:rsidRPr="005D0326">
        <w:rPr>
          <w:rFonts w:ascii="Arial" w:hAnsi="Arial" w:cs="Arial"/>
          <w:b/>
          <w:sz w:val="24"/>
          <w:szCs w:val="24"/>
        </w:rPr>
        <w:t>Redes com estruturas estáticas</w:t>
      </w:r>
      <w:r w:rsidRPr="005D0326">
        <w:rPr>
          <w:rFonts w:ascii="Arial" w:hAnsi="Arial" w:cs="Arial"/>
          <w:sz w:val="24"/>
          <w:szCs w:val="24"/>
        </w:rPr>
        <w:t>: a rede tem a sua estrutura definida antes do início do aprendizado. A quantidade de neurônios, assim como a sua estrutura de interconexões, não sofrem alterações durante a adaptação da rede. As únicas mudanças se realizam à nível dos pesos sinápticos, que são modificados durante o processo de aprendizado</w:t>
      </w:r>
      <w:r>
        <w:rPr>
          <w:rFonts w:ascii="Arial" w:hAnsi="Arial" w:cs="Arial"/>
          <w:sz w:val="24"/>
          <w:szCs w:val="24"/>
        </w:rPr>
        <w:t xml:space="preserve"> (Osório, 98)</w:t>
      </w:r>
      <w:r w:rsidRPr="005D0326">
        <w:rPr>
          <w:rFonts w:ascii="Arial" w:hAnsi="Arial" w:cs="Arial"/>
          <w:sz w:val="24"/>
          <w:szCs w:val="24"/>
        </w:rPr>
        <w:t>.</w:t>
      </w:r>
    </w:p>
    <w:p w:rsidR="00183CD0" w:rsidRPr="00040D03" w:rsidRDefault="00183CD0" w:rsidP="008171D4">
      <w:pPr>
        <w:pStyle w:val="PargrafodaLista"/>
        <w:numPr>
          <w:ilvl w:val="0"/>
          <w:numId w:val="66"/>
        </w:numPr>
        <w:autoSpaceDE w:val="0"/>
        <w:autoSpaceDN w:val="0"/>
        <w:adjustRightInd w:val="0"/>
        <w:spacing w:after="0" w:line="276" w:lineRule="auto"/>
        <w:jc w:val="both"/>
        <w:rPr>
          <w:rFonts w:ascii="Arial" w:hAnsi="Arial" w:cs="Arial"/>
          <w:sz w:val="24"/>
          <w:szCs w:val="24"/>
        </w:rPr>
      </w:pPr>
      <w:r w:rsidRPr="00040D03">
        <w:rPr>
          <w:rFonts w:ascii="Arial" w:hAnsi="Arial" w:cs="Arial"/>
          <w:b/>
          <w:sz w:val="24"/>
          <w:szCs w:val="24"/>
        </w:rPr>
        <w:t>Redes com estruturas dinâmicas</w:t>
      </w:r>
      <w:r w:rsidRPr="00040D03">
        <w:rPr>
          <w:rFonts w:ascii="Arial" w:hAnsi="Arial" w:cs="Arial"/>
          <w:sz w:val="24"/>
          <w:szCs w:val="24"/>
        </w:rPr>
        <w:t xml:space="preserve">: as redes que possuem uma estrutura dinâmica são redes onde o número de unidades e conexões pode variar no decorrer do tempo. Estas redes são também chamadas de </w:t>
      </w:r>
      <w:r w:rsidRPr="00040D03">
        <w:rPr>
          <w:rFonts w:ascii="Arial" w:hAnsi="Arial" w:cs="Arial"/>
          <w:i/>
          <w:iCs/>
          <w:sz w:val="24"/>
          <w:szCs w:val="24"/>
        </w:rPr>
        <w:t xml:space="preserve">ontogênicas </w:t>
      </w:r>
      <w:r>
        <w:rPr>
          <w:rFonts w:ascii="Arial" w:hAnsi="Arial" w:cs="Arial"/>
          <w:sz w:val="24"/>
          <w:szCs w:val="24"/>
        </w:rPr>
        <w:t>(</w:t>
      </w:r>
      <w:r w:rsidRPr="00040D03">
        <w:rPr>
          <w:rFonts w:ascii="Arial" w:hAnsi="Arial" w:cs="Arial"/>
          <w:sz w:val="24"/>
          <w:szCs w:val="24"/>
        </w:rPr>
        <w:t>Fiesler</w:t>
      </w:r>
      <w:r>
        <w:rPr>
          <w:rFonts w:ascii="Arial" w:hAnsi="Arial" w:cs="Arial"/>
          <w:sz w:val="24"/>
          <w:szCs w:val="24"/>
        </w:rPr>
        <w:t>, 19</w:t>
      </w:r>
      <w:r w:rsidRPr="00040D03">
        <w:rPr>
          <w:rFonts w:ascii="Arial" w:hAnsi="Arial" w:cs="Arial"/>
          <w:sz w:val="24"/>
          <w:szCs w:val="24"/>
        </w:rPr>
        <w:t>94</w:t>
      </w:r>
      <w:r>
        <w:rPr>
          <w:rFonts w:ascii="Arial" w:hAnsi="Arial" w:cs="Arial"/>
          <w:sz w:val="24"/>
          <w:szCs w:val="24"/>
        </w:rPr>
        <w:t>)</w:t>
      </w:r>
      <w:r w:rsidRPr="00040D03">
        <w:rPr>
          <w:rFonts w:ascii="Arial" w:hAnsi="Arial" w:cs="Arial"/>
          <w:sz w:val="24"/>
          <w:szCs w:val="24"/>
        </w:rPr>
        <w:t>. As modificações na estrutura da rede podem ser do tipo</w:t>
      </w:r>
      <w:r>
        <w:rPr>
          <w:rFonts w:ascii="Arial" w:hAnsi="Arial" w:cs="Arial"/>
          <w:sz w:val="24"/>
          <w:szCs w:val="24"/>
        </w:rPr>
        <w:t xml:space="preserve"> </w:t>
      </w:r>
      <w:r w:rsidRPr="00040D03">
        <w:rPr>
          <w:rFonts w:ascii="Arial" w:hAnsi="Arial" w:cs="Arial"/>
          <w:sz w:val="24"/>
          <w:szCs w:val="24"/>
        </w:rPr>
        <w:t xml:space="preserve">generativo (incremental) ou do tipo destrutivo (redutor por eliminação/simplificação). A escolha entre estes dois tipos de métodos é bastante polêmica: devemos começar com uma rede pequena e ir aumentando ela, ou devemos começar com uma rede bastante grande e ir reduzindo o seu tamanho posteriormente? Alguns autores defendem a </w:t>
      </w:r>
      <w:r>
        <w:rPr>
          <w:rFonts w:ascii="Arial" w:hAnsi="Arial" w:cs="Arial"/>
          <w:sz w:val="24"/>
          <w:szCs w:val="24"/>
        </w:rPr>
        <w:t>idei</w:t>
      </w:r>
      <w:r w:rsidRPr="00040D03">
        <w:rPr>
          <w:rFonts w:ascii="Arial" w:hAnsi="Arial" w:cs="Arial"/>
          <w:sz w:val="24"/>
          <w:szCs w:val="24"/>
        </w:rPr>
        <w:t>a de uma criação construtiva de conhecimentos</w:t>
      </w:r>
      <w:r>
        <w:rPr>
          <w:rFonts w:ascii="Arial" w:hAnsi="Arial" w:cs="Arial"/>
          <w:sz w:val="24"/>
          <w:szCs w:val="24"/>
        </w:rPr>
        <w:t xml:space="preserve"> (</w:t>
      </w:r>
      <w:r w:rsidRPr="00040D03">
        <w:rPr>
          <w:rFonts w:ascii="Arial" w:hAnsi="Arial" w:cs="Arial"/>
          <w:sz w:val="24"/>
          <w:szCs w:val="24"/>
        </w:rPr>
        <w:t xml:space="preserve">Elman </w:t>
      </w:r>
      <w:r>
        <w:rPr>
          <w:rFonts w:ascii="Arial" w:hAnsi="Arial" w:cs="Arial"/>
          <w:sz w:val="24"/>
          <w:szCs w:val="24"/>
        </w:rPr>
        <w:t>19</w:t>
      </w:r>
      <w:r w:rsidRPr="00040D03">
        <w:rPr>
          <w:rFonts w:ascii="Arial" w:hAnsi="Arial" w:cs="Arial"/>
          <w:sz w:val="24"/>
          <w:szCs w:val="24"/>
        </w:rPr>
        <w:t xml:space="preserve">93, Osório </w:t>
      </w:r>
      <w:r>
        <w:rPr>
          <w:rFonts w:ascii="Arial" w:hAnsi="Arial" w:cs="Arial"/>
          <w:sz w:val="24"/>
          <w:szCs w:val="24"/>
        </w:rPr>
        <w:t>19</w:t>
      </w:r>
      <w:r w:rsidRPr="00040D03">
        <w:rPr>
          <w:rFonts w:ascii="Arial" w:hAnsi="Arial" w:cs="Arial"/>
          <w:sz w:val="24"/>
          <w:szCs w:val="24"/>
        </w:rPr>
        <w:t>9</w:t>
      </w:r>
      <w:r>
        <w:rPr>
          <w:rFonts w:ascii="Arial" w:hAnsi="Arial" w:cs="Arial"/>
          <w:sz w:val="24"/>
          <w:szCs w:val="24"/>
        </w:rPr>
        <w:t>9)</w:t>
      </w:r>
      <w:r w:rsidRPr="00040D03">
        <w:rPr>
          <w:rFonts w:ascii="Arial" w:hAnsi="Arial" w:cs="Arial"/>
          <w:sz w:val="24"/>
          <w:szCs w:val="24"/>
        </w:rPr>
        <w:t>.</w:t>
      </w:r>
    </w:p>
    <w:p w:rsidR="00183CD0" w:rsidRDefault="00183CD0" w:rsidP="00183CD0">
      <w:pPr>
        <w:spacing w:line="276" w:lineRule="auto"/>
        <w:jc w:val="both"/>
        <w:rPr>
          <w:rFonts w:ascii="Arial" w:hAnsi="Arial" w:cs="Arial"/>
          <w:sz w:val="24"/>
          <w:szCs w:val="24"/>
        </w:rPr>
      </w:pPr>
    </w:p>
    <w:p w:rsidR="00183CD0" w:rsidRPr="00040D03" w:rsidRDefault="00183CD0" w:rsidP="00183CD0">
      <w:pPr>
        <w:spacing w:line="276" w:lineRule="auto"/>
        <w:jc w:val="both"/>
        <w:rPr>
          <w:rFonts w:ascii="Arial" w:hAnsi="Arial" w:cs="Arial"/>
          <w:b/>
          <w:sz w:val="24"/>
          <w:szCs w:val="24"/>
        </w:rPr>
      </w:pPr>
      <w:r>
        <w:rPr>
          <w:rFonts w:ascii="Arial" w:hAnsi="Arial" w:cs="Arial"/>
          <w:b/>
          <w:sz w:val="24"/>
          <w:szCs w:val="24"/>
        </w:rPr>
        <w:t>6.5</w:t>
      </w:r>
      <w:r w:rsidRPr="00040D03">
        <w:rPr>
          <w:rFonts w:ascii="Arial" w:hAnsi="Arial" w:cs="Arial"/>
          <w:b/>
          <w:sz w:val="24"/>
          <w:szCs w:val="24"/>
        </w:rPr>
        <w:t xml:space="preserve"> Tipos de Aplicações para Redes Neurais</w:t>
      </w:r>
    </w:p>
    <w:p w:rsidR="00183CD0" w:rsidRDefault="00183CD0" w:rsidP="00183CD0">
      <w:pPr>
        <w:spacing w:line="276" w:lineRule="auto"/>
        <w:jc w:val="both"/>
        <w:rPr>
          <w:rFonts w:ascii="Arial" w:hAnsi="Arial" w:cs="Arial"/>
          <w:sz w:val="24"/>
          <w:szCs w:val="24"/>
        </w:rPr>
      </w:pPr>
      <w:r>
        <w:rPr>
          <w:rFonts w:ascii="Arial" w:hAnsi="Arial" w:cs="Arial"/>
          <w:sz w:val="24"/>
          <w:szCs w:val="24"/>
        </w:rPr>
        <w:tab/>
        <w:t xml:space="preserve">De acordo com diversos autores, as RNAs podem ser aplicadas a diversos tipos de tarefas, tais como: o reconhecimento de padrões (e.g. reconhecimento de faces humanas), a classificação (e.g. reconhecimento de caracteres – </w:t>
      </w:r>
      <w:r w:rsidRPr="00801F31">
        <w:rPr>
          <w:rFonts w:ascii="Arial" w:hAnsi="Arial" w:cs="Arial"/>
          <w:b/>
          <w:sz w:val="24"/>
          <w:szCs w:val="24"/>
        </w:rPr>
        <w:t>OCR</w:t>
      </w:r>
      <w:r>
        <w:rPr>
          <w:rFonts w:ascii="Arial" w:hAnsi="Arial" w:cs="Arial"/>
          <w:sz w:val="24"/>
          <w:szCs w:val="24"/>
        </w:rPr>
        <w:t xml:space="preserve">), a transformação de dados (e.g. compressão de informações), a predição (e.g. previsão de séries temporais, como as cotações da bolsa de valores, ou o uso para diagnósticos médicos), o controle de processos e a aproximações de funções (e.g. aplicações para área de robótica). Todas essas tarefas podem ser agrupadas em dois grandes grupos (Osório, 1999): </w:t>
      </w:r>
      <w:r w:rsidRPr="00C002F4">
        <w:rPr>
          <w:rFonts w:ascii="Arial" w:hAnsi="Arial" w:cs="Arial"/>
          <w:b/>
          <w:sz w:val="24"/>
          <w:szCs w:val="24"/>
        </w:rPr>
        <w:t>Redes para aproximações de funções</w:t>
      </w:r>
      <w:r>
        <w:rPr>
          <w:rFonts w:ascii="Arial" w:hAnsi="Arial" w:cs="Arial"/>
          <w:sz w:val="24"/>
          <w:szCs w:val="24"/>
        </w:rPr>
        <w:t xml:space="preserve">, </w:t>
      </w:r>
      <w:r w:rsidRPr="00C002F4">
        <w:rPr>
          <w:rFonts w:ascii="Arial" w:hAnsi="Arial" w:cs="Arial"/>
          <w:b/>
          <w:sz w:val="24"/>
          <w:szCs w:val="24"/>
        </w:rPr>
        <w:t>Redes para classificação de padrões</w:t>
      </w:r>
      <w:r>
        <w:rPr>
          <w:rFonts w:ascii="Arial" w:hAnsi="Arial" w:cs="Arial"/>
          <w:sz w:val="24"/>
          <w:szCs w:val="24"/>
        </w:rPr>
        <w:t>.</w:t>
      </w:r>
    </w:p>
    <w:p w:rsidR="00183CD0" w:rsidRDefault="00183CD0" w:rsidP="00183CD0">
      <w:pPr>
        <w:spacing w:line="276" w:lineRule="auto"/>
        <w:jc w:val="both"/>
        <w:rPr>
          <w:rFonts w:ascii="Arial" w:hAnsi="Arial" w:cs="Arial"/>
          <w:sz w:val="24"/>
          <w:szCs w:val="24"/>
        </w:rPr>
      </w:pPr>
    </w:p>
    <w:p w:rsidR="00183CD0" w:rsidRPr="00801F31" w:rsidRDefault="00183CD0" w:rsidP="00183CD0">
      <w:pPr>
        <w:spacing w:line="276" w:lineRule="auto"/>
        <w:jc w:val="both"/>
        <w:rPr>
          <w:rFonts w:ascii="Arial" w:hAnsi="Arial" w:cs="Arial"/>
          <w:b/>
          <w:sz w:val="24"/>
          <w:szCs w:val="24"/>
        </w:rPr>
      </w:pPr>
      <w:r>
        <w:rPr>
          <w:rFonts w:ascii="Arial" w:hAnsi="Arial" w:cs="Arial"/>
          <w:b/>
          <w:sz w:val="24"/>
          <w:szCs w:val="24"/>
        </w:rPr>
        <w:t>6.6 Vantagens das Redes Neurais</w:t>
      </w:r>
    </w:p>
    <w:p w:rsidR="00183CD0" w:rsidRDefault="00183CD0" w:rsidP="00183CD0">
      <w:pPr>
        <w:spacing w:line="276" w:lineRule="auto"/>
        <w:jc w:val="both"/>
        <w:rPr>
          <w:rFonts w:ascii="Arial" w:hAnsi="Arial" w:cs="Arial"/>
          <w:sz w:val="24"/>
          <w:szCs w:val="24"/>
        </w:rPr>
      </w:pPr>
      <w:r>
        <w:rPr>
          <w:rFonts w:ascii="Arial" w:hAnsi="Arial" w:cs="Arial"/>
          <w:sz w:val="24"/>
          <w:szCs w:val="24"/>
        </w:rPr>
        <w:tab/>
        <w:t>De acordo com Osório (1999), as redes conexionistas, em particular aquelas comumente aplicadas na construção de sistemas inteligentes, apresentam as seguintes vantagens:</w:t>
      </w:r>
    </w:p>
    <w:p w:rsidR="00183CD0" w:rsidRDefault="00183CD0" w:rsidP="008171D4">
      <w:pPr>
        <w:pStyle w:val="PargrafodaLista"/>
        <w:numPr>
          <w:ilvl w:val="0"/>
          <w:numId w:val="67"/>
        </w:numPr>
        <w:spacing w:line="276" w:lineRule="auto"/>
        <w:jc w:val="both"/>
        <w:rPr>
          <w:rFonts w:ascii="Arial" w:hAnsi="Arial" w:cs="Arial"/>
          <w:sz w:val="24"/>
          <w:szCs w:val="24"/>
        </w:rPr>
      </w:pPr>
      <w:r w:rsidRPr="00801F31">
        <w:rPr>
          <w:rFonts w:ascii="Arial" w:hAnsi="Arial" w:cs="Arial"/>
          <w:b/>
          <w:sz w:val="24"/>
          <w:szCs w:val="24"/>
        </w:rPr>
        <w:lastRenderedPageBreak/>
        <w:t>Conhecimento empírico</w:t>
      </w:r>
      <w:r>
        <w:rPr>
          <w:rFonts w:ascii="Arial" w:hAnsi="Arial" w:cs="Arial"/>
          <w:sz w:val="24"/>
          <w:szCs w:val="24"/>
        </w:rPr>
        <w:t xml:space="preserve">: em geral as redes aprendem mais fácil do que outros métodos de aquisição de conhecimento, pois o aprendizado acontece a partir de exemplos de maneira simples e permite um aquisição de conhecimento de forma automática. </w:t>
      </w:r>
    </w:p>
    <w:p w:rsidR="00183CD0" w:rsidRDefault="00183CD0" w:rsidP="008171D4">
      <w:pPr>
        <w:pStyle w:val="PargrafodaLista"/>
        <w:numPr>
          <w:ilvl w:val="0"/>
          <w:numId w:val="67"/>
        </w:numPr>
        <w:spacing w:line="276" w:lineRule="auto"/>
        <w:jc w:val="both"/>
        <w:rPr>
          <w:rFonts w:ascii="Arial" w:hAnsi="Arial" w:cs="Arial"/>
          <w:sz w:val="24"/>
          <w:szCs w:val="24"/>
        </w:rPr>
      </w:pPr>
      <w:r>
        <w:rPr>
          <w:rFonts w:ascii="Arial" w:hAnsi="Arial" w:cs="Arial"/>
          <w:b/>
          <w:sz w:val="24"/>
          <w:szCs w:val="24"/>
        </w:rPr>
        <w:t>Degradação progressiva</w:t>
      </w:r>
      <w:r w:rsidRPr="00801F31">
        <w:rPr>
          <w:rFonts w:ascii="Arial" w:hAnsi="Arial" w:cs="Arial"/>
          <w:sz w:val="24"/>
          <w:szCs w:val="24"/>
        </w:rPr>
        <w:t>:</w:t>
      </w:r>
      <w:r>
        <w:rPr>
          <w:rFonts w:ascii="Arial" w:hAnsi="Arial" w:cs="Arial"/>
          <w:sz w:val="24"/>
          <w:szCs w:val="24"/>
        </w:rPr>
        <w:t xml:space="preserve"> apesar das redes serem menos sensíveis as perturbações, do que os sistemas simbólicos. As respostas dadas por uma rede se degrada progressivamente na presença de perturbações e distorções dos dados de entrada.</w:t>
      </w:r>
    </w:p>
    <w:p w:rsidR="00183CD0" w:rsidRDefault="00183CD0" w:rsidP="008171D4">
      <w:pPr>
        <w:pStyle w:val="PargrafodaLista"/>
        <w:numPr>
          <w:ilvl w:val="0"/>
          <w:numId w:val="67"/>
        </w:numPr>
        <w:spacing w:line="276" w:lineRule="auto"/>
        <w:jc w:val="both"/>
        <w:rPr>
          <w:rFonts w:ascii="Arial" w:hAnsi="Arial" w:cs="Arial"/>
          <w:sz w:val="24"/>
          <w:szCs w:val="24"/>
        </w:rPr>
      </w:pPr>
      <w:r>
        <w:rPr>
          <w:rFonts w:ascii="Arial" w:hAnsi="Arial" w:cs="Arial"/>
          <w:b/>
          <w:sz w:val="24"/>
          <w:szCs w:val="24"/>
        </w:rPr>
        <w:t xml:space="preserve">Manipulação de dados quantitativos: </w:t>
      </w:r>
      <w:r>
        <w:rPr>
          <w:rFonts w:ascii="Arial" w:hAnsi="Arial" w:cs="Arial"/>
          <w:sz w:val="24"/>
          <w:szCs w:val="24"/>
        </w:rPr>
        <w:t>as redes trabalham com a representação numérica dos conhecimentos e, isso implica que as redes são melhor adaptadas para a manipulação de dados quantitativos (valores contínuos). Isso pode ser considerado uma vantagem, uma vez que grande parte dos problemas do mundo real, manipulam valores contínuos.</w:t>
      </w:r>
    </w:p>
    <w:p w:rsidR="00183CD0" w:rsidRDefault="00183CD0" w:rsidP="008171D4">
      <w:pPr>
        <w:pStyle w:val="PargrafodaLista"/>
        <w:numPr>
          <w:ilvl w:val="0"/>
          <w:numId w:val="67"/>
        </w:numPr>
        <w:autoSpaceDE w:val="0"/>
        <w:autoSpaceDN w:val="0"/>
        <w:adjustRightInd w:val="0"/>
        <w:spacing w:after="0" w:line="276" w:lineRule="auto"/>
        <w:jc w:val="both"/>
        <w:rPr>
          <w:rFonts w:ascii="Arial" w:hAnsi="Arial" w:cs="Arial"/>
          <w:sz w:val="24"/>
          <w:szCs w:val="24"/>
        </w:rPr>
      </w:pPr>
      <w:r w:rsidRPr="00E17A36">
        <w:rPr>
          <w:rFonts w:ascii="Arial" w:hAnsi="Arial" w:cs="Arial"/>
          <w:b/>
          <w:sz w:val="24"/>
          <w:szCs w:val="24"/>
        </w:rPr>
        <w:t xml:space="preserve">Paralelismos em larga escala: </w:t>
      </w:r>
      <w:r w:rsidRPr="00E17A36">
        <w:rPr>
          <w:rFonts w:ascii="Arial" w:hAnsi="Arial" w:cs="Arial"/>
          <w:sz w:val="24"/>
          <w:szCs w:val="24"/>
        </w:rPr>
        <w:t>as redes neurais são compostas de um conjunto de unidade de processamento de informações que podem trabalhar em paralelo. Apesar da maioria das implementações de RNAs serem feitas através de simulações em máquinas sequenciais, é possível de se implementar (softwares e hardwares) que possam explorar esta possibilidade de ativação simultânea das unidades de uma rede. A maior parte das implementações de redes neurais simuladas em máquinas sequenciais pode ser facilmente adaptada em uma versão</w:t>
      </w:r>
      <w:r>
        <w:rPr>
          <w:rFonts w:ascii="Arial" w:hAnsi="Arial" w:cs="Arial"/>
          <w:sz w:val="24"/>
          <w:szCs w:val="24"/>
        </w:rPr>
        <w:t xml:space="preserve"> </w:t>
      </w:r>
      <w:r w:rsidRPr="00E17A36">
        <w:rPr>
          <w:rFonts w:ascii="Arial" w:hAnsi="Arial" w:cs="Arial"/>
          <w:sz w:val="24"/>
          <w:szCs w:val="24"/>
        </w:rPr>
        <w:t>paralela deste sistema.</w:t>
      </w:r>
    </w:p>
    <w:p w:rsidR="00183CD0" w:rsidRDefault="00183CD0" w:rsidP="00183CD0">
      <w:pPr>
        <w:autoSpaceDE w:val="0"/>
        <w:autoSpaceDN w:val="0"/>
        <w:adjustRightInd w:val="0"/>
        <w:spacing w:after="0" w:line="276" w:lineRule="auto"/>
        <w:jc w:val="both"/>
        <w:rPr>
          <w:rFonts w:ascii="Arial" w:hAnsi="Arial" w:cs="Arial"/>
          <w:sz w:val="24"/>
          <w:szCs w:val="24"/>
        </w:rPr>
      </w:pPr>
    </w:p>
    <w:p w:rsidR="00183CD0" w:rsidRDefault="00183CD0" w:rsidP="00183CD0">
      <w:pPr>
        <w:autoSpaceDE w:val="0"/>
        <w:autoSpaceDN w:val="0"/>
        <w:adjustRightInd w:val="0"/>
        <w:spacing w:after="0" w:line="276" w:lineRule="auto"/>
        <w:jc w:val="both"/>
        <w:rPr>
          <w:rFonts w:ascii="Arial" w:hAnsi="Arial" w:cs="Arial"/>
          <w:sz w:val="24"/>
          <w:szCs w:val="24"/>
        </w:rPr>
      </w:pPr>
    </w:p>
    <w:p w:rsidR="00183CD0" w:rsidRPr="00E17A36" w:rsidRDefault="00183CD0" w:rsidP="00183CD0">
      <w:pPr>
        <w:autoSpaceDE w:val="0"/>
        <w:autoSpaceDN w:val="0"/>
        <w:adjustRightInd w:val="0"/>
        <w:spacing w:after="0" w:line="276" w:lineRule="auto"/>
        <w:jc w:val="both"/>
        <w:rPr>
          <w:rFonts w:ascii="Arial" w:hAnsi="Arial" w:cs="Arial"/>
          <w:b/>
          <w:sz w:val="24"/>
          <w:szCs w:val="24"/>
        </w:rPr>
      </w:pPr>
      <w:r>
        <w:rPr>
          <w:rFonts w:ascii="Arial" w:hAnsi="Arial" w:cs="Arial"/>
          <w:b/>
          <w:sz w:val="24"/>
          <w:szCs w:val="24"/>
        </w:rPr>
        <w:t>6.7</w:t>
      </w:r>
      <w:r w:rsidRPr="00E17A36">
        <w:rPr>
          <w:rFonts w:ascii="Arial" w:hAnsi="Arial" w:cs="Arial"/>
          <w:b/>
          <w:sz w:val="24"/>
          <w:szCs w:val="24"/>
        </w:rPr>
        <w:t xml:space="preserve"> Inconvenientes das Redes Neurais</w:t>
      </w:r>
    </w:p>
    <w:p w:rsidR="00183CD0" w:rsidRDefault="00183CD0" w:rsidP="00183CD0">
      <w:pPr>
        <w:autoSpaceDE w:val="0"/>
        <w:autoSpaceDN w:val="0"/>
        <w:adjustRightInd w:val="0"/>
        <w:spacing w:after="0" w:line="276" w:lineRule="auto"/>
        <w:jc w:val="both"/>
        <w:rPr>
          <w:rFonts w:ascii="Arial" w:hAnsi="Arial" w:cs="Arial"/>
          <w:sz w:val="24"/>
          <w:szCs w:val="24"/>
        </w:rPr>
      </w:pPr>
      <w:r>
        <w:rPr>
          <w:rFonts w:ascii="Arial" w:hAnsi="Arial" w:cs="Arial"/>
          <w:sz w:val="24"/>
          <w:szCs w:val="24"/>
        </w:rPr>
        <w:tab/>
        <w:t xml:space="preserve">As redes apresentam alguns inconvenientes, do mesmo modo que outros tipos de métodos de aprendizado. As redes apresentam os seguintes inconvenientes (Osório, 1999): </w:t>
      </w:r>
    </w:p>
    <w:p w:rsidR="00183CD0" w:rsidRDefault="00183CD0" w:rsidP="008171D4">
      <w:pPr>
        <w:pStyle w:val="PargrafodaLista"/>
        <w:numPr>
          <w:ilvl w:val="0"/>
          <w:numId w:val="68"/>
        </w:numPr>
        <w:autoSpaceDE w:val="0"/>
        <w:autoSpaceDN w:val="0"/>
        <w:adjustRightInd w:val="0"/>
        <w:spacing w:after="0" w:line="276" w:lineRule="auto"/>
        <w:jc w:val="both"/>
        <w:rPr>
          <w:rFonts w:ascii="Arial" w:hAnsi="Arial" w:cs="Arial"/>
          <w:sz w:val="24"/>
          <w:szCs w:val="24"/>
        </w:rPr>
      </w:pPr>
      <w:r w:rsidRPr="004D5A1F">
        <w:rPr>
          <w:rFonts w:ascii="Arial" w:hAnsi="Arial" w:cs="Arial"/>
          <w:b/>
          <w:sz w:val="24"/>
          <w:szCs w:val="24"/>
        </w:rPr>
        <w:t>Arquitetura e parâmetros</w:t>
      </w:r>
      <w:r>
        <w:rPr>
          <w:rFonts w:ascii="Arial" w:hAnsi="Arial" w:cs="Arial"/>
          <w:sz w:val="24"/>
          <w:szCs w:val="24"/>
        </w:rPr>
        <w:t xml:space="preserve">: a evolução do processo de aprendizado é bastante influenciado por estes dois parâmetros. Como não existe métodos totalmente automatizados para escolha correta da arquitetura para um problema, fica muito difícil de se encontrar uma boa topologia para a rede, bem como, bons parâmetros de regulagem para o algoritmo de aprendizado. O sucesso da rede depende bastante desses dois elementos, que variam muito de um problema para outro. </w:t>
      </w:r>
    </w:p>
    <w:p w:rsidR="00183CD0" w:rsidRDefault="00183CD0" w:rsidP="008171D4">
      <w:pPr>
        <w:pStyle w:val="PargrafodaLista"/>
        <w:numPr>
          <w:ilvl w:val="0"/>
          <w:numId w:val="68"/>
        </w:numPr>
        <w:autoSpaceDE w:val="0"/>
        <w:autoSpaceDN w:val="0"/>
        <w:adjustRightInd w:val="0"/>
        <w:spacing w:after="0" w:line="276" w:lineRule="auto"/>
        <w:jc w:val="both"/>
        <w:rPr>
          <w:rFonts w:ascii="Arial" w:hAnsi="Arial" w:cs="Arial"/>
          <w:sz w:val="24"/>
          <w:szCs w:val="24"/>
        </w:rPr>
      </w:pPr>
      <w:r w:rsidRPr="002E3DF0">
        <w:rPr>
          <w:rFonts w:ascii="Arial" w:hAnsi="Arial" w:cs="Arial"/>
          <w:b/>
          <w:sz w:val="24"/>
          <w:szCs w:val="24"/>
        </w:rPr>
        <w:t>Inicialização e codificação</w:t>
      </w:r>
      <w:r>
        <w:rPr>
          <w:rFonts w:ascii="Arial" w:hAnsi="Arial" w:cs="Arial"/>
          <w:sz w:val="24"/>
          <w:szCs w:val="24"/>
        </w:rPr>
        <w:t xml:space="preserve">: uma má escolha dos pesos iniciais da rede, do método de codificação dos dados de entrada, ou mesmo da ordem de apresentação destes, pode levar ao bloqueio do processo de aprendizado, ou pode dificultar o processo de convergência da rede na direção de uma boa solução. Uma vez que, os algoritmos de aprendizado conexionistas são em geral muito dependentes do estado inicial da rede e da codificação dos dados da base de aprendizado.   </w:t>
      </w:r>
    </w:p>
    <w:p w:rsidR="00183CD0" w:rsidRDefault="00183CD0" w:rsidP="008171D4">
      <w:pPr>
        <w:pStyle w:val="PargrafodaLista"/>
        <w:numPr>
          <w:ilvl w:val="0"/>
          <w:numId w:val="68"/>
        </w:numPr>
        <w:autoSpaceDE w:val="0"/>
        <w:autoSpaceDN w:val="0"/>
        <w:adjustRightInd w:val="0"/>
        <w:spacing w:after="0" w:line="276" w:lineRule="auto"/>
        <w:jc w:val="both"/>
        <w:rPr>
          <w:rFonts w:ascii="Arial" w:hAnsi="Arial" w:cs="Arial"/>
          <w:sz w:val="24"/>
          <w:szCs w:val="24"/>
        </w:rPr>
      </w:pPr>
      <w:r w:rsidRPr="00B71047">
        <w:rPr>
          <w:rFonts w:ascii="Arial" w:hAnsi="Arial" w:cs="Arial"/>
          <w:b/>
          <w:sz w:val="24"/>
          <w:szCs w:val="24"/>
        </w:rPr>
        <w:lastRenderedPageBreak/>
        <w:t>Caixa preta</w:t>
      </w:r>
      <w:r>
        <w:rPr>
          <w:rFonts w:ascii="Arial" w:hAnsi="Arial" w:cs="Arial"/>
          <w:sz w:val="24"/>
          <w:szCs w:val="24"/>
        </w:rPr>
        <w:t xml:space="preserve">: as redes conexionistas são “caixas preta” onde os conhecimentos ficam codificados de tal forma que estes são inteligíveis para o utilizador ou até mesmo para um especialista. Isto pelo fato, de que, os conhecimentos adquiridos por uma rede estão codificados no conjunto de valores dos pesos sinápticos, e também pela maneira pela a qual as unidades se conectam.  </w:t>
      </w:r>
    </w:p>
    <w:p w:rsidR="00183CD0" w:rsidRPr="00D03395" w:rsidRDefault="00183CD0" w:rsidP="008171D4">
      <w:pPr>
        <w:pStyle w:val="PargrafodaLista"/>
        <w:numPr>
          <w:ilvl w:val="0"/>
          <w:numId w:val="68"/>
        </w:numPr>
        <w:autoSpaceDE w:val="0"/>
        <w:autoSpaceDN w:val="0"/>
        <w:adjustRightInd w:val="0"/>
        <w:spacing w:after="0" w:line="276" w:lineRule="auto"/>
        <w:jc w:val="both"/>
        <w:rPr>
          <w:rFonts w:ascii="Arial" w:hAnsi="Arial" w:cs="Arial"/>
          <w:sz w:val="24"/>
          <w:szCs w:val="24"/>
        </w:rPr>
      </w:pPr>
      <w:r w:rsidRPr="00D03395">
        <w:rPr>
          <w:rFonts w:ascii="Arial" w:hAnsi="Arial" w:cs="Arial"/>
          <w:b/>
          <w:sz w:val="24"/>
          <w:szCs w:val="24"/>
        </w:rPr>
        <w:t>Conhecimento teórico</w:t>
      </w:r>
      <w:r w:rsidRPr="00D03395">
        <w:rPr>
          <w:rFonts w:ascii="Arial" w:hAnsi="Arial" w:cs="Arial"/>
          <w:sz w:val="24"/>
          <w:szCs w:val="24"/>
        </w:rPr>
        <w:t xml:space="preserve">: </w:t>
      </w:r>
      <w:r>
        <w:rPr>
          <w:rFonts w:ascii="Arial" w:hAnsi="Arial" w:cs="Arial"/>
          <w:sz w:val="24"/>
          <w:szCs w:val="24"/>
        </w:rPr>
        <w:t>c</w:t>
      </w:r>
      <w:r w:rsidRPr="00D03395">
        <w:rPr>
          <w:rFonts w:ascii="Arial" w:hAnsi="Arial" w:cs="Arial"/>
          <w:sz w:val="24"/>
          <w:szCs w:val="24"/>
        </w:rPr>
        <w:t>omo as árvores de decisão, as redes neurais são orientadas para a aquisição de conhecimentos empíricos (baseados em exemplos). Um modo simplista de se aproveitar algum conhecimento teórico pré-existente, consiste em se converter regras em exemplos (“protótipos” representativos destas regras). Entretanto, este tipo de método não nos garante que a rede será capaz de aprender corretamente estes exemplos, sendo assim, não podemos garantir que ao final do aprendizado todos os conhecimentos teóricos disponíveis</w:t>
      </w:r>
      <w:r>
        <w:rPr>
          <w:rFonts w:ascii="Arial" w:hAnsi="Arial" w:cs="Arial"/>
          <w:sz w:val="24"/>
          <w:szCs w:val="24"/>
        </w:rPr>
        <w:t xml:space="preserve"> </w:t>
      </w:r>
      <w:r w:rsidRPr="00D03395">
        <w:rPr>
          <w:rFonts w:ascii="Arial" w:hAnsi="Arial" w:cs="Arial"/>
          <w:sz w:val="24"/>
          <w:szCs w:val="24"/>
        </w:rPr>
        <w:t>estarão bem representados internamente na rede.</w:t>
      </w:r>
    </w:p>
    <w:p w:rsidR="00183CD0" w:rsidRDefault="00183CD0" w:rsidP="00183CD0">
      <w:pPr>
        <w:spacing w:line="276" w:lineRule="auto"/>
        <w:jc w:val="both"/>
        <w:rPr>
          <w:rFonts w:ascii="Arial" w:hAnsi="Arial" w:cs="Arial"/>
          <w:sz w:val="24"/>
          <w:szCs w:val="24"/>
        </w:rPr>
      </w:pPr>
    </w:p>
    <w:p w:rsidR="00183CD0" w:rsidRDefault="00183CD0" w:rsidP="00183CD0">
      <w:pPr>
        <w:spacing w:line="276" w:lineRule="auto"/>
        <w:jc w:val="both"/>
        <w:rPr>
          <w:rFonts w:ascii="Arial" w:hAnsi="Arial" w:cs="Arial"/>
          <w:sz w:val="24"/>
          <w:szCs w:val="24"/>
        </w:rPr>
      </w:pPr>
      <w:r>
        <w:rPr>
          <w:rFonts w:ascii="Arial" w:hAnsi="Arial" w:cs="Arial"/>
          <w:sz w:val="24"/>
          <w:szCs w:val="24"/>
        </w:rPr>
        <w:tab/>
        <w:t>Nessa sessão foram apresentadas algumas das vantagens e desvantagens das redes conexionistas, sem a pretensão de cobrir exaustivamente todas elas, mas apenas para se ter uma ideia das principais características deste tipo de sistema.</w:t>
      </w:r>
    </w:p>
    <w:p w:rsidR="00183CD0" w:rsidRDefault="00183CD0" w:rsidP="00183CD0">
      <w:pPr>
        <w:spacing w:line="276" w:lineRule="auto"/>
        <w:jc w:val="both"/>
        <w:rPr>
          <w:rFonts w:ascii="Arial" w:hAnsi="Arial" w:cs="Arial"/>
          <w:sz w:val="24"/>
          <w:szCs w:val="24"/>
        </w:rPr>
      </w:pPr>
    </w:p>
    <w:p w:rsidR="00183CD0" w:rsidRPr="00CC3BC1" w:rsidRDefault="00183CD0" w:rsidP="00183CD0">
      <w:pPr>
        <w:spacing w:line="276" w:lineRule="auto"/>
        <w:jc w:val="both"/>
        <w:rPr>
          <w:rFonts w:ascii="Arial" w:hAnsi="Arial" w:cs="Arial"/>
          <w:b/>
          <w:sz w:val="24"/>
          <w:szCs w:val="24"/>
        </w:rPr>
      </w:pPr>
      <w:r>
        <w:rPr>
          <w:rFonts w:ascii="Arial" w:hAnsi="Arial" w:cs="Arial"/>
          <w:sz w:val="24"/>
          <w:szCs w:val="24"/>
        </w:rPr>
        <w:t xml:space="preserve"> </w:t>
      </w:r>
      <w:r w:rsidRPr="00CC3BC1">
        <w:rPr>
          <w:rFonts w:ascii="Arial" w:hAnsi="Arial" w:cs="Arial"/>
          <w:b/>
          <w:sz w:val="24"/>
          <w:szCs w:val="24"/>
        </w:rPr>
        <w:t>6.8 Conclusões</w:t>
      </w:r>
    </w:p>
    <w:p w:rsidR="00183CD0" w:rsidRDefault="00183CD0" w:rsidP="00183CD0">
      <w:pPr>
        <w:autoSpaceDE w:val="0"/>
        <w:autoSpaceDN w:val="0"/>
        <w:adjustRightInd w:val="0"/>
        <w:spacing w:after="0" w:line="240" w:lineRule="auto"/>
        <w:jc w:val="both"/>
        <w:rPr>
          <w:rFonts w:ascii="Arial" w:hAnsi="Arial" w:cs="Arial"/>
          <w:sz w:val="24"/>
          <w:szCs w:val="24"/>
        </w:rPr>
      </w:pPr>
      <w:r>
        <w:rPr>
          <w:rFonts w:ascii="Arial" w:hAnsi="Arial" w:cs="Arial"/>
          <w:sz w:val="24"/>
          <w:szCs w:val="24"/>
        </w:rPr>
        <w:tab/>
      </w:r>
      <w:r w:rsidRPr="00CC3BC1">
        <w:rPr>
          <w:rFonts w:ascii="Arial" w:hAnsi="Arial" w:cs="Arial"/>
          <w:sz w:val="24"/>
          <w:szCs w:val="24"/>
        </w:rPr>
        <w:t xml:space="preserve">Neste </w:t>
      </w:r>
      <w:r>
        <w:rPr>
          <w:rFonts w:ascii="Arial" w:hAnsi="Arial" w:cs="Arial"/>
          <w:sz w:val="24"/>
          <w:szCs w:val="24"/>
        </w:rPr>
        <w:t xml:space="preserve">capítulo </w:t>
      </w:r>
      <w:r w:rsidRPr="00CC3BC1">
        <w:rPr>
          <w:rFonts w:ascii="Arial" w:hAnsi="Arial" w:cs="Arial"/>
          <w:sz w:val="24"/>
          <w:szCs w:val="24"/>
        </w:rPr>
        <w:t>apresent</w:t>
      </w:r>
      <w:r>
        <w:rPr>
          <w:rFonts w:ascii="Arial" w:hAnsi="Arial" w:cs="Arial"/>
          <w:sz w:val="24"/>
          <w:szCs w:val="24"/>
        </w:rPr>
        <w:t xml:space="preserve">ou-se </w:t>
      </w:r>
      <w:r w:rsidRPr="00CC3BC1">
        <w:rPr>
          <w:rFonts w:ascii="Arial" w:hAnsi="Arial" w:cs="Arial"/>
          <w:sz w:val="24"/>
          <w:szCs w:val="24"/>
        </w:rPr>
        <w:t>uma visão geral sobre os sistemas de I.A. e a necessidade do</w:t>
      </w:r>
      <w:r>
        <w:rPr>
          <w:rFonts w:ascii="Arial" w:hAnsi="Arial" w:cs="Arial"/>
          <w:sz w:val="24"/>
          <w:szCs w:val="24"/>
        </w:rPr>
        <w:t xml:space="preserve"> </w:t>
      </w:r>
      <w:r w:rsidRPr="00CC3BC1">
        <w:rPr>
          <w:rFonts w:ascii="Arial" w:hAnsi="Arial" w:cs="Arial"/>
          <w:sz w:val="24"/>
          <w:szCs w:val="24"/>
        </w:rPr>
        <w:t>aprendizado para que um sistema inteligente possa ser</w:t>
      </w:r>
      <w:r>
        <w:rPr>
          <w:rFonts w:ascii="Arial" w:hAnsi="Arial" w:cs="Arial"/>
          <w:sz w:val="24"/>
          <w:szCs w:val="24"/>
        </w:rPr>
        <w:t xml:space="preserve"> considerado como tal. Dando ênfase</w:t>
      </w:r>
      <w:r w:rsidRPr="00CC3BC1">
        <w:rPr>
          <w:rFonts w:ascii="Arial" w:hAnsi="Arial" w:cs="Arial"/>
          <w:sz w:val="24"/>
          <w:szCs w:val="24"/>
        </w:rPr>
        <w:t xml:space="preserve"> </w:t>
      </w:r>
      <w:r>
        <w:rPr>
          <w:rFonts w:ascii="Arial" w:hAnsi="Arial" w:cs="Arial"/>
          <w:sz w:val="24"/>
          <w:szCs w:val="24"/>
        </w:rPr>
        <w:t>a</w:t>
      </w:r>
      <w:r w:rsidRPr="00CC3BC1">
        <w:rPr>
          <w:rFonts w:ascii="Arial" w:hAnsi="Arial" w:cs="Arial"/>
          <w:sz w:val="24"/>
          <w:szCs w:val="24"/>
        </w:rPr>
        <w:t>o aprendizado</w:t>
      </w:r>
      <w:r>
        <w:rPr>
          <w:rFonts w:ascii="Arial" w:hAnsi="Arial" w:cs="Arial"/>
          <w:sz w:val="24"/>
          <w:szCs w:val="24"/>
        </w:rPr>
        <w:t xml:space="preserve"> </w:t>
      </w:r>
      <w:r w:rsidRPr="00CC3BC1">
        <w:rPr>
          <w:rFonts w:ascii="Arial" w:hAnsi="Arial" w:cs="Arial"/>
          <w:sz w:val="24"/>
          <w:szCs w:val="24"/>
        </w:rPr>
        <w:t>neural como sendo uma forma de aquisição de conhecimentos, que dadas as suas peculiaridades, possui</w:t>
      </w:r>
      <w:r>
        <w:rPr>
          <w:rFonts w:ascii="Arial" w:hAnsi="Arial" w:cs="Arial"/>
          <w:sz w:val="24"/>
          <w:szCs w:val="24"/>
        </w:rPr>
        <w:t xml:space="preserve"> </w:t>
      </w:r>
      <w:r w:rsidRPr="00CC3BC1">
        <w:rPr>
          <w:rFonts w:ascii="Arial" w:hAnsi="Arial" w:cs="Arial"/>
          <w:sz w:val="24"/>
          <w:szCs w:val="24"/>
        </w:rPr>
        <w:t>um interesse particular na área de inteligência Artificial.</w:t>
      </w:r>
    </w:p>
    <w:p w:rsidR="00183CD0" w:rsidRDefault="00183CD0" w:rsidP="00183CD0">
      <w:pPr>
        <w:autoSpaceDE w:val="0"/>
        <w:autoSpaceDN w:val="0"/>
        <w:adjustRightInd w:val="0"/>
        <w:spacing w:after="0" w:line="240" w:lineRule="auto"/>
        <w:jc w:val="both"/>
        <w:rPr>
          <w:rFonts w:ascii="Arial" w:hAnsi="Arial" w:cs="Arial"/>
          <w:sz w:val="24"/>
          <w:szCs w:val="24"/>
        </w:rPr>
      </w:pPr>
    </w:p>
    <w:p w:rsidR="00183CD0" w:rsidRPr="009B4219" w:rsidRDefault="00183CD0" w:rsidP="00183CD0">
      <w:pPr>
        <w:autoSpaceDE w:val="0"/>
        <w:autoSpaceDN w:val="0"/>
        <w:adjustRightInd w:val="0"/>
        <w:spacing w:after="0" w:line="240" w:lineRule="auto"/>
        <w:jc w:val="both"/>
        <w:rPr>
          <w:rFonts w:ascii="Arial" w:hAnsi="Arial" w:cs="Arial"/>
          <w:sz w:val="24"/>
          <w:szCs w:val="24"/>
        </w:rPr>
      </w:pPr>
      <w:r>
        <w:rPr>
          <w:rFonts w:ascii="Arial" w:hAnsi="Arial" w:cs="Arial"/>
          <w:sz w:val="24"/>
          <w:szCs w:val="24"/>
        </w:rPr>
        <w:tab/>
        <w:t xml:space="preserve">Considerando-se suas </w:t>
      </w:r>
      <w:r w:rsidRPr="009B4219">
        <w:rPr>
          <w:rFonts w:ascii="Arial" w:hAnsi="Arial" w:cs="Arial"/>
          <w:sz w:val="24"/>
          <w:szCs w:val="24"/>
        </w:rPr>
        <w:t>principais características: a representação de conhecimentos, o</w:t>
      </w:r>
      <w:r>
        <w:rPr>
          <w:rFonts w:ascii="Arial" w:hAnsi="Arial" w:cs="Arial"/>
          <w:sz w:val="24"/>
          <w:szCs w:val="24"/>
        </w:rPr>
        <w:t xml:space="preserve"> </w:t>
      </w:r>
      <w:r w:rsidRPr="009B4219">
        <w:rPr>
          <w:rFonts w:ascii="Arial" w:hAnsi="Arial" w:cs="Arial"/>
          <w:sz w:val="24"/>
          <w:szCs w:val="24"/>
        </w:rPr>
        <w:t xml:space="preserve">paralelismo inerente as unidades da rede, a sua capacidade de adaptação, entre outros aspectos. </w:t>
      </w:r>
      <w:r>
        <w:rPr>
          <w:rFonts w:ascii="Arial" w:hAnsi="Arial" w:cs="Arial"/>
          <w:sz w:val="24"/>
          <w:szCs w:val="24"/>
        </w:rPr>
        <w:t>No entanto, observa-se que</w:t>
      </w:r>
      <w:r w:rsidRPr="009B4219">
        <w:rPr>
          <w:rFonts w:ascii="Arial" w:hAnsi="Arial" w:cs="Arial"/>
          <w:sz w:val="24"/>
          <w:szCs w:val="24"/>
        </w:rPr>
        <w:t xml:space="preserve"> as</w:t>
      </w:r>
      <w:r>
        <w:rPr>
          <w:rFonts w:ascii="Arial" w:hAnsi="Arial" w:cs="Arial"/>
          <w:sz w:val="24"/>
          <w:szCs w:val="24"/>
        </w:rPr>
        <w:t xml:space="preserve"> </w:t>
      </w:r>
      <w:r w:rsidRPr="009B4219">
        <w:rPr>
          <w:rFonts w:ascii="Arial" w:hAnsi="Arial" w:cs="Arial"/>
          <w:sz w:val="24"/>
          <w:szCs w:val="24"/>
        </w:rPr>
        <w:t>redes neurais possuem ainda alguns pontos fracos a serem estudados, principalmente no que diz respeito a</w:t>
      </w:r>
      <w:r>
        <w:rPr>
          <w:rFonts w:ascii="Arial" w:hAnsi="Arial" w:cs="Arial"/>
          <w:sz w:val="24"/>
          <w:szCs w:val="24"/>
        </w:rPr>
        <w:t xml:space="preserve"> </w:t>
      </w:r>
      <w:r w:rsidRPr="009B4219">
        <w:rPr>
          <w:rFonts w:ascii="Arial" w:hAnsi="Arial" w:cs="Arial"/>
          <w:sz w:val="24"/>
          <w:szCs w:val="24"/>
        </w:rPr>
        <w:t>explicitação dos conhecimentos adquiridos e na dificuldade de convergência em relação a uma solução</w:t>
      </w:r>
      <w:r>
        <w:rPr>
          <w:rFonts w:ascii="Arial" w:hAnsi="Arial" w:cs="Arial"/>
          <w:sz w:val="24"/>
          <w:szCs w:val="24"/>
        </w:rPr>
        <w:t xml:space="preserve"> </w:t>
      </w:r>
      <w:r w:rsidRPr="009B4219">
        <w:rPr>
          <w:rFonts w:ascii="Arial" w:hAnsi="Arial" w:cs="Arial"/>
          <w:sz w:val="24"/>
          <w:szCs w:val="24"/>
        </w:rPr>
        <w:t>ótima.</w:t>
      </w:r>
    </w:p>
    <w:p w:rsidR="00183CD0" w:rsidRDefault="00183CD0" w:rsidP="00183CD0">
      <w:pPr>
        <w:spacing w:line="276" w:lineRule="auto"/>
        <w:jc w:val="both"/>
        <w:rPr>
          <w:rFonts w:ascii="Arial" w:hAnsi="Arial" w:cs="Arial"/>
          <w:sz w:val="24"/>
          <w:szCs w:val="24"/>
        </w:rPr>
      </w:pPr>
    </w:p>
    <w:p w:rsidR="00183CD0" w:rsidRDefault="00183CD0" w:rsidP="00183CD0">
      <w:pPr>
        <w:spacing w:line="276" w:lineRule="auto"/>
        <w:jc w:val="both"/>
        <w:rPr>
          <w:rFonts w:ascii="Arial" w:hAnsi="Arial" w:cs="Arial"/>
          <w:sz w:val="24"/>
          <w:szCs w:val="24"/>
        </w:rPr>
      </w:pPr>
    </w:p>
    <w:p w:rsidR="00183CD0" w:rsidRDefault="00183CD0" w:rsidP="00183CD0">
      <w:pPr>
        <w:spacing w:line="276" w:lineRule="auto"/>
        <w:jc w:val="both"/>
        <w:rPr>
          <w:rFonts w:ascii="Arial" w:hAnsi="Arial" w:cs="Arial"/>
          <w:sz w:val="24"/>
          <w:szCs w:val="24"/>
        </w:rPr>
      </w:pPr>
    </w:p>
    <w:p w:rsidR="00183CD0" w:rsidRDefault="00183CD0" w:rsidP="00183CD0">
      <w:pPr>
        <w:spacing w:line="276" w:lineRule="auto"/>
        <w:jc w:val="both"/>
        <w:rPr>
          <w:rFonts w:ascii="Arial" w:hAnsi="Arial" w:cs="Arial"/>
          <w:sz w:val="24"/>
          <w:szCs w:val="24"/>
        </w:rPr>
      </w:pPr>
    </w:p>
    <w:p w:rsidR="00183CD0" w:rsidRDefault="00183CD0" w:rsidP="00183CD0">
      <w:pPr>
        <w:spacing w:line="276" w:lineRule="auto"/>
        <w:jc w:val="both"/>
        <w:rPr>
          <w:rFonts w:ascii="Arial" w:hAnsi="Arial" w:cs="Arial"/>
          <w:sz w:val="24"/>
          <w:szCs w:val="24"/>
        </w:rPr>
      </w:pPr>
    </w:p>
    <w:p w:rsidR="00183CD0" w:rsidRDefault="00183CD0" w:rsidP="00183CD0">
      <w:pPr>
        <w:spacing w:line="276" w:lineRule="auto"/>
        <w:jc w:val="both"/>
        <w:rPr>
          <w:rFonts w:ascii="Arial" w:hAnsi="Arial" w:cs="Arial"/>
          <w:sz w:val="24"/>
          <w:szCs w:val="24"/>
        </w:rPr>
      </w:pPr>
    </w:p>
    <w:p w:rsidR="00A07B45" w:rsidRPr="00656F82" w:rsidRDefault="00A07B45" w:rsidP="00A07B45">
      <w:pPr>
        <w:rPr>
          <w:rFonts w:ascii="Arial" w:hAnsi="Arial" w:cs="Arial"/>
          <w:sz w:val="52"/>
          <w:szCs w:val="52"/>
        </w:rPr>
      </w:pPr>
      <w:r w:rsidRPr="00656F82">
        <w:rPr>
          <w:rFonts w:ascii="Arial" w:hAnsi="Arial" w:cs="Arial"/>
          <w:noProof/>
          <w:sz w:val="52"/>
          <w:szCs w:val="52"/>
          <w:lang w:eastAsia="pt-BR"/>
        </w:rPr>
        <w:lastRenderedPageBreak/>
        <mc:AlternateContent>
          <mc:Choice Requires="wps">
            <w:drawing>
              <wp:anchor distT="45720" distB="45720" distL="114300" distR="114300" simplePos="0" relativeHeight="251720704" behindDoc="0" locked="0" layoutInCell="1" allowOverlap="1" wp14:anchorId="6D551FFC" wp14:editId="75B8E9D3">
                <wp:simplePos x="0" y="0"/>
                <wp:positionH relativeFrom="column">
                  <wp:posOffset>5120640</wp:posOffset>
                </wp:positionH>
                <wp:positionV relativeFrom="paragraph">
                  <wp:posOffset>219075</wp:posOffset>
                </wp:positionV>
                <wp:extent cx="1165860" cy="904875"/>
                <wp:effectExtent l="0" t="0" r="15240" b="28575"/>
                <wp:wrapSquare wrapText="bothSides"/>
                <wp:docPr id="25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5860" cy="904875"/>
                        </a:xfrm>
                        <a:prstGeom prst="rect">
                          <a:avLst/>
                        </a:prstGeom>
                        <a:solidFill>
                          <a:srgbClr val="FFFFFF"/>
                        </a:solidFill>
                        <a:ln w="9525">
                          <a:solidFill>
                            <a:srgbClr val="000000"/>
                          </a:solidFill>
                          <a:miter lim="800000"/>
                          <a:headEnd/>
                          <a:tailEnd/>
                        </a:ln>
                      </wps:spPr>
                      <wps:txbx>
                        <w:txbxContent>
                          <w:p w:rsidR="008E3CA1" w:rsidRDefault="008E3CA1" w:rsidP="00A07B45">
                            <w:pPr>
                              <w:jc w:val="center"/>
                              <w:rPr>
                                <w:sz w:val="44"/>
                                <w:szCs w:val="44"/>
                              </w:rPr>
                            </w:pPr>
                            <w:r w:rsidRPr="00AB2F92">
                              <w:rPr>
                                <w:sz w:val="44"/>
                                <w:szCs w:val="44"/>
                              </w:rPr>
                              <w:t>Capítulo</w:t>
                            </w:r>
                          </w:p>
                          <w:p w:rsidR="008E3CA1" w:rsidRPr="00AB2F92" w:rsidRDefault="008E3CA1" w:rsidP="00A07B45">
                            <w:pPr>
                              <w:jc w:val="center"/>
                              <w:rPr>
                                <w:sz w:val="44"/>
                                <w:szCs w:val="44"/>
                              </w:rPr>
                            </w:pPr>
                            <w:r>
                              <w:rPr>
                                <w:sz w:val="44"/>
                                <w:szCs w:val="44"/>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551FFC" id="_x0000_s1078" type="#_x0000_t202" style="position:absolute;margin-left:403.2pt;margin-top:17.25pt;width:91.8pt;height:71.25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">
                <v:textbox>
                  <w:txbxContent>
                    <w:p w:rsidR="008E3CA1" w:rsidRDefault="008E3CA1" w:rsidP="00A07B45">
                      <w:pPr>
                        <w:jc w:val="center"/>
                        <w:rPr>
                          <w:sz w:val="44"/>
                          <w:szCs w:val="44"/>
                        </w:rPr>
                      </w:pPr>
                      <w:r w:rsidRPr="00AB2F92">
                        <w:rPr>
                          <w:sz w:val="44"/>
                          <w:szCs w:val="44"/>
                        </w:rPr>
                        <w:t>Capítulo</w:t>
                      </w:r>
                    </w:p>
                    <w:p w:rsidR="008E3CA1" w:rsidRPr="00AB2F92" w:rsidRDefault="008E3CA1" w:rsidP="00A07B45">
                      <w:pPr>
                        <w:jc w:val="center"/>
                        <w:rPr>
                          <w:sz w:val="44"/>
                          <w:szCs w:val="44"/>
                        </w:rPr>
                      </w:pPr>
                      <w:r>
                        <w:rPr>
                          <w:sz w:val="44"/>
                          <w:szCs w:val="44"/>
                        </w:rPr>
                        <w:t>7</w:t>
                      </w:r>
                    </w:p>
                  </w:txbxContent>
                </v:textbox>
                <w10:wrap type="square"/>
              </v:shape>
            </w:pict>
          </mc:Fallback>
        </mc:AlternateContent>
      </w:r>
      <w:r w:rsidR="00E908BF">
        <w:rPr>
          <w:rFonts w:ascii="Arial" w:hAnsi="Arial" w:cs="Arial"/>
          <w:sz w:val="52"/>
          <w:szCs w:val="52"/>
        </w:rPr>
        <w:t>Parte II</w:t>
      </w:r>
    </w:p>
    <w:p w:rsidR="00A07B45" w:rsidRDefault="00A07B45" w:rsidP="00A07B45">
      <w:r>
        <w:t>_______________________________________________________________________</w:t>
      </w:r>
    </w:p>
    <w:p w:rsidR="00A07B45" w:rsidRPr="008305F3" w:rsidRDefault="00A07B45" w:rsidP="00A07B45">
      <w:pPr>
        <w:pBdr>
          <w:bottom w:val="single" w:sz="12" w:space="1" w:color="auto"/>
        </w:pBdr>
        <w:rPr>
          <w:rFonts w:ascii="Arial" w:hAnsi="Arial" w:cs="Arial"/>
          <w:sz w:val="40"/>
          <w:szCs w:val="40"/>
        </w:rPr>
      </w:pPr>
      <w:r>
        <w:rPr>
          <w:rFonts w:ascii="Arial" w:hAnsi="Arial" w:cs="Arial"/>
          <w:sz w:val="40"/>
          <w:szCs w:val="40"/>
        </w:rPr>
        <w:t xml:space="preserve">Projeto </w:t>
      </w:r>
    </w:p>
    <w:p w:rsidR="00A07B45" w:rsidRDefault="00A07B45" w:rsidP="00A07B45"/>
    <w:p w:rsidR="00A07B45" w:rsidRDefault="00A07B45" w:rsidP="00A07B45"/>
    <w:p w:rsidR="00A07B45" w:rsidRDefault="00A07B45" w:rsidP="00A07B45"/>
    <w:p w:rsidR="00A07B45" w:rsidRDefault="00A07B45" w:rsidP="00A07B45"/>
    <w:p w:rsidR="00A07B45" w:rsidRDefault="00A07B45" w:rsidP="00A07B45"/>
    <w:p w:rsidR="00A07B45" w:rsidRDefault="00A07B45" w:rsidP="00A07B45"/>
    <w:p w:rsidR="00A07B45" w:rsidRPr="00AB2F92" w:rsidRDefault="00A07B45" w:rsidP="00A07B45"/>
    <w:p w:rsidR="00183CD0" w:rsidRDefault="00183CD0"/>
    <w:p w:rsidR="00A07B45" w:rsidRDefault="00A07B45"/>
    <w:p w:rsidR="00A07B45" w:rsidRDefault="00A07B45"/>
    <w:p w:rsidR="00A07B45" w:rsidRDefault="00A07B45"/>
    <w:p w:rsidR="00A07B45" w:rsidRDefault="00A07B45"/>
    <w:p w:rsidR="00A07B45" w:rsidRDefault="00A07B45"/>
    <w:p w:rsidR="00A07B45" w:rsidRDefault="00A07B45"/>
    <w:p w:rsidR="00A07B45" w:rsidRDefault="00A07B45"/>
    <w:p w:rsidR="00A07B45" w:rsidRDefault="00A07B45"/>
    <w:p w:rsidR="00A07B45" w:rsidRDefault="00A07B45"/>
    <w:p w:rsidR="00A07B45" w:rsidRDefault="00A07B45"/>
    <w:p w:rsidR="00A07B45" w:rsidRDefault="00A07B45"/>
    <w:p w:rsidR="00A07B45" w:rsidRDefault="00A07B45"/>
    <w:p w:rsidR="00A07B45" w:rsidRDefault="00A07B45"/>
    <w:p w:rsidR="00A07B45" w:rsidRDefault="00A07B45"/>
    <w:p w:rsidR="00A07B45" w:rsidRDefault="00A07B45"/>
    <w:p w:rsidR="00A07B45" w:rsidRDefault="00A07B45"/>
    <w:p w:rsidR="00A07B45" w:rsidRDefault="00A07B45"/>
    <w:p w:rsidR="00A07B45" w:rsidRDefault="00A07B45"/>
    <w:p w:rsidR="00A07B45" w:rsidRPr="00656F82" w:rsidRDefault="00A07B45" w:rsidP="00A07B45">
      <w:pPr>
        <w:rPr>
          <w:rFonts w:ascii="Arial" w:hAnsi="Arial" w:cs="Arial"/>
          <w:sz w:val="52"/>
          <w:szCs w:val="52"/>
        </w:rPr>
      </w:pPr>
      <w:r w:rsidRPr="00656F82">
        <w:rPr>
          <w:rFonts w:ascii="Arial" w:hAnsi="Arial" w:cs="Arial"/>
          <w:noProof/>
          <w:sz w:val="52"/>
          <w:szCs w:val="52"/>
          <w:lang w:eastAsia="pt-BR"/>
        </w:rPr>
        <w:lastRenderedPageBreak/>
        <mc:AlternateContent>
          <mc:Choice Requires="wps">
            <w:drawing>
              <wp:anchor distT="45720" distB="45720" distL="114300" distR="114300" simplePos="0" relativeHeight="251722752" behindDoc="0" locked="0" layoutInCell="1" allowOverlap="1" wp14:anchorId="473D8E6F" wp14:editId="1F8E0667">
                <wp:simplePos x="0" y="0"/>
                <wp:positionH relativeFrom="column">
                  <wp:posOffset>5120640</wp:posOffset>
                </wp:positionH>
                <wp:positionV relativeFrom="paragraph">
                  <wp:posOffset>219075</wp:posOffset>
                </wp:positionV>
                <wp:extent cx="1165860" cy="904875"/>
                <wp:effectExtent l="0" t="0" r="15240" b="28575"/>
                <wp:wrapSquare wrapText="bothSides"/>
                <wp:docPr id="25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5860" cy="904875"/>
                        </a:xfrm>
                        <a:prstGeom prst="rect">
                          <a:avLst/>
                        </a:prstGeom>
                        <a:solidFill>
                          <a:srgbClr val="FFFFFF"/>
                        </a:solidFill>
                        <a:ln w="9525">
                          <a:solidFill>
                            <a:srgbClr val="000000"/>
                          </a:solidFill>
                          <a:miter lim="800000"/>
                          <a:headEnd/>
                          <a:tailEnd/>
                        </a:ln>
                      </wps:spPr>
                      <wps:txbx>
                        <w:txbxContent>
                          <w:p w:rsidR="008E3CA1" w:rsidRDefault="008E3CA1" w:rsidP="00A07B45">
                            <w:pPr>
                              <w:jc w:val="center"/>
                              <w:rPr>
                                <w:sz w:val="44"/>
                                <w:szCs w:val="44"/>
                              </w:rPr>
                            </w:pPr>
                            <w:r w:rsidRPr="00AB2F92">
                              <w:rPr>
                                <w:sz w:val="44"/>
                                <w:szCs w:val="44"/>
                              </w:rPr>
                              <w:t>Capítulo</w:t>
                            </w:r>
                          </w:p>
                          <w:p w:rsidR="008E3CA1" w:rsidRPr="00AB2F92" w:rsidRDefault="008E3CA1" w:rsidP="00A07B45">
                            <w:pPr>
                              <w:jc w:val="center"/>
                              <w:rPr>
                                <w:sz w:val="44"/>
                                <w:szCs w:val="44"/>
                              </w:rPr>
                            </w:pPr>
                            <w:r>
                              <w:rPr>
                                <w:sz w:val="44"/>
                                <w:szCs w:val="44"/>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3D8E6F" id="_x0000_s1079" type="#_x0000_t202" style="position:absolute;margin-left:403.2pt;margin-top:17.25pt;width:91.8pt;height:71.25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">
                <v:textbox>
                  <w:txbxContent>
                    <w:p w:rsidR="008E3CA1" w:rsidRDefault="008E3CA1" w:rsidP="00A07B45">
                      <w:pPr>
                        <w:jc w:val="center"/>
                        <w:rPr>
                          <w:sz w:val="44"/>
                          <w:szCs w:val="44"/>
                        </w:rPr>
                      </w:pPr>
                      <w:r w:rsidRPr="00AB2F92">
                        <w:rPr>
                          <w:sz w:val="44"/>
                          <w:szCs w:val="44"/>
                        </w:rPr>
                        <w:t>Capítulo</w:t>
                      </w:r>
                    </w:p>
                    <w:p w:rsidR="008E3CA1" w:rsidRPr="00AB2F92" w:rsidRDefault="008E3CA1" w:rsidP="00A07B45">
                      <w:pPr>
                        <w:jc w:val="center"/>
                        <w:rPr>
                          <w:sz w:val="44"/>
                          <w:szCs w:val="44"/>
                        </w:rPr>
                      </w:pPr>
                      <w:r>
                        <w:rPr>
                          <w:sz w:val="44"/>
                          <w:szCs w:val="44"/>
                        </w:rPr>
                        <w:t>8</w:t>
                      </w:r>
                    </w:p>
                  </w:txbxContent>
                </v:textbox>
                <w10:wrap type="square"/>
              </v:shape>
            </w:pict>
          </mc:Fallback>
        </mc:AlternateContent>
      </w:r>
      <w:r w:rsidR="00E908BF">
        <w:rPr>
          <w:rFonts w:ascii="Arial" w:hAnsi="Arial" w:cs="Arial"/>
          <w:sz w:val="52"/>
          <w:szCs w:val="52"/>
        </w:rPr>
        <w:t>Parte II</w:t>
      </w:r>
    </w:p>
    <w:p w:rsidR="00A07B45" w:rsidRDefault="00A07B45" w:rsidP="00A07B45">
      <w:r>
        <w:t>_______________________________________________________________________</w:t>
      </w:r>
    </w:p>
    <w:p w:rsidR="00A07B45" w:rsidRPr="008305F3" w:rsidRDefault="00A07B45" w:rsidP="00A07B45">
      <w:pPr>
        <w:pBdr>
          <w:bottom w:val="single" w:sz="12" w:space="1" w:color="auto"/>
        </w:pBdr>
        <w:rPr>
          <w:rFonts w:ascii="Arial" w:hAnsi="Arial" w:cs="Arial"/>
          <w:sz w:val="40"/>
          <w:szCs w:val="40"/>
        </w:rPr>
      </w:pPr>
      <w:r>
        <w:rPr>
          <w:rFonts w:ascii="Arial" w:hAnsi="Arial" w:cs="Arial"/>
          <w:sz w:val="40"/>
          <w:szCs w:val="40"/>
        </w:rPr>
        <w:t>Data Mining Aplicada ao Estudo de Caso</w:t>
      </w:r>
    </w:p>
    <w:p w:rsidR="00A07B45" w:rsidRDefault="00A07B45" w:rsidP="00A07B45"/>
    <w:p w:rsidR="00A07B45" w:rsidRDefault="00A07B45" w:rsidP="00A07B45"/>
    <w:p w:rsidR="00A07B45" w:rsidRDefault="00A07B45" w:rsidP="00A07B45"/>
    <w:p w:rsidR="00A07B45" w:rsidRDefault="00A07B45" w:rsidP="00A07B45"/>
    <w:p w:rsidR="00A07B45" w:rsidRDefault="00A07B45" w:rsidP="00A07B45"/>
    <w:p w:rsidR="00A07B45" w:rsidRDefault="00A07B45" w:rsidP="00A07B45"/>
    <w:p w:rsidR="00A07B45" w:rsidRPr="00AB2F92" w:rsidRDefault="00A07B45" w:rsidP="00A07B45"/>
    <w:p w:rsidR="00A07B45" w:rsidRDefault="00A07B45"/>
    <w:p w:rsidR="00A07B45" w:rsidRDefault="00A07B45"/>
    <w:p w:rsidR="00A07B45" w:rsidRDefault="00A07B45"/>
    <w:p w:rsidR="00A07B45" w:rsidRDefault="00A07B45"/>
    <w:p w:rsidR="00A07B45" w:rsidRDefault="00A07B45"/>
    <w:p w:rsidR="00A07B45" w:rsidRDefault="00A07B45"/>
    <w:p w:rsidR="00A07B45" w:rsidRDefault="00A07B45"/>
    <w:p w:rsidR="00A07B45" w:rsidRDefault="00A07B45"/>
    <w:p w:rsidR="00A07B45" w:rsidRDefault="00A07B45"/>
    <w:p w:rsidR="00A07B45" w:rsidRDefault="00A07B45"/>
    <w:p w:rsidR="00A07B45" w:rsidRDefault="00A07B45"/>
    <w:p w:rsidR="00A07B45" w:rsidRDefault="00A07B45"/>
    <w:p w:rsidR="00A07B45" w:rsidRDefault="00A07B45"/>
    <w:p w:rsidR="00A07B45" w:rsidRDefault="00A07B45"/>
    <w:p w:rsidR="00A07B45" w:rsidRDefault="00A07B45"/>
    <w:p w:rsidR="00A07B45" w:rsidRDefault="00A07B45"/>
    <w:p w:rsidR="00A07B45" w:rsidRDefault="00A07B45"/>
    <w:p w:rsidR="00A07B45" w:rsidRDefault="00A07B45"/>
    <w:p w:rsidR="00A07B45" w:rsidRDefault="00A07B45"/>
    <w:p w:rsidR="00A07B45" w:rsidRPr="00656F82" w:rsidRDefault="00A07B45" w:rsidP="00A07B45">
      <w:pPr>
        <w:rPr>
          <w:rFonts w:ascii="Arial" w:hAnsi="Arial" w:cs="Arial"/>
          <w:sz w:val="52"/>
          <w:szCs w:val="52"/>
        </w:rPr>
      </w:pPr>
      <w:r w:rsidRPr="00656F82">
        <w:rPr>
          <w:rFonts w:ascii="Arial" w:hAnsi="Arial" w:cs="Arial"/>
          <w:noProof/>
          <w:sz w:val="52"/>
          <w:szCs w:val="52"/>
          <w:lang w:eastAsia="pt-BR"/>
        </w:rPr>
        <w:lastRenderedPageBreak/>
        <mc:AlternateContent>
          <mc:Choice Requires="wps">
            <w:drawing>
              <wp:anchor distT="45720" distB="45720" distL="114300" distR="114300" simplePos="0" relativeHeight="251724800" behindDoc="0" locked="0" layoutInCell="1" allowOverlap="1" wp14:anchorId="0D0FEF25" wp14:editId="37561DD5">
                <wp:simplePos x="0" y="0"/>
                <wp:positionH relativeFrom="column">
                  <wp:posOffset>5120640</wp:posOffset>
                </wp:positionH>
                <wp:positionV relativeFrom="paragraph">
                  <wp:posOffset>219075</wp:posOffset>
                </wp:positionV>
                <wp:extent cx="1165860" cy="904875"/>
                <wp:effectExtent l="0" t="0" r="15240" b="28575"/>
                <wp:wrapSquare wrapText="bothSides"/>
                <wp:docPr id="26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5860" cy="904875"/>
                        </a:xfrm>
                        <a:prstGeom prst="rect">
                          <a:avLst/>
                        </a:prstGeom>
                        <a:solidFill>
                          <a:srgbClr val="FFFFFF"/>
                        </a:solidFill>
                        <a:ln w="9525">
                          <a:solidFill>
                            <a:srgbClr val="000000"/>
                          </a:solidFill>
                          <a:miter lim="800000"/>
                          <a:headEnd/>
                          <a:tailEnd/>
                        </a:ln>
                      </wps:spPr>
                      <wps:txbx>
                        <w:txbxContent>
                          <w:p w:rsidR="008E3CA1" w:rsidRDefault="008E3CA1" w:rsidP="00A07B45">
                            <w:pPr>
                              <w:jc w:val="center"/>
                              <w:rPr>
                                <w:sz w:val="44"/>
                                <w:szCs w:val="44"/>
                              </w:rPr>
                            </w:pPr>
                            <w:r w:rsidRPr="00AB2F92">
                              <w:rPr>
                                <w:sz w:val="44"/>
                                <w:szCs w:val="44"/>
                              </w:rPr>
                              <w:t>Capítulo</w:t>
                            </w:r>
                          </w:p>
                          <w:p w:rsidR="008E3CA1" w:rsidRPr="00AB2F92" w:rsidRDefault="008E3CA1" w:rsidP="00A07B45">
                            <w:pPr>
                              <w:jc w:val="center"/>
                              <w:rPr>
                                <w:sz w:val="44"/>
                                <w:szCs w:val="44"/>
                              </w:rPr>
                            </w:pPr>
                            <w:r>
                              <w:rPr>
                                <w:sz w:val="44"/>
                                <w:szCs w:val="44"/>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0FEF25" id="_x0000_s1080" type="#_x0000_t202" style="position:absolute;margin-left:403.2pt;margin-top:17.25pt;width:91.8pt;height:71.25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">
                <v:textbox>
                  <w:txbxContent>
                    <w:p w:rsidR="008E3CA1" w:rsidRDefault="008E3CA1" w:rsidP="00A07B45">
                      <w:pPr>
                        <w:jc w:val="center"/>
                        <w:rPr>
                          <w:sz w:val="44"/>
                          <w:szCs w:val="44"/>
                        </w:rPr>
                      </w:pPr>
                      <w:r w:rsidRPr="00AB2F92">
                        <w:rPr>
                          <w:sz w:val="44"/>
                          <w:szCs w:val="44"/>
                        </w:rPr>
                        <w:t>Capítulo</w:t>
                      </w:r>
                    </w:p>
                    <w:p w:rsidR="008E3CA1" w:rsidRPr="00AB2F92" w:rsidRDefault="008E3CA1" w:rsidP="00A07B45">
                      <w:pPr>
                        <w:jc w:val="center"/>
                        <w:rPr>
                          <w:sz w:val="44"/>
                          <w:szCs w:val="44"/>
                        </w:rPr>
                      </w:pPr>
                      <w:r>
                        <w:rPr>
                          <w:sz w:val="44"/>
                          <w:szCs w:val="44"/>
                        </w:rPr>
                        <w:t>9</w:t>
                      </w:r>
                    </w:p>
                  </w:txbxContent>
                </v:textbox>
                <w10:wrap type="square"/>
              </v:shape>
            </w:pict>
          </mc:Fallback>
        </mc:AlternateContent>
      </w:r>
      <w:r w:rsidR="00E908BF">
        <w:rPr>
          <w:rFonts w:ascii="Arial" w:hAnsi="Arial" w:cs="Arial"/>
          <w:sz w:val="52"/>
          <w:szCs w:val="52"/>
        </w:rPr>
        <w:t>Parte II</w:t>
      </w:r>
    </w:p>
    <w:p w:rsidR="00A07B45" w:rsidRDefault="00A07B45" w:rsidP="00A07B45">
      <w:r>
        <w:t>_______________________________________________________________________</w:t>
      </w:r>
    </w:p>
    <w:p w:rsidR="00A07B45" w:rsidRPr="008305F3" w:rsidRDefault="00A07B45" w:rsidP="00A07B45">
      <w:pPr>
        <w:pBdr>
          <w:bottom w:val="single" w:sz="12" w:space="1" w:color="auto"/>
        </w:pBdr>
        <w:rPr>
          <w:rFonts w:ascii="Arial" w:hAnsi="Arial" w:cs="Arial"/>
          <w:sz w:val="40"/>
          <w:szCs w:val="40"/>
        </w:rPr>
      </w:pPr>
      <w:r>
        <w:rPr>
          <w:rFonts w:ascii="Arial" w:hAnsi="Arial" w:cs="Arial"/>
          <w:sz w:val="40"/>
          <w:szCs w:val="40"/>
        </w:rPr>
        <w:t>Conclusões e Trabalhos Futuros</w:t>
      </w:r>
    </w:p>
    <w:p w:rsidR="00A07B45" w:rsidRDefault="00A07B45" w:rsidP="00A07B45"/>
    <w:p w:rsidR="00A07B45" w:rsidRDefault="00A07B45" w:rsidP="00A07B45"/>
    <w:p w:rsidR="00A07B45" w:rsidRDefault="00A07B45" w:rsidP="00A07B45"/>
    <w:p w:rsidR="00A07B45" w:rsidRDefault="00A07B45" w:rsidP="00A07B45"/>
    <w:p w:rsidR="00A07B45" w:rsidRDefault="00A07B45" w:rsidP="00A07B45"/>
    <w:p w:rsidR="00A07B45" w:rsidRDefault="00A07B45" w:rsidP="00A07B45"/>
    <w:p w:rsidR="00A07B45" w:rsidRPr="00AB2F92" w:rsidRDefault="00A07B45" w:rsidP="00A07B45"/>
    <w:p w:rsidR="00A07B45" w:rsidRDefault="00A07B45"/>
    <w:p w:rsidR="00A07B45" w:rsidRDefault="00A07B45"/>
    <w:p w:rsidR="00A07B45" w:rsidRDefault="00A07B45"/>
    <w:p w:rsidR="00A07B45" w:rsidRDefault="00A07B45"/>
    <w:p w:rsidR="00A07B45" w:rsidRDefault="00A07B45"/>
    <w:p w:rsidR="00A07B45" w:rsidRDefault="00A07B45"/>
    <w:p w:rsidR="00A07B45" w:rsidRDefault="00A07B45"/>
    <w:p w:rsidR="00A07B45" w:rsidRDefault="00A07B45"/>
    <w:p w:rsidR="00A07B45" w:rsidRDefault="00A07B45"/>
    <w:p w:rsidR="00A07B45" w:rsidRDefault="00A07B45"/>
    <w:p w:rsidR="00A07B45" w:rsidRDefault="00A07B45"/>
    <w:p w:rsidR="00A07B45" w:rsidRDefault="00A07B45"/>
    <w:p w:rsidR="00A07B45" w:rsidRDefault="00A07B45"/>
    <w:p w:rsidR="00A07B45" w:rsidRDefault="00A07B45"/>
    <w:p w:rsidR="00A07B45" w:rsidRDefault="00A07B45"/>
    <w:p w:rsidR="00A07B45" w:rsidRDefault="00A07B45"/>
    <w:p w:rsidR="00A07B45" w:rsidRDefault="00A07B45"/>
    <w:p w:rsidR="00A07B45" w:rsidRDefault="00A07B45"/>
    <w:p w:rsidR="00A07B45" w:rsidRDefault="00A07B45"/>
    <w:p w:rsidR="00F14793" w:rsidRPr="00656F82" w:rsidRDefault="00F14793" w:rsidP="00F14793">
      <w:pPr>
        <w:rPr>
          <w:rFonts w:ascii="Arial" w:hAnsi="Arial" w:cs="Arial"/>
          <w:sz w:val="52"/>
          <w:szCs w:val="52"/>
        </w:rPr>
      </w:pPr>
      <w:r w:rsidRPr="00656F82">
        <w:rPr>
          <w:rFonts w:ascii="Arial" w:hAnsi="Arial" w:cs="Arial"/>
          <w:noProof/>
          <w:sz w:val="52"/>
          <w:szCs w:val="52"/>
          <w:lang w:eastAsia="pt-BR"/>
        </w:rPr>
        <w:lastRenderedPageBreak/>
        <mc:AlternateContent>
          <mc:Choice Requires="wps">
            <w:drawing>
              <wp:anchor distT="45720" distB="45720" distL="114300" distR="114300" simplePos="0" relativeHeight="251726848" behindDoc="0" locked="0" layoutInCell="1" allowOverlap="1" wp14:anchorId="089B0776" wp14:editId="3E79DF8E">
                <wp:simplePos x="0" y="0"/>
                <wp:positionH relativeFrom="column">
                  <wp:posOffset>5120640</wp:posOffset>
                </wp:positionH>
                <wp:positionV relativeFrom="paragraph">
                  <wp:posOffset>219075</wp:posOffset>
                </wp:positionV>
                <wp:extent cx="1165860" cy="904875"/>
                <wp:effectExtent l="0" t="0" r="15240" b="28575"/>
                <wp:wrapSquare wrapText="bothSides"/>
                <wp:docPr id="26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5860" cy="904875"/>
                        </a:xfrm>
                        <a:prstGeom prst="rect">
                          <a:avLst/>
                        </a:prstGeom>
                        <a:solidFill>
                          <a:srgbClr val="FFFFFF"/>
                        </a:solidFill>
                        <a:ln w="9525">
                          <a:solidFill>
                            <a:srgbClr val="000000"/>
                          </a:solidFill>
                          <a:miter lim="800000"/>
                          <a:headEnd/>
                          <a:tailEnd/>
                        </a:ln>
                      </wps:spPr>
                      <wps:txbx>
                        <w:txbxContent>
                          <w:p w:rsidR="008E3CA1" w:rsidRDefault="008E3CA1" w:rsidP="00F14793">
                            <w:pPr>
                              <w:jc w:val="center"/>
                              <w:rPr>
                                <w:sz w:val="44"/>
                                <w:szCs w:val="44"/>
                              </w:rPr>
                            </w:pPr>
                            <w:r w:rsidRPr="00AB2F92">
                              <w:rPr>
                                <w:sz w:val="44"/>
                                <w:szCs w:val="44"/>
                              </w:rPr>
                              <w:t>Capítulo</w:t>
                            </w:r>
                          </w:p>
                          <w:p w:rsidR="008E3CA1" w:rsidRPr="00AB2F92" w:rsidRDefault="008E3CA1" w:rsidP="00F14793">
                            <w:pPr>
                              <w:jc w:val="center"/>
                              <w:rPr>
                                <w:sz w:val="44"/>
                                <w:szCs w:val="44"/>
                              </w:rPr>
                            </w:pPr>
                            <w:r>
                              <w:rPr>
                                <w:sz w:val="44"/>
                                <w:szCs w:val="44"/>
                              </w:rP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9B0776" id="_x0000_s1081" type="#_x0000_t202" style="position:absolute;margin-left:403.2pt;margin-top:17.25pt;width:91.8pt;height:71.25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">
                <v:textbox>
                  <w:txbxContent>
                    <w:p w:rsidR="008E3CA1" w:rsidRDefault="008E3CA1" w:rsidP="00F14793">
                      <w:pPr>
                        <w:jc w:val="center"/>
                        <w:rPr>
                          <w:sz w:val="44"/>
                          <w:szCs w:val="44"/>
                        </w:rPr>
                      </w:pPr>
                      <w:r w:rsidRPr="00AB2F92">
                        <w:rPr>
                          <w:sz w:val="44"/>
                          <w:szCs w:val="44"/>
                        </w:rPr>
                        <w:t>Capítulo</w:t>
                      </w:r>
                    </w:p>
                    <w:p w:rsidR="008E3CA1" w:rsidRPr="00AB2F92" w:rsidRDefault="008E3CA1" w:rsidP="00F14793">
                      <w:pPr>
                        <w:jc w:val="center"/>
                        <w:rPr>
                          <w:sz w:val="44"/>
                          <w:szCs w:val="44"/>
                        </w:rPr>
                      </w:pPr>
                      <w:r>
                        <w:rPr>
                          <w:sz w:val="44"/>
                          <w:szCs w:val="44"/>
                        </w:rPr>
                        <w:t>10</w:t>
                      </w:r>
                    </w:p>
                  </w:txbxContent>
                </v:textbox>
                <w10:wrap type="square"/>
              </v:shape>
            </w:pict>
          </mc:Fallback>
        </mc:AlternateContent>
      </w:r>
    </w:p>
    <w:p w:rsidR="00F14793" w:rsidRDefault="00F14793" w:rsidP="00F14793">
      <w:r>
        <w:t>_______________________________________________________________________</w:t>
      </w:r>
    </w:p>
    <w:p w:rsidR="00F14793" w:rsidRPr="00AB2F92" w:rsidRDefault="00F14793" w:rsidP="00F14793">
      <w:pPr>
        <w:pBdr>
          <w:bottom w:val="single" w:sz="12" w:space="1" w:color="auto"/>
        </w:pBdr>
        <w:rPr>
          <w:rFonts w:ascii="Arial" w:hAnsi="Arial" w:cs="Arial"/>
          <w:sz w:val="40"/>
          <w:szCs w:val="40"/>
        </w:rPr>
      </w:pPr>
      <w:r>
        <w:rPr>
          <w:rFonts w:ascii="Arial" w:hAnsi="Arial" w:cs="Arial"/>
          <w:sz w:val="40"/>
          <w:szCs w:val="40"/>
        </w:rPr>
        <w:t>Referencial Bibliográfico</w:t>
      </w:r>
    </w:p>
    <w:p w:rsidR="00F14793" w:rsidRDefault="00F14793" w:rsidP="00F14793"/>
    <w:p w:rsidR="00F14793" w:rsidRDefault="00F14793" w:rsidP="00F14793">
      <w:pPr>
        <w:pStyle w:val="RefernciasBibliogrficas"/>
        <w:spacing w:line="276" w:lineRule="auto"/>
        <w:rPr>
          <w:rFonts w:cs="Arial"/>
          <w:lang w:val="en-US"/>
        </w:rPr>
      </w:pPr>
      <w:r w:rsidRPr="00EF2D51">
        <w:rPr>
          <w:rFonts w:cs="Arial"/>
          <w:lang w:val="en-US"/>
        </w:rPr>
        <w:t xml:space="preserve">Agrawal, R.; IMIELINSKI, T.; SWAMI, A. </w:t>
      </w:r>
      <w:r>
        <w:rPr>
          <w:rFonts w:cs="Arial"/>
          <w:lang w:val="en-US"/>
        </w:rPr>
        <w:t xml:space="preserve">Mining Association Rules </w:t>
      </w:r>
      <w:proofErr w:type="gramStart"/>
      <w:r>
        <w:rPr>
          <w:rFonts w:cs="Arial"/>
          <w:lang w:val="en-US"/>
        </w:rPr>
        <w:t>Between</w:t>
      </w:r>
      <w:proofErr w:type="gramEnd"/>
      <w:r>
        <w:rPr>
          <w:rFonts w:cs="Arial"/>
          <w:lang w:val="en-US"/>
        </w:rPr>
        <w:t xml:space="preserve"> Sets of Itens in Large Databases. ACM SIGMOD Conference Management of Data, 1993.</w:t>
      </w:r>
    </w:p>
    <w:p w:rsidR="00F14793" w:rsidRPr="00566209" w:rsidRDefault="00F14793" w:rsidP="00F14793">
      <w:pPr>
        <w:autoSpaceDE w:val="0"/>
        <w:autoSpaceDN w:val="0"/>
        <w:adjustRightInd w:val="0"/>
        <w:spacing w:line="276" w:lineRule="auto"/>
        <w:jc w:val="both"/>
        <w:rPr>
          <w:rFonts w:ascii="Arial" w:hAnsi="Arial" w:cs="Arial"/>
          <w:sz w:val="24"/>
          <w:szCs w:val="24"/>
        </w:rPr>
      </w:pPr>
      <w:r w:rsidRPr="00566209">
        <w:rPr>
          <w:rFonts w:ascii="Arial" w:hAnsi="Arial" w:cs="Arial"/>
          <w:sz w:val="24"/>
          <w:szCs w:val="24"/>
          <w:lang w:val="en-US"/>
        </w:rPr>
        <w:t xml:space="preserve">Dean, Jeffrey; Ghemawat, Sanjay. MapReduce: Simplified Data Processing On Large Cluster. </w:t>
      </w:r>
      <w:r w:rsidRPr="00566209">
        <w:rPr>
          <w:rFonts w:ascii="Arial" w:hAnsi="Arial" w:cs="Arial"/>
          <w:sz w:val="24"/>
          <w:szCs w:val="24"/>
        </w:rPr>
        <w:t>CUMMUNICATIONS OF THE ACM, janeiro de 2008.</w:t>
      </w:r>
    </w:p>
    <w:p w:rsidR="00F14793" w:rsidRPr="009B1BD6" w:rsidRDefault="00F14793" w:rsidP="00F14793">
      <w:pPr>
        <w:spacing w:line="276" w:lineRule="auto"/>
        <w:jc w:val="both"/>
        <w:rPr>
          <w:rFonts w:ascii="Arial" w:hAnsi="Arial" w:cs="Arial"/>
          <w:sz w:val="24"/>
          <w:szCs w:val="24"/>
        </w:rPr>
      </w:pPr>
      <w:r w:rsidRPr="009B1BD6">
        <w:rPr>
          <w:rFonts w:ascii="Arial" w:hAnsi="Arial" w:cs="Arial"/>
          <w:sz w:val="24"/>
          <w:szCs w:val="24"/>
          <w:lang w:val="en-US"/>
        </w:rPr>
        <w:t xml:space="preserve">Dong, G. &amp; J. LI. Interestingness of discovered association rules in terms of neighbordhood-based unexpectedness. </w:t>
      </w:r>
      <w:r w:rsidRPr="009B1BD6">
        <w:rPr>
          <w:rFonts w:ascii="Arial" w:hAnsi="Arial" w:cs="Arial"/>
          <w:sz w:val="24"/>
          <w:szCs w:val="24"/>
        </w:rPr>
        <w:t>Lecture Notes in Artificial Intelligence, pp. 72-86, 1998.</w:t>
      </w:r>
    </w:p>
    <w:p w:rsidR="00F14793" w:rsidRPr="00655C90" w:rsidRDefault="00F14793" w:rsidP="00F14793">
      <w:pPr>
        <w:autoSpaceDE w:val="0"/>
        <w:autoSpaceDN w:val="0"/>
        <w:adjustRightInd w:val="0"/>
        <w:spacing w:after="0" w:line="276" w:lineRule="auto"/>
        <w:jc w:val="both"/>
        <w:rPr>
          <w:rFonts w:ascii="Arial" w:hAnsi="Arial" w:cs="Arial"/>
          <w:color w:val="000000"/>
          <w:sz w:val="24"/>
          <w:szCs w:val="24"/>
        </w:rPr>
      </w:pPr>
      <w:r w:rsidRPr="00655C90">
        <w:rPr>
          <w:rFonts w:ascii="Arial" w:hAnsi="Arial" w:cs="Arial"/>
          <w:color w:val="000000"/>
          <w:sz w:val="24"/>
          <w:szCs w:val="24"/>
        </w:rPr>
        <w:t>E</w:t>
      </w:r>
      <w:r>
        <w:rPr>
          <w:rFonts w:ascii="Arial" w:hAnsi="Arial" w:cs="Arial"/>
          <w:color w:val="000000"/>
          <w:sz w:val="24"/>
          <w:szCs w:val="24"/>
        </w:rPr>
        <w:t>lman</w:t>
      </w:r>
      <w:r w:rsidRPr="00655C90">
        <w:rPr>
          <w:rFonts w:ascii="Arial" w:hAnsi="Arial" w:cs="Arial"/>
          <w:color w:val="000000"/>
          <w:sz w:val="24"/>
          <w:szCs w:val="24"/>
        </w:rPr>
        <w:t xml:space="preserve">, Jeffrey L. </w:t>
      </w:r>
      <w:r w:rsidRPr="00655C90">
        <w:rPr>
          <w:rFonts w:ascii="Arial" w:hAnsi="Arial" w:cs="Arial"/>
          <w:i/>
          <w:iCs/>
          <w:color w:val="000000"/>
          <w:sz w:val="24"/>
          <w:szCs w:val="24"/>
        </w:rPr>
        <w:t>Learning and Development in Neural Networks: The Importance of</w:t>
      </w:r>
      <w:r>
        <w:rPr>
          <w:rFonts w:ascii="Arial" w:hAnsi="Arial" w:cs="Arial"/>
          <w:i/>
          <w:iCs/>
          <w:color w:val="000000"/>
          <w:sz w:val="24"/>
          <w:szCs w:val="24"/>
        </w:rPr>
        <w:t xml:space="preserve"> </w:t>
      </w:r>
      <w:r w:rsidRPr="00655C90">
        <w:rPr>
          <w:rFonts w:ascii="Arial" w:hAnsi="Arial" w:cs="Arial"/>
          <w:i/>
          <w:iCs/>
          <w:color w:val="000000"/>
          <w:sz w:val="24"/>
          <w:szCs w:val="24"/>
        </w:rPr>
        <w:t>Starting Small</w:t>
      </w:r>
      <w:r w:rsidRPr="00655C90">
        <w:rPr>
          <w:rFonts w:ascii="Arial" w:hAnsi="Arial" w:cs="Arial"/>
          <w:color w:val="000000"/>
          <w:sz w:val="24"/>
          <w:szCs w:val="24"/>
        </w:rPr>
        <w:t>. Cognition, 48(1993), pp.71-99. 1993. Web: http://crl.ucsd.edu/~elman/</w:t>
      </w:r>
    </w:p>
    <w:p w:rsidR="00F14793" w:rsidRPr="00B11007" w:rsidRDefault="00F14793" w:rsidP="00F14793">
      <w:pPr>
        <w:autoSpaceDE w:val="0"/>
        <w:autoSpaceDN w:val="0"/>
        <w:adjustRightInd w:val="0"/>
        <w:spacing w:line="276" w:lineRule="auto"/>
        <w:jc w:val="both"/>
        <w:rPr>
          <w:rFonts w:ascii="Arial" w:hAnsi="Arial" w:cs="Arial"/>
          <w:color w:val="0000FF"/>
          <w:sz w:val="24"/>
          <w:szCs w:val="24"/>
        </w:rPr>
      </w:pPr>
      <w:r w:rsidRPr="00655C90">
        <w:rPr>
          <w:rFonts w:ascii="Arial" w:hAnsi="Arial" w:cs="Arial"/>
          <w:color w:val="000000"/>
          <w:sz w:val="24"/>
          <w:szCs w:val="24"/>
        </w:rPr>
        <w:t xml:space="preserve">Ftp: </w:t>
      </w:r>
      <w:hyperlink r:id="rId94" w:history="1">
        <w:r w:rsidRPr="001A7A42">
          <w:rPr>
            <w:rStyle w:val="Hyperlink"/>
            <w:rFonts w:ascii="Arial" w:hAnsi="Arial" w:cs="Arial"/>
            <w:sz w:val="24"/>
            <w:szCs w:val="24"/>
          </w:rPr>
          <w:t>ftp://crl.ucsd.edu/pub/neuralnets/cognition.ps.Z</w:t>
        </w:r>
      </w:hyperlink>
    </w:p>
    <w:p w:rsidR="00F14793" w:rsidRPr="009C0A24" w:rsidRDefault="00F14793" w:rsidP="00F14793">
      <w:pPr>
        <w:autoSpaceDE w:val="0"/>
        <w:autoSpaceDN w:val="0"/>
        <w:adjustRightInd w:val="0"/>
        <w:spacing w:line="276" w:lineRule="auto"/>
        <w:jc w:val="both"/>
        <w:rPr>
          <w:rFonts w:ascii="Arial" w:hAnsi="Arial" w:cs="Arial"/>
          <w:sz w:val="24"/>
          <w:szCs w:val="24"/>
        </w:rPr>
      </w:pPr>
      <w:r w:rsidRPr="009C0A24">
        <w:rPr>
          <w:rFonts w:ascii="Arial" w:hAnsi="Arial" w:cs="Arial"/>
          <w:sz w:val="24"/>
          <w:szCs w:val="24"/>
        </w:rPr>
        <w:t>Elmasri, Ramez; Navathe, Shamkant B. Sistemas de Banco de Dados. São Paulo: Addison Wesley, 2005.</w:t>
      </w:r>
    </w:p>
    <w:p w:rsidR="00F14793" w:rsidRPr="00AD08D9" w:rsidRDefault="00F14793" w:rsidP="00F14793">
      <w:pPr>
        <w:autoSpaceDE w:val="0"/>
        <w:spacing w:line="276" w:lineRule="auto"/>
        <w:jc w:val="both"/>
        <w:rPr>
          <w:rFonts w:ascii="Arial" w:hAnsi="Arial" w:cs="Arial"/>
          <w:sz w:val="24"/>
          <w:szCs w:val="24"/>
          <w:lang w:val="en-US"/>
        </w:rPr>
      </w:pPr>
      <w:r w:rsidRPr="00AD08D9">
        <w:rPr>
          <w:rFonts w:ascii="Arial" w:hAnsi="Arial" w:cs="Arial"/>
          <w:sz w:val="24"/>
          <w:szCs w:val="24"/>
          <w:lang w:val="en-US"/>
        </w:rPr>
        <w:t>E</w:t>
      </w:r>
      <w:r>
        <w:rPr>
          <w:rFonts w:ascii="Arial" w:hAnsi="Arial" w:cs="Arial"/>
          <w:sz w:val="24"/>
          <w:szCs w:val="24"/>
          <w:lang w:val="en-US"/>
        </w:rPr>
        <w:t>ngels</w:t>
      </w:r>
      <w:r w:rsidRPr="00AD08D9">
        <w:rPr>
          <w:rFonts w:ascii="Arial" w:hAnsi="Arial" w:cs="Arial"/>
          <w:sz w:val="24"/>
          <w:szCs w:val="24"/>
          <w:lang w:val="en-US"/>
        </w:rPr>
        <w:t>. R. Planning tasks for knowledge discovery in databases: Performing Task-Oriented User-Guidance. Proceeding of the International Conference on Knowledge Discovery and Data Mining. Portland: AAAI Press, 1996</w:t>
      </w:r>
      <w:r>
        <w:rPr>
          <w:rFonts w:ascii="Arial" w:hAnsi="Arial" w:cs="Arial"/>
          <w:sz w:val="24"/>
          <w:szCs w:val="24"/>
          <w:lang w:val="en-US"/>
        </w:rPr>
        <w:t>.</w:t>
      </w:r>
    </w:p>
    <w:p w:rsidR="00F14793" w:rsidRPr="00AD08D9" w:rsidRDefault="00F14793" w:rsidP="00F14793">
      <w:pPr>
        <w:autoSpaceDE w:val="0"/>
        <w:spacing w:line="276" w:lineRule="auto"/>
        <w:jc w:val="both"/>
        <w:rPr>
          <w:rFonts w:ascii="Arial" w:hAnsi="Arial" w:cs="Arial"/>
          <w:sz w:val="24"/>
          <w:szCs w:val="24"/>
          <w:lang w:val="en-US"/>
        </w:rPr>
      </w:pPr>
      <w:r w:rsidRPr="00AD08D9">
        <w:rPr>
          <w:rFonts w:ascii="Arial" w:hAnsi="Arial" w:cs="Arial"/>
          <w:sz w:val="24"/>
          <w:szCs w:val="24"/>
          <w:lang w:val="en-US"/>
        </w:rPr>
        <w:t>E</w:t>
      </w:r>
      <w:r>
        <w:rPr>
          <w:rFonts w:ascii="Arial" w:hAnsi="Arial" w:cs="Arial"/>
          <w:sz w:val="24"/>
          <w:szCs w:val="24"/>
          <w:lang w:val="en-US"/>
        </w:rPr>
        <w:t>ngels</w:t>
      </w:r>
      <w:r w:rsidRPr="00AD08D9">
        <w:rPr>
          <w:rFonts w:ascii="Arial" w:hAnsi="Arial" w:cs="Arial"/>
          <w:sz w:val="24"/>
          <w:szCs w:val="24"/>
          <w:lang w:val="en-US"/>
        </w:rPr>
        <w:t xml:space="preserve">, R.; LINDNER, G.; STUDER, R. A Guided Tour </w:t>
      </w:r>
      <w:proofErr w:type="gramStart"/>
      <w:r w:rsidRPr="00AD08D9">
        <w:rPr>
          <w:rFonts w:ascii="Arial" w:hAnsi="Arial" w:cs="Arial"/>
          <w:sz w:val="24"/>
          <w:szCs w:val="24"/>
          <w:lang w:val="en-US"/>
        </w:rPr>
        <w:t>Through</w:t>
      </w:r>
      <w:proofErr w:type="gramEnd"/>
      <w:r w:rsidRPr="00AD08D9">
        <w:rPr>
          <w:rFonts w:ascii="Arial" w:hAnsi="Arial" w:cs="Arial"/>
          <w:sz w:val="24"/>
          <w:szCs w:val="24"/>
          <w:lang w:val="en-US"/>
        </w:rPr>
        <w:t xml:space="preserve"> the Data Mining Jungle. Proceeding of the Third International Conference on Knowledge Discovery in Databases. Newport Beach, 1997.</w:t>
      </w:r>
    </w:p>
    <w:p w:rsidR="00F14793" w:rsidRPr="00D63CF8" w:rsidRDefault="00F14793" w:rsidP="00F14793">
      <w:pPr>
        <w:autoSpaceDE w:val="0"/>
        <w:spacing w:line="276" w:lineRule="auto"/>
        <w:jc w:val="both"/>
        <w:rPr>
          <w:rFonts w:ascii="Arial" w:hAnsi="Arial" w:cs="Arial"/>
          <w:sz w:val="24"/>
          <w:szCs w:val="24"/>
        </w:rPr>
      </w:pPr>
      <w:r w:rsidRPr="00D63CF8">
        <w:rPr>
          <w:rFonts w:ascii="Arial" w:hAnsi="Arial" w:cs="Arial"/>
          <w:sz w:val="24"/>
          <w:szCs w:val="24"/>
          <w:lang w:val="en-US"/>
        </w:rPr>
        <w:t>F</w:t>
      </w:r>
      <w:r>
        <w:rPr>
          <w:rFonts w:ascii="Arial" w:hAnsi="Arial" w:cs="Arial"/>
          <w:sz w:val="24"/>
          <w:szCs w:val="24"/>
          <w:lang w:val="en-US"/>
        </w:rPr>
        <w:t>ayyad</w:t>
      </w:r>
      <w:r w:rsidRPr="00D63CF8">
        <w:rPr>
          <w:rFonts w:ascii="Arial" w:hAnsi="Arial" w:cs="Arial"/>
          <w:sz w:val="24"/>
          <w:szCs w:val="24"/>
          <w:lang w:val="en-US"/>
        </w:rPr>
        <w:t xml:space="preserve">, Usama; PIATETSKI-SHAPIRO, Gregory; SMYTH, Padhraic (1996). The KDD Process for Extracting Useful Knowledge from Volumes of Data. </w:t>
      </w:r>
      <w:r w:rsidRPr="00D63CF8">
        <w:rPr>
          <w:rFonts w:ascii="Arial" w:hAnsi="Arial" w:cs="Arial"/>
          <w:sz w:val="24"/>
          <w:szCs w:val="24"/>
        </w:rPr>
        <w:t>In: Communications of the ACM, pp.27-34, Nov.1996.</w:t>
      </w:r>
    </w:p>
    <w:p w:rsidR="00F14793" w:rsidRPr="00C321D2" w:rsidRDefault="00F14793" w:rsidP="00F14793">
      <w:pPr>
        <w:autoSpaceDE w:val="0"/>
        <w:autoSpaceDN w:val="0"/>
        <w:adjustRightInd w:val="0"/>
        <w:spacing w:after="0" w:line="276" w:lineRule="auto"/>
        <w:jc w:val="both"/>
        <w:rPr>
          <w:rFonts w:ascii="Arial" w:hAnsi="Arial" w:cs="Arial"/>
          <w:color w:val="000000"/>
          <w:sz w:val="24"/>
          <w:szCs w:val="24"/>
        </w:rPr>
      </w:pPr>
      <w:r w:rsidRPr="00C321D2">
        <w:rPr>
          <w:rFonts w:ascii="Arial" w:hAnsi="Arial" w:cs="Arial"/>
          <w:color w:val="000000"/>
          <w:sz w:val="24"/>
          <w:szCs w:val="24"/>
        </w:rPr>
        <w:t>F</w:t>
      </w:r>
      <w:r>
        <w:rPr>
          <w:rFonts w:ascii="Arial" w:hAnsi="Arial" w:cs="Arial"/>
          <w:color w:val="000000"/>
          <w:sz w:val="24"/>
          <w:szCs w:val="24"/>
        </w:rPr>
        <w:t>iesler</w:t>
      </w:r>
      <w:r w:rsidRPr="00C321D2">
        <w:rPr>
          <w:rFonts w:ascii="Arial" w:hAnsi="Arial" w:cs="Arial"/>
          <w:color w:val="000000"/>
          <w:sz w:val="24"/>
          <w:szCs w:val="24"/>
        </w:rPr>
        <w:t xml:space="preserve">, E. </w:t>
      </w:r>
      <w:r w:rsidRPr="00C321D2">
        <w:rPr>
          <w:rFonts w:ascii="Arial" w:hAnsi="Arial" w:cs="Arial"/>
          <w:i/>
          <w:iCs/>
          <w:color w:val="000000"/>
          <w:sz w:val="24"/>
          <w:szCs w:val="24"/>
        </w:rPr>
        <w:t xml:space="preserve">Neural Networks Formalization and Classification. </w:t>
      </w:r>
      <w:r w:rsidRPr="00C321D2">
        <w:rPr>
          <w:rFonts w:ascii="Arial" w:hAnsi="Arial" w:cs="Arial"/>
          <w:color w:val="000000"/>
          <w:sz w:val="24"/>
          <w:szCs w:val="24"/>
        </w:rPr>
        <w:t>Computer Standard &amp;</w:t>
      </w:r>
      <w:r>
        <w:rPr>
          <w:rFonts w:ascii="Arial" w:hAnsi="Arial" w:cs="Arial"/>
          <w:color w:val="000000"/>
          <w:sz w:val="24"/>
          <w:szCs w:val="24"/>
        </w:rPr>
        <w:t xml:space="preserve"> </w:t>
      </w:r>
      <w:r w:rsidRPr="00C321D2">
        <w:rPr>
          <w:rFonts w:ascii="Arial" w:hAnsi="Arial" w:cs="Arial"/>
          <w:color w:val="000000"/>
          <w:sz w:val="24"/>
          <w:szCs w:val="24"/>
        </w:rPr>
        <w:t>Interfaces, Special Issue on Neural Networks Standards, John Fulcher (Ed.). V.16, N.3. Elsevier Sciences Publishers, Amsterdam, June, 1994. Web: http://w</w:t>
      </w:r>
      <w:r>
        <w:rPr>
          <w:rFonts w:ascii="Arial" w:hAnsi="Arial" w:cs="Arial"/>
          <w:color w:val="000000"/>
          <w:sz w:val="24"/>
          <w:szCs w:val="24"/>
        </w:rPr>
        <w:t>ww.idiap.ch/idiap-networks.html</w:t>
      </w:r>
      <w:r w:rsidRPr="00C321D2">
        <w:rPr>
          <w:rFonts w:ascii="Arial" w:hAnsi="Arial" w:cs="Arial"/>
          <w:color w:val="000000"/>
          <w:sz w:val="24"/>
          <w:szCs w:val="24"/>
        </w:rPr>
        <w:t>.</w:t>
      </w:r>
    </w:p>
    <w:p w:rsidR="00F14793" w:rsidRDefault="00F14793" w:rsidP="00F14793">
      <w:pPr>
        <w:autoSpaceDE w:val="0"/>
        <w:spacing w:line="276" w:lineRule="auto"/>
        <w:jc w:val="both"/>
        <w:rPr>
          <w:rFonts w:ascii="Arial" w:hAnsi="Arial" w:cs="Arial"/>
          <w:sz w:val="24"/>
          <w:szCs w:val="24"/>
          <w:lang w:val="en-US"/>
        </w:rPr>
      </w:pPr>
      <w:r>
        <w:rPr>
          <w:rFonts w:ascii="Arial" w:hAnsi="Arial" w:cs="Arial"/>
          <w:sz w:val="24"/>
          <w:szCs w:val="24"/>
          <w:lang w:val="en-US"/>
        </w:rPr>
        <w:t>Freitas A. A. A multi-criteria approach for the evaluation of rule interestingness. Em Proceedings of the International Conference on Data Mining. Rio de Janeiro, RJ, pp. 7-20, 1998.</w:t>
      </w:r>
    </w:p>
    <w:p w:rsidR="00F14793" w:rsidRDefault="00F14793" w:rsidP="00F14793">
      <w:pPr>
        <w:autoSpaceDE w:val="0"/>
        <w:spacing w:line="276" w:lineRule="auto"/>
        <w:jc w:val="both"/>
        <w:rPr>
          <w:rFonts w:ascii="Arial" w:hAnsi="Arial" w:cs="Arial"/>
          <w:sz w:val="24"/>
          <w:szCs w:val="24"/>
          <w:lang w:val="en-US"/>
        </w:rPr>
      </w:pPr>
      <w:r>
        <w:rPr>
          <w:rFonts w:ascii="Arial" w:hAnsi="Arial" w:cs="Arial"/>
          <w:sz w:val="24"/>
          <w:szCs w:val="24"/>
          <w:lang w:val="en-US"/>
        </w:rPr>
        <w:lastRenderedPageBreak/>
        <w:t xml:space="preserve"> Freitas A. A. On rule interestingness measures. Knowledge-Based Systems 12(5-6), 309-315, 1999.</w:t>
      </w:r>
    </w:p>
    <w:p w:rsidR="00F14793" w:rsidRDefault="00F14793" w:rsidP="00F14793">
      <w:pPr>
        <w:autoSpaceDE w:val="0"/>
        <w:spacing w:line="276" w:lineRule="auto"/>
        <w:jc w:val="both"/>
        <w:rPr>
          <w:rFonts w:ascii="Arial" w:hAnsi="Arial" w:cs="Arial"/>
          <w:sz w:val="24"/>
          <w:szCs w:val="24"/>
          <w:lang w:val="en-US"/>
        </w:rPr>
      </w:pPr>
      <w:r>
        <w:rPr>
          <w:rFonts w:ascii="Arial" w:hAnsi="Arial" w:cs="Arial"/>
          <w:sz w:val="24"/>
          <w:szCs w:val="24"/>
          <w:lang w:val="en-US"/>
        </w:rPr>
        <w:t>Goldschmidt, R.; Passos, E.; Vellasco, M.; Pacheco, M. Task Definition Assistence in KDD Applications. CLEI’03 – XXIX Conferência Latino Americana de Informática. La Paz, 2003.</w:t>
      </w:r>
    </w:p>
    <w:p w:rsidR="00F14793" w:rsidRDefault="00F14793" w:rsidP="00F14793">
      <w:pPr>
        <w:autoSpaceDE w:val="0"/>
        <w:spacing w:line="276" w:lineRule="auto"/>
        <w:jc w:val="both"/>
        <w:rPr>
          <w:rFonts w:ascii="Arial" w:hAnsi="Arial" w:cs="Arial"/>
          <w:sz w:val="24"/>
          <w:szCs w:val="24"/>
          <w:lang w:val="en-US"/>
        </w:rPr>
      </w:pPr>
      <w:r>
        <w:rPr>
          <w:rFonts w:ascii="Arial" w:hAnsi="Arial" w:cs="Arial"/>
          <w:sz w:val="24"/>
          <w:szCs w:val="24"/>
          <w:lang w:val="en-US"/>
        </w:rPr>
        <w:t xml:space="preserve"> Han, Jiawei; Kamber, Micheline. Data Mining: Concepts and Techniques. Second Edition. Elsevier. San Francisco, CA, 2006.</w:t>
      </w:r>
    </w:p>
    <w:p w:rsidR="00F14793" w:rsidRDefault="00F14793" w:rsidP="00F14793">
      <w:pPr>
        <w:autoSpaceDE w:val="0"/>
        <w:spacing w:line="276" w:lineRule="auto"/>
        <w:jc w:val="both"/>
        <w:rPr>
          <w:rFonts w:ascii="Arial" w:hAnsi="Arial" w:cs="Arial"/>
          <w:sz w:val="24"/>
          <w:szCs w:val="24"/>
          <w:lang w:val="en-US"/>
        </w:rPr>
      </w:pPr>
      <w:r>
        <w:rPr>
          <w:rFonts w:ascii="Arial" w:hAnsi="Arial" w:cs="Arial"/>
          <w:sz w:val="24"/>
          <w:szCs w:val="24"/>
          <w:lang w:val="en-US"/>
        </w:rPr>
        <w:t>Han, Jiawei; Kamber, Micheline; Pei, Jian. Data Mining: Concepts and Techniques. Third Edition. Elsevier. San Francisco, CA, 2011.</w:t>
      </w:r>
    </w:p>
    <w:p w:rsidR="00F14793" w:rsidRPr="002A2DC5" w:rsidRDefault="00F14793" w:rsidP="00F14793">
      <w:pPr>
        <w:autoSpaceDE w:val="0"/>
        <w:autoSpaceDN w:val="0"/>
        <w:adjustRightInd w:val="0"/>
        <w:spacing w:line="276" w:lineRule="auto"/>
        <w:jc w:val="both"/>
        <w:rPr>
          <w:rFonts w:ascii="Arial" w:hAnsi="Arial" w:cs="Arial"/>
          <w:sz w:val="24"/>
          <w:szCs w:val="24"/>
        </w:rPr>
      </w:pPr>
      <w:r w:rsidRPr="002A2DC5">
        <w:rPr>
          <w:rFonts w:ascii="Arial" w:hAnsi="Arial" w:cs="Arial"/>
          <w:sz w:val="24"/>
          <w:szCs w:val="24"/>
        </w:rPr>
        <w:t>Haykin, Simon. Redes neurais: princípios e práticas/Simon Haykin; trad. Paulo Martins Engel. – 2.ed. – Porto Alegre: Bookman, 2001</w:t>
      </w:r>
    </w:p>
    <w:p w:rsidR="00F14793" w:rsidRPr="00E620F4" w:rsidRDefault="00F14793" w:rsidP="00F14793">
      <w:pPr>
        <w:spacing w:line="276" w:lineRule="auto"/>
        <w:jc w:val="both"/>
        <w:rPr>
          <w:rFonts w:ascii="Arial" w:hAnsi="Arial" w:cs="Arial"/>
          <w:sz w:val="24"/>
          <w:szCs w:val="24"/>
          <w:lang w:val="en-US"/>
        </w:rPr>
      </w:pPr>
      <w:r w:rsidRPr="00E620F4">
        <w:rPr>
          <w:rFonts w:ascii="Arial" w:hAnsi="Arial" w:cs="Arial"/>
          <w:sz w:val="24"/>
          <w:szCs w:val="24"/>
          <w:lang w:val="en-US"/>
        </w:rPr>
        <w:t>H</w:t>
      </w:r>
      <w:r>
        <w:rPr>
          <w:rFonts w:ascii="Arial" w:hAnsi="Arial" w:cs="Arial"/>
          <w:sz w:val="24"/>
          <w:szCs w:val="24"/>
          <w:lang w:val="en-US"/>
        </w:rPr>
        <w:t>ussain</w:t>
      </w:r>
      <w:r w:rsidRPr="00E620F4">
        <w:rPr>
          <w:rFonts w:ascii="Arial" w:hAnsi="Arial" w:cs="Arial"/>
          <w:sz w:val="24"/>
          <w:szCs w:val="24"/>
          <w:lang w:val="en-US"/>
        </w:rPr>
        <w:t xml:space="preserve"> F.; L</w:t>
      </w:r>
      <w:r>
        <w:rPr>
          <w:rFonts w:ascii="Arial" w:hAnsi="Arial" w:cs="Arial"/>
          <w:sz w:val="24"/>
          <w:szCs w:val="24"/>
          <w:lang w:val="en-US"/>
        </w:rPr>
        <w:t>iu</w:t>
      </w:r>
      <w:r w:rsidRPr="00E620F4">
        <w:rPr>
          <w:rFonts w:ascii="Arial" w:hAnsi="Arial" w:cs="Arial"/>
          <w:sz w:val="24"/>
          <w:szCs w:val="24"/>
          <w:lang w:val="en-US"/>
        </w:rPr>
        <w:t xml:space="preserve"> H.; S</w:t>
      </w:r>
      <w:r>
        <w:rPr>
          <w:rFonts w:ascii="Arial" w:hAnsi="Arial" w:cs="Arial"/>
          <w:sz w:val="24"/>
          <w:szCs w:val="24"/>
          <w:lang w:val="en-US"/>
        </w:rPr>
        <w:t>uzuki E.; Lu</w:t>
      </w:r>
      <w:r w:rsidRPr="00E620F4">
        <w:rPr>
          <w:rFonts w:ascii="Arial" w:hAnsi="Arial" w:cs="Arial"/>
          <w:sz w:val="24"/>
          <w:szCs w:val="24"/>
          <w:lang w:val="en-US"/>
        </w:rPr>
        <w:t xml:space="preserve"> H. EXCEPTION RULE MINING WITH </w:t>
      </w:r>
    </w:p>
    <w:p w:rsidR="00F14793" w:rsidRPr="00E620F4" w:rsidRDefault="00F14793" w:rsidP="00F14793">
      <w:pPr>
        <w:spacing w:line="276" w:lineRule="auto"/>
        <w:jc w:val="both"/>
        <w:rPr>
          <w:rFonts w:ascii="Arial" w:hAnsi="Arial" w:cs="Arial"/>
          <w:sz w:val="24"/>
          <w:szCs w:val="24"/>
          <w:lang w:val="en-US"/>
        </w:rPr>
      </w:pPr>
      <w:r w:rsidRPr="00E620F4">
        <w:rPr>
          <w:rFonts w:ascii="Arial" w:hAnsi="Arial" w:cs="Arial"/>
          <w:sz w:val="24"/>
          <w:szCs w:val="24"/>
          <w:lang w:val="en-US"/>
        </w:rPr>
        <w:t>RELATIVE</w:t>
      </w:r>
      <w:r>
        <w:rPr>
          <w:rFonts w:ascii="Arial" w:hAnsi="Arial" w:cs="Arial"/>
          <w:sz w:val="24"/>
          <w:szCs w:val="24"/>
          <w:lang w:val="en-US"/>
        </w:rPr>
        <w:t xml:space="preserve"> INTERESTINGNESS MEASURE. PAKDD,</w:t>
      </w:r>
      <w:r w:rsidRPr="00E620F4">
        <w:rPr>
          <w:rFonts w:ascii="Arial" w:hAnsi="Arial" w:cs="Arial"/>
          <w:sz w:val="24"/>
          <w:szCs w:val="24"/>
          <w:lang w:val="en-US"/>
        </w:rPr>
        <w:t xml:space="preserve"> 2000; </w:t>
      </w:r>
      <w:r>
        <w:rPr>
          <w:rFonts w:ascii="Arial" w:hAnsi="Arial" w:cs="Arial"/>
          <w:sz w:val="24"/>
          <w:szCs w:val="24"/>
          <w:lang w:val="en-US"/>
        </w:rPr>
        <w:t>pg</w:t>
      </w:r>
      <w:r w:rsidRPr="00E620F4">
        <w:rPr>
          <w:rFonts w:ascii="Arial" w:hAnsi="Arial" w:cs="Arial"/>
          <w:sz w:val="24"/>
          <w:szCs w:val="24"/>
          <w:lang w:val="en-US"/>
        </w:rPr>
        <w:t xml:space="preserve"> 86-97.</w:t>
      </w:r>
    </w:p>
    <w:p w:rsidR="00F14793" w:rsidRPr="00AE46ED" w:rsidRDefault="00F14793" w:rsidP="00F14793">
      <w:pPr>
        <w:autoSpaceDE w:val="0"/>
        <w:spacing w:line="276" w:lineRule="auto"/>
        <w:jc w:val="both"/>
        <w:rPr>
          <w:rFonts w:ascii="Arial" w:hAnsi="Arial" w:cs="Arial"/>
          <w:sz w:val="24"/>
          <w:szCs w:val="24"/>
          <w:lang w:val="en-US"/>
        </w:rPr>
      </w:pPr>
      <w:r w:rsidRPr="00AE46ED">
        <w:rPr>
          <w:rFonts w:ascii="Arial" w:hAnsi="Arial" w:cs="Arial"/>
          <w:sz w:val="24"/>
          <w:szCs w:val="24"/>
          <w:lang w:val="en-US"/>
        </w:rPr>
        <w:t>Inmon, Bill &amp; Chuck Kelly. The Twelve Rules of Data Warehouse for a Client/Server World, Data Management Review, 1994. (****-)</w:t>
      </w:r>
    </w:p>
    <w:p w:rsidR="00F14793" w:rsidRPr="00B65E98" w:rsidRDefault="00F14793" w:rsidP="00F14793">
      <w:pPr>
        <w:autoSpaceDE w:val="0"/>
        <w:autoSpaceDN w:val="0"/>
        <w:adjustRightInd w:val="0"/>
        <w:spacing w:line="276" w:lineRule="auto"/>
        <w:jc w:val="both"/>
        <w:rPr>
          <w:rFonts w:ascii="Arial" w:hAnsi="Arial" w:cs="Arial"/>
          <w:sz w:val="24"/>
          <w:szCs w:val="24"/>
        </w:rPr>
      </w:pPr>
      <w:r w:rsidRPr="00B65E98">
        <w:rPr>
          <w:rFonts w:ascii="Arial" w:hAnsi="Arial" w:cs="Arial"/>
          <w:sz w:val="24"/>
          <w:szCs w:val="24"/>
        </w:rPr>
        <w:t>Kimball, Ralph. Data Warehouse toolkit: o guia completo para modelagem multidimensional /Ralph Kimball, Margy Ross; tradução Ana Beatriz Tavares, Daniela Lacerda. Rio de Janeiro: Campus, 2002.</w:t>
      </w:r>
    </w:p>
    <w:p w:rsidR="00F14793" w:rsidRPr="00EE65A5" w:rsidRDefault="00F14793" w:rsidP="00F14793">
      <w:pPr>
        <w:spacing w:line="276" w:lineRule="auto"/>
        <w:jc w:val="both"/>
        <w:rPr>
          <w:rFonts w:ascii="Arial" w:hAnsi="Arial" w:cs="Arial"/>
          <w:sz w:val="24"/>
          <w:szCs w:val="24"/>
          <w:lang w:val="en-US" w:eastAsia="pt-BR"/>
        </w:rPr>
      </w:pPr>
      <w:r w:rsidRPr="00EE65A5">
        <w:rPr>
          <w:rFonts w:ascii="Arial" w:hAnsi="Arial" w:cs="Arial"/>
          <w:sz w:val="24"/>
          <w:szCs w:val="24"/>
          <w:lang w:val="en-US" w:eastAsia="pt-BR"/>
        </w:rPr>
        <w:t xml:space="preserve">Kolb, Jason; KOLB. Jeremy. The Big Data Revolution. The Tricks Tour Competitors </w:t>
      </w:r>
      <w:proofErr w:type="gramStart"/>
      <w:r w:rsidRPr="00EE65A5">
        <w:rPr>
          <w:rFonts w:ascii="Arial" w:hAnsi="Arial" w:cs="Arial"/>
          <w:sz w:val="24"/>
          <w:szCs w:val="24"/>
          <w:lang w:val="en-US" w:eastAsia="pt-BR"/>
        </w:rPr>
        <w:t>Don’t</w:t>
      </w:r>
      <w:proofErr w:type="gramEnd"/>
      <w:r w:rsidRPr="00EE65A5">
        <w:rPr>
          <w:rFonts w:ascii="Arial" w:hAnsi="Arial" w:cs="Arial"/>
          <w:sz w:val="24"/>
          <w:szCs w:val="24"/>
          <w:lang w:val="en-US" w:eastAsia="pt-BR"/>
        </w:rPr>
        <w:t xml:space="preserve"> Want You To Know By Jason Kolb and Jeremy Kolb. AppliedData Labs. Plainfield, IL, 2013.</w:t>
      </w:r>
    </w:p>
    <w:p w:rsidR="00F14793" w:rsidRPr="00EE65A5" w:rsidRDefault="00F14793" w:rsidP="00F14793">
      <w:pPr>
        <w:autoSpaceDE w:val="0"/>
        <w:autoSpaceDN w:val="0"/>
        <w:adjustRightInd w:val="0"/>
        <w:spacing w:after="0" w:line="276" w:lineRule="auto"/>
        <w:jc w:val="both"/>
        <w:rPr>
          <w:rFonts w:ascii="Arial" w:hAnsi="Arial" w:cs="Arial"/>
          <w:sz w:val="24"/>
          <w:szCs w:val="24"/>
        </w:rPr>
      </w:pPr>
      <w:r w:rsidRPr="00EE65A5">
        <w:rPr>
          <w:rFonts w:ascii="Arial" w:hAnsi="Arial" w:cs="Arial"/>
          <w:sz w:val="24"/>
          <w:szCs w:val="24"/>
        </w:rPr>
        <w:t>K</w:t>
      </w:r>
      <w:r>
        <w:rPr>
          <w:rFonts w:ascii="Arial" w:hAnsi="Arial" w:cs="Arial"/>
          <w:sz w:val="24"/>
          <w:szCs w:val="24"/>
        </w:rPr>
        <w:t>ohonen</w:t>
      </w:r>
      <w:r w:rsidRPr="00EE65A5">
        <w:rPr>
          <w:rFonts w:ascii="Arial" w:hAnsi="Arial" w:cs="Arial"/>
          <w:sz w:val="24"/>
          <w:szCs w:val="24"/>
        </w:rPr>
        <w:t xml:space="preserve">, Teuvo. </w:t>
      </w:r>
      <w:r w:rsidRPr="00EE65A5">
        <w:rPr>
          <w:rFonts w:ascii="Arial" w:hAnsi="Arial" w:cs="Arial"/>
          <w:i/>
          <w:iCs/>
          <w:sz w:val="24"/>
          <w:szCs w:val="24"/>
        </w:rPr>
        <w:t>Self-Organization and Associative Memory</w:t>
      </w:r>
      <w:r w:rsidRPr="00EE65A5">
        <w:rPr>
          <w:rFonts w:ascii="Arial" w:hAnsi="Arial" w:cs="Arial"/>
          <w:sz w:val="24"/>
          <w:szCs w:val="24"/>
        </w:rPr>
        <w:t>. Springer-Verlag Series in</w:t>
      </w:r>
    </w:p>
    <w:p w:rsidR="00F14793" w:rsidRPr="00EE65A5" w:rsidRDefault="00F14793" w:rsidP="00F14793">
      <w:pPr>
        <w:autoSpaceDE w:val="0"/>
        <w:autoSpaceDN w:val="0"/>
        <w:adjustRightInd w:val="0"/>
        <w:spacing w:line="276" w:lineRule="auto"/>
        <w:jc w:val="both"/>
        <w:rPr>
          <w:rFonts w:ascii="Arial" w:hAnsi="Arial" w:cs="Arial"/>
          <w:sz w:val="24"/>
          <w:szCs w:val="24"/>
        </w:rPr>
      </w:pPr>
      <w:r w:rsidRPr="00EE65A5">
        <w:rPr>
          <w:rFonts w:ascii="Arial" w:hAnsi="Arial" w:cs="Arial"/>
          <w:sz w:val="24"/>
          <w:szCs w:val="24"/>
        </w:rPr>
        <w:t>Information Science. 1987.</w:t>
      </w:r>
    </w:p>
    <w:p w:rsidR="00F14793" w:rsidRDefault="00F14793" w:rsidP="00F14793">
      <w:pPr>
        <w:autoSpaceDE w:val="0"/>
        <w:autoSpaceDN w:val="0"/>
        <w:adjustRightInd w:val="0"/>
        <w:spacing w:line="276" w:lineRule="auto"/>
        <w:jc w:val="both"/>
        <w:rPr>
          <w:rFonts w:ascii="Arial" w:hAnsi="Arial" w:cs="Arial"/>
          <w:sz w:val="24"/>
          <w:szCs w:val="24"/>
        </w:rPr>
      </w:pPr>
      <w:r w:rsidRPr="00946C9D">
        <w:rPr>
          <w:rFonts w:ascii="Arial" w:hAnsi="Arial" w:cs="Arial"/>
          <w:sz w:val="24"/>
          <w:szCs w:val="24"/>
        </w:rPr>
        <w:t>Kolodner, J. L. Proceedings of the DARPA Case-Based Reasoning Workshop. San Francisco: Morgan Kaufmann Publishers, 1998</w:t>
      </w:r>
    </w:p>
    <w:p w:rsidR="00F14793" w:rsidRPr="005F21F6" w:rsidRDefault="00F14793" w:rsidP="00F14793">
      <w:pPr>
        <w:autoSpaceDE w:val="0"/>
        <w:spacing w:line="276" w:lineRule="auto"/>
        <w:rPr>
          <w:rFonts w:ascii="Arial" w:hAnsi="Arial" w:cs="Arial"/>
          <w:sz w:val="24"/>
          <w:szCs w:val="24"/>
          <w:lang w:val="en-US"/>
        </w:rPr>
      </w:pPr>
      <w:r w:rsidRPr="005F21F6">
        <w:rPr>
          <w:rFonts w:ascii="Arial" w:hAnsi="Arial" w:cs="Arial"/>
          <w:sz w:val="24"/>
          <w:szCs w:val="24"/>
          <w:lang w:val="en-US"/>
        </w:rPr>
        <w:t>Liu, B. &amp; W. Hsu. Post-analysis of learned rules. AAAI 1, 828-834, 1996.</w:t>
      </w:r>
    </w:p>
    <w:p w:rsidR="00F14793" w:rsidRDefault="00F14793" w:rsidP="00F14793">
      <w:pPr>
        <w:autoSpaceDE w:val="0"/>
        <w:autoSpaceDN w:val="0"/>
        <w:adjustRightInd w:val="0"/>
        <w:spacing w:line="276" w:lineRule="auto"/>
        <w:jc w:val="both"/>
        <w:rPr>
          <w:rFonts w:ascii="Arial" w:hAnsi="Arial" w:cs="Arial"/>
          <w:sz w:val="24"/>
          <w:szCs w:val="24"/>
        </w:rPr>
      </w:pPr>
      <w:r w:rsidRPr="00501677">
        <w:rPr>
          <w:rFonts w:ascii="Arial" w:hAnsi="Arial" w:cs="Arial"/>
          <w:sz w:val="24"/>
          <w:szCs w:val="24"/>
        </w:rPr>
        <w:t>Mayer-Schönberger, Viktor; Cukier, Kenneth. Big Data. A Revolution That Will Transform How We Live, Work and Things. First published in Greta Britain. John Murray (Publishers) an Hachette UK Compnay, 2013.</w:t>
      </w:r>
    </w:p>
    <w:p w:rsidR="00F14793" w:rsidRPr="00BA5163" w:rsidRDefault="00F14793" w:rsidP="00F14793">
      <w:pPr>
        <w:autoSpaceDE w:val="0"/>
        <w:spacing w:line="276" w:lineRule="auto"/>
        <w:jc w:val="both"/>
        <w:rPr>
          <w:rFonts w:ascii="Arial" w:hAnsi="Arial" w:cs="Arial"/>
          <w:sz w:val="24"/>
          <w:szCs w:val="24"/>
          <w:lang w:val="en-US"/>
        </w:rPr>
      </w:pPr>
      <w:r w:rsidRPr="00BA5163">
        <w:rPr>
          <w:rFonts w:ascii="Arial" w:hAnsi="Arial" w:cs="Arial"/>
          <w:sz w:val="24"/>
          <w:szCs w:val="24"/>
          <w:lang w:val="en-US"/>
        </w:rPr>
        <w:t>M</w:t>
      </w:r>
      <w:r>
        <w:rPr>
          <w:rFonts w:ascii="Arial" w:hAnsi="Arial" w:cs="Arial"/>
          <w:sz w:val="24"/>
          <w:szCs w:val="24"/>
          <w:lang w:val="en-US"/>
        </w:rPr>
        <w:t>orik</w:t>
      </w:r>
      <w:r w:rsidRPr="00BA5163">
        <w:rPr>
          <w:rFonts w:ascii="Arial" w:hAnsi="Arial" w:cs="Arial"/>
          <w:sz w:val="24"/>
          <w:szCs w:val="24"/>
          <w:lang w:val="en-US"/>
        </w:rPr>
        <w:t>, K. The Representation Race- Preprocessing for Handling Time Phenomena. Proceedings of the European Conference on Machine Learning 2000, Lecture Notes in Artificial Intelligence 1810. Berlin: Springer Verlag, 2000</w:t>
      </w:r>
    </w:p>
    <w:p w:rsidR="00F14793" w:rsidRDefault="00F14793" w:rsidP="00F14793">
      <w:pPr>
        <w:autoSpaceDE w:val="0"/>
        <w:spacing w:line="276" w:lineRule="auto"/>
        <w:jc w:val="both"/>
        <w:rPr>
          <w:rFonts w:cs="Arial"/>
          <w:lang w:val="en-US"/>
        </w:rPr>
      </w:pPr>
      <w:r w:rsidRPr="002603F2">
        <w:rPr>
          <w:rFonts w:ascii="Arial" w:hAnsi="Arial" w:cs="Arial"/>
          <w:sz w:val="24"/>
          <w:szCs w:val="24"/>
          <w:lang w:val="en-US"/>
        </w:rPr>
        <w:t>Negnevitsky, Michael. Artificial Intelligence: a guide to intelligent Systems/Michael Negvitsky. Pearson Education Limited. Edinburgh Gate, 2005.</w:t>
      </w:r>
    </w:p>
    <w:p w:rsidR="00F14793" w:rsidRPr="004F59BA" w:rsidRDefault="00F14793" w:rsidP="00F14793">
      <w:pPr>
        <w:autoSpaceDE w:val="0"/>
        <w:autoSpaceDN w:val="0"/>
        <w:adjustRightInd w:val="0"/>
        <w:spacing w:line="276" w:lineRule="auto"/>
        <w:jc w:val="both"/>
        <w:rPr>
          <w:rFonts w:ascii="Arial" w:hAnsi="Arial" w:cs="Arial"/>
          <w:sz w:val="24"/>
          <w:szCs w:val="24"/>
        </w:rPr>
      </w:pPr>
      <w:r>
        <w:rPr>
          <w:rFonts w:ascii="Arial" w:hAnsi="Arial" w:cs="Arial"/>
          <w:sz w:val="24"/>
          <w:szCs w:val="24"/>
        </w:rPr>
        <w:lastRenderedPageBreak/>
        <w:t>Oliveira, C.</w:t>
      </w:r>
      <w:r w:rsidRPr="004F59BA">
        <w:rPr>
          <w:rFonts w:ascii="Arial" w:hAnsi="Arial" w:cs="Arial"/>
          <w:sz w:val="24"/>
          <w:szCs w:val="24"/>
        </w:rPr>
        <w:t>, EDACLUSTER: Um Algoritmo Evolucionário para Análise de agrupamentos Baseados em Densidade e Grade, Dissertação (Mestrado em Engenharia Elétrica</w:t>
      </w:r>
      <w:r>
        <w:rPr>
          <w:rFonts w:ascii="Arial" w:hAnsi="Arial" w:cs="Arial"/>
          <w:sz w:val="24"/>
          <w:szCs w:val="24"/>
        </w:rPr>
        <w:t>), Universidade Federal do Pará, 2007.</w:t>
      </w:r>
    </w:p>
    <w:p w:rsidR="00F14793" w:rsidRPr="00302CE7" w:rsidRDefault="00F14793" w:rsidP="00F14793">
      <w:pPr>
        <w:autoSpaceDE w:val="0"/>
        <w:autoSpaceDN w:val="0"/>
        <w:adjustRightInd w:val="0"/>
        <w:spacing w:line="276" w:lineRule="auto"/>
        <w:jc w:val="both"/>
        <w:rPr>
          <w:rFonts w:ascii="Arial" w:hAnsi="Arial" w:cs="Arial"/>
          <w:sz w:val="24"/>
          <w:szCs w:val="24"/>
        </w:rPr>
      </w:pPr>
      <w:r w:rsidRPr="00302CE7">
        <w:rPr>
          <w:rFonts w:ascii="Arial" w:hAnsi="Arial" w:cs="Arial"/>
          <w:sz w:val="24"/>
          <w:szCs w:val="24"/>
        </w:rPr>
        <w:t>Osório, Fernando. Redes Neurais – Aprendizado Artificial. Forum de I.A. “99 – pg.13”.</w:t>
      </w:r>
      <w:r>
        <w:rPr>
          <w:rFonts w:ascii="Arial" w:hAnsi="Arial" w:cs="Arial"/>
          <w:sz w:val="24"/>
          <w:szCs w:val="24"/>
        </w:rPr>
        <w:t xml:space="preserve"> </w:t>
      </w:r>
      <w:r w:rsidRPr="00302CE7">
        <w:rPr>
          <w:rFonts w:ascii="Arial" w:hAnsi="Arial" w:cs="Arial"/>
          <w:sz w:val="24"/>
          <w:szCs w:val="24"/>
        </w:rPr>
        <w:t>Rosa, João Luís Garcia. Fundamentos da Inteligência artificial /João Luís Garcia Rosa. Rio de Janeiro: LTC, 2011.</w:t>
      </w:r>
    </w:p>
    <w:p w:rsidR="00F14793" w:rsidRPr="007D50EE" w:rsidRDefault="00F14793" w:rsidP="00F14793">
      <w:pPr>
        <w:autoSpaceDE w:val="0"/>
        <w:spacing w:line="276" w:lineRule="auto"/>
        <w:rPr>
          <w:rFonts w:ascii="Arial" w:hAnsi="Arial" w:cs="Arial"/>
          <w:sz w:val="24"/>
          <w:szCs w:val="24"/>
        </w:rPr>
      </w:pPr>
      <w:r w:rsidRPr="007D50EE">
        <w:rPr>
          <w:rFonts w:ascii="Arial" w:hAnsi="Arial" w:cs="Arial"/>
          <w:sz w:val="24"/>
          <w:szCs w:val="24"/>
        </w:rPr>
        <w:t>Passos, Emanuel; GOLD</w:t>
      </w:r>
      <w:r>
        <w:rPr>
          <w:rFonts w:ascii="Arial" w:hAnsi="Arial" w:cs="Arial"/>
          <w:sz w:val="24"/>
          <w:szCs w:val="24"/>
        </w:rPr>
        <w:t>SCHMIDT, Ronaldo. Data Mining: U</w:t>
      </w:r>
      <w:r w:rsidRPr="007D50EE">
        <w:rPr>
          <w:rFonts w:ascii="Arial" w:hAnsi="Arial" w:cs="Arial"/>
          <w:sz w:val="24"/>
          <w:szCs w:val="24"/>
        </w:rPr>
        <w:t>m guia prático. Edito</w:t>
      </w:r>
      <w:r>
        <w:rPr>
          <w:rFonts w:ascii="Arial" w:hAnsi="Arial" w:cs="Arial"/>
          <w:sz w:val="24"/>
          <w:szCs w:val="24"/>
        </w:rPr>
        <w:t>ra Campos. Rio de Janeiro, 2005.</w:t>
      </w:r>
    </w:p>
    <w:p w:rsidR="00F14793" w:rsidRPr="006F28BA" w:rsidRDefault="00F14793" w:rsidP="00F14793">
      <w:pPr>
        <w:autoSpaceDE w:val="0"/>
        <w:autoSpaceDN w:val="0"/>
        <w:adjustRightInd w:val="0"/>
        <w:spacing w:line="276" w:lineRule="auto"/>
        <w:jc w:val="both"/>
        <w:rPr>
          <w:rFonts w:ascii="Arial" w:hAnsi="Arial" w:cs="Arial"/>
          <w:sz w:val="24"/>
          <w:szCs w:val="24"/>
          <w:lang w:val="en-US"/>
        </w:rPr>
      </w:pPr>
      <w:r w:rsidRPr="006F28BA">
        <w:rPr>
          <w:rFonts w:ascii="Arial" w:hAnsi="Arial" w:cs="Arial"/>
          <w:sz w:val="24"/>
          <w:szCs w:val="24"/>
          <w:lang w:val="en-US"/>
        </w:rPr>
        <w:t>Pazzini, M. J. Knowledge discovery from data? IEEE Intelligent Systems, 10-13, 2000</w:t>
      </w:r>
      <w:r>
        <w:rPr>
          <w:rFonts w:ascii="Arial" w:hAnsi="Arial" w:cs="Arial"/>
          <w:sz w:val="24"/>
          <w:szCs w:val="24"/>
          <w:lang w:val="en-US"/>
        </w:rPr>
        <w:t>.</w:t>
      </w:r>
    </w:p>
    <w:p w:rsidR="00F14793" w:rsidRPr="008149FD" w:rsidRDefault="00F14793" w:rsidP="00F14793">
      <w:pPr>
        <w:spacing w:line="276" w:lineRule="auto"/>
        <w:jc w:val="both"/>
        <w:rPr>
          <w:rFonts w:ascii="Arial" w:hAnsi="Arial" w:cs="Arial"/>
          <w:sz w:val="24"/>
          <w:szCs w:val="24"/>
          <w:lang w:val="en-US"/>
        </w:rPr>
      </w:pPr>
      <w:r w:rsidRPr="008149FD">
        <w:rPr>
          <w:rFonts w:ascii="Arial" w:hAnsi="Arial" w:cs="Arial"/>
          <w:sz w:val="24"/>
          <w:szCs w:val="24"/>
          <w:lang w:val="en-US"/>
        </w:rPr>
        <w:t>Piatetsky-Shapiro, G &amp; C. J. Matheus. The Interestingness of deviations. Em Proceedings of the International Conference on Knowledge Discovery and Data Mining, pp. 23-36, 1994.</w:t>
      </w:r>
    </w:p>
    <w:p w:rsidR="00F14793" w:rsidRDefault="00F14793" w:rsidP="00F14793">
      <w:pPr>
        <w:spacing w:line="276" w:lineRule="auto"/>
        <w:jc w:val="both"/>
        <w:rPr>
          <w:lang w:val="en-US"/>
        </w:rPr>
      </w:pPr>
      <w:r w:rsidRPr="00501677">
        <w:rPr>
          <w:rFonts w:ascii="Arial" w:hAnsi="Arial" w:cs="Arial"/>
          <w:sz w:val="24"/>
          <w:szCs w:val="24"/>
          <w:lang w:val="en-US"/>
        </w:rPr>
        <w:t>Raj, Subu. BIG DATA – AN INTRODUCTION. Kindle Ver 1.1, 2013</w:t>
      </w:r>
      <w:r>
        <w:rPr>
          <w:lang w:val="en-US"/>
        </w:rPr>
        <w:t>.</w:t>
      </w:r>
    </w:p>
    <w:p w:rsidR="00F14793" w:rsidRPr="005608C2" w:rsidRDefault="00F14793" w:rsidP="00F14793">
      <w:pPr>
        <w:autoSpaceDE w:val="0"/>
        <w:spacing w:line="276" w:lineRule="auto"/>
        <w:rPr>
          <w:rFonts w:ascii="Arial" w:hAnsi="Arial" w:cs="Arial"/>
          <w:sz w:val="24"/>
          <w:szCs w:val="24"/>
        </w:rPr>
      </w:pPr>
      <w:r w:rsidRPr="005608C2">
        <w:rPr>
          <w:rFonts w:ascii="Arial" w:hAnsi="Arial" w:cs="Arial"/>
          <w:sz w:val="24"/>
          <w:szCs w:val="24"/>
        </w:rPr>
        <w:t>R</w:t>
      </w:r>
      <w:r>
        <w:rPr>
          <w:rFonts w:ascii="Arial" w:hAnsi="Arial" w:cs="Arial"/>
          <w:sz w:val="24"/>
          <w:szCs w:val="24"/>
        </w:rPr>
        <w:t>ezende</w:t>
      </w:r>
      <w:r w:rsidRPr="005608C2">
        <w:rPr>
          <w:rFonts w:ascii="Arial" w:hAnsi="Arial" w:cs="Arial"/>
          <w:sz w:val="24"/>
          <w:szCs w:val="24"/>
        </w:rPr>
        <w:t>, Solange Oliveira. Sistemas inteligentes: fundamentos e aplicações. Editora Manole Ltda. Barueri, SP. 2003.</w:t>
      </w:r>
    </w:p>
    <w:p w:rsidR="00F14793" w:rsidRDefault="00F14793" w:rsidP="00F14793">
      <w:pPr>
        <w:autoSpaceDE w:val="0"/>
        <w:autoSpaceDN w:val="0"/>
        <w:adjustRightInd w:val="0"/>
        <w:spacing w:line="276" w:lineRule="auto"/>
        <w:jc w:val="both"/>
        <w:rPr>
          <w:rFonts w:ascii="Arial" w:hAnsi="Arial" w:cs="Arial"/>
          <w:sz w:val="24"/>
          <w:szCs w:val="24"/>
        </w:rPr>
      </w:pPr>
      <w:r w:rsidRPr="009827BA">
        <w:rPr>
          <w:rFonts w:ascii="Arial" w:hAnsi="Arial" w:cs="Arial"/>
          <w:sz w:val="24"/>
          <w:szCs w:val="24"/>
        </w:rPr>
        <w:t>Riesbeck, C. K., and Schank, R. Inside Case-Based Reasoning. Northvale, NJ: Lawrence Erlbaum Associates, 1996.</w:t>
      </w:r>
    </w:p>
    <w:p w:rsidR="00F14793" w:rsidRPr="00D36B7A" w:rsidRDefault="00F14793" w:rsidP="00F14793">
      <w:pPr>
        <w:autoSpaceDE w:val="0"/>
        <w:autoSpaceDN w:val="0"/>
        <w:adjustRightInd w:val="0"/>
        <w:spacing w:line="276" w:lineRule="auto"/>
        <w:jc w:val="both"/>
        <w:rPr>
          <w:rFonts w:cs="Arial"/>
        </w:rPr>
      </w:pPr>
      <w:r w:rsidRPr="00B703EC">
        <w:rPr>
          <w:rFonts w:ascii="Arial" w:hAnsi="Arial" w:cs="Arial"/>
          <w:sz w:val="24"/>
          <w:szCs w:val="24"/>
        </w:rPr>
        <w:t>Rob, Peter; Coronel, Carlos. Database Systems: Design, Implementation, and Management by Peter Rob and Carlos Coronel 8th Edtion. Thomson Place, Boston, Massachusetts, 2009</w:t>
      </w:r>
      <w:r>
        <w:rPr>
          <w:rFonts w:cs="Arial"/>
        </w:rPr>
        <w:t>.</w:t>
      </w:r>
    </w:p>
    <w:p w:rsidR="00F14793" w:rsidRDefault="00F14793" w:rsidP="00F14793">
      <w:pPr>
        <w:spacing w:line="276" w:lineRule="auto"/>
        <w:jc w:val="both"/>
        <w:rPr>
          <w:rFonts w:ascii="Arial" w:hAnsi="Arial" w:cs="Arial"/>
          <w:sz w:val="24"/>
          <w:szCs w:val="24"/>
        </w:rPr>
      </w:pPr>
      <w:r w:rsidRPr="00B703EC">
        <w:rPr>
          <w:rFonts w:ascii="Arial" w:hAnsi="Arial" w:cs="Arial"/>
          <w:sz w:val="24"/>
          <w:szCs w:val="24"/>
        </w:rPr>
        <w:t>Robt, Peter. Sistemas de Banco de Dados: Projeto, implantação e gerenciamento / Peter Rob, Carlos Coronel. São Paulo: Cengage Learning, 2011</w:t>
      </w:r>
      <w:r>
        <w:rPr>
          <w:rFonts w:ascii="Arial" w:hAnsi="Arial" w:cs="Arial"/>
          <w:sz w:val="24"/>
          <w:szCs w:val="24"/>
        </w:rPr>
        <w:t>.</w:t>
      </w:r>
    </w:p>
    <w:p w:rsidR="00F14793" w:rsidRPr="00B3544B" w:rsidRDefault="00F14793" w:rsidP="00F14793">
      <w:pPr>
        <w:autoSpaceDE w:val="0"/>
        <w:spacing w:line="276" w:lineRule="auto"/>
        <w:jc w:val="both"/>
        <w:rPr>
          <w:rFonts w:ascii="Arial" w:hAnsi="Arial" w:cs="Arial"/>
          <w:sz w:val="24"/>
          <w:szCs w:val="24"/>
          <w:lang w:val="en-US"/>
        </w:rPr>
      </w:pPr>
      <w:r w:rsidRPr="00B3544B">
        <w:rPr>
          <w:rFonts w:ascii="Arial" w:hAnsi="Arial" w:cs="Arial"/>
          <w:sz w:val="24"/>
          <w:szCs w:val="24"/>
          <w:lang w:val="en-US"/>
        </w:rPr>
        <w:t>Silberschatz, A. &amp; Tuzhilin. On subjective measures of interestingness in knowledge discovery. Proceeding of the First International Conference on Knowledge Discovery and Data Mining 1, 275-281, 1995.</w:t>
      </w:r>
    </w:p>
    <w:p w:rsidR="00F14793" w:rsidRDefault="00F14793" w:rsidP="00F14793">
      <w:pPr>
        <w:spacing w:line="276" w:lineRule="auto"/>
        <w:jc w:val="both"/>
        <w:rPr>
          <w:rFonts w:ascii="Arial" w:hAnsi="Arial" w:cs="Arial"/>
          <w:sz w:val="24"/>
          <w:szCs w:val="24"/>
        </w:rPr>
      </w:pPr>
    </w:p>
    <w:p w:rsidR="00F14793" w:rsidRDefault="00F14793" w:rsidP="00F14793">
      <w:pPr>
        <w:autoSpaceDE w:val="0"/>
        <w:autoSpaceDN w:val="0"/>
        <w:adjustRightInd w:val="0"/>
        <w:spacing w:line="276" w:lineRule="auto"/>
        <w:jc w:val="both"/>
        <w:rPr>
          <w:rFonts w:ascii="Arial" w:hAnsi="Arial" w:cs="Arial"/>
          <w:sz w:val="24"/>
          <w:szCs w:val="24"/>
          <w:lang w:val="en-US"/>
        </w:rPr>
      </w:pPr>
      <w:r w:rsidRPr="003F65E9">
        <w:rPr>
          <w:rFonts w:ascii="Arial" w:hAnsi="Arial" w:cs="Arial"/>
          <w:bCs/>
          <w:sz w:val="24"/>
          <w:szCs w:val="24"/>
          <w:lang w:val="en-US"/>
        </w:rPr>
        <w:t>Stonebraker, Michael, Abadi; Daniel, DeWitt; David J.; Madden, Sam; Paulson, Erik; Pavlo, Andrew; Rasin, Alexander.</w:t>
      </w:r>
      <w:r w:rsidRPr="003F65E9">
        <w:rPr>
          <w:rFonts w:ascii="Arial" w:hAnsi="Arial" w:cs="Arial"/>
          <w:b/>
          <w:bCs/>
          <w:sz w:val="24"/>
          <w:szCs w:val="24"/>
          <w:lang w:val="en-US"/>
        </w:rPr>
        <w:t xml:space="preserve"> </w:t>
      </w:r>
      <w:r w:rsidRPr="003F65E9">
        <w:rPr>
          <w:rFonts w:ascii="Arial" w:hAnsi="Arial" w:cs="Arial"/>
          <w:sz w:val="24"/>
          <w:szCs w:val="24"/>
        </w:rPr>
        <w:t xml:space="preserve">MapReduce complements DBMSs since </w:t>
      </w:r>
      <w:r w:rsidRPr="003F65E9">
        <w:rPr>
          <w:rFonts w:ascii="Arial" w:hAnsi="Arial" w:cs="Arial"/>
          <w:sz w:val="24"/>
          <w:szCs w:val="24"/>
          <w:lang w:val="en-US"/>
        </w:rPr>
        <w:t>databases are not designed for extracttransform-load tasks, a MapReduce specialty. COMMUNICATIONS OF THE ACM, pp 71. Publicado em Janeiro de 2101.</w:t>
      </w:r>
    </w:p>
    <w:p w:rsidR="00F14793" w:rsidRPr="007B2BEC" w:rsidRDefault="00F14793" w:rsidP="00F14793">
      <w:pPr>
        <w:autoSpaceDE w:val="0"/>
        <w:spacing w:line="276" w:lineRule="auto"/>
        <w:jc w:val="both"/>
        <w:rPr>
          <w:rFonts w:ascii="Arial" w:hAnsi="Arial" w:cs="Arial"/>
          <w:sz w:val="24"/>
          <w:szCs w:val="24"/>
          <w:lang w:val="en-US"/>
        </w:rPr>
      </w:pPr>
      <w:r w:rsidRPr="007B2BEC">
        <w:rPr>
          <w:rFonts w:ascii="Arial" w:hAnsi="Arial" w:cs="Arial"/>
          <w:sz w:val="24"/>
          <w:szCs w:val="24"/>
          <w:lang w:val="en-US"/>
        </w:rPr>
        <w:t>U</w:t>
      </w:r>
      <w:r>
        <w:rPr>
          <w:rFonts w:ascii="Arial" w:hAnsi="Arial" w:cs="Arial"/>
          <w:sz w:val="24"/>
          <w:szCs w:val="24"/>
          <w:lang w:val="en-US"/>
        </w:rPr>
        <w:t>tgolff</w:t>
      </w:r>
      <w:r w:rsidRPr="007B2BEC">
        <w:rPr>
          <w:rFonts w:ascii="Arial" w:hAnsi="Arial" w:cs="Arial"/>
          <w:sz w:val="24"/>
          <w:szCs w:val="24"/>
          <w:lang w:val="en-US"/>
        </w:rPr>
        <w:t>, P. Shift of Bias for Inductive Concept Learning. Machine Learning: an Artificial Intelligence Approach, v.3, São Francisco: Morgan Kaufmann, 1996.</w:t>
      </w:r>
    </w:p>
    <w:p w:rsidR="00F14793" w:rsidRPr="006318A6" w:rsidRDefault="00F14793" w:rsidP="00F14793">
      <w:pPr>
        <w:autoSpaceDE w:val="0"/>
        <w:autoSpaceDN w:val="0"/>
        <w:adjustRightInd w:val="0"/>
        <w:spacing w:line="276" w:lineRule="auto"/>
        <w:jc w:val="both"/>
        <w:rPr>
          <w:rFonts w:ascii="Arial" w:hAnsi="Arial" w:cs="Arial"/>
          <w:sz w:val="24"/>
          <w:szCs w:val="24"/>
        </w:rPr>
      </w:pPr>
      <w:r w:rsidRPr="006318A6">
        <w:rPr>
          <w:rFonts w:ascii="Arial" w:hAnsi="Arial" w:cs="Arial"/>
          <w:sz w:val="24"/>
          <w:szCs w:val="24"/>
        </w:rPr>
        <w:lastRenderedPageBreak/>
        <w:t>Watson, Ian D. Applying case-based reasoning: techniques for enterprise systems. San Francisco, CA: Morgan Kaufmann Publishers, Inc, 1997.</w:t>
      </w:r>
    </w:p>
    <w:p w:rsidR="00F14793" w:rsidRPr="006318A6" w:rsidRDefault="00F14793" w:rsidP="00F14793">
      <w:pPr>
        <w:autoSpaceDE w:val="0"/>
        <w:autoSpaceDN w:val="0"/>
        <w:adjustRightInd w:val="0"/>
        <w:spacing w:line="276" w:lineRule="auto"/>
        <w:jc w:val="both"/>
        <w:rPr>
          <w:rFonts w:ascii="Arial" w:hAnsi="Arial" w:cs="Arial"/>
          <w:sz w:val="24"/>
          <w:szCs w:val="24"/>
        </w:rPr>
      </w:pPr>
      <w:r w:rsidRPr="006318A6">
        <w:rPr>
          <w:rFonts w:ascii="Arial" w:hAnsi="Arial" w:cs="Arial"/>
          <w:sz w:val="24"/>
          <w:szCs w:val="24"/>
        </w:rPr>
        <w:t>Watson, Ian D. Applying Knowledge Management: Techniques for Building Corpoarte Memory. San Francisco, CA: Morgan Kaufmann Publishers, Inc, 2003.</w:t>
      </w:r>
    </w:p>
    <w:p w:rsidR="00F14793" w:rsidRDefault="00F14793" w:rsidP="00F14793">
      <w:pPr>
        <w:autoSpaceDE w:val="0"/>
        <w:autoSpaceDN w:val="0"/>
        <w:adjustRightInd w:val="0"/>
        <w:spacing w:line="276" w:lineRule="auto"/>
        <w:jc w:val="both"/>
        <w:rPr>
          <w:rFonts w:ascii="Arial" w:hAnsi="Arial" w:cs="Arial"/>
          <w:sz w:val="24"/>
          <w:szCs w:val="24"/>
        </w:rPr>
      </w:pPr>
      <w:r w:rsidRPr="004378E2">
        <w:rPr>
          <w:rFonts w:ascii="Arial" w:hAnsi="Arial" w:cs="Arial"/>
          <w:sz w:val="24"/>
          <w:szCs w:val="24"/>
        </w:rPr>
        <w:t xml:space="preserve">Witten, Ian H.; Frank, Eibe; Hall, </w:t>
      </w:r>
      <w:r>
        <w:rPr>
          <w:rFonts w:ascii="Arial" w:hAnsi="Arial" w:cs="Arial"/>
          <w:sz w:val="24"/>
          <w:szCs w:val="24"/>
        </w:rPr>
        <w:t xml:space="preserve">Mark A. Data Mining. Practical </w:t>
      </w:r>
      <w:r w:rsidRPr="004378E2">
        <w:rPr>
          <w:rFonts w:ascii="Arial" w:hAnsi="Arial" w:cs="Arial"/>
          <w:sz w:val="24"/>
          <w:szCs w:val="24"/>
        </w:rPr>
        <w:t>Machine Learn</w:t>
      </w:r>
      <w:r>
        <w:rPr>
          <w:rFonts w:ascii="Arial" w:hAnsi="Arial" w:cs="Arial"/>
          <w:sz w:val="24"/>
          <w:szCs w:val="24"/>
        </w:rPr>
        <w:t>ing Tools and Techiniques. 2nd</w:t>
      </w:r>
      <w:r w:rsidRPr="004378E2">
        <w:rPr>
          <w:rFonts w:ascii="Arial" w:hAnsi="Arial" w:cs="Arial"/>
          <w:sz w:val="24"/>
          <w:szCs w:val="24"/>
        </w:rPr>
        <w:t xml:space="preserve"> </w:t>
      </w:r>
      <w:r>
        <w:rPr>
          <w:rFonts w:ascii="Arial" w:hAnsi="Arial" w:cs="Arial"/>
          <w:sz w:val="24"/>
          <w:szCs w:val="24"/>
        </w:rPr>
        <w:t>e</w:t>
      </w:r>
      <w:r w:rsidRPr="004378E2">
        <w:rPr>
          <w:rFonts w:ascii="Arial" w:hAnsi="Arial" w:cs="Arial"/>
          <w:sz w:val="24"/>
          <w:szCs w:val="24"/>
        </w:rPr>
        <w:t>d. Morgan Kaufmann Publishers</w:t>
      </w:r>
      <w:r>
        <w:rPr>
          <w:rFonts w:ascii="Arial" w:hAnsi="Arial" w:cs="Arial"/>
          <w:sz w:val="24"/>
          <w:szCs w:val="24"/>
        </w:rPr>
        <w:t xml:space="preserve"> is an imprint of Elsevier, 2005</w:t>
      </w:r>
      <w:r w:rsidRPr="004378E2">
        <w:rPr>
          <w:rFonts w:ascii="Arial" w:hAnsi="Arial" w:cs="Arial"/>
          <w:sz w:val="24"/>
          <w:szCs w:val="24"/>
        </w:rPr>
        <w:t>.</w:t>
      </w:r>
    </w:p>
    <w:p w:rsidR="00F14793" w:rsidRDefault="00F14793" w:rsidP="00F14793">
      <w:pPr>
        <w:autoSpaceDE w:val="0"/>
        <w:autoSpaceDN w:val="0"/>
        <w:adjustRightInd w:val="0"/>
        <w:spacing w:line="276" w:lineRule="auto"/>
        <w:jc w:val="both"/>
        <w:rPr>
          <w:rFonts w:ascii="Arial" w:hAnsi="Arial" w:cs="Arial"/>
          <w:sz w:val="24"/>
          <w:szCs w:val="24"/>
        </w:rPr>
      </w:pPr>
      <w:r w:rsidRPr="004378E2">
        <w:rPr>
          <w:rFonts w:ascii="Arial" w:hAnsi="Arial" w:cs="Arial"/>
          <w:sz w:val="24"/>
          <w:szCs w:val="24"/>
        </w:rPr>
        <w:t xml:space="preserve">Witten, Ian H.; Frank, Eibe; Hall, Mark A. Data Mining. </w:t>
      </w:r>
      <w:proofErr w:type="gramStart"/>
      <w:r w:rsidRPr="004378E2">
        <w:rPr>
          <w:rFonts w:ascii="Arial" w:hAnsi="Arial" w:cs="Arial"/>
          <w:sz w:val="24"/>
          <w:szCs w:val="24"/>
        </w:rPr>
        <w:t>Practical  Machine</w:t>
      </w:r>
      <w:proofErr w:type="gramEnd"/>
      <w:r w:rsidRPr="004378E2">
        <w:rPr>
          <w:rFonts w:ascii="Arial" w:hAnsi="Arial" w:cs="Arial"/>
          <w:sz w:val="24"/>
          <w:szCs w:val="24"/>
        </w:rPr>
        <w:t xml:space="preserve"> Learning Tools and Techiniques. Third Edition. Morgan Kaufmann Publishers is an imprint of Elsevier, 2011.</w:t>
      </w:r>
    </w:p>
    <w:p w:rsidR="00F14793" w:rsidRDefault="00F14793" w:rsidP="00F14793"/>
    <w:p w:rsidR="00F14793" w:rsidRDefault="00F14793" w:rsidP="00F14793">
      <w:pPr>
        <w:rPr>
          <w:rFonts w:ascii="Arial" w:hAnsi="Arial" w:cs="Arial"/>
          <w:b/>
          <w:sz w:val="24"/>
          <w:szCs w:val="24"/>
        </w:rPr>
      </w:pPr>
      <w:r w:rsidRPr="00974730">
        <w:rPr>
          <w:rFonts w:ascii="Arial" w:hAnsi="Arial" w:cs="Arial"/>
          <w:b/>
          <w:sz w:val="24"/>
          <w:szCs w:val="24"/>
        </w:rPr>
        <w:t>Leituras Complementares</w:t>
      </w:r>
    </w:p>
    <w:p w:rsidR="00F14793" w:rsidRPr="005D100A" w:rsidRDefault="00F14793" w:rsidP="00F14793">
      <w:pPr>
        <w:spacing w:line="276" w:lineRule="auto"/>
        <w:jc w:val="both"/>
        <w:rPr>
          <w:rFonts w:ascii="Arial" w:hAnsi="Arial" w:cs="Arial"/>
          <w:sz w:val="24"/>
          <w:szCs w:val="24"/>
        </w:rPr>
      </w:pPr>
      <w:r w:rsidRPr="005D100A">
        <w:rPr>
          <w:rFonts w:ascii="Arial" w:hAnsi="Arial" w:cs="Arial"/>
          <w:sz w:val="24"/>
          <w:szCs w:val="24"/>
        </w:rPr>
        <w:t>Boente, A.N.P. Descoberta de Conhecimento em Bases de Dados. Iowa, Tese de Doutorado – Departamento de Informática, AWU – American World University, 2006.</w:t>
      </w:r>
    </w:p>
    <w:p w:rsidR="00F14793" w:rsidRPr="005D100A" w:rsidRDefault="00F14793" w:rsidP="00F14793">
      <w:pPr>
        <w:spacing w:line="276" w:lineRule="auto"/>
        <w:jc w:val="both"/>
        <w:rPr>
          <w:rFonts w:ascii="Arial" w:hAnsi="Arial" w:cs="Arial"/>
          <w:b/>
          <w:sz w:val="24"/>
          <w:szCs w:val="24"/>
        </w:rPr>
      </w:pPr>
      <w:r w:rsidRPr="005D100A">
        <w:rPr>
          <w:rFonts w:ascii="Arial" w:hAnsi="Arial" w:cs="Arial"/>
          <w:sz w:val="24"/>
          <w:szCs w:val="24"/>
        </w:rPr>
        <w:t>Horst, P. S. Avaliação do conhecimento adquirido por algoritmos de aprendizado de máquina utilizando exemplos. Dissertação de Mestrado, Instituto de Ciências Matemáticas e de Computação. São Paulo, SP – Brasil, 1999.</w:t>
      </w:r>
    </w:p>
    <w:p w:rsidR="00F14793" w:rsidRPr="005D100A" w:rsidRDefault="00F14793" w:rsidP="00F14793">
      <w:pPr>
        <w:autoSpaceDE w:val="0"/>
        <w:autoSpaceDN w:val="0"/>
        <w:adjustRightInd w:val="0"/>
        <w:spacing w:line="276" w:lineRule="auto"/>
        <w:jc w:val="both"/>
        <w:rPr>
          <w:rFonts w:ascii="Arial" w:hAnsi="Arial" w:cs="Arial"/>
          <w:sz w:val="24"/>
          <w:szCs w:val="24"/>
        </w:rPr>
      </w:pPr>
      <w:r w:rsidRPr="005D100A">
        <w:rPr>
          <w:rFonts w:ascii="Arial" w:hAnsi="Arial" w:cs="Arial"/>
          <w:sz w:val="24"/>
          <w:szCs w:val="24"/>
        </w:rPr>
        <w:t>Larson, Brain; Davis, Mark; English, Dan; Purigton, Paul. Visualizing Data with Microsoft Power View. McGraw Hill companies, 2012.</w:t>
      </w:r>
    </w:p>
    <w:p w:rsidR="00F14793" w:rsidRPr="005D100A" w:rsidRDefault="00F14793" w:rsidP="00F14793">
      <w:pPr>
        <w:autoSpaceDE w:val="0"/>
        <w:autoSpaceDN w:val="0"/>
        <w:adjustRightInd w:val="0"/>
        <w:spacing w:line="276" w:lineRule="auto"/>
        <w:jc w:val="both"/>
        <w:rPr>
          <w:rFonts w:ascii="Arial" w:hAnsi="Arial" w:cs="Arial"/>
          <w:sz w:val="24"/>
          <w:szCs w:val="24"/>
          <w:lang w:val="en-US"/>
        </w:rPr>
      </w:pPr>
      <w:r w:rsidRPr="005D100A">
        <w:rPr>
          <w:rFonts w:ascii="Arial" w:hAnsi="Arial" w:cs="Arial"/>
          <w:sz w:val="24"/>
          <w:szCs w:val="24"/>
          <w:lang w:val="en-US"/>
        </w:rPr>
        <w:t>Loukides, Mike. What is Data Science? The future belongs to the companies and people that turn data into products. O’Reilly, 2011</w:t>
      </w:r>
    </w:p>
    <w:p w:rsidR="00F14793" w:rsidRPr="005D100A" w:rsidRDefault="00F14793" w:rsidP="00F14793">
      <w:pPr>
        <w:autoSpaceDE w:val="0"/>
        <w:autoSpaceDN w:val="0"/>
        <w:adjustRightInd w:val="0"/>
        <w:spacing w:line="276" w:lineRule="auto"/>
        <w:jc w:val="both"/>
        <w:rPr>
          <w:rFonts w:ascii="Arial" w:hAnsi="Arial" w:cs="Arial"/>
          <w:color w:val="093644"/>
          <w:kern w:val="36"/>
          <w:sz w:val="24"/>
          <w:szCs w:val="24"/>
          <w:lang w:val="en-US" w:eastAsia="pt-BR"/>
        </w:rPr>
      </w:pPr>
      <w:r w:rsidRPr="005D100A">
        <w:rPr>
          <w:rFonts w:ascii="Arial" w:hAnsi="Arial" w:cs="Arial"/>
          <w:color w:val="093644"/>
          <w:kern w:val="36"/>
          <w:sz w:val="24"/>
          <w:szCs w:val="24"/>
          <w:lang w:val="en-US" w:eastAsia="pt-BR"/>
        </w:rPr>
        <w:t>Mayer-Schönbeger, Victor; Curier Kenneth. A Revolution That Will Transform How We Live, Work and Think. First published in Great Britain in 2013.</w:t>
      </w:r>
    </w:p>
    <w:p w:rsidR="00F14793" w:rsidRDefault="00F14793" w:rsidP="00F14793">
      <w:pPr>
        <w:spacing w:line="276" w:lineRule="auto"/>
        <w:jc w:val="both"/>
        <w:rPr>
          <w:rFonts w:ascii="Arial" w:hAnsi="Arial" w:cs="Arial"/>
          <w:sz w:val="24"/>
          <w:szCs w:val="24"/>
          <w:lang w:val="en-US"/>
        </w:rPr>
      </w:pPr>
      <w:r w:rsidRPr="005D100A">
        <w:rPr>
          <w:rFonts w:ascii="Arial" w:hAnsi="Arial" w:cs="Arial"/>
          <w:sz w:val="24"/>
          <w:szCs w:val="24"/>
        </w:rPr>
        <w:t xml:space="preserve">Milani, Cristian Simioni, Carvalho, Deborah Ribeiro. PÓS-PROCESSAMENTO EM KDD. Revista de Engenharia e Tecnologia. </w:t>
      </w:r>
      <w:r w:rsidRPr="005D100A">
        <w:rPr>
          <w:rFonts w:ascii="Arial" w:hAnsi="Arial" w:cs="Arial"/>
          <w:sz w:val="24"/>
          <w:szCs w:val="24"/>
          <w:lang w:val="en-US"/>
        </w:rPr>
        <w:t xml:space="preserve">PUCPR, ISSN 2176-7270, </w:t>
      </w:r>
      <w:hyperlink r:id="rId95" w:history="1">
        <w:r w:rsidRPr="005D100A">
          <w:rPr>
            <w:rStyle w:val="Hyperlink"/>
            <w:rFonts w:ascii="Arial" w:hAnsi="Arial" w:cs="Arial"/>
            <w:sz w:val="24"/>
            <w:szCs w:val="24"/>
            <w:lang w:val="en-US"/>
          </w:rPr>
          <w:t>http://www.revistaret.com.br/ojs-2.2.3/index.php/ret/article/viewFile/170/182</w:t>
        </w:r>
      </w:hyperlink>
      <w:r w:rsidRPr="005D100A">
        <w:rPr>
          <w:rFonts w:ascii="Arial" w:hAnsi="Arial" w:cs="Arial"/>
          <w:sz w:val="24"/>
          <w:szCs w:val="24"/>
          <w:lang w:val="en-US"/>
        </w:rPr>
        <w:t>, pp. 153-155, 2013.</w:t>
      </w:r>
    </w:p>
    <w:p w:rsidR="00F14793" w:rsidRPr="005D100A" w:rsidRDefault="00F14793" w:rsidP="00F14793">
      <w:pPr>
        <w:spacing w:line="276" w:lineRule="auto"/>
        <w:rPr>
          <w:rFonts w:ascii="Arial" w:hAnsi="Arial" w:cs="Arial"/>
          <w:b/>
          <w:sz w:val="24"/>
          <w:szCs w:val="24"/>
        </w:rPr>
      </w:pPr>
      <w:r w:rsidRPr="005D100A">
        <w:rPr>
          <w:rFonts w:ascii="Arial" w:hAnsi="Arial" w:cs="Arial"/>
          <w:color w:val="093644"/>
          <w:kern w:val="36"/>
          <w:sz w:val="24"/>
          <w:szCs w:val="24"/>
          <w:lang w:eastAsia="pt-BR"/>
        </w:rPr>
        <w:t>Noren, Allen. Big Data Now. Current Perspectives from O’Reilly Radar. O’Reilly Strata Making Data Work, 2011.</w:t>
      </w:r>
    </w:p>
    <w:p w:rsidR="00F14793" w:rsidRPr="005D100A" w:rsidRDefault="00F14793" w:rsidP="00F14793">
      <w:pPr>
        <w:spacing w:line="276" w:lineRule="auto"/>
        <w:jc w:val="both"/>
        <w:rPr>
          <w:rFonts w:ascii="Arial" w:hAnsi="Arial" w:cs="Arial"/>
          <w:sz w:val="24"/>
          <w:szCs w:val="24"/>
          <w:lang w:val="en-US"/>
        </w:rPr>
      </w:pPr>
      <w:r w:rsidRPr="005D100A">
        <w:rPr>
          <w:rFonts w:ascii="Arial" w:hAnsi="Arial" w:cs="Arial"/>
          <w:sz w:val="24"/>
          <w:szCs w:val="24"/>
        </w:rPr>
        <w:t xml:space="preserve">Özu, M. Tamer. Princípio de sistemas de banco de dados distribuídos/M. Tamer Özu, </w:t>
      </w:r>
      <w:proofErr w:type="gramStart"/>
      <w:r w:rsidRPr="005D100A">
        <w:rPr>
          <w:rFonts w:ascii="Arial" w:hAnsi="Arial" w:cs="Arial"/>
          <w:sz w:val="24"/>
          <w:szCs w:val="24"/>
        </w:rPr>
        <w:t>Patrick  Valduriez</w:t>
      </w:r>
      <w:proofErr w:type="gramEnd"/>
      <w:r w:rsidRPr="005D100A">
        <w:rPr>
          <w:rFonts w:ascii="Arial" w:hAnsi="Arial" w:cs="Arial"/>
          <w:sz w:val="24"/>
          <w:szCs w:val="24"/>
        </w:rPr>
        <w:t>; tradução [da 2. Ed. Americana] Vandenberg D. de Souza – Rio de Janeiro: Campus, 2001</w:t>
      </w:r>
    </w:p>
    <w:p w:rsidR="00F14793" w:rsidRPr="005D100A" w:rsidRDefault="00F14793" w:rsidP="00F14793">
      <w:pPr>
        <w:spacing w:line="276" w:lineRule="auto"/>
        <w:rPr>
          <w:rFonts w:ascii="Arial" w:hAnsi="Arial" w:cs="Arial"/>
          <w:sz w:val="24"/>
          <w:szCs w:val="24"/>
        </w:rPr>
      </w:pPr>
      <w:r w:rsidRPr="005D100A">
        <w:rPr>
          <w:rFonts w:ascii="Arial" w:hAnsi="Arial" w:cs="Arial"/>
          <w:sz w:val="24"/>
          <w:szCs w:val="24"/>
          <w:lang w:val="en-US"/>
        </w:rPr>
        <w:t xml:space="preserve">Payandeh, Fari. </w:t>
      </w:r>
      <w:r w:rsidRPr="005D100A">
        <w:rPr>
          <w:rFonts w:ascii="Arial" w:hAnsi="Arial" w:cs="Arial"/>
          <w:color w:val="093644"/>
          <w:kern w:val="36"/>
          <w:sz w:val="24"/>
          <w:szCs w:val="24"/>
          <w:lang w:val="en-US" w:eastAsia="pt-BR"/>
        </w:rPr>
        <w:t xml:space="preserve">BI vs. Big Data vs. Data Analytics </w:t>
      </w:r>
      <w:proofErr w:type="gramStart"/>
      <w:r w:rsidRPr="005D100A">
        <w:rPr>
          <w:rFonts w:ascii="Arial" w:hAnsi="Arial" w:cs="Arial"/>
          <w:color w:val="093644"/>
          <w:kern w:val="36"/>
          <w:sz w:val="24"/>
          <w:szCs w:val="24"/>
          <w:lang w:val="en-US" w:eastAsia="pt-BR"/>
        </w:rPr>
        <w:t>By</w:t>
      </w:r>
      <w:proofErr w:type="gramEnd"/>
      <w:r w:rsidRPr="005D100A">
        <w:rPr>
          <w:rFonts w:ascii="Arial" w:hAnsi="Arial" w:cs="Arial"/>
          <w:color w:val="093644"/>
          <w:kern w:val="36"/>
          <w:sz w:val="24"/>
          <w:szCs w:val="24"/>
          <w:lang w:val="en-US" w:eastAsia="pt-BR"/>
        </w:rPr>
        <w:t xml:space="preserve"> Example. </w:t>
      </w:r>
      <w:hyperlink r:id="rId96" w:history="1">
        <w:r w:rsidRPr="005D100A">
          <w:rPr>
            <w:rStyle w:val="Hyperlink"/>
            <w:rFonts w:ascii="Arial" w:hAnsi="Arial" w:cs="Arial"/>
            <w:sz w:val="24"/>
            <w:szCs w:val="24"/>
          </w:rPr>
          <w:t>http://bigdatastudio.com/2013/08/24/bi-vs-big-data-vs-data-analytics-by-xample/</w:t>
        </w:r>
      </w:hyperlink>
      <w:r w:rsidRPr="005D100A">
        <w:rPr>
          <w:rStyle w:val="Hyperlink"/>
          <w:rFonts w:ascii="Arial" w:hAnsi="Arial" w:cs="Arial"/>
          <w:sz w:val="24"/>
          <w:szCs w:val="24"/>
        </w:rPr>
        <w:t>. Acessado em 27 de setembro de 2013.</w:t>
      </w:r>
    </w:p>
    <w:p w:rsidR="00F14793" w:rsidRPr="005D100A" w:rsidRDefault="00F14793" w:rsidP="00F14793">
      <w:pPr>
        <w:autoSpaceDE w:val="0"/>
        <w:autoSpaceDN w:val="0"/>
        <w:adjustRightInd w:val="0"/>
        <w:spacing w:line="276" w:lineRule="auto"/>
        <w:jc w:val="both"/>
        <w:rPr>
          <w:rFonts w:ascii="Arial" w:hAnsi="Arial" w:cs="Arial"/>
          <w:sz w:val="24"/>
          <w:szCs w:val="24"/>
        </w:rPr>
      </w:pPr>
      <w:r w:rsidRPr="005D100A">
        <w:rPr>
          <w:rFonts w:ascii="Arial" w:hAnsi="Arial" w:cs="Arial"/>
          <w:sz w:val="24"/>
          <w:szCs w:val="24"/>
        </w:rPr>
        <w:lastRenderedPageBreak/>
        <w:t>Patil, DJ. The skills, Tools, and Perspectives Behind Great Data Science Groups. Building Data Science Teams. O’Reilly Strata Makin Data Work, 2011.</w:t>
      </w:r>
    </w:p>
    <w:p w:rsidR="00F14793" w:rsidRPr="005D100A" w:rsidRDefault="00F14793" w:rsidP="00F14793">
      <w:pPr>
        <w:autoSpaceDE w:val="0"/>
        <w:autoSpaceDN w:val="0"/>
        <w:adjustRightInd w:val="0"/>
        <w:spacing w:line="276" w:lineRule="auto"/>
        <w:jc w:val="both"/>
        <w:rPr>
          <w:rFonts w:ascii="Arial" w:hAnsi="Arial" w:cs="Arial"/>
          <w:sz w:val="24"/>
          <w:szCs w:val="24"/>
        </w:rPr>
      </w:pPr>
      <w:r>
        <w:rPr>
          <w:rFonts w:ascii="Arial" w:hAnsi="Arial" w:cs="Arial"/>
          <w:sz w:val="24"/>
          <w:szCs w:val="24"/>
        </w:rPr>
        <w:t>Rhoton, John; Haukioja, Risto. Cloud Computing Architected. Solution Design HandBook. Recursive Press, 2011.</w:t>
      </w:r>
    </w:p>
    <w:p w:rsidR="00F14793" w:rsidRPr="005D100A" w:rsidRDefault="00F14793" w:rsidP="00F14793">
      <w:pPr>
        <w:autoSpaceDE w:val="0"/>
        <w:autoSpaceDN w:val="0"/>
        <w:adjustRightInd w:val="0"/>
        <w:spacing w:line="276" w:lineRule="auto"/>
        <w:jc w:val="both"/>
        <w:rPr>
          <w:rFonts w:ascii="Arial" w:hAnsi="Arial" w:cs="Arial"/>
          <w:sz w:val="24"/>
          <w:szCs w:val="24"/>
        </w:rPr>
      </w:pPr>
      <w:r w:rsidRPr="005D100A">
        <w:rPr>
          <w:rFonts w:ascii="Arial" w:hAnsi="Arial" w:cs="Arial"/>
          <w:sz w:val="24"/>
          <w:szCs w:val="24"/>
        </w:rPr>
        <w:t xml:space="preserve">Schank, R. Dynamic Memory: A Theory of Learning in Computers and People. New York: Cambridge University Press, 1982. </w:t>
      </w:r>
    </w:p>
    <w:p w:rsidR="00F14793" w:rsidRPr="005D100A" w:rsidRDefault="00F14793" w:rsidP="00F14793">
      <w:pPr>
        <w:autoSpaceDE w:val="0"/>
        <w:autoSpaceDN w:val="0"/>
        <w:adjustRightInd w:val="0"/>
        <w:spacing w:line="276" w:lineRule="auto"/>
        <w:jc w:val="both"/>
        <w:rPr>
          <w:rFonts w:ascii="Arial" w:hAnsi="Arial" w:cs="Arial"/>
          <w:sz w:val="24"/>
          <w:szCs w:val="24"/>
        </w:rPr>
      </w:pPr>
      <w:r w:rsidRPr="005D100A">
        <w:rPr>
          <w:rFonts w:ascii="Arial" w:hAnsi="Arial" w:cs="Arial"/>
          <w:sz w:val="24"/>
          <w:szCs w:val="24"/>
        </w:rPr>
        <w:t>Schroeder, Christine da Silva. Critérios e indicadores de desempenho para sistemas de treinamento corporativo virtual: um modelo para medir resultados. Dissertação de mestrado – Universidade Federal do Rio Grande do Sul, Escola de Administração, Programa de Pós-Graduação em Administração, 2005.</w:t>
      </w:r>
    </w:p>
    <w:p w:rsidR="00F14793" w:rsidRDefault="00F14793" w:rsidP="00F14793">
      <w:pPr>
        <w:autoSpaceDE w:val="0"/>
        <w:autoSpaceDN w:val="0"/>
        <w:adjustRightInd w:val="0"/>
        <w:spacing w:line="276" w:lineRule="auto"/>
        <w:jc w:val="both"/>
        <w:rPr>
          <w:rFonts w:ascii="Arial" w:hAnsi="Arial" w:cs="Arial"/>
          <w:sz w:val="24"/>
          <w:szCs w:val="24"/>
        </w:rPr>
      </w:pPr>
      <w:r w:rsidRPr="005D100A">
        <w:rPr>
          <w:rFonts w:ascii="Arial" w:hAnsi="Arial" w:cs="Arial"/>
          <w:sz w:val="24"/>
          <w:szCs w:val="24"/>
        </w:rPr>
        <w:t>Silberschatz, Abraham; Korth, Henry F. e Sudarshan, S. Sistema de Banco de Dados. São Paulo: Makron Books, 1999.</w:t>
      </w:r>
    </w:p>
    <w:p w:rsidR="00F14793" w:rsidRPr="005D100A" w:rsidRDefault="00F14793" w:rsidP="00F14793">
      <w:pPr>
        <w:autoSpaceDE w:val="0"/>
        <w:autoSpaceDN w:val="0"/>
        <w:adjustRightInd w:val="0"/>
        <w:spacing w:line="276" w:lineRule="auto"/>
        <w:jc w:val="both"/>
        <w:rPr>
          <w:rFonts w:ascii="Arial" w:hAnsi="Arial" w:cs="Arial"/>
          <w:sz w:val="24"/>
          <w:szCs w:val="24"/>
        </w:rPr>
      </w:pPr>
      <w:r>
        <w:rPr>
          <w:rFonts w:ascii="Arial" w:hAnsi="Arial" w:cs="Arial"/>
          <w:sz w:val="24"/>
          <w:szCs w:val="24"/>
        </w:rPr>
        <w:t>Sosinsky, Barrie. Cloud Computing Bible. Wiley Publishing, Inc, 2011.</w:t>
      </w:r>
    </w:p>
    <w:p w:rsidR="00F14793" w:rsidRPr="005D100A" w:rsidRDefault="00F14793" w:rsidP="00F14793">
      <w:pPr>
        <w:autoSpaceDE w:val="0"/>
        <w:autoSpaceDN w:val="0"/>
        <w:adjustRightInd w:val="0"/>
        <w:spacing w:line="276" w:lineRule="auto"/>
        <w:jc w:val="both"/>
        <w:rPr>
          <w:rFonts w:ascii="Arial" w:hAnsi="Arial" w:cs="Arial"/>
          <w:sz w:val="24"/>
          <w:szCs w:val="24"/>
        </w:rPr>
      </w:pPr>
      <w:r w:rsidRPr="005D100A">
        <w:rPr>
          <w:rFonts w:ascii="Arial" w:hAnsi="Arial" w:cs="Arial"/>
          <w:sz w:val="24"/>
          <w:szCs w:val="24"/>
        </w:rPr>
        <w:t>Velte, Anthony T.; Velte, Toby J.; Elsenpeter, Robert. Cloud Computing: Computação em Nuvem: Uma Abordagem Prática. ALTA BOOKS. Rio de Janeiro, 2012.</w:t>
      </w:r>
    </w:p>
    <w:p w:rsidR="00F14793" w:rsidRPr="005D100A" w:rsidRDefault="00F14793" w:rsidP="00F14793">
      <w:pPr>
        <w:autoSpaceDE w:val="0"/>
        <w:autoSpaceDN w:val="0"/>
        <w:adjustRightInd w:val="0"/>
        <w:spacing w:line="276" w:lineRule="auto"/>
        <w:jc w:val="both"/>
        <w:rPr>
          <w:rFonts w:ascii="Arial" w:hAnsi="Arial" w:cs="Arial"/>
          <w:sz w:val="24"/>
          <w:szCs w:val="24"/>
        </w:rPr>
      </w:pPr>
      <w:r w:rsidRPr="005D100A">
        <w:rPr>
          <w:rFonts w:ascii="Arial" w:hAnsi="Arial" w:cs="Arial"/>
          <w:sz w:val="24"/>
          <w:szCs w:val="24"/>
        </w:rPr>
        <w:t xml:space="preserve">Zikopoulos, Paul C.; Eaton, Chris; deRoos, Dirk; Deutsch, Thomas; Lapis, George. </w:t>
      </w:r>
      <w:r w:rsidRPr="005D100A">
        <w:rPr>
          <w:rFonts w:ascii="Arial" w:hAnsi="Arial" w:cs="Arial"/>
          <w:sz w:val="24"/>
          <w:szCs w:val="24"/>
          <w:lang w:val="en-US"/>
        </w:rPr>
        <w:t xml:space="preserve">Understanding Big Data.Anaylsis for Enterprise Class. Hadoop and Streaming Data. </w:t>
      </w:r>
      <w:r w:rsidRPr="005D100A">
        <w:rPr>
          <w:rFonts w:ascii="Arial" w:hAnsi="Arial" w:cs="Arial"/>
          <w:sz w:val="24"/>
          <w:szCs w:val="24"/>
        </w:rPr>
        <w:t>McGraw-Hill, 2012.</w:t>
      </w:r>
    </w:p>
    <w:p w:rsidR="00F14793" w:rsidRDefault="00F14793" w:rsidP="00F14793">
      <w:pPr>
        <w:autoSpaceDE w:val="0"/>
        <w:autoSpaceDN w:val="0"/>
        <w:adjustRightInd w:val="0"/>
        <w:spacing w:line="240" w:lineRule="auto"/>
        <w:rPr>
          <w:rFonts w:cs="Arial"/>
        </w:rPr>
      </w:pPr>
    </w:p>
    <w:p w:rsidR="00F14793" w:rsidRDefault="00F14793" w:rsidP="00F14793">
      <w:pPr>
        <w:autoSpaceDE w:val="0"/>
        <w:autoSpaceDN w:val="0"/>
        <w:adjustRightInd w:val="0"/>
        <w:spacing w:line="240" w:lineRule="auto"/>
        <w:rPr>
          <w:rFonts w:cs="Arial"/>
        </w:rPr>
      </w:pPr>
    </w:p>
    <w:p w:rsidR="00F14793" w:rsidRDefault="00F14793" w:rsidP="00F14793"/>
    <w:p w:rsidR="00F14793" w:rsidRDefault="00F14793" w:rsidP="00F14793"/>
    <w:p w:rsidR="00F14793" w:rsidRDefault="00F14793" w:rsidP="00F14793"/>
    <w:p w:rsidR="00F14793" w:rsidRDefault="00F14793" w:rsidP="00F14793"/>
    <w:p w:rsidR="00F14793" w:rsidRDefault="00F14793" w:rsidP="00F14793"/>
    <w:p w:rsidR="00F14793" w:rsidRPr="00AB2F92" w:rsidRDefault="00F14793" w:rsidP="00F14793"/>
    <w:p w:rsidR="00A07B45" w:rsidRDefault="00A07B45"/>
    <w:p w:rsidR="00A07B45" w:rsidRDefault="00A07B45"/>
    <w:p w:rsidR="00A07B45" w:rsidRDefault="00A07B45"/>
    <w:p w:rsidR="00A07B45" w:rsidRDefault="00A07B45"/>
    <w:p w:rsidR="00A07B45" w:rsidRDefault="00A07B45"/>
    <w:p w:rsidR="0048712B" w:rsidRDefault="0048712B" w:rsidP="00AB2F92"/>
    <w:sectPr w:rsidR="0048712B" w:rsidSect="007538AF">
      <w:pgSz w:w="11906" w:h="16838"/>
      <w:pgMar w:top="1417" w:right="1701" w:bottom="1417" w:left="1701" w:header="708" w:footer="708" w:gutter="0"/>
      <w:pgNumType w:start="15"/>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33525" w:rsidRDefault="00233525" w:rsidP="00CB55D8">
      <w:pPr>
        <w:spacing w:after="0" w:line="240" w:lineRule="auto"/>
      </w:pPr>
      <w:r>
        <w:separator/>
      </w:r>
    </w:p>
  </w:endnote>
  <w:endnote w:type="continuationSeparator" w:id="0">
    <w:p w:rsidR="00233525" w:rsidRDefault="00233525" w:rsidP="00CB55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Times-Roman">
    <w:panose1 w:val="00000000000000000000"/>
    <w:charset w:val="00"/>
    <w:family w:val="auto"/>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4597179"/>
      <w:docPartObj>
        <w:docPartGallery w:val="Page Numbers (Bottom of Page)"/>
        <w:docPartUnique/>
      </w:docPartObj>
    </w:sdtPr>
    <w:sdtEndPr/>
    <w:sdtContent>
      <w:p w:rsidR="008E3CA1" w:rsidRDefault="008E3CA1">
        <w:pPr>
          <w:pStyle w:val="Rodap"/>
          <w:jc w:val="right"/>
        </w:pPr>
      </w:p>
      <w:p w:rsidR="008E3CA1" w:rsidRDefault="008E3CA1">
        <w:pPr>
          <w:pStyle w:val="Rodap"/>
          <w:jc w:val="right"/>
        </w:pPr>
        <w:r>
          <w:fldChar w:fldCharType="begin"/>
        </w:r>
        <w:r>
          <w:instrText>PAGE   \* MERGEFORMAT</w:instrText>
        </w:r>
        <w:r>
          <w:fldChar w:fldCharType="separate"/>
        </w:r>
        <w:r w:rsidR="00CC6AD9">
          <w:rPr>
            <w:noProof/>
          </w:rPr>
          <w:t>26</w:t>
        </w:r>
        <w:r>
          <w:fldChar w:fldCharType="end"/>
        </w:r>
      </w:p>
    </w:sdtContent>
  </w:sdt>
  <w:p w:rsidR="008E3CA1" w:rsidRDefault="008E3CA1">
    <w:pPr>
      <w:pStyle w:val="Rodap"/>
    </w:pPr>
    <w:r>
      <w:ptab w:relativeTo="margin" w:alignment="center" w:leader="none"/>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33525" w:rsidRDefault="00233525" w:rsidP="00CB55D8">
      <w:pPr>
        <w:spacing w:after="0" w:line="240" w:lineRule="auto"/>
      </w:pPr>
      <w:r>
        <w:separator/>
      </w:r>
    </w:p>
  </w:footnote>
  <w:footnote w:type="continuationSeparator" w:id="0">
    <w:p w:rsidR="00233525" w:rsidRDefault="00233525" w:rsidP="00CB55D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C31DC"/>
    <w:multiLevelType w:val="hybridMultilevel"/>
    <w:tmpl w:val="11DEBEE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1DB6342"/>
    <w:multiLevelType w:val="multilevel"/>
    <w:tmpl w:val="34561850"/>
    <w:lvl w:ilvl="0">
      <w:start w:val="3"/>
      <w:numFmt w:val="decimal"/>
      <w:lvlText w:val="%1"/>
      <w:lvlJc w:val="left"/>
      <w:pPr>
        <w:ind w:left="525" w:hanging="525"/>
      </w:pPr>
      <w:rPr>
        <w:rFonts w:hint="default"/>
      </w:rPr>
    </w:lvl>
    <w:lvl w:ilvl="1">
      <w:start w:val="8"/>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0298343F"/>
    <w:multiLevelType w:val="hybridMultilevel"/>
    <w:tmpl w:val="09FEC560"/>
    <w:lvl w:ilvl="0" w:tplc="04160001">
      <w:start w:val="1"/>
      <w:numFmt w:val="bullet"/>
      <w:lvlText w:val=""/>
      <w:lvlJc w:val="left"/>
      <w:pPr>
        <w:ind w:left="360" w:hanging="360"/>
      </w:pPr>
      <w:rPr>
        <w:rFonts w:ascii="Symbol" w:hAnsi="Symbol" w:hint="default"/>
      </w:rPr>
    </w:lvl>
    <w:lvl w:ilvl="1" w:tplc="04160003">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
    <w:nsid w:val="050965B7"/>
    <w:multiLevelType w:val="hybridMultilevel"/>
    <w:tmpl w:val="880A6DBA"/>
    <w:lvl w:ilvl="0" w:tplc="70CEEA70">
      <w:start w:val="1"/>
      <w:numFmt w:val="lowerLetter"/>
      <w:lvlText w:val="(%1)"/>
      <w:lvlJc w:val="left"/>
      <w:pPr>
        <w:ind w:left="2160" w:hanging="360"/>
      </w:pPr>
      <w:rPr>
        <w:rFonts w:hint="default"/>
      </w:rPr>
    </w:lvl>
    <w:lvl w:ilvl="1" w:tplc="04160019" w:tentative="1">
      <w:start w:val="1"/>
      <w:numFmt w:val="lowerLetter"/>
      <w:lvlText w:val="%2."/>
      <w:lvlJc w:val="left"/>
      <w:pPr>
        <w:ind w:left="2880" w:hanging="360"/>
      </w:pPr>
    </w:lvl>
    <w:lvl w:ilvl="2" w:tplc="0416001B" w:tentative="1">
      <w:start w:val="1"/>
      <w:numFmt w:val="lowerRoman"/>
      <w:lvlText w:val="%3."/>
      <w:lvlJc w:val="right"/>
      <w:pPr>
        <w:ind w:left="3600" w:hanging="180"/>
      </w:pPr>
    </w:lvl>
    <w:lvl w:ilvl="3" w:tplc="0416000F" w:tentative="1">
      <w:start w:val="1"/>
      <w:numFmt w:val="decimal"/>
      <w:lvlText w:val="%4."/>
      <w:lvlJc w:val="left"/>
      <w:pPr>
        <w:ind w:left="4320" w:hanging="360"/>
      </w:pPr>
    </w:lvl>
    <w:lvl w:ilvl="4" w:tplc="04160019" w:tentative="1">
      <w:start w:val="1"/>
      <w:numFmt w:val="lowerLetter"/>
      <w:lvlText w:val="%5."/>
      <w:lvlJc w:val="left"/>
      <w:pPr>
        <w:ind w:left="5040" w:hanging="360"/>
      </w:pPr>
    </w:lvl>
    <w:lvl w:ilvl="5" w:tplc="0416001B" w:tentative="1">
      <w:start w:val="1"/>
      <w:numFmt w:val="lowerRoman"/>
      <w:lvlText w:val="%6."/>
      <w:lvlJc w:val="right"/>
      <w:pPr>
        <w:ind w:left="5760" w:hanging="180"/>
      </w:pPr>
    </w:lvl>
    <w:lvl w:ilvl="6" w:tplc="0416000F" w:tentative="1">
      <w:start w:val="1"/>
      <w:numFmt w:val="decimal"/>
      <w:lvlText w:val="%7."/>
      <w:lvlJc w:val="left"/>
      <w:pPr>
        <w:ind w:left="6480" w:hanging="360"/>
      </w:pPr>
    </w:lvl>
    <w:lvl w:ilvl="7" w:tplc="04160019" w:tentative="1">
      <w:start w:val="1"/>
      <w:numFmt w:val="lowerLetter"/>
      <w:lvlText w:val="%8."/>
      <w:lvlJc w:val="left"/>
      <w:pPr>
        <w:ind w:left="7200" w:hanging="360"/>
      </w:pPr>
    </w:lvl>
    <w:lvl w:ilvl="8" w:tplc="0416001B" w:tentative="1">
      <w:start w:val="1"/>
      <w:numFmt w:val="lowerRoman"/>
      <w:lvlText w:val="%9."/>
      <w:lvlJc w:val="right"/>
      <w:pPr>
        <w:ind w:left="7920" w:hanging="180"/>
      </w:pPr>
    </w:lvl>
  </w:abstractNum>
  <w:abstractNum w:abstractNumId="4">
    <w:nsid w:val="06BC0551"/>
    <w:multiLevelType w:val="hybridMultilevel"/>
    <w:tmpl w:val="2DFC6830"/>
    <w:lvl w:ilvl="0" w:tplc="04160017">
      <w:start w:val="1"/>
      <w:numFmt w:val="lowerLetter"/>
      <w:lvlText w:val="%1)"/>
      <w:lvlJc w:val="left"/>
      <w:pPr>
        <w:ind w:left="780" w:hanging="360"/>
      </w:pPr>
    </w:lvl>
    <w:lvl w:ilvl="1" w:tplc="04160019" w:tentative="1">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nsid w:val="099A10C8"/>
    <w:multiLevelType w:val="hybridMultilevel"/>
    <w:tmpl w:val="12FE04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2B436DA"/>
    <w:multiLevelType w:val="hybridMultilevel"/>
    <w:tmpl w:val="17C40066"/>
    <w:lvl w:ilvl="0" w:tplc="04160017">
      <w:start w:val="1"/>
      <w:numFmt w:val="lowerLetter"/>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7">
    <w:nsid w:val="136A0E3D"/>
    <w:multiLevelType w:val="hybridMultilevel"/>
    <w:tmpl w:val="B5BECC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18953400"/>
    <w:multiLevelType w:val="hybridMultilevel"/>
    <w:tmpl w:val="3E1AFE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8BD5093"/>
    <w:multiLevelType w:val="hybridMultilevel"/>
    <w:tmpl w:val="AAF27100"/>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B594E95"/>
    <w:multiLevelType w:val="hybridMultilevel"/>
    <w:tmpl w:val="C7BC02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1B5D7B62"/>
    <w:multiLevelType w:val="hybridMultilevel"/>
    <w:tmpl w:val="8194AF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1D2839FE"/>
    <w:multiLevelType w:val="hybridMultilevel"/>
    <w:tmpl w:val="FED6102E"/>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216E35B1"/>
    <w:multiLevelType w:val="hybridMultilevel"/>
    <w:tmpl w:val="2102A6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233E3D17"/>
    <w:multiLevelType w:val="multilevel"/>
    <w:tmpl w:val="C2D29156"/>
    <w:lvl w:ilvl="0">
      <w:start w:val="3"/>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24366E03"/>
    <w:multiLevelType w:val="hybridMultilevel"/>
    <w:tmpl w:val="88B4ED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249350DC"/>
    <w:multiLevelType w:val="hybridMultilevel"/>
    <w:tmpl w:val="80A6D4D8"/>
    <w:lvl w:ilvl="0" w:tplc="04160001">
      <w:start w:val="1"/>
      <w:numFmt w:val="bullet"/>
      <w:lvlText w:val=""/>
      <w:lvlJc w:val="left"/>
      <w:pPr>
        <w:ind w:left="780" w:hanging="360"/>
      </w:pPr>
      <w:rPr>
        <w:rFonts w:ascii="Symbol" w:hAnsi="Symbol" w:hint="default"/>
      </w:rPr>
    </w:lvl>
    <w:lvl w:ilvl="1" w:tplc="04160003" w:tentative="1">
      <w:start w:val="1"/>
      <w:numFmt w:val="bullet"/>
      <w:lvlText w:val="o"/>
      <w:lvlJc w:val="left"/>
      <w:pPr>
        <w:ind w:left="1500" w:hanging="360"/>
      </w:pPr>
      <w:rPr>
        <w:rFonts w:ascii="Courier New" w:hAnsi="Courier New" w:cs="Courier New" w:hint="default"/>
      </w:rPr>
    </w:lvl>
    <w:lvl w:ilvl="2" w:tplc="04160005" w:tentative="1">
      <w:start w:val="1"/>
      <w:numFmt w:val="bullet"/>
      <w:lvlText w:val=""/>
      <w:lvlJc w:val="left"/>
      <w:pPr>
        <w:ind w:left="2220" w:hanging="360"/>
      </w:pPr>
      <w:rPr>
        <w:rFonts w:ascii="Wingdings" w:hAnsi="Wingdings" w:hint="default"/>
      </w:rPr>
    </w:lvl>
    <w:lvl w:ilvl="3" w:tplc="04160001" w:tentative="1">
      <w:start w:val="1"/>
      <w:numFmt w:val="bullet"/>
      <w:lvlText w:val=""/>
      <w:lvlJc w:val="left"/>
      <w:pPr>
        <w:ind w:left="2940" w:hanging="360"/>
      </w:pPr>
      <w:rPr>
        <w:rFonts w:ascii="Symbol" w:hAnsi="Symbol" w:hint="default"/>
      </w:rPr>
    </w:lvl>
    <w:lvl w:ilvl="4" w:tplc="04160003" w:tentative="1">
      <w:start w:val="1"/>
      <w:numFmt w:val="bullet"/>
      <w:lvlText w:val="o"/>
      <w:lvlJc w:val="left"/>
      <w:pPr>
        <w:ind w:left="3660" w:hanging="360"/>
      </w:pPr>
      <w:rPr>
        <w:rFonts w:ascii="Courier New" w:hAnsi="Courier New" w:cs="Courier New" w:hint="default"/>
      </w:rPr>
    </w:lvl>
    <w:lvl w:ilvl="5" w:tplc="04160005" w:tentative="1">
      <w:start w:val="1"/>
      <w:numFmt w:val="bullet"/>
      <w:lvlText w:val=""/>
      <w:lvlJc w:val="left"/>
      <w:pPr>
        <w:ind w:left="4380" w:hanging="360"/>
      </w:pPr>
      <w:rPr>
        <w:rFonts w:ascii="Wingdings" w:hAnsi="Wingdings" w:hint="default"/>
      </w:rPr>
    </w:lvl>
    <w:lvl w:ilvl="6" w:tplc="04160001" w:tentative="1">
      <w:start w:val="1"/>
      <w:numFmt w:val="bullet"/>
      <w:lvlText w:val=""/>
      <w:lvlJc w:val="left"/>
      <w:pPr>
        <w:ind w:left="5100" w:hanging="360"/>
      </w:pPr>
      <w:rPr>
        <w:rFonts w:ascii="Symbol" w:hAnsi="Symbol" w:hint="default"/>
      </w:rPr>
    </w:lvl>
    <w:lvl w:ilvl="7" w:tplc="04160003" w:tentative="1">
      <w:start w:val="1"/>
      <w:numFmt w:val="bullet"/>
      <w:lvlText w:val="o"/>
      <w:lvlJc w:val="left"/>
      <w:pPr>
        <w:ind w:left="5820" w:hanging="360"/>
      </w:pPr>
      <w:rPr>
        <w:rFonts w:ascii="Courier New" w:hAnsi="Courier New" w:cs="Courier New" w:hint="default"/>
      </w:rPr>
    </w:lvl>
    <w:lvl w:ilvl="8" w:tplc="04160005" w:tentative="1">
      <w:start w:val="1"/>
      <w:numFmt w:val="bullet"/>
      <w:lvlText w:val=""/>
      <w:lvlJc w:val="left"/>
      <w:pPr>
        <w:ind w:left="6540" w:hanging="360"/>
      </w:pPr>
      <w:rPr>
        <w:rFonts w:ascii="Wingdings" w:hAnsi="Wingdings" w:hint="default"/>
      </w:rPr>
    </w:lvl>
  </w:abstractNum>
  <w:abstractNum w:abstractNumId="17">
    <w:nsid w:val="25D633E6"/>
    <w:multiLevelType w:val="hybridMultilevel"/>
    <w:tmpl w:val="7F2299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29AB2E38"/>
    <w:multiLevelType w:val="hybridMultilevel"/>
    <w:tmpl w:val="19B233F0"/>
    <w:lvl w:ilvl="0" w:tplc="04160001">
      <w:start w:val="1"/>
      <w:numFmt w:val="bullet"/>
      <w:lvlText w:val=""/>
      <w:lvlJc w:val="left"/>
      <w:pPr>
        <w:ind w:left="855" w:hanging="360"/>
      </w:pPr>
      <w:rPr>
        <w:rFonts w:ascii="Symbol" w:hAnsi="Symbol" w:hint="default"/>
      </w:rPr>
    </w:lvl>
    <w:lvl w:ilvl="1" w:tplc="04160003" w:tentative="1">
      <w:start w:val="1"/>
      <w:numFmt w:val="bullet"/>
      <w:lvlText w:val="o"/>
      <w:lvlJc w:val="left"/>
      <w:pPr>
        <w:ind w:left="1575" w:hanging="360"/>
      </w:pPr>
      <w:rPr>
        <w:rFonts w:ascii="Courier New" w:hAnsi="Courier New" w:cs="Courier New" w:hint="default"/>
      </w:rPr>
    </w:lvl>
    <w:lvl w:ilvl="2" w:tplc="04160005" w:tentative="1">
      <w:start w:val="1"/>
      <w:numFmt w:val="bullet"/>
      <w:lvlText w:val=""/>
      <w:lvlJc w:val="left"/>
      <w:pPr>
        <w:ind w:left="2295" w:hanging="360"/>
      </w:pPr>
      <w:rPr>
        <w:rFonts w:ascii="Wingdings" w:hAnsi="Wingdings" w:hint="default"/>
      </w:rPr>
    </w:lvl>
    <w:lvl w:ilvl="3" w:tplc="04160001" w:tentative="1">
      <w:start w:val="1"/>
      <w:numFmt w:val="bullet"/>
      <w:lvlText w:val=""/>
      <w:lvlJc w:val="left"/>
      <w:pPr>
        <w:ind w:left="3015" w:hanging="360"/>
      </w:pPr>
      <w:rPr>
        <w:rFonts w:ascii="Symbol" w:hAnsi="Symbol" w:hint="default"/>
      </w:rPr>
    </w:lvl>
    <w:lvl w:ilvl="4" w:tplc="04160003" w:tentative="1">
      <w:start w:val="1"/>
      <w:numFmt w:val="bullet"/>
      <w:lvlText w:val="o"/>
      <w:lvlJc w:val="left"/>
      <w:pPr>
        <w:ind w:left="3735" w:hanging="360"/>
      </w:pPr>
      <w:rPr>
        <w:rFonts w:ascii="Courier New" w:hAnsi="Courier New" w:cs="Courier New" w:hint="default"/>
      </w:rPr>
    </w:lvl>
    <w:lvl w:ilvl="5" w:tplc="04160005" w:tentative="1">
      <w:start w:val="1"/>
      <w:numFmt w:val="bullet"/>
      <w:lvlText w:val=""/>
      <w:lvlJc w:val="left"/>
      <w:pPr>
        <w:ind w:left="4455" w:hanging="360"/>
      </w:pPr>
      <w:rPr>
        <w:rFonts w:ascii="Wingdings" w:hAnsi="Wingdings" w:hint="default"/>
      </w:rPr>
    </w:lvl>
    <w:lvl w:ilvl="6" w:tplc="04160001" w:tentative="1">
      <w:start w:val="1"/>
      <w:numFmt w:val="bullet"/>
      <w:lvlText w:val=""/>
      <w:lvlJc w:val="left"/>
      <w:pPr>
        <w:ind w:left="5175" w:hanging="360"/>
      </w:pPr>
      <w:rPr>
        <w:rFonts w:ascii="Symbol" w:hAnsi="Symbol" w:hint="default"/>
      </w:rPr>
    </w:lvl>
    <w:lvl w:ilvl="7" w:tplc="04160003" w:tentative="1">
      <w:start w:val="1"/>
      <w:numFmt w:val="bullet"/>
      <w:lvlText w:val="o"/>
      <w:lvlJc w:val="left"/>
      <w:pPr>
        <w:ind w:left="5895" w:hanging="360"/>
      </w:pPr>
      <w:rPr>
        <w:rFonts w:ascii="Courier New" w:hAnsi="Courier New" w:cs="Courier New" w:hint="default"/>
      </w:rPr>
    </w:lvl>
    <w:lvl w:ilvl="8" w:tplc="04160005" w:tentative="1">
      <w:start w:val="1"/>
      <w:numFmt w:val="bullet"/>
      <w:lvlText w:val=""/>
      <w:lvlJc w:val="left"/>
      <w:pPr>
        <w:ind w:left="6615" w:hanging="360"/>
      </w:pPr>
      <w:rPr>
        <w:rFonts w:ascii="Wingdings" w:hAnsi="Wingdings" w:hint="default"/>
      </w:rPr>
    </w:lvl>
  </w:abstractNum>
  <w:abstractNum w:abstractNumId="19">
    <w:nsid w:val="2A374A9B"/>
    <w:multiLevelType w:val="hybridMultilevel"/>
    <w:tmpl w:val="D92E41F8"/>
    <w:lvl w:ilvl="0" w:tplc="04160001">
      <w:start w:val="1"/>
      <w:numFmt w:val="bullet"/>
      <w:lvlText w:val=""/>
      <w:lvlJc w:val="left"/>
      <w:pPr>
        <w:ind w:left="780" w:hanging="360"/>
      </w:pPr>
      <w:rPr>
        <w:rFonts w:ascii="Symbol" w:hAnsi="Symbol" w:hint="default"/>
      </w:rPr>
    </w:lvl>
    <w:lvl w:ilvl="1" w:tplc="04160003" w:tentative="1">
      <w:start w:val="1"/>
      <w:numFmt w:val="bullet"/>
      <w:lvlText w:val="o"/>
      <w:lvlJc w:val="left"/>
      <w:pPr>
        <w:ind w:left="1500" w:hanging="360"/>
      </w:pPr>
      <w:rPr>
        <w:rFonts w:ascii="Courier New" w:hAnsi="Courier New" w:cs="Courier New" w:hint="default"/>
      </w:rPr>
    </w:lvl>
    <w:lvl w:ilvl="2" w:tplc="04160005" w:tentative="1">
      <w:start w:val="1"/>
      <w:numFmt w:val="bullet"/>
      <w:lvlText w:val=""/>
      <w:lvlJc w:val="left"/>
      <w:pPr>
        <w:ind w:left="2220" w:hanging="360"/>
      </w:pPr>
      <w:rPr>
        <w:rFonts w:ascii="Wingdings" w:hAnsi="Wingdings" w:hint="default"/>
      </w:rPr>
    </w:lvl>
    <w:lvl w:ilvl="3" w:tplc="04160001" w:tentative="1">
      <w:start w:val="1"/>
      <w:numFmt w:val="bullet"/>
      <w:lvlText w:val=""/>
      <w:lvlJc w:val="left"/>
      <w:pPr>
        <w:ind w:left="2940" w:hanging="360"/>
      </w:pPr>
      <w:rPr>
        <w:rFonts w:ascii="Symbol" w:hAnsi="Symbol" w:hint="default"/>
      </w:rPr>
    </w:lvl>
    <w:lvl w:ilvl="4" w:tplc="04160003" w:tentative="1">
      <w:start w:val="1"/>
      <w:numFmt w:val="bullet"/>
      <w:lvlText w:val="o"/>
      <w:lvlJc w:val="left"/>
      <w:pPr>
        <w:ind w:left="3660" w:hanging="360"/>
      </w:pPr>
      <w:rPr>
        <w:rFonts w:ascii="Courier New" w:hAnsi="Courier New" w:cs="Courier New" w:hint="default"/>
      </w:rPr>
    </w:lvl>
    <w:lvl w:ilvl="5" w:tplc="04160005" w:tentative="1">
      <w:start w:val="1"/>
      <w:numFmt w:val="bullet"/>
      <w:lvlText w:val=""/>
      <w:lvlJc w:val="left"/>
      <w:pPr>
        <w:ind w:left="4380" w:hanging="360"/>
      </w:pPr>
      <w:rPr>
        <w:rFonts w:ascii="Wingdings" w:hAnsi="Wingdings" w:hint="default"/>
      </w:rPr>
    </w:lvl>
    <w:lvl w:ilvl="6" w:tplc="04160001" w:tentative="1">
      <w:start w:val="1"/>
      <w:numFmt w:val="bullet"/>
      <w:lvlText w:val=""/>
      <w:lvlJc w:val="left"/>
      <w:pPr>
        <w:ind w:left="5100" w:hanging="360"/>
      </w:pPr>
      <w:rPr>
        <w:rFonts w:ascii="Symbol" w:hAnsi="Symbol" w:hint="default"/>
      </w:rPr>
    </w:lvl>
    <w:lvl w:ilvl="7" w:tplc="04160003" w:tentative="1">
      <w:start w:val="1"/>
      <w:numFmt w:val="bullet"/>
      <w:lvlText w:val="o"/>
      <w:lvlJc w:val="left"/>
      <w:pPr>
        <w:ind w:left="5820" w:hanging="360"/>
      </w:pPr>
      <w:rPr>
        <w:rFonts w:ascii="Courier New" w:hAnsi="Courier New" w:cs="Courier New" w:hint="default"/>
      </w:rPr>
    </w:lvl>
    <w:lvl w:ilvl="8" w:tplc="04160005" w:tentative="1">
      <w:start w:val="1"/>
      <w:numFmt w:val="bullet"/>
      <w:lvlText w:val=""/>
      <w:lvlJc w:val="left"/>
      <w:pPr>
        <w:ind w:left="6540" w:hanging="360"/>
      </w:pPr>
      <w:rPr>
        <w:rFonts w:ascii="Wingdings" w:hAnsi="Wingdings" w:hint="default"/>
      </w:rPr>
    </w:lvl>
  </w:abstractNum>
  <w:abstractNum w:abstractNumId="20">
    <w:nsid w:val="2B6A42E3"/>
    <w:multiLevelType w:val="hybridMultilevel"/>
    <w:tmpl w:val="6B089F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2C253304"/>
    <w:multiLevelType w:val="multilevel"/>
    <w:tmpl w:val="C9E4C8BE"/>
    <w:lvl w:ilvl="0">
      <w:start w:val="3"/>
      <w:numFmt w:val="decimal"/>
      <w:lvlText w:val="%1"/>
      <w:lvlJc w:val="left"/>
      <w:pPr>
        <w:ind w:left="525" w:hanging="525"/>
      </w:pPr>
      <w:rPr>
        <w:rFonts w:hint="default"/>
      </w:rPr>
    </w:lvl>
    <w:lvl w:ilvl="1">
      <w:start w:val="4"/>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nsid w:val="2C8116C6"/>
    <w:multiLevelType w:val="hybridMultilevel"/>
    <w:tmpl w:val="B7606806"/>
    <w:lvl w:ilvl="0" w:tplc="04160001">
      <w:start w:val="1"/>
      <w:numFmt w:val="bullet"/>
      <w:lvlText w:val=""/>
      <w:lvlJc w:val="left"/>
      <w:pPr>
        <w:ind w:left="780" w:hanging="360"/>
      </w:pPr>
      <w:rPr>
        <w:rFonts w:ascii="Symbol" w:hAnsi="Symbol" w:hint="default"/>
      </w:rPr>
    </w:lvl>
    <w:lvl w:ilvl="1" w:tplc="04160003" w:tentative="1">
      <w:start w:val="1"/>
      <w:numFmt w:val="bullet"/>
      <w:lvlText w:val="o"/>
      <w:lvlJc w:val="left"/>
      <w:pPr>
        <w:ind w:left="1500" w:hanging="360"/>
      </w:pPr>
      <w:rPr>
        <w:rFonts w:ascii="Courier New" w:hAnsi="Courier New" w:cs="Courier New" w:hint="default"/>
      </w:rPr>
    </w:lvl>
    <w:lvl w:ilvl="2" w:tplc="04160005" w:tentative="1">
      <w:start w:val="1"/>
      <w:numFmt w:val="bullet"/>
      <w:lvlText w:val=""/>
      <w:lvlJc w:val="left"/>
      <w:pPr>
        <w:ind w:left="2220" w:hanging="360"/>
      </w:pPr>
      <w:rPr>
        <w:rFonts w:ascii="Wingdings" w:hAnsi="Wingdings" w:hint="default"/>
      </w:rPr>
    </w:lvl>
    <w:lvl w:ilvl="3" w:tplc="04160001" w:tentative="1">
      <w:start w:val="1"/>
      <w:numFmt w:val="bullet"/>
      <w:lvlText w:val=""/>
      <w:lvlJc w:val="left"/>
      <w:pPr>
        <w:ind w:left="2940" w:hanging="360"/>
      </w:pPr>
      <w:rPr>
        <w:rFonts w:ascii="Symbol" w:hAnsi="Symbol" w:hint="default"/>
      </w:rPr>
    </w:lvl>
    <w:lvl w:ilvl="4" w:tplc="04160003" w:tentative="1">
      <w:start w:val="1"/>
      <w:numFmt w:val="bullet"/>
      <w:lvlText w:val="o"/>
      <w:lvlJc w:val="left"/>
      <w:pPr>
        <w:ind w:left="3660" w:hanging="360"/>
      </w:pPr>
      <w:rPr>
        <w:rFonts w:ascii="Courier New" w:hAnsi="Courier New" w:cs="Courier New" w:hint="default"/>
      </w:rPr>
    </w:lvl>
    <w:lvl w:ilvl="5" w:tplc="04160005" w:tentative="1">
      <w:start w:val="1"/>
      <w:numFmt w:val="bullet"/>
      <w:lvlText w:val=""/>
      <w:lvlJc w:val="left"/>
      <w:pPr>
        <w:ind w:left="4380" w:hanging="360"/>
      </w:pPr>
      <w:rPr>
        <w:rFonts w:ascii="Wingdings" w:hAnsi="Wingdings" w:hint="default"/>
      </w:rPr>
    </w:lvl>
    <w:lvl w:ilvl="6" w:tplc="04160001" w:tentative="1">
      <w:start w:val="1"/>
      <w:numFmt w:val="bullet"/>
      <w:lvlText w:val=""/>
      <w:lvlJc w:val="left"/>
      <w:pPr>
        <w:ind w:left="5100" w:hanging="360"/>
      </w:pPr>
      <w:rPr>
        <w:rFonts w:ascii="Symbol" w:hAnsi="Symbol" w:hint="default"/>
      </w:rPr>
    </w:lvl>
    <w:lvl w:ilvl="7" w:tplc="04160003" w:tentative="1">
      <w:start w:val="1"/>
      <w:numFmt w:val="bullet"/>
      <w:lvlText w:val="o"/>
      <w:lvlJc w:val="left"/>
      <w:pPr>
        <w:ind w:left="5820" w:hanging="360"/>
      </w:pPr>
      <w:rPr>
        <w:rFonts w:ascii="Courier New" w:hAnsi="Courier New" w:cs="Courier New" w:hint="default"/>
      </w:rPr>
    </w:lvl>
    <w:lvl w:ilvl="8" w:tplc="04160005" w:tentative="1">
      <w:start w:val="1"/>
      <w:numFmt w:val="bullet"/>
      <w:lvlText w:val=""/>
      <w:lvlJc w:val="left"/>
      <w:pPr>
        <w:ind w:left="6540" w:hanging="360"/>
      </w:pPr>
      <w:rPr>
        <w:rFonts w:ascii="Wingdings" w:hAnsi="Wingdings" w:hint="default"/>
      </w:rPr>
    </w:lvl>
  </w:abstractNum>
  <w:abstractNum w:abstractNumId="23">
    <w:nsid w:val="34B95BED"/>
    <w:multiLevelType w:val="hybridMultilevel"/>
    <w:tmpl w:val="DB4CB4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35222A69"/>
    <w:multiLevelType w:val="hybridMultilevel"/>
    <w:tmpl w:val="71E01D3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36E77FE6"/>
    <w:multiLevelType w:val="multilevel"/>
    <w:tmpl w:val="10D89A5E"/>
    <w:lvl w:ilvl="0">
      <w:start w:val="1"/>
      <w:numFmt w:val="decimal"/>
      <w:lvlText w:val="%1."/>
      <w:lvlJc w:val="left"/>
      <w:pPr>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nsid w:val="37F03C77"/>
    <w:multiLevelType w:val="hybridMultilevel"/>
    <w:tmpl w:val="BA061FF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3C8B5F4F"/>
    <w:multiLevelType w:val="hybridMultilevel"/>
    <w:tmpl w:val="43B630EA"/>
    <w:lvl w:ilvl="0" w:tplc="0416000F">
      <w:start w:val="1"/>
      <w:numFmt w:val="decimal"/>
      <w:lvlText w:val="%1."/>
      <w:lvlJc w:val="left"/>
      <w:pPr>
        <w:ind w:left="780" w:hanging="360"/>
      </w:pPr>
    </w:lvl>
    <w:lvl w:ilvl="1" w:tplc="04160019" w:tentative="1">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28">
    <w:nsid w:val="40E602EC"/>
    <w:multiLevelType w:val="hybridMultilevel"/>
    <w:tmpl w:val="B1F6A8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415D4251"/>
    <w:multiLevelType w:val="hybridMultilevel"/>
    <w:tmpl w:val="D7D6E1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4257347C"/>
    <w:multiLevelType w:val="hybridMultilevel"/>
    <w:tmpl w:val="A96065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435670C1"/>
    <w:multiLevelType w:val="hybridMultilevel"/>
    <w:tmpl w:val="C276A2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43717EC4"/>
    <w:multiLevelType w:val="multilevel"/>
    <w:tmpl w:val="5C7EAAC6"/>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nsid w:val="43D50F0F"/>
    <w:multiLevelType w:val="hybridMultilevel"/>
    <w:tmpl w:val="EB64046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nsid w:val="482B52F3"/>
    <w:multiLevelType w:val="hybridMultilevel"/>
    <w:tmpl w:val="0532D152"/>
    <w:lvl w:ilvl="0" w:tplc="04160001">
      <w:start w:val="1"/>
      <w:numFmt w:val="bullet"/>
      <w:lvlText w:val=""/>
      <w:lvlJc w:val="left"/>
      <w:pPr>
        <w:ind w:left="855" w:hanging="360"/>
      </w:pPr>
      <w:rPr>
        <w:rFonts w:ascii="Symbol" w:hAnsi="Symbol" w:hint="default"/>
      </w:rPr>
    </w:lvl>
    <w:lvl w:ilvl="1" w:tplc="04160003" w:tentative="1">
      <w:start w:val="1"/>
      <w:numFmt w:val="bullet"/>
      <w:lvlText w:val="o"/>
      <w:lvlJc w:val="left"/>
      <w:pPr>
        <w:ind w:left="1575" w:hanging="360"/>
      </w:pPr>
      <w:rPr>
        <w:rFonts w:ascii="Courier New" w:hAnsi="Courier New" w:cs="Courier New" w:hint="default"/>
      </w:rPr>
    </w:lvl>
    <w:lvl w:ilvl="2" w:tplc="04160005" w:tentative="1">
      <w:start w:val="1"/>
      <w:numFmt w:val="bullet"/>
      <w:lvlText w:val=""/>
      <w:lvlJc w:val="left"/>
      <w:pPr>
        <w:ind w:left="2295" w:hanging="360"/>
      </w:pPr>
      <w:rPr>
        <w:rFonts w:ascii="Wingdings" w:hAnsi="Wingdings" w:hint="default"/>
      </w:rPr>
    </w:lvl>
    <w:lvl w:ilvl="3" w:tplc="04160001" w:tentative="1">
      <w:start w:val="1"/>
      <w:numFmt w:val="bullet"/>
      <w:lvlText w:val=""/>
      <w:lvlJc w:val="left"/>
      <w:pPr>
        <w:ind w:left="3015" w:hanging="360"/>
      </w:pPr>
      <w:rPr>
        <w:rFonts w:ascii="Symbol" w:hAnsi="Symbol" w:hint="default"/>
      </w:rPr>
    </w:lvl>
    <w:lvl w:ilvl="4" w:tplc="04160003" w:tentative="1">
      <w:start w:val="1"/>
      <w:numFmt w:val="bullet"/>
      <w:lvlText w:val="o"/>
      <w:lvlJc w:val="left"/>
      <w:pPr>
        <w:ind w:left="3735" w:hanging="360"/>
      </w:pPr>
      <w:rPr>
        <w:rFonts w:ascii="Courier New" w:hAnsi="Courier New" w:cs="Courier New" w:hint="default"/>
      </w:rPr>
    </w:lvl>
    <w:lvl w:ilvl="5" w:tplc="04160005" w:tentative="1">
      <w:start w:val="1"/>
      <w:numFmt w:val="bullet"/>
      <w:lvlText w:val=""/>
      <w:lvlJc w:val="left"/>
      <w:pPr>
        <w:ind w:left="4455" w:hanging="360"/>
      </w:pPr>
      <w:rPr>
        <w:rFonts w:ascii="Wingdings" w:hAnsi="Wingdings" w:hint="default"/>
      </w:rPr>
    </w:lvl>
    <w:lvl w:ilvl="6" w:tplc="04160001" w:tentative="1">
      <w:start w:val="1"/>
      <w:numFmt w:val="bullet"/>
      <w:lvlText w:val=""/>
      <w:lvlJc w:val="left"/>
      <w:pPr>
        <w:ind w:left="5175" w:hanging="360"/>
      </w:pPr>
      <w:rPr>
        <w:rFonts w:ascii="Symbol" w:hAnsi="Symbol" w:hint="default"/>
      </w:rPr>
    </w:lvl>
    <w:lvl w:ilvl="7" w:tplc="04160003" w:tentative="1">
      <w:start w:val="1"/>
      <w:numFmt w:val="bullet"/>
      <w:lvlText w:val="o"/>
      <w:lvlJc w:val="left"/>
      <w:pPr>
        <w:ind w:left="5895" w:hanging="360"/>
      </w:pPr>
      <w:rPr>
        <w:rFonts w:ascii="Courier New" w:hAnsi="Courier New" w:cs="Courier New" w:hint="default"/>
      </w:rPr>
    </w:lvl>
    <w:lvl w:ilvl="8" w:tplc="04160005" w:tentative="1">
      <w:start w:val="1"/>
      <w:numFmt w:val="bullet"/>
      <w:lvlText w:val=""/>
      <w:lvlJc w:val="left"/>
      <w:pPr>
        <w:ind w:left="6615" w:hanging="360"/>
      </w:pPr>
      <w:rPr>
        <w:rFonts w:ascii="Wingdings" w:hAnsi="Wingdings" w:hint="default"/>
      </w:rPr>
    </w:lvl>
  </w:abstractNum>
  <w:abstractNum w:abstractNumId="35">
    <w:nsid w:val="49CD7EAE"/>
    <w:multiLevelType w:val="hybridMultilevel"/>
    <w:tmpl w:val="DBD4E7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nsid w:val="4A22388D"/>
    <w:multiLevelType w:val="hybridMultilevel"/>
    <w:tmpl w:val="522AB0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nsid w:val="4B7A5DC7"/>
    <w:multiLevelType w:val="hybridMultilevel"/>
    <w:tmpl w:val="A656DA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4B9D0917"/>
    <w:multiLevelType w:val="hybridMultilevel"/>
    <w:tmpl w:val="C1D47B3C"/>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9">
    <w:nsid w:val="4D364685"/>
    <w:multiLevelType w:val="hybridMultilevel"/>
    <w:tmpl w:val="316698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nsid w:val="4D4D599B"/>
    <w:multiLevelType w:val="hybridMultilevel"/>
    <w:tmpl w:val="CE88B1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4D527BF3"/>
    <w:multiLevelType w:val="hybridMultilevel"/>
    <w:tmpl w:val="B610FE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nsid w:val="5002163B"/>
    <w:multiLevelType w:val="hybridMultilevel"/>
    <w:tmpl w:val="072682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nsid w:val="51671980"/>
    <w:multiLevelType w:val="hybridMultilevel"/>
    <w:tmpl w:val="DF5ED3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5246062C"/>
    <w:multiLevelType w:val="hybridMultilevel"/>
    <w:tmpl w:val="23CE1F92"/>
    <w:lvl w:ilvl="0" w:tplc="04160001">
      <w:start w:val="1"/>
      <w:numFmt w:val="bullet"/>
      <w:lvlText w:val=""/>
      <w:lvlJc w:val="left"/>
      <w:pPr>
        <w:ind w:left="720" w:hanging="360"/>
      </w:pPr>
      <w:rPr>
        <w:rFonts w:ascii="Symbol" w:hAnsi="Symbol" w:hint="default"/>
      </w:rPr>
    </w:lvl>
    <w:lvl w:ilvl="1" w:tplc="04160017">
      <w:start w:val="1"/>
      <w:numFmt w:val="lowerLetter"/>
      <w:lvlText w:val="%2)"/>
      <w:lvlJc w:val="left"/>
      <w:pPr>
        <w:ind w:left="1440" w:hanging="360"/>
      </w:pPr>
      <w:rPr>
        <w:rFonts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nsid w:val="55207E95"/>
    <w:multiLevelType w:val="hybridMultilevel"/>
    <w:tmpl w:val="AA8C4594"/>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nsid w:val="56391222"/>
    <w:multiLevelType w:val="hybridMultilevel"/>
    <w:tmpl w:val="25742BE2"/>
    <w:lvl w:ilvl="0" w:tplc="9970F5DA">
      <w:start w:val="1"/>
      <w:numFmt w:val="bullet"/>
      <w:lvlText w:val="•"/>
      <w:lvlJc w:val="left"/>
      <w:pPr>
        <w:tabs>
          <w:tab w:val="num" w:pos="720"/>
        </w:tabs>
        <w:ind w:left="720" w:hanging="360"/>
      </w:pPr>
      <w:rPr>
        <w:rFonts w:ascii="Arial" w:hAnsi="Arial" w:hint="default"/>
      </w:rPr>
    </w:lvl>
    <w:lvl w:ilvl="1" w:tplc="68BEBBCC" w:tentative="1">
      <w:start w:val="1"/>
      <w:numFmt w:val="bullet"/>
      <w:lvlText w:val="•"/>
      <w:lvlJc w:val="left"/>
      <w:pPr>
        <w:tabs>
          <w:tab w:val="num" w:pos="1440"/>
        </w:tabs>
        <w:ind w:left="1440" w:hanging="360"/>
      </w:pPr>
      <w:rPr>
        <w:rFonts w:ascii="Arial" w:hAnsi="Arial" w:hint="default"/>
      </w:rPr>
    </w:lvl>
    <w:lvl w:ilvl="2" w:tplc="07024CA6" w:tentative="1">
      <w:start w:val="1"/>
      <w:numFmt w:val="bullet"/>
      <w:lvlText w:val="•"/>
      <w:lvlJc w:val="left"/>
      <w:pPr>
        <w:tabs>
          <w:tab w:val="num" w:pos="2160"/>
        </w:tabs>
        <w:ind w:left="2160" w:hanging="360"/>
      </w:pPr>
      <w:rPr>
        <w:rFonts w:ascii="Arial" w:hAnsi="Arial" w:hint="default"/>
      </w:rPr>
    </w:lvl>
    <w:lvl w:ilvl="3" w:tplc="FFC4A342" w:tentative="1">
      <w:start w:val="1"/>
      <w:numFmt w:val="bullet"/>
      <w:lvlText w:val="•"/>
      <w:lvlJc w:val="left"/>
      <w:pPr>
        <w:tabs>
          <w:tab w:val="num" w:pos="2880"/>
        </w:tabs>
        <w:ind w:left="2880" w:hanging="360"/>
      </w:pPr>
      <w:rPr>
        <w:rFonts w:ascii="Arial" w:hAnsi="Arial" w:hint="default"/>
      </w:rPr>
    </w:lvl>
    <w:lvl w:ilvl="4" w:tplc="B2FACCAC" w:tentative="1">
      <w:start w:val="1"/>
      <w:numFmt w:val="bullet"/>
      <w:lvlText w:val="•"/>
      <w:lvlJc w:val="left"/>
      <w:pPr>
        <w:tabs>
          <w:tab w:val="num" w:pos="3600"/>
        </w:tabs>
        <w:ind w:left="3600" w:hanging="360"/>
      </w:pPr>
      <w:rPr>
        <w:rFonts w:ascii="Arial" w:hAnsi="Arial" w:hint="default"/>
      </w:rPr>
    </w:lvl>
    <w:lvl w:ilvl="5" w:tplc="6694ADDA" w:tentative="1">
      <w:start w:val="1"/>
      <w:numFmt w:val="bullet"/>
      <w:lvlText w:val="•"/>
      <w:lvlJc w:val="left"/>
      <w:pPr>
        <w:tabs>
          <w:tab w:val="num" w:pos="4320"/>
        </w:tabs>
        <w:ind w:left="4320" w:hanging="360"/>
      </w:pPr>
      <w:rPr>
        <w:rFonts w:ascii="Arial" w:hAnsi="Arial" w:hint="default"/>
      </w:rPr>
    </w:lvl>
    <w:lvl w:ilvl="6" w:tplc="FF808D02" w:tentative="1">
      <w:start w:val="1"/>
      <w:numFmt w:val="bullet"/>
      <w:lvlText w:val="•"/>
      <w:lvlJc w:val="left"/>
      <w:pPr>
        <w:tabs>
          <w:tab w:val="num" w:pos="5040"/>
        </w:tabs>
        <w:ind w:left="5040" w:hanging="360"/>
      </w:pPr>
      <w:rPr>
        <w:rFonts w:ascii="Arial" w:hAnsi="Arial" w:hint="default"/>
      </w:rPr>
    </w:lvl>
    <w:lvl w:ilvl="7" w:tplc="F4FE78CA" w:tentative="1">
      <w:start w:val="1"/>
      <w:numFmt w:val="bullet"/>
      <w:lvlText w:val="•"/>
      <w:lvlJc w:val="left"/>
      <w:pPr>
        <w:tabs>
          <w:tab w:val="num" w:pos="5760"/>
        </w:tabs>
        <w:ind w:left="5760" w:hanging="360"/>
      </w:pPr>
      <w:rPr>
        <w:rFonts w:ascii="Arial" w:hAnsi="Arial" w:hint="default"/>
      </w:rPr>
    </w:lvl>
    <w:lvl w:ilvl="8" w:tplc="50F67E84" w:tentative="1">
      <w:start w:val="1"/>
      <w:numFmt w:val="bullet"/>
      <w:lvlText w:val="•"/>
      <w:lvlJc w:val="left"/>
      <w:pPr>
        <w:tabs>
          <w:tab w:val="num" w:pos="6480"/>
        </w:tabs>
        <w:ind w:left="6480" w:hanging="360"/>
      </w:pPr>
      <w:rPr>
        <w:rFonts w:ascii="Arial" w:hAnsi="Arial" w:hint="default"/>
      </w:rPr>
    </w:lvl>
  </w:abstractNum>
  <w:abstractNum w:abstractNumId="47">
    <w:nsid w:val="565F30B8"/>
    <w:multiLevelType w:val="hybridMultilevel"/>
    <w:tmpl w:val="5B16EA68"/>
    <w:lvl w:ilvl="0" w:tplc="04160001">
      <w:start w:val="1"/>
      <w:numFmt w:val="bullet"/>
      <w:lvlText w:val=""/>
      <w:lvlJc w:val="left"/>
      <w:pPr>
        <w:ind w:left="855" w:hanging="360"/>
      </w:pPr>
      <w:rPr>
        <w:rFonts w:ascii="Symbol" w:hAnsi="Symbol" w:hint="default"/>
      </w:rPr>
    </w:lvl>
    <w:lvl w:ilvl="1" w:tplc="04160003" w:tentative="1">
      <w:start w:val="1"/>
      <w:numFmt w:val="bullet"/>
      <w:lvlText w:val="o"/>
      <w:lvlJc w:val="left"/>
      <w:pPr>
        <w:ind w:left="1575" w:hanging="360"/>
      </w:pPr>
      <w:rPr>
        <w:rFonts w:ascii="Courier New" w:hAnsi="Courier New" w:cs="Courier New" w:hint="default"/>
      </w:rPr>
    </w:lvl>
    <w:lvl w:ilvl="2" w:tplc="04160005" w:tentative="1">
      <w:start w:val="1"/>
      <w:numFmt w:val="bullet"/>
      <w:lvlText w:val=""/>
      <w:lvlJc w:val="left"/>
      <w:pPr>
        <w:ind w:left="2295" w:hanging="360"/>
      </w:pPr>
      <w:rPr>
        <w:rFonts w:ascii="Wingdings" w:hAnsi="Wingdings" w:hint="default"/>
      </w:rPr>
    </w:lvl>
    <w:lvl w:ilvl="3" w:tplc="04160001" w:tentative="1">
      <w:start w:val="1"/>
      <w:numFmt w:val="bullet"/>
      <w:lvlText w:val=""/>
      <w:lvlJc w:val="left"/>
      <w:pPr>
        <w:ind w:left="3015" w:hanging="360"/>
      </w:pPr>
      <w:rPr>
        <w:rFonts w:ascii="Symbol" w:hAnsi="Symbol" w:hint="default"/>
      </w:rPr>
    </w:lvl>
    <w:lvl w:ilvl="4" w:tplc="04160003" w:tentative="1">
      <w:start w:val="1"/>
      <w:numFmt w:val="bullet"/>
      <w:lvlText w:val="o"/>
      <w:lvlJc w:val="left"/>
      <w:pPr>
        <w:ind w:left="3735" w:hanging="360"/>
      </w:pPr>
      <w:rPr>
        <w:rFonts w:ascii="Courier New" w:hAnsi="Courier New" w:cs="Courier New" w:hint="default"/>
      </w:rPr>
    </w:lvl>
    <w:lvl w:ilvl="5" w:tplc="04160005" w:tentative="1">
      <w:start w:val="1"/>
      <w:numFmt w:val="bullet"/>
      <w:lvlText w:val=""/>
      <w:lvlJc w:val="left"/>
      <w:pPr>
        <w:ind w:left="4455" w:hanging="360"/>
      </w:pPr>
      <w:rPr>
        <w:rFonts w:ascii="Wingdings" w:hAnsi="Wingdings" w:hint="default"/>
      </w:rPr>
    </w:lvl>
    <w:lvl w:ilvl="6" w:tplc="04160001" w:tentative="1">
      <w:start w:val="1"/>
      <w:numFmt w:val="bullet"/>
      <w:lvlText w:val=""/>
      <w:lvlJc w:val="left"/>
      <w:pPr>
        <w:ind w:left="5175" w:hanging="360"/>
      </w:pPr>
      <w:rPr>
        <w:rFonts w:ascii="Symbol" w:hAnsi="Symbol" w:hint="default"/>
      </w:rPr>
    </w:lvl>
    <w:lvl w:ilvl="7" w:tplc="04160003" w:tentative="1">
      <w:start w:val="1"/>
      <w:numFmt w:val="bullet"/>
      <w:lvlText w:val="o"/>
      <w:lvlJc w:val="left"/>
      <w:pPr>
        <w:ind w:left="5895" w:hanging="360"/>
      </w:pPr>
      <w:rPr>
        <w:rFonts w:ascii="Courier New" w:hAnsi="Courier New" w:cs="Courier New" w:hint="default"/>
      </w:rPr>
    </w:lvl>
    <w:lvl w:ilvl="8" w:tplc="04160005" w:tentative="1">
      <w:start w:val="1"/>
      <w:numFmt w:val="bullet"/>
      <w:lvlText w:val=""/>
      <w:lvlJc w:val="left"/>
      <w:pPr>
        <w:ind w:left="6615" w:hanging="360"/>
      </w:pPr>
      <w:rPr>
        <w:rFonts w:ascii="Wingdings" w:hAnsi="Wingdings" w:hint="default"/>
      </w:rPr>
    </w:lvl>
  </w:abstractNum>
  <w:abstractNum w:abstractNumId="48">
    <w:nsid w:val="57AF1387"/>
    <w:multiLevelType w:val="hybridMultilevel"/>
    <w:tmpl w:val="CD3886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nsid w:val="58962F80"/>
    <w:multiLevelType w:val="hybridMultilevel"/>
    <w:tmpl w:val="6ADAC550"/>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50">
    <w:nsid w:val="58B9012D"/>
    <w:multiLevelType w:val="hybridMultilevel"/>
    <w:tmpl w:val="968284F0"/>
    <w:lvl w:ilvl="0" w:tplc="04160001">
      <w:start w:val="1"/>
      <w:numFmt w:val="bullet"/>
      <w:lvlText w:val=""/>
      <w:lvlJc w:val="left"/>
      <w:pPr>
        <w:ind w:left="780" w:hanging="360"/>
      </w:pPr>
      <w:rPr>
        <w:rFonts w:ascii="Symbol" w:hAnsi="Symbol" w:hint="default"/>
      </w:rPr>
    </w:lvl>
    <w:lvl w:ilvl="1" w:tplc="04160003" w:tentative="1">
      <w:start w:val="1"/>
      <w:numFmt w:val="bullet"/>
      <w:lvlText w:val="o"/>
      <w:lvlJc w:val="left"/>
      <w:pPr>
        <w:ind w:left="1500" w:hanging="360"/>
      </w:pPr>
      <w:rPr>
        <w:rFonts w:ascii="Courier New" w:hAnsi="Courier New" w:cs="Courier New" w:hint="default"/>
      </w:rPr>
    </w:lvl>
    <w:lvl w:ilvl="2" w:tplc="04160005" w:tentative="1">
      <w:start w:val="1"/>
      <w:numFmt w:val="bullet"/>
      <w:lvlText w:val=""/>
      <w:lvlJc w:val="left"/>
      <w:pPr>
        <w:ind w:left="2220" w:hanging="360"/>
      </w:pPr>
      <w:rPr>
        <w:rFonts w:ascii="Wingdings" w:hAnsi="Wingdings" w:hint="default"/>
      </w:rPr>
    </w:lvl>
    <w:lvl w:ilvl="3" w:tplc="04160001" w:tentative="1">
      <w:start w:val="1"/>
      <w:numFmt w:val="bullet"/>
      <w:lvlText w:val=""/>
      <w:lvlJc w:val="left"/>
      <w:pPr>
        <w:ind w:left="2940" w:hanging="360"/>
      </w:pPr>
      <w:rPr>
        <w:rFonts w:ascii="Symbol" w:hAnsi="Symbol" w:hint="default"/>
      </w:rPr>
    </w:lvl>
    <w:lvl w:ilvl="4" w:tplc="04160003" w:tentative="1">
      <w:start w:val="1"/>
      <w:numFmt w:val="bullet"/>
      <w:lvlText w:val="o"/>
      <w:lvlJc w:val="left"/>
      <w:pPr>
        <w:ind w:left="3660" w:hanging="360"/>
      </w:pPr>
      <w:rPr>
        <w:rFonts w:ascii="Courier New" w:hAnsi="Courier New" w:cs="Courier New" w:hint="default"/>
      </w:rPr>
    </w:lvl>
    <w:lvl w:ilvl="5" w:tplc="04160005" w:tentative="1">
      <w:start w:val="1"/>
      <w:numFmt w:val="bullet"/>
      <w:lvlText w:val=""/>
      <w:lvlJc w:val="left"/>
      <w:pPr>
        <w:ind w:left="4380" w:hanging="360"/>
      </w:pPr>
      <w:rPr>
        <w:rFonts w:ascii="Wingdings" w:hAnsi="Wingdings" w:hint="default"/>
      </w:rPr>
    </w:lvl>
    <w:lvl w:ilvl="6" w:tplc="04160001" w:tentative="1">
      <w:start w:val="1"/>
      <w:numFmt w:val="bullet"/>
      <w:lvlText w:val=""/>
      <w:lvlJc w:val="left"/>
      <w:pPr>
        <w:ind w:left="5100" w:hanging="360"/>
      </w:pPr>
      <w:rPr>
        <w:rFonts w:ascii="Symbol" w:hAnsi="Symbol" w:hint="default"/>
      </w:rPr>
    </w:lvl>
    <w:lvl w:ilvl="7" w:tplc="04160003" w:tentative="1">
      <w:start w:val="1"/>
      <w:numFmt w:val="bullet"/>
      <w:lvlText w:val="o"/>
      <w:lvlJc w:val="left"/>
      <w:pPr>
        <w:ind w:left="5820" w:hanging="360"/>
      </w:pPr>
      <w:rPr>
        <w:rFonts w:ascii="Courier New" w:hAnsi="Courier New" w:cs="Courier New" w:hint="default"/>
      </w:rPr>
    </w:lvl>
    <w:lvl w:ilvl="8" w:tplc="04160005" w:tentative="1">
      <w:start w:val="1"/>
      <w:numFmt w:val="bullet"/>
      <w:lvlText w:val=""/>
      <w:lvlJc w:val="left"/>
      <w:pPr>
        <w:ind w:left="6540" w:hanging="360"/>
      </w:pPr>
      <w:rPr>
        <w:rFonts w:ascii="Wingdings" w:hAnsi="Wingdings" w:hint="default"/>
      </w:rPr>
    </w:lvl>
  </w:abstractNum>
  <w:abstractNum w:abstractNumId="51">
    <w:nsid w:val="5BD41810"/>
    <w:multiLevelType w:val="hybridMultilevel"/>
    <w:tmpl w:val="BB505C98"/>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52">
    <w:nsid w:val="60A569B8"/>
    <w:multiLevelType w:val="hybridMultilevel"/>
    <w:tmpl w:val="9EF6DFB6"/>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53">
    <w:nsid w:val="6492724E"/>
    <w:multiLevelType w:val="hybridMultilevel"/>
    <w:tmpl w:val="61B86D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4">
    <w:nsid w:val="658032C4"/>
    <w:multiLevelType w:val="hybridMultilevel"/>
    <w:tmpl w:val="67CEDE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5">
    <w:nsid w:val="6C8565FC"/>
    <w:multiLevelType w:val="multilevel"/>
    <w:tmpl w:val="70C0CFB8"/>
    <w:lvl w:ilvl="0">
      <w:start w:val="5"/>
      <w:numFmt w:val="decimal"/>
      <w:lvlText w:val="%1"/>
      <w:lvlJc w:val="left"/>
      <w:pPr>
        <w:ind w:left="525" w:hanging="525"/>
      </w:pPr>
      <w:rPr>
        <w:rFonts w:hint="default"/>
      </w:rPr>
    </w:lvl>
    <w:lvl w:ilvl="1">
      <w:start w:val="2"/>
      <w:numFmt w:val="decimal"/>
      <w:lvlText w:val="%1.%2"/>
      <w:lvlJc w:val="left"/>
      <w:pPr>
        <w:ind w:left="705" w:hanging="525"/>
      </w:pPr>
      <w:rPr>
        <w:rFonts w:hint="default"/>
      </w:rPr>
    </w:lvl>
    <w:lvl w:ilvl="2">
      <w:start w:val="5"/>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56">
    <w:nsid w:val="6D5949BA"/>
    <w:multiLevelType w:val="hybridMultilevel"/>
    <w:tmpl w:val="3364F8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7">
    <w:nsid w:val="6F2D60D5"/>
    <w:multiLevelType w:val="hybridMultilevel"/>
    <w:tmpl w:val="1868A0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8">
    <w:nsid w:val="7006573F"/>
    <w:multiLevelType w:val="hybridMultilevel"/>
    <w:tmpl w:val="96C45384"/>
    <w:lvl w:ilvl="0" w:tplc="0416000F">
      <w:start w:val="1"/>
      <w:numFmt w:val="decimal"/>
      <w:lvlText w:val="%1."/>
      <w:lvlJc w:val="left"/>
      <w:pPr>
        <w:ind w:left="855" w:hanging="360"/>
      </w:pPr>
    </w:lvl>
    <w:lvl w:ilvl="1" w:tplc="04160019" w:tentative="1">
      <w:start w:val="1"/>
      <w:numFmt w:val="lowerLetter"/>
      <w:lvlText w:val="%2."/>
      <w:lvlJc w:val="left"/>
      <w:pPr>
        <w:ind w:left="1575" w:hanging="360"/>
      </w:pPr>
    </w:lvl>
    <w:lvl w:ilvl="2" w:tplc="0416001B" w:tentative="1">
      <w:start w:val="1"/>
      <w:numFmt w:val="lowerRoman"/>
      <w:lvlText w:val="%3."/>
      <w:lvlJc w:val="right"/>
      <w:pPr>
        <w:ind w:left="2295" w:hanging="180"/>
      </w:pPr>
    </w:lvl>
    <w:lvl w:ilvl="3" w:tplc="0416000F" w:tentative="1">
      <w:start w:val="1"/>
      <w:numFmt w:val="decimal"/>
      <w:lvlText w:val="%4."/>
      <w:lvlJc w:val="left"/>
      <w:pPr>
        <w:ind w:left="3015" w:hanging="360"/>
      </w:pPr>
    </w:lvl>
    <w:lvl w:ilvl="4" w:tplc="04160019" w:tentative="1">
      <w:start w:val="1"/>
      <w:numFmt w:val="lowerLetter"/>
      <w:lvlText w:val="%5."/>
      <w:lvlJc w:val="left"/>
      <w:pPr>
        <w:ind w:left="3735" w:hanging="360"/>
      </w:pPr>
    </w:lvl>
    <w:lvl w:ilvl="5" w:tplc="0416001B" w:tentative="1">
      <w:start w:val="1"/>
      <w:numFmt w:val="lowerRoman"/>
      <w:lvlText w:val="%6."/>
      <w:lvlJc w:val="right"/>
      <w:pPr>
        <w:ind w:left="4455" w:hanging="180"/>
      </w:pPr>
    </w:lvl>
    <w:lvl w:ilvl="6" w:tplc="0416000F" w:tentative="1">
      <w:start w:val="1"/>
      <w:numFmt w:val="decimal"/>
      <w:lvlText w:val="%7."/>
      <w:lvlJc w:val="left"/>
      <w:pPr>
        <w:ind w:left="5175" w:hanging="360"/>
      </w:pPr>
    </w:lvl>
    <w:lvl w:ilvl="7" w:tplc="04160019" w:tentative="1">
      <w:start w:val="1"/>
      <w:numFmt w:val="lowerLetter"/>
      <w:lvlText w:val="%8."/>
      <w:lvlJc w:val="left"/>
      <w:pPr>
        <w:ind w:left="5895" w:hanging="360"/>
      </w:pPr>
    </w:lvl>
    <w:lvl w:ilvl="8" w:tplc="0416001B" w:tentative="1">
      <w:start w:val="1"/>
      <w:numFmt w:val="lowerRoman"/>
      <w:lvlText w:val="%9."/>
      <w:lvlJc w:val="right"/>
      <w:pPr>
        <w:ind w:left="6615" w:hanging="180"/>
      </w:pPr>
    </w:lvl>
  </w:abstractNum>
  <w:abstractNum w:abstractNumId="59">
    <w:nsid w:val="71675085"/>
    <w:multiLevelType w:val="hybridMultilevel"/>
    <w:tmpl w:val="A2700D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nsid w:val="722371CE"/>
    <w:multiLevelType w:val="multilevel"/>
    <w:tmpl w:val="562A2172"/>
    <w:lvl w:ilvl="0">
      <w:start w:val="3"/>
      <w:numFmt w:val="decimal"/>
      <w:lvlText w:val="%1"/>
      <w:lvlJc w:val="left"/>
      <w:pPr>
        <w:ind w:left="525" w:hanging="525"/>
      </w:pPr>
      <w:rPr>
        <w:rFonts w:hint="default"/>
      </w:rPr>
    </w:lvl>
    <w:lvl w:ilvl="1">
      <w:start w:val="8"/>
      <w:numFmt w:val="decimal"/>
      <w:lvlText w:val="%1.%2"/>
      <w:lvlJc w:val="left"/>
      <w:pPr>
        <w:ind w:left="525" w:hanging="525"/>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1">
    <w:nsid w:val="732E0405"/>
    <w:multiLevelType w:val="hybridMultilevel"/>
    <w:tmpl w:val="B656AA80"/>
    <w:lvl w:ilvl="0" w:tplc="04160001">
      <w:start w:val="1"/>
      <w:numFmt w:val="bullet"/>
      <w:lvlText w:val=""/>
      <w:lvlJc w:val="left"/>
      <w:pPr>
        <w:ind w:left="855" w:hanging="360"/>
      </w:pPr>
      <w:rPr>
        <w:rFonts w:ascii="Symbol" w:hAnsi="Symbol" w:hint="default"/>
      </w:rPr>
    </w:lvl>
    <w:lvl w:ilvl="1" w:tplc="04160003" w:tentative="1">
      <w:start w:val="1"/>
      <w:numFmt w:val="bullet"/>
      <w:lvlText w:val="o"/>
      <w:lvlJc w:val="left"/>
      <w:pPr>
        <w:ind w:left="1575" w:hanging="360"/>
      </w:pPr>
      <w:rPr>
        <w:rFonts w:ascii="Courier New" w:hAnsi="Courier New" w:cs="Courier New" w:hint="default"/>
      </w:rPr>
    </w:lvl>
    <w:lvl w:ilvl="2" w:tplc="04160005" w:tentative="1">
      <w:start w:val="1"/>
      <w:numFmt w:val="bullet"/>
      <w:lvlText w:val=""/>
      <w:lvlJc w:val="left"/>
      <w:pPr>
        <w:ind w:left="2295" w:hanging="360"/>
      </w:pPr>
      <w:rPr>
        <w:rFonts w:ascii="Wingdings" w:hAnsi="Wingdings" w:hint="default"/>
      </w:rPr>
    </w:lvl>
    <w:lvl w:ilvl="3" w:tplc="04160001" w:tentative="1">
      <w:start w:val="1"/>
      <w:numFmt w:val="bullet"/>
      <w:lvlText w:val=""/>
      <w:lvlJc w:val="left"/>
      <w:pPr>
        <w:ind w:left="3015" w:hanging="360"/>
      </w:pPr>
      <w:rPr>
        <w:rFonts w:ascii="Symbol" w:hAnsi="Symbol" w:hint="default"/>
      </w:rPr>
    </w:lvl>
    <w:lvl w:ilvl="4" w:tplc="04160003" w:tentative="1">
      <w:start w:val="1"/>
      <w:numFmt w:val="bullet"/>
      <w:lvlText w:val="o"/>
      <w:lvlJc w:val="left"/>
      <w:pPr>
        <w:ind w:left="3735" w:hanging="360"/>
      </w:pPr>
      <w:rPr>
        <w:rFonts w:ascii="Courier New" w:hAnsi="Courier New" w:cs="Courier New" w:hint="default"/>
      </w:rPr>
    </w:lvl>
    <w:lvl w:ilvl="5" w:tplc="04160005" w:tentative="1">
      <w:start w:val="1"/>
      <w:numFmt w:val="bullet"/>
      <w:lvlText w:val=""/>
      <w:lvlJc w:val="left"/>
      <w:pPr>
        <w:ind w:left="4455" w:hanging="360"/>
      </w:pPr>
      <w:rPr>
        <w:rFonts w:ascii="Wingdings" w:hAnsi="Wingdings" w:hint="default"/>
      </w:rPr>
    </w:lvl>
    <w:lvl w:ilvl="6" w:tplc="04160001" w:tentative="1">
      <w:start w:val="1"/>
      <w:numFmt w:val="bullet"/>
      <w:lvlText w:val=""/>
      <w:lvlJc w:val="left"/>
      <w:pPr>
        <w:ind w:left="5175" w:hanging="360"/>
      </w:pPr>
      <w:rPr>
        <w:rFonts w:ascii="Symbol" w:hAnsi="Symbol" w:hint="default"/>
      </w:rPr>
    </w:lvl>
    <w:lvl w:ilvl="7" w:tplc="04160003" w:tentative="1">
      <w:start w:val="1"/>
      <w:numFmt w:val="bullet"/>
      <w:lvlText w:val="o"/>
      <w:lvlJc w:val="left"/>
      <w:pPr>
        <w:ind w:left="5895" w:hanging="360"/>
      </w:pPr>
      <w:rPr>
        <w:rFonts w:ascii="Courier New" w:hAnsi="Courier New" w:cs="Courier New" w:hint="default"/>
      </w:rPr>
    </w:lvl>
    <w:lvl w:ilvl="8" w:tplc="04160005" w:tentative="1">
      <w:start w:val="1"/>
      <w:numFmt w:val="bullet"/>
      <w:lvlText w:val=""/>
      <w:lvlJc w:val="left"/>
      <w:pPr>
        <w:ind w:left="6615" w:hanging="360"/>
      </w:pPr>
      <w:rPr>
        <w:rFonts w:ascii="Wingdings" w:hAnsi="Wingdings" w:hint="default"/>
      </w:rPr>
    </w:lvl>
  </w:abstractNum>
  <w:abstractNum w:abstractNumId="62">
    <w:nsid w:val="79AC01C1"/>
    <w:multiLevelType w:val="hybridMultilevel"/>
    <w:tmpl w:val="D60C34E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63">
    <w:nsid w:val="7B605CC2"/>
    <w:multiLevelType w:val="hybridMultilevel"/>
    <w:tmpl w:val="8E7A73D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4">
    <w:nsid w:val="7B9E3674"/>
    <w:multiLevelType w:val="multilevel"/>
    <w:tmpl w:val="67E4FD96"/>
    <w:lvl w:ilvl="0">
      <w:start w:val="1"/>
      <w:numFmt w:val="decimal"/>
      <w:lvlText w:val="%1"/>
      <w:lvlJc w:val="left"/>
      <w:pPr>
        <w:ind w:left="1233" w:hanging="525"/>
      </w:pPr>
      <w:rPr>
        <w:rFonts w:hint="default"/>
      </w:rPr>
    </w:lvl>
    <w:lvl w:ilvl="1">
      <w:start w:val="2"/>
      <w:numFmt w:val="decimal"/>
      <w:lvlText w:val="%1.%2"/>
      <w:lvlJc w:val="left"/>
      <w:pPr>
        <w:ind w:left="1413" w:hanging="525"/>
      </w:pPr>
      <w:rPr>
        <w:rFonts w:hint="default"/>
      </w:rPr>
    </w:lvl>
    <w:lvl w:ilvl="2">
      <w:start w:val="5"/>
      <w:numFmt w:val="decimal"/>
      <w:lvlText w:val="%1.%2.%3"/>
      <w:lvlJc w:val="left"/>
      <w:pPr>
        <w:ind w:left="1788" w:hanging="720"/>
      </w:pPr>
      <w:rPr>
        <w:rFonts w:hint="default"/>
      </w:rPr>
    </w:lvl>
    <w:lvl w:ilvl="3">
      <w:start w:val="1"/>
      <w:numFmt w:val="decimal"/>
      <w:lvlText w:val="%1.%2.%3.%4"/>
      <w:lvlJc w:val="left"/>
      <w:pPr>
        <w:ind w:left="2328" w:hanging="108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3048" w:hanging="1440"/>
      </w:pPr>
      <w:rPr>
        <w:rFonts w:hint="default"/>
      </w:rPr>
    </w:lvl>
    <w:lvl w:ilvl="6">
      <w:start w:val="1"/>
      <w:numFmt w:val="decimal"/>
      <w:lvlText w:val="%1.%2.%3.%4.%5.%6.%7"/>
      <w:lvlJc w:val="left"/>
      <w:pPr>
        <w:ind w:left="3228" w:hanging="1440"/>
      </w:pPr>
      <w:rPr>
        <w:rFonts w:hint="default"/>
      </w:rPr>
    </w:lvl>
    <w:lvl w:ilvl="7">
      <w:start w:val="1"/>
      <w:numFmt w:val="decimal"/>
      <w:lvlText w:val="%1.%2.%3.%4.%5.%6.%7.%8"/>
      <w:lvlJc w:val="left"/>
      <w:pPr>
        <w:ind w:left="3768" w:hanging="1800"/>
      </w:pPr>
      <w:rPr>
        <w:rFonts w:hint="default"/>
      </w:rPr>
    </w:lvl>
    <w:lvl w:ilvl="8">
      <w:start w:val="1"/>
      <w:numFmt w:val="decimal"/>
      <w:lvlText w:val="%1.%2.%3.%4.%5.%6.%7.%8.%9"/>
      <w:lvlJc w:val="left"/>
      <w:pPr>
        <w:ind w:left="3948" w:hanging="1800"/>
      </w:pPr>
      <w:rPr>
        <w:rFonts w:hint="default"/>
      </w:rPr>
    </w:lvl>
  </w:abstractNum>
  <w:abstractNum w:abstractNumId="65">
    <w:nsid w:val="7BB231DE"/>
    <w:multiLevelType w:val="hybridMultilevel"/>
    <w:tmpl w:val="C16611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nsid w:val="7BFA0B37"/>
    <w:multiLevelType w:val="hybridMultilevel"/>
    <w:tmpl w:val="EEFE46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7">
    <w:nsid w:val="7DB25D1C"/>
    <w:multiLevelType w:val="multilevel"/>
    <w:tmpl w:val="04BA9ABE"/>
    <w:lvl w:ilvl="0">
      <w:start w:val="1"/>
      <w:numFmt w:val="decimal"/>
      <w:lvlText w:val="%1."/>
      <w:lvlJc w:val="left"/>
      <w:pPr>
        <w:ind w:left="720" w:hanging="360"/>
      </w:pPr>
      <w:rPr>
        <w:rFonts w:hint="default"/>
      </w:r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8">
    <w:nsid w:val="7DC36FB1"/>
    <w:multiLevelType w:val="hybridMultilevel"/>
    <w:tmpl w:val="42C62A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2"/>
  </w:num>
  <w:num w:numId="2">
    <w:abstractNumId w:val="46"/>
  </w:num>
  <w:num w:numId="3">
    <w:abstractNumId w:val="48"/>
  </w:num>
  <w:num w:numId="4">
    <w:abstractNumId w:val="43"/>
  </w:num>
  <w:num w:numId="5">
    <w:abstractNumId w:val="10"/>
  </w:num>
  <w:num w:numId="6">
    <w:abstractNumId w:val="24"/>
  </w:num>
  <w:num w:numId="7">
    <w:abstractNumId w:val="29"/>
  </w:num>
  <w:num w:numId="8">
    <w:abstractNumId w:val="22"/>
  </w:num>
  <w:num w:numId="9">
    <w:abstractNumId w:val="26"/>
  </w:num>
  <w:num w:numId="10">
    <w:abstractNumId w:val="34"/>
  </w:num>
  <w:num w:numId="11">
    <w:abstractNumId w:val="61"/>
  </w:num>
  <w:num w:numId="12">
    <w:abstractNumId w:val="56"/>
  </w:num>
  <w:num w:numId="13">
    <w:abstractNumId w:val="19"/>
  </w:num>
  <w:num w:numId="14">
    <w:abstractNumId w:val="33"/>
  </w:num>
  <w:num w:numId="15">
    <w:abstractNumId w:val="42"/>
  </w:num>
  <w:num w:numId="16">
    <w:abstractNumId w:val="14"/>
  </w:num>
  <w:num w:numId="17">
    <w:abstractNumId w:val="66"/>
  </w:num>
  <w:num w:numId="18">
    <w:abstractNumId w:val="8"/>
  </w:num>
  <w:num w:numId="19">
    <w:abstractNumId w:val="40"/>
  </w:num>
  <w:num w:numId="20">
    <w:abstractNumId w:val="4"/>
  </w:num>
  <w:num w:numId="21">
    <w:abstractNumId w:val="62"/>
  </w:num>
  <w:num w:numId="22">
    <w:abstractNumId w:val="2"/>
  </w:num>
  <w:num w:numId="23">
    <w:abstractNumId w:val="15"/>
  </w:num>
  <w:num w:numId="24">
    <w:abstractNumId w:val="20"/>
  </w:num>
  <w:num w:numId="25">
    <w:abstractNumId w:val="51"/>
  </w:num>
  <w:num w:numId="26">
    <w:abstractNumId w:val="38"/>
  </w:num>
  <w:num w:numId="27">
    <w:abstractNumId w:val="39"/>
  </w:num>
  <w:num w:numId="28">
    <w:abstractNumId w:val="49"/>
  </w:num>
  <w:num w:numId="29">
    <w:abstractNumId w:val="47"/>
  </w:num>
  <w:num w:numId="30">
    <w:abstractNumId w:val="50"/>
  </w:num>
  <w:num w:numId="31">
    <w:abstractNumId w:val="59"/>
  </w:num>
  <w:num w:numId="32">
    <w:abstractNumId w:val="41"/>
  </w:num>
  <w:num w:numId="33">
    <w:abstractNumId w:val="54"/>
  </w:num>
  <w:num w:numId="34">
    <w:abstractNumId w:val="21"/>
  </w:num>
  <w:num w:numId="35">
    <w:abstractNumId w:val="35"/>
  </w:num>
  <w:num w:numId="36">
    <w:abstractNumId w:val="63"/>
  </w:num>
  <w:num w:numId="37">
    <w:abstractNumId w:val="18"/>
  </w:num>
  <w:num w:numId="38">
    <w:abstractNumId w:val="58"/>
  </w:num>
  <w:num w:numId="39">
    <w:abstractNumId w:val="44"/>
  </w:num>
  <w:num w:numId="40">
    <w:abstractNumId w:val="27"/>
  </w:num>
  <w:num w:numId="41">
    <w:abstractNumId w:val="11"/>
  </w:num>
  <w:num w:numId="42">
    <w:abstractNumId w:val="45"/>
  </w:num>
  <w:num w:numId="43">
    <w:abstractNumId w:val="6"/>
  </w:num>
  <w:num w:numId="44">
    <w:abstractNumId w:val="12"/>
  </w:num>
  <w:num w:numId="45">
    <w:abstractNumId w:val="9"/>
  </w:num>
  <w:num w:numId="46">
    <w:abstractNumId w:val="16"/>
  </w:num>
  <w:num w:numId="47">
    <w:abstractNumId w:val="1"/>
  </w:num>
  <w:num w:numId="48">
    <w:abstractNumId w:val="60"/>
  </w:num>
  <w:num w:numId="49">
    <w:abstractNumId w:val="52"/>
  </w:num>
  <w:num w:numId="50">
    <w:abstractNumId w:val="5"/>
  </w:num>
  <w:num w:numId="51">
    <w:abstractNumId w:val="25"/>
  </w:num>
  <w:num w:numId="52">
    <w:abstractNumId w:val="67"/>
  </w:num>
  <w:num w:numId="53">
    <w:abstractNumId w:val="23"/>
  </w:num>
  <w:num w:numId="54">
    <w:abstractNumId w:val="0"/>
  </w:num>
  <w:num w:numId="55">
    <w:abstractNumId w:val="36"/>
  </w:num>
  <w:num w:numId="56">
    <w:abstractNumId w:val="57"/>
  </w:num>
  <w:num w:numId="57">
    <w:abstractNumId w:val="55"/>
  </w:num>
  <w:num w:numId="58">
    <w:abstractNumId w:val="64"/>
  </w:num>
  <w:num w:numId="59">
    <w:abstractNumId w:val="65"/>
  </w:num>
  <w:num w:numId="60">
    <w:abstractNumId w:val="37"/>
  </w:num>
  <w:num w:numId="61">
    <w:abstractNumId w:val="13"/>
  </w:num>
  <w:num w:numId="62">
    <w:abstractNumId w:val="28"/>
  </w:num>
  <w:num w:numId="63">
    <w:abstractNumId w:val="68"/>
  </w:num>
  <w:num w:numId="64">
    <w:abstractNumId w:val="7"/>
  </w:num>
  <w:num w:numId="65">
    <w:abstractNumId w:val="17"/>
  </w:num>
  <w:num w:numId="66">
    <w:abstractNumId w:val="30"/>
  </w:num>
  <w:num w:numId="67">
    <w:abstractNumId w:val="53"/>
  </w:num>
  <w:num w:numId="68">
    <w:abstractNumId w:val="31"/>
  </w:num>
  <w:num w:numId="69">
    <w:abstractNumId w:val="3"/>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2F92"/>
    <w:rsid w:val="0001302B"/>
    <w:rsid w:val="000173B4"/>
    <w:rsid w:val="00061C6C"/>
    <w:rsid w:val="000E10C7"/>
    <w:rsid w:val="000F0841"/>
    <w:rsid w:val="001757A3"/>
    <w:rsid w:val="00183CD0"/>
    <w:rsid w:val="001A1E7E"/>
    <w:rsid w:val="001A56A4"/>
    <w:rsid w:val="001A5873"/>
    <w:rsid w:val="001B0C33"/>
    <w:rsid w:val="001C0965"/>
    <w:rsid w:val="001F1721"/>
    <w:rsid w:val="00204727"/>
    <w:rsid w:val="00207E8E"/>
    <w:rsid w:val="00233525"/>
    <w:rsid w:val="00236D2D"/>
    <w:rsid w:val="00243993"/>
    <w:rsid w:val="0025595E"/>
    <w:rsid w:val="002C5068"/>
    <w:rsid w:val="002C508B"/>
    <w:rsid w:val="002D4473"/>
    <w:rsid w:val="00356088"/>
    <w:rsid w:val="0038518D"/>
    <w:rsid w:val="003A3D2C"/>
    <w:rsid w:val="00475531"/>
    <w:rsid w:val="0048712B"/>
    <w:rsid w:val="004C0C08"/>
    <w:rsid w:val="00530C08"/>
    <w:rsid w:val="00552AE2"/>
    <w:rsid w:val="00556010"/>
    <w:rsid w:val="005A6C76"/>
    <w:rsid w:val="005C13B6"/>
    <w:rsid w:val="006448D7"/>
    <w:rsid w:val="00656F82"/>
    <w:rsid w:val="00672808"/>
    <w:rsid w:val="006746A7"/>
    <w:rsid w:val="006B7164"/>
    <w:rsid w:val="006E6312"/>
    <w:rsid w:val="00733E15"/>
    <w:rsid w:val="00752AFA"/>
    <w:rsid w:val="007538AF"/>
    <w:rsid w:val="00787588"/>
    <w:rsid w:val="007D2388"/>
    <w:rsid w:val="007E7146"/>
    <w:rsid w:val="008171D4"/>
    <w:rsid w:val="0083437B"/>
    <w:rsid w:val="008539DB"/>
    <w:rsid w:val="00890FC1"/>
    <w:rsid w:val="00891457"/>
    <w:rsid w:val="00897A81"/>
    <w:rsid w:val="008B2193"/>
    <w:rsid w:val="008C2333"/>
    <w:rsid w:val="008E0A21"/>
    <w:rsid w:val="008E3CA1"/>
    <w:rsid w:val="00910D28"/>
    <w:rsid w:val="009251AA"/>
    <w:rsid w:val="009303A2"/>
    <w:rsid w:val="00956962"/>
    <w:rsid w:val="00996438"/>
    <w:rsid w:val="009B1C10"/>
    <w:rsid w:val="009D0CF6"/>
    <w:rsid w:val="009E1D0E"/>
    <w:rsid w:val="009F66E9"/>
    <w:rsid w:val="00A07B45"/>
    <w:rsid w:val="00A204A0"/>
    <w:rsid w:val="00A51E60"/>
    <w:rsid w:val="00A81F53"/>
    <w:rsid w:val="00A86EE1"/>
    <w:rsid w:val="00A96FC3"/>
    <w:rsid w:val="00AB2F92"/>
    <w:rsid w:val="00AB48C7"/>
    <w:rsid w:val="00AD2082"/>
    <w:rsid w:val="00AD2391"/>
    <w:rsid w:val="00AD670C"/>
    <w:rsid w:val="00AE373C"/>
    <w:rsid w:val="00AF5A2C"/>
    <w:rsid w:val="00B02EBA"/>
    <w:rsid w:val="00B97BE7"/>
    <w:rsid w:val="00BA48F3"/>
    <w:rsid w:val="00BC3CD9"/>
    <w:rsid w:val="00C175C7"/>
    <w:rsid w:val="00C316E0"/>
    <w:rsid w:val="00C542C1"/>
    <w:rsid w:val="00C95F50"/>
    <w:rsid w:val="00CB55D8"/>
    <w:rsid w:val="00CB7DAA"/>
    <w:rsid w:val="00CC6AD9"/>
    <w:rsid w:val="00CE039C"/>
    <w:rsid w:val="00CF127E"/>
    <w:rsid w:val="00D102B4"/>
    <w:rsid w:val="00D1712D"/>
    <w:rsid w:val="00D464CB"/>
    <w:rsid w:val="00D57413"/>
    <w:rsid w:val="00DD49AF"/>
    <w:rsid w:val="00E00D17"/>
    <w:rsid w:val="00E113D7"/>
    <w:rsid w:val="00E31771"/>
    <w:rsid w:val="00E34D90"/>
    <w:rsid w:val="00E908BF"/>
    <w:rsid w:val="00F02A1A"/>
    <w:rsid w:val="00F04172"/>
    <w:rsid w:val="00F07BAF"/>
    <w:rsid w:val="00F14793"/>
    <w:rsid w:val="00F57910"/>
    <w:rsid w:val="00F65ACD"/>
    <w:rsid w:val="00F84182"/>
    <w:rsid w:val="00F93513"/>
    <w:rsid w:val="00FA051F"/>
    <w:rsid w:val="00FA18D6"/>
    <w:rsid w:val="00FC5F54"/>
    <w:rsid w:val="00FD486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7434FBF-FDF6-4F8C-9216-2926AED7C4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ade">
    <w:name w:val="Table Grid"/>
    <w:basedOn w:val="Tabelanormal"/>
    <w:uiPriority w:val="39"/>
    <w:rsid w:val="000173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bealho">
    <w:name w:val="header"/>
    <w:basedOn w:val="Normal"/>
    <w:link w:val="CabealhoChar"/>
    <w:uiPriority w:val="99"/>
    <w:unhideWhenUsed/>
    <w:rsid w:val="00CB55D8"/>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CB55D8"/>
  </w:style>
  <w:style w:type="paragraph" w:styleId="Rodap">
    <w:name w:val="footer"/>
    <w:basedOn w:val="Normal"/>
    <w:link w:val="RodapChar"/>
    <w:uiPriority w:val="99"/>
    <w:unhideWhenUsed/>
    <w:rsid w:val="00CB55D8"/>
    <w:pPr>
      <w:tabs>
        <w:tab w:val="center" w:pos="4252"/>
        <w:tab w:val="right" w:pos="8504"/>
      </w:tabs>
      <w:spacing w:after="0" w:line="240" w:lineRule="auto"/>
    </w:pPr>
  </w:style>
  <w:style w:type="character" w:customStyle="1" w:styleId="RodapChar">
    <w:name w:val="Rodapé Char"/>
    <w:basedOn w:val="Fontepargpadro"/>
    <w:link w:val="Rodap"/>
    <w:uiPriority w:val="99"/>
    <w:rsid w:val="00CB55D8"/>
  </w:style>
  <w:style w:type="paragraph" w:styleId="PargrafodaLista">
    <w:name w:val="List Paragraph"/>
    <w:basedOn w:val="Normal"/>
    <w:uiPriority w:val="34"/>
    <w:qFormat/>
    <w:rsid w:val="00AB48C7"/>
    <w:pPr>
      <w:ind w:left="720"/>
      <w:contextualSpacing/>
    </w:pPr>
  </w:style>
  <w:style w:type="character" w:customStyle="1" w:styleId="longtext">
    <w:name w:val="long_text"/>
    <w:basedOn w:val="Fontepargpadro"/>
    <w:rsid w:val="00910D28"/>
  </w:style>
  <w:style w:type="character" w:customStyle="1" w:styleId="hps">
    <w:name w:val="hps"/>
    <w:basedOn w:val="Fontepargpadro"/>
    <w:rsid w:val="00910D28"/>
  </w:style>
  <w:style w:type="character" w:styleId="TextodoEspaoReservado">
    <w:name w:val="Placeholder Text"/>
    <w:basedOn w:val="Fontepargpadro"/>
    <w:uiPriority w:val="99"/>
    <w:semiHidden/>
    <w:rsid w:val="00E34D90"/>
    <w:rPr>
      <w:color w:val="808080"/>
    </w:rPr>
  </w:style>
  <w:style w:type="paragraph" w:customStyle="1" w:styleId="RefernciasBibliogrficas">
    <w:name w:val="Referências Bibliográficas"/>
    <w:basedOn w:val="Normal"/>
    <w:rsid w:val="00F14793"/>
    <w:pPr>
      <w:suppressAutoHyphens/>
      <w:spacing w:before="240" w:after="240" w:line="240" w:lineRule="auto"/>
      <w:jc w:val="both"/>
    </w:pPr>
    <w:rPr>
      <w:rFonts w:ascii="Arial" w:eastAsia="Times New Roman" w:hAnsi="Arial" w:cs="Times New Roman"/>
      <w:sz w:val="24"/>
      <w:szCs w:val="24"/>
      <w:lang w:eastAsia="ar-SA"/>
    </w:rPr>
  </w:style>
  <w:style w:type="character" w:styleId="Hyperlink">
    <w:name w:val="Hyperlink"/>
    <w:basedOn w:val="Fontepargpadro"/>
    <w:uiPriority w:val="99"/>
    <w:unhideWhenUsed/>
    <w:rsid w:val="00F14793"/>
    <w:rPr>
      <w:color w:val="0563C1" w:themeColor="hyperlink"/>
      <w:u w:val="single"/>
    </w:rPr>
  </w:style>
  <w:style w:type="paragraph" w:styleId="NormalWeb">
    <w:name w:val="Normal (Web)"/>
    <w:basedOn w:val="Normal"/>
    <w:uiPriority w:val="99"/>
    <w:semiHidden/>
    <w:unhideWhenUsed/>
    <w:rsid w:val="0038518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3333054">
      <w:bodyDiv w:val="1"/>
      <w:marLeft w:val="0"/>
      <w:marRight w:val="0"/>
      <w:marTop w:val="0"/>
      <w:marBottom w:val="0"/>
      <w:divBdr>
        <w:top w:val="none" w:sz="0" w:space="0" w:color="auto"/>
        <w:left w:val="none" w:sz="0" w:space="0" w:color="auto"/>
        <w:bottom w:val="none" w:sz="0" w:space="0" w:color="auto"/>
        <w:right w:val="none" w:sz="0" w:space="0" w:color="auto"/>
      </w:divBdr>
    </w:div>
    <w:div w:id="1180394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70.png"/><Relationship Id="rId34" Type="http://schemas.openxmlformats.org/officeDocument/2006/relationships/image" Target="media/image14.png"/><Relationship Id="rId42" Type="http://schemas.openxmlformats.org/officeDocument/2006/relationships/image" Target="media/image180.png"/><Relationship Id="rId47" Type="http://schemas.openxmlformats.org/officeDocument/2006/relationships/image" Target="media/image211.png"/><Relationship Id="rId50" Type="http://schemas.openxmlformats.org/officeDocument/2006/relationships/image" Target="media/image23.png"/><Relationship Id="rId55" Type="http://schemas.openxmlformats.org/officeDocument/2006/relationships/image" Target="media/image250.png"/><Relationship Id="rId63" Type="http://schemas.openxmlformats.org/officeDocument/2006/relationships/hyperlink" Target="http://aws.amazon.com/pt/dynamodb/" TargetMode="External"/><Relationship Id="rId68" Type="http://schemas.openxmlformats.org/officeDocument/2006/relationships/image" Target="media/image300.png"/><Relationship Id="rId76" Type="http://schemas.openxmlformats.org/officeDocument/2006/relationships/image" Target="media/image340.png"/><Relationship Id="rId84" Type="http://schemas.openxmlformats.org/officeDocument/2006/relationships/image" Target="media/image39.png"/><Relationship Id="rId89" Type="http://schemas.openxmlformats.org/officeDocument/2006/relationships/image" Target="media/image410.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10.png"/><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image" Target="media/image150.png"/><Relationship Id="rId40" Type="http://schemas.openxmlformats.org/officeDocument/2006/relationships/image" Target="media/image170.png"/><Relationship Id="rId45" Type="http://schemas.openxmlformats.org/officeDocument/2006/relationships/image" Target="media/image200.png"/><Relationship Id="rId53" Type="http://schemas.openxmlformats.org/officeDocument/2006/relationships/image" Target="media/image240.png"/><Relationship Id="rId58" Type="http://schemas.openxmlformats.org/officeDocument/2006/relationships/image" Target="media/image27.png"/><Relationship Id="rId66" Type="http://schemas.openxmlformats.org/officeDocument/2006/relationships/image" Target="media/image290.png"/><Relationship Id="rId74" Type="http://schemas.openxmlformats.org/officeDocument/2006/relationships/image" Target="media/image330.png"/><Relationship Id="rId79" Type="http://schemas.openxmlformats.org/officeDocument/2006/relationships/image" Target="media/image36.png"/><Relationship Id="rId87" Type="http://schemas.openxmlformats.org/officeDocument/2006/relationships/image" Target="media/image400.png"/><Relationship Id="rId5" Type="http://schemas.openxmlformats.org/officeDocument/2006/relationships/webSettings" Target="webSettings.xml"/><Relationship Id="rId61" Type="http://schemas.openxmlformats.org/officeDocument/2006/relationships/image" Target="media/image280.png"/><Relationship Id="rId82" Type="http://schemas.openxmlformats.org/officeDocument/2006/relationships/image" Target="media/image38.png"/><Relationship Id="rId90" Type="http://schemas.openxmlformats.org/officeDocument/2006/relationships/image" Target="media/image42.png"/><Relationship Id="rId95" Type="http://schemas.openxmlformats.org/officeDocument/2006/relationships/hyperlink" Target="http://www.revistaret.com.br/ojs-2.2.3/index.php/ret/article/viewFile/170/182" TargetMode="External"/><Relationship Id="rId19" Type="http://schemas.openxmlformats.org/officeDocument/2006/relationships/image" Target="media/image60.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00.png"/><Relationship Id="rId30" Type="http://schemas.openxmlformats.org/officeDocument/2006/relationships/image" Target="media/image12.png"/><Relationship Id="rId35" Type="http://schemas.openxmlformats.org/officeDocument/2006/relationships/image" Target="media/image140.png"/><Relationship Id="rId43" Type="http://schemas.openxmlformats.org/officeDocument/2006/relationships/image" Target="media/image19.png"/><Relationship Id="rId48" Type="http://schemas.openxmlformats.org/officeDocument/2006/relationships/image" Target="media/image22.png"/><Relationship Id="rId56" Type="http://schemas.openxmlformats.org/officeDocument/2006/relationships/image" Target="media/image26.png"/><Relationship Id="rId64" Type="http://schemas.openxmlformats.org/officeDocument/2006/relationships/hyperlink" Target="http://neo4j.org/" TargetMode="External"/><Relationship Id="rId69" Type="http://schemas.openxmlformats.org/officeDocument/2006/relationships/image" Target="media/image31.png"/><Relationship Id="rId77" Type="http://schemas.openxmlformats.org/officeDocument/2006/relationships/image" Target="media/image35.png"/><Relationship Id="rId8" Type="http://schemas.openxmlformats.org/officeDocument/2006/relationships/footer" Target="footer1.xml"/><Relationship Id="rId51" Type="http://schemas.openxmlformats.org/officeDocument/2006/relationships/image" Target="media/image230.png"/><Relationship Id="rId72" Type="http://schemas.openxmlformats.org/officeDocument/2006/relationships/image" Target="media/image320.png"/><Relationship Id="rId80" Type="http://schemas.openxmlformats.org/officeDocument/2006/relationships/image" Target="media/image37.png"/><Relationship Id="rId85" Type="http://schemas.openxmlformats.org/officeDocument/2006/relationships/image" Target="media/image390.png"/><Relationship Id="rId93" Type="http://schemas.openxmlformats.org/officeDocument/2006/relationships/image" Target="media/image430.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10.png"/><Relationship Id="rId17" Type="http://schemas.openxmlformats.org/officeDocument/2006/relationships/image" Target="media/image50.png"/><Relationship Id="rId25" Type="http://schemas.openxmlformats.org/officeDocument/2006/relationships/image" Target="media/image90.png"/><Relationship Id="rId33" Type="http://schemas.openxmlformats.org/officeDocument/2006/relationships/image" Target="media/image130.png"/><Relationship Id="rId38" Type="http://schemas.openxmlformats.org/officeDocument/2006/relationships/image" Target="media/image16.gif"/><Relationship Id="rId46" Type="http://schemas.openxmlformats.org/officeDocument/2006/relationships/image" Target="media/image21.png"/><Relationship Id="rId59" Type="http://schemas.openxmlformats.org/officeDocument/2006/relationships/image" Target="media/image270.png"/><Relationship Id="rId67" Type="http://schemas.openxmlformats.org/officeDocument/2006/relationships/image" Target="media/image30.png"/><Relationship Id="rId20" Type="http://schemas.openxmlformats.org/officeDocument/2006/relationships/image" Target="media/image7.png"/><Relationship Id="rId41" Type="http://schemas.openxmlformats.org/officeDocument/2006/relationships/image" Target="media/image18.png"/><Relationship Id="rId54" Type="http://schemas.openxmlformats.org/officeDocument/2006/relationships/image" Target="media/image25.png"/><Relationship Id="rId62" Type="http://schemas.openxmlformats.org/officeDocument/2006/relationships/hyperlink" Target="http://static.googleusercontent.com/external_content/untrusted_dlcp/research.google.com/pt-BR/archive/bigtable-osdi06.pdf" TargetMode="External"/><Relationship Id="rId70" Type="http://schemas.openxmlformats.org/officeDocument/2006/relationships/image" Target="media/image310.png"/><Relationship Id="rId75" Type="http://schemas.openxmlformats.org/officeDocument/2006/relationships/image" Target="media/image34.png"/><Relationship Id="rId83" Type="http://schemas.openxmlformats.org/officeDocument/2006/relationships/image" Target="media/image380.png"/><Relationship Id="rId88" Type="http://schemas.openxmlformats.org/officeDocument/2006/relationships/image" Target="media/image41.png"/><Relationship Id="rId91" Type="http://schemas.openxmlformats.org/officeDocument/2006/relationships/image" Target="media/image420.png"/><Relationship Id="rId96" Type="http://schemas.openxmlformats.org/officeDocument/2006/relationships/hyperlink" Target="http://bigdatastudio.com/2013/08/24/bi-vs-big-data-vs-data-analytics-by-xampl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4.png"/><Relationship Id="rId23" Type="http://schemas.openxmlformats.org/officeDocument/2006/relationships/image" Target="media/image80.png"/><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20.png"/><Relationship Id="rId57" Type="http://schemas.openxmlformats.org/officeDocument/2006/relationships/image" Target="media/image260.png"/><Relationship Id="rId10" Type="http://schemas.openxmlformats.org/officeDocument/2006/relationships/image" Target="media/image16.png"/><Relationship Id="rId31" Type="http://schemas.openxmlformats.org/officeDocument/2006/relationships/image" Target="media/image120.png"/><Relationship Id="rId44" Type="http://schemas.openxmlformats.org/officeDocument/2006/relationships/image" Target="media/image20.png"/><Relationship Id="rId52" Type="http://schemas.openxmlformats.org/officeDocument/2006/relationships/image" Target="media/image24.png"/><Relationship Id="rId60" Type="http://schemas.openxmlformats.org/officeDocument/2006/relationships/image" Target="media/image28.png"/><Relationship Id="rId65" Type="http://schemas.openxmlformats.org/officeDocument/2006/relationships/image" Target="media/image29.png"/><Relationship Id="rId73" Type="http://schemas.openxmlformats.org/officeDocument/2006/relationships/image" Target="media/image33.png"/><Relationship Id="rId78" Type="http://schemas.openxmlformats.org/officeDocument/2006/relationships/image" Target="media/image350.png"/><Relationship Id="rId81" Type="http://schemas.openxmlformats.org/officeDocument/2006/relationships/image" Target="media/image370.png"/><Relationship Id="rId86" Type="http://schemas.openxmlformats.org/officeDocument/2006/relationships/image" Target="media/image40.png"/><Relationship Id="rId94" Type="http://schemas.openxmlformats.org/officeDocument/2006/relationships/hyperlink" Target="ftp://crl.ucsd.edu/pub/neuralnets/cognition.ps.Z"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1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B46ACF-0867-43E7-B6A0-C10671448F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350</TotalTime>
  <Pages>137</Pages>
  <Words>40028</Words>
  <Characters>216153</Characters>
  <Application>Microsoft Office Word</Application>
  <DocSecurity>0</DocSecurity>
  <Lines>1801</Lines>
  <Paragraphs>511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255670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Antonio Cunha</dc:creator>
  <cp:keywords/>
  <dc:description/>
  <cp:lastModifiedBy>José Antonio Cunha</cp:lastModifiedBy>
  <cp:revision>85</cp:revision>
  <dcterms:created xsi:type="dcterms:W3CDTF">2014-02-04T18:06:00Z</dcterms:created>
  <dcterms:modified xsi:type="dcterms:W3CDTF">2014-02-07T18:40:00Z</dcterms:modified>
</cp:coreProperties>
</file>